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8DA" w:rsidRPr="00811258" w:rsidRDefault="005C68DA" w:rsidP="00A705B9">
      <w:pPr>
        <w:spacing w:afterLines="50" w:after="120" w:line="400" w:lineRule="exact"/>
        <w:jc w:val="center"/>
        <w:rPr>
          <w:rFonts w:ascii="標楷體" w:eastAsia="標楷體" w:hAnsi="標楷體"/>
          <w:i/>
          <w:sz w:val="36"/>
          <w:szCs w:val="24"/>
        </w:rPr>
      </w:pPr>
      <w:r w:rsidRPr="00811258">
        <w:rPr>
          <w:rFonts w:ascii="標楷體" w:eastAsia="標楷體" w:hAnsi="標楷體" w:cs="Arial" w:hint="eastAsia"/>
          <w:sz w:val="36"/>
          <w:szCs w:val="24"/>
        </w:rPr>
        <w:t>臺北市</w:t>
      </w:r>
      <w:r w:rsidR="00811258" w:rsidRPr="00811258">
        <w:rPr>
          <w:rFonts w:ascii="標楷體" w:eastAsia="標楷體" w:hAnsi="標楷體" w:cs="Arial" w:hint="eastAsia"/>
          <w:sz w:val="36"/>
          <w:szCs w:val="24"/>
        </w:rPr>
        <w:t>立</w:t>
      </w:r>
      <w:r w:rsidR="00C64345" w:rsidRPr="00C64345">
        <w:rPr>
          <w:rFonts w:ascii="標楷體" w:eastAsia="標楷體" w:hAnsi="標楷體" w:cs="Arial" w:hint="eastAsia"/>
          <w:sz w:val="36"/>
          <w:szCs w:val="24"/>
          <w:u w:val="single"/>
        </w:rPr>
        <w:t>北投</w:t>
      </w:r>
      <w:r w:rsidRPr="00811258">
        <w:rPr>
          <w:rFonts w:ascii="標楷體" w:eastAsia="標楷體" w:hAnsi="標楷體" w:cs="Arial" w:hint="eastAsia"/>
          <w:sz w:val="36"/>
          <w:szCs w:val="24"/>
        </w:rPr>
        <w:t>國民中學</w:t>
      </w:r>
      <w:r w:rsidR="00056EBC" w:rsidRPr="00811258">
        <w:rPr>
          <w:rFonts w:ascii="標楷體" w:eastAsia="標楷體" w:hAnsi="標楷體" w:cs="Arial" w:hint="eastAsia"/>
          <w:sz w:val="36"/>
          <w:szCs w:val="24"/>
        </w:rPr>
        <w:t>108</w:t>
      </w:r>
      <w:r w:rsidRPr="00811258">
        <w:rPr>
          <w:rFonts w:ascii="標楷體" w:eastAsia="標楷體" w:hAnsi="標楷體" w:cs="Arial" w:hint="eastAsia"/>
          <w:sz w:val="36"/>
          <w:szCs w:val="24"/>
        </w:rPr>
        <w:t>學年度領域</w:t>
      </w:r>
      <w:r w:rsidRPr="00811258">
        <w:rPr>
          <w:rFonts w:ascii="標楷體" w:eastAsia="標楷體" w:hAnsi="標楷體" w:cs="Arial"/>
          <w:sz w:val="36"/>
          <w:szCs w:val="24"/>
        </w:rPr>
        <w:t>/</w:t>
      </w:r>
      <w:r w:rsidRPr="00811258">
        <w:rPr>
          <w:rFonts w:ascii="標楷體" w:eastAsia="標楷體" w:hAnsi="標楷體" w:cs="Arial" w:hint="eastAsia"/>
          <w:sz w:val="36"/>
          <w:szCs w:val="24"/>
        </w:rPr>
        <w:t>科目課程計畫</w:t>
      </w:r>
    </w:p>
    <w:tbl>
      <w:tblPr>
        <w:tblW w:w="15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5"/>
        <w:gridCol w:w="567"/>
        <w:gridCol w:w="1134"/>
        <w:gridCol w:w="3402"/>
        <w:gridCol w:w="3119"/>
        <w:gridCol w:w="425"/>
        <w:gridCol w:w="709"/>
        <w:gridCol w:w="1275"/>
        <w:gridCol w:w="1276"/>
        <w:gridCol w:w="1276"/>
        <w:gridCol w:w="696"/>
      </w:tblGrid>
      <w:tr w:rsidR="005C68DA" w:rsidRPr="00447917" w:rsidTr="00D9659A">
        <w:trPr>
          <w:trHeight w:val="689"/>
          <w:jc w:val="center"/>
        </w:trPr>
        <w:tc>
          <w:tcPr>
            <w:tcW w:w="1295" w:type="dxa"/>
            <w:tcMar>
              <w:left w:w="28" w:type="dxa"/>
              <w:right w:w="28" w:type="dxa"/>
            </w:tcMar>
            <w:vAlign w:val="center"/>
          </w:tcPr>
          <w:p w:rsidR="005C68DA" w:rsidRPr="00447917" w:rsidRDefault="005C68DA" w:rsidP="007856BB">
            <w:pPr>
              <w:snapToGrid w:val="0"/>
              <w:spacing w:line="400" w:lineRule="exact"/>
              <w:rPr>
                <w:rFonts w:ascii="標楷體" w:eastAsia="標楷體" w:hAnsi="標楷體"/>
                <w:szCs w:val="24"/>
              </w:rPr>
            </w:pPr>
            <w:r w:rsidRPr="00447917">
              <w:rPr>
                <w:rFonts w:ascii="標楷體" w:eastAsia="標楷體" w:hAnsi="標楷體" w:hint="eastAsia"/>
                <w:szCs w:val="24"/>
              </w:rPr>
              <w:t>領域</w:t>
            </w:r>
            <w:r w:rsidRPr="00447917">
              <w:rPr>
                <w:rFonts w:ascii="標楷體" w:eastAsia="標楷體" w:hAnsi="標楷體"/>
                <w:szCs w:val="24"/>
              </w:rPr>
              <w:t>/</w:t>
            </w:r>
            <w:r w:rsidRPr="00447917">
              <w:rPr>
                <w:rFonts w:ascii="標楷體" w:eastAsia="標楷體" w:hAnsi="標楷體" w:hint="eastAsia"/>
                <w:szCs w:val="24"/>
              </w:rPr>
              <w:t>科目</w:t>
            </w:r>
          </w:p>
        </w:tc>
        <w:tc>
          <w:tcPr>
            <w:tcW w:w="13879" w:type="dxa"/>
            <w:gridSpan w:val="10"/>
            <w:vAlign w:val="center"/>
          </w:tcPr>
          <w:p w:rsidR="005C68DA" w:rsidRPr="00447917" w:rsidRDefault="005C68DA" w:rsidP="0051241E">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國語文</w:t>
            </w:r>
            <w:r w:rsidRPr="00447917">
              <w:rPr>
                <w:rFonts w:ascii="標楷體" w:eastAsia="標楷體" w:hAnsi="標楷體" w:hint="eastAsia"/>
                <w:szCs w:val="24"/>
              </w:rPr>
              <w:t>□</w:t>
            </w:r>
            <w:r w:rsidRPr="00447917">
              <w:rPr>
                <w:rFonts w:ascii="標楷體" w:eastAsia="標楷體" w:hAnsi="標楷體" w:hint="eastAsia"/>
                <w:szCs w:val="24"/>
                <w:lang w:eastAsia="zh-HK"/>
              </w:rPr>
              <w:t>英語文</w:t>
            </w:r>
            <w:r w:rsidRPr="00447917">
              <w:rPr>
                <w:rFonts w:ascii="標楷體" w:eastAsia="標楷體" w:hAnsi="標楷體" w:hint="eastAsia"/>
                <w:szCs w:val="24"/>
              </w:rPr>
              <w:t>□</w:t>
            </w:r>
            <w:r w:rsidRPr="00447917">
              <w:rPr>
                <w:rFonts w:ascii="標楷體" w:eastAsia="標楷體" w:hAnsi="標楷體" w:hint="eastAsia"/>
                <w:szCs w:val="24"/>
                <w:lang w:eastAsia="zh-HK"/>
              </w:rPr>
              <w:t>數學</w:t>
            </w:r>
            <w:r w:rsidRPr="00447917">
              <w:rPr>
                <w:rFonts w:ascii="標楷體" w:eastAsia="標楷體" w:hAnsi="標楷體" w:hint="eastAsia"/>
                <w:szCs w:val="24"/>
              </w:rPr>
              <w:t>□</w:t>
            </w:r>
            <w:r w:rsidRPr="00447917">
              <w:rPr>
                <w:rFonts w:ascii="標楷體" w:eastAsia="標楷體" w:hAnsi="標楷體" w:hint="eastAsia"/>
                <w:szCs w:val="24"/>
                <w:lang w:eastAsia="zh-HK"/>
              </w:rPr>
              <w:t>社會</w:t>
            </w:r>
            <w:r w:rsidRPr="00447917">
              <w:rPr>
                <w:rFonts w:ascii="標楷體" w:eastAsia="標楷體" w:hAnsi="標楷體" w:hint="eastAsia"/>
                <w:szCs w:val="24"/>
              </w:rPr>
              <w:t>(□</w:t>
            </w:r>
            <w:r w:rsidRPr="00447917">
              <w:rPr>
                <w:rFonts w:ascii="標楷體" w:eastAsia="標楷體" w:hAnsi="標楷體" w:cs="微軟正黑體" w:hint="eastAsia"/>
                <w:kern w:val="0"/>
                <w:szCs w:val="24"/>
              </w:rPr>
              <w:t>歷史</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地理</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公民與社會</w:t>
            </w:r>
            <w:r w:rsidRPr="00447917">
              <w:rPr>
                <w:rFonts w:ascii="標楷體" w:eastAsia="標楷體" w:hAnsi="標楷體" w:hint="eastAsia"/>
                <w:szCs w:val="24"/>
              </w:rPr>
              <w:t>)</w:t>
            </w:r>
          </w:p>
          <w:p w:rsidR="005C68DA" w:rsidRPr="00447917" w:rsidRDefault="00713011" w:rsidP="0051241E">
            <w:pPr>
              <w:autoSpaceDE w:val="0"/>
              <w:autoSpaceDN w:val="0"/>
              <w:adjustRightInd w:val="0"/>
              <w:spacing w:line="340" w:lineRule="exact"/>
              <w:rPr>
                <w:rFonts w:ascii="標楷體" w:eastAsia="標楷體" w:hAnsi="標楷體" w:cs="微軟正黑體"/>
                <w:kern w:val="0"/>
                <w:szCs w:val="24"/>
              </w:rPr>
            </w:pPr>
            <w:r>
              <w:rPr>
                <w:rFonts w:ascii="標楷體" w:eastAsia="標楷體" w:hAnsi="標楷體" w:hint="eastAsia"/>
                <w:szCs w:val="24"/>
              </w:rPr>
              <w:t>■</w:t>
            </w:r>
            <w:r w:rsidR="005C68DA" w:rsidRPr="00447917">
              <w:rPr>
                <w:rFonts w:ascii="標楷體" w:eastAsia="標楷體" w:hAnsi="標楷體" w:hint="eastAsia"/>
                <w:szCs w:val="24"/>
                <w:lang w:eastAsia="zh-HK"/>
              </w:rPr>
              <w:t>自然科學</w:t>
            </w:r>
            <w:r w:rsidR="005C68DA" w:rsidRPr="00447917">
              <w:rPr>
                <w:rFonts w:ascii="標楷體" w:eastAsia="標楷體" w:hAnsi="標楷體" w:hint="eastAsia"/>
                <w:szCs w:val="24"/>
              </w:rPr>
              <w:t>(□</w:t>
            </w:r>
            <w:r w:rsidR="005C68DA" w:rsidRPr="00447917">
              <w:rPr>
                <w:rFonts w:ascii="標楷體" w:eastAsia="標楷體" w:hAnsi="標楷體" w:cs="微軟正黑體" w:hint="eastAsia"/>
                <w:kern w:val="0"/>
                <w:szCs w:val="24"/>
              </w:rPr>
              <w:t>理化</w:t>
            </w:r>
            <w:r w:rsidRPr="00713011">
              <w:rPr>
                <w:rFonts w:ascii="標楷體" w:eastAsia="標楷體" w:hAnsi="標楷體" w:hint="eastAsia"/>
                <w:szCs w:val="24"/>
              </w:rPr>
              <w:t>■</w:t>
            </w:r>
            <w:r w:rsidR="005C68DA" w:rsidRPr="00447917">
              <w:rPr>
                <w:rFonts w:ascii="標楷體" w:eastAsia="標楷體" w:hAnsi="標楷體" w:cs="微軟正黑體" w:hint="eastAsia"/>
                <w:kern w:val="0"/>
                <w:szCs w:val="24"/>
              </w:rPr>
              <w:t>生物</w:t>
            </w:r>
            <w:r w:rsidR="005C68DA" w:rsidRPr="00447917">
              <w:rPr>
                <w:rFonts w:ascii="標楷體" w:eastAsia="標楷體" w:hAnsi="標楷體" w:hint="eastAsia"/>
                <w:szCs w:val="24"/>
              </w:rPr>
              <w:t>□</w:t>
            </w:r>
            <w:r w:rsidR="005C68DA" w:rsidRPr="00447917">
              <w:rPr>
                <w:rFonts w:ascii="標楷體" w:eastAsia="標楷體" w:hAnsi="標楷體" w:cs="微軟正黑體" w:hint="eastAsia"/>
                <w:kern w:val="0"/>
                <w:szCs w:val="24"/>
              </w:rPr>
              <w:t>地球科學)</w:t>
            </w:r>
          </w:p>
          <w:p w:rsidR="005C68DA" w:rsidRPr="00447917" w:rsidRDefault="005C68DA" w:rsidP="0051241E">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音樂</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視覺藝術</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表演藝術)</w:t>
            </w:r>
          </w:p>
          <w:p w:rsidR="005C68DA" w:rsidRPr="00447917" w:rsidRDefault="005C68DA" w:rsidP="0051241E">
            <w:pPr>
              <w:autoSpaceDE w:val="0"/>
              <w:autoSpaceDN w:val="0"/>
              <w:adjustRightInd w:val="0"/>
              <w:spacing w:line="340" w:lineRule="exact"/>
              <w:rPr>
                <w:rFonts w:ascii="標楷體" w:eastAsia="標楷體" w:hAnsi="標楷體" w:cs="微軟正黑體"/>
                <w:kern w:val="0"/>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綜合活動</w:t>
            </w:r>
            <w:r w:rsidRPr="00447917">
              <w:rPr>
                <w:rFonts w:ascii="標楷體" w:eastAsia="標楷體" w:hAnsi="標楷體" w:hint="eastAsia"/>
                <w:szCs w:val="24"/>
              </w:rPr>
              <w:t>(□</w:t>
            </w:r>
            <w:r w:rsidRPr="00447917">
              <w:rPr>
                <w:rFonts w:ascii="標楷體" w:eastAsia="標楷體" w:hAnsi="標楷體" w:cs="微軟正黑體" w:hint="eastAsia"/>
                <w:kern w:val="0"/>
                <w:szCs w:val="24"/>
              </w:rPr>
              <w:t>家政</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童軍</w:t>
            </w:r>
            <w:r w:rsidRPr="00447917">
              <w:rPr>
                <w:rFonts w:ascii="標楷體" w:eastAsia="標楷體" w:hAnsi="標楷體" w:hint="eastAsia"/>
                <w:szCs w:val="24"/>
              </w:rPr>
              <w:t>□</w:t>
            </w:r>
            <w:r w:rsidRPr="00447917">
              <w:rPr>
                <w:rFonts w:ascii="標楷體" w:eastAsia="標楷體" w:hAnsi="標楷體" w:cs="微軟正黑體" w:hint="eastAsia"/>
                <w:kern w:val="0"/>
                <w:szCs w:val="24"/>
              </w:rPr>
              <w:t>輔導)</w:t>
            </w:r>
            <w:r w:rsidRPr="00447917">
              <w:rPr>
                <w:rFonts w:ascii="標楷體" w:eastAsia="標楷體" w:hAnsi="標楷體" w:hint="eastAsia"/>
                <w:szCs w:val="24"/>
              </w:rPr>
              <w:t>□</w:t>
            </w:r>
            <w:r w:rsidRPr="00447917">
              <w:rPr>
                <w:rFonts w:ascii="標楷體" w:eastAsia="標楷體" w:hAnsi="標楷體" w:hint="eastAsia"/>
                <w:szCs w:val="24"/>
                <w:lang w:eastAsia="zh-HK"/>
              </w:rPr>
              <w:t>科技</w:t>
            </w:r>
            <w:r w:rsidRPr="00447917">
              <w:rPr>
                <w:rFonts w:ascii="標楷體" w:eastAsia="標楷體" w:hAnsi="標楷體" w:hint="eastAsia"/>
                <w:szCs w:val="24"/>
              </w:rPr>
              <w:t>(</w:t>
            </w:r>
            <w:r w:rsidR="00F03FDF" w:rsidRPr="00447917">
              <w:rPr>
                <w:rFonts w:ascii="標楷體" w:eastAsia="標楷體" w:hAnsi="標楷體" w:hint="eastAsia"/>
                <w:szCs w:val="24"/>
              </w:rPr>
              <w:t>□</w:t>
            </w:r>
            <w:r w:rsidRPr="00447917">
              <w:rPr>
                <w:rFonts w:ascii="標楷體" w:eastAsia="標楷體" w:hAnsi="標楷體" w:cs="微軟正黑體" w:hint="eastAsia"/>
                <w:kern w:val="0"/>
                <w:szCs w:val="24"/>
              </w:rPr>
              <w:t>資訊科技</w:t>
            </w:r>
            <w:r w:rsidRPr="00447917">
              <w:rPr>
                <w:rFonts w:ascii="標楷體" w:eastAsia="標楷體" w:hAnsi="標楷體" w:hint="eastAsia"/>
                <w:szCs w:val="24"/>
              </w:rPr>
              <w:t>□</w:t>
            </w:r>
            <w:r w:rsidRPr="00447917">
              <w:rPr>
                <w:rFonts w:ascii="標楷體" w:eastAsia="標楷體" w:hAnsi="標楷體" w:cs="微軟正黑體" w:hint="eastAsia"/>
                <w:kern w:val="0"/>
                <w:szCs w:val="24"/>
              </w:rPr>
              <w:t>生活科技)</w:t>
            </w:r>
          </w:p>
          <w:p w:rsidR="005C68DA" w:rsidRPr="00447917" w:rsidRDefault="005C68DA" w:rsidP="0051241E">
            <w:pPr>
              <w:autoSpaceDE w:val="0"/>
              <w:autoSpaceDN w:val="0"/>
              <w:adjustRightInd w:val="0"/>
              <w:spacing w:line="340" w:lineRule="exact"/>
              <w:rPr>
                <w:rFonts w:ascii="標楷體" w:eastAsia="標楷體" w:hAnsi="標楷體"/>
                <w:szCs w:val="24"/>
              </w:rPr>
            </w:pPr>
            <w:r w:rsidRPr="00447917">
              <w:rPr>
                <w:rFonts w:ascii="標楷體" w:eastAsia="標楷體" w:hAnsi="標楷體" w:hint="eastAsia"/>
                <w:szCs w:val="24"/>
              </w:rPr>
              <w:t>□</w:t>
            </w:r>
            <w:r w:rsidRPr="00447917">
              <w:rPr>
                <w:rFonts w:ascii="標楷體" w:eastAsia="標楷體" w:hAnsi="標楷體" w:hint="eastAsia"/>
                <w:szCs w:val="24"/>
                <w:lang w:eastAsia="zh-HK"/>
              </w:rPr>
              <w:t>健康與體育</w:t>
            </w:r>
            <w:r w:rsidRPr="00447917">
              <w:rPr>
                <w:rFonts w:ascii="標楷體" w:eastAsia="標楷體" w:hAnsi="標楷體" w:hint="eastAsia"/>
                <w:szCs w:val="24"/>
              </w:rPr>
              <w:t>(□</w:t>
            </w:r>
            <w:r w:rsidRPr="00447917">
              <w:rPr>
                <w:rFonts w:ascii="標楷體" w:eastAsia="標楷體" w:hAnsi="標楷體" w:hint="eastAsia"/>
                <w:szCs w:val="24"/>
                <w:lang w:eastAsia="zh-HK"/>
              </w:rPr>
              <w:t>健康</w:t>
            </w:r>
            <w:r w:rsidRPr="00447917">
              <w:rPr>
                <w:rFonts w:ascii="標楷體" w:eastAsia="標楷體" w:hAnsi="標楷體" w:cs="微軟正黑體" w:hint="eastAsia"/>
                <w:kern w:val="0"/>
                <w:szCs w:val="24"/>
              </w:rPr>
              <w:t>教育</w:t>
            </w:r>
            <w:r w:rsidRPr="00447917">
              <w:rPr>
                <w:rFonts w:ascii="標楷體" w:eastAsia="標楷體" w:hAnsi="標楷體" w:hint="eastAsia"/>
                <w:szCs w:val="24"/>
              </w:rPr>
              <w:t>□</w:t>
            </w:r>
            <w:r w:rsidRPr="00447917">
              <w:rPr>
                <w:rFonts w:ascii="標楷體" w:eastAsia="標楷體" w:hAnsi="標楷體" w:hint="eastAsia"/>
                <w:szCs w:val="24"/>
                <w:lang w:eastAsia="zh-HK"/>
              </w:rPr>
              <w:t>體育</w:t>
            </w:r>
            <w:r w:rsidRPr="00447917">
              <w:rPr>
                <w:rFonts w:ascii="標楷體" w:eastAsia="標楷體" w:hAnsi="標楷體" w:hint="eastAsia"/>
                <w:szCs w:val="24"/>
              </w:rPr>
              <w:t>)</w:t>
            </w:r>
          </w:p>
        </w:tc>
      </w:tr>
      <w:tr w:rsidR="00447917" w:rsidRPr="00447917" w:rsidTr="00D9659A">
        <w:trPr>
          <w:trHeight w:val="567"/>
          <w:jc w:val="center"/>
        </w:trPr>
        <w:tc>
          <w:tcPr>
            <w:tcW w:w="1295" w:type="dxa"/>
            <w:tcMar>
              <w:left w:w="28" w:type="dxa"/>
              <w:right w:w="28" w:type="dxa"/>
            </w:tcMar>
            <w:vAlign w:val="center"/>
          </w:tcPr>
          <w:p w:rsidR="005C68DA" w:rsidRPr="00447917" w:rsidRDefault="005C68DA" w:rsidP="007856BB">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實施年級</w:t>
            </w:r>
          </w:p>
        </w:tc>
        <w:tc>
          <w:tcPr>
            <w:tcW w:w="13879" w:type="dxa"/>
            <w:gridSpan w:val="10"/>
            <w:vAlign w:val="center"/>
          </w:tcPr>
          <w:p w:rsidR="005C68DA" w:rsidRPr="00447917" w:rsidRDefault="00713011" w:rsidP="00032CD5">
            <w:pPr>
              <w:snapToGrid w:val="0"/>
              <w:spacing w:line="400" w:lineRule="exact"/>
              <w:rPr>
                <w:rFonts w:ascii="標楷體" w:eastAsia="標楷體" w:hAnsi="標楷體"/>
                <w:szCs w:val="24"/>
              </w:rPr>
            </w:pPr>
            <w:r w:rsidRPr="00713011">
              <w:rPr>
                <w:rFonts w:ascii="標楷體" w:eastAsia="標楷體" w:hAnsi="標楷體" w:hint="eastAsia"/>
                <w:szCs w:val="24"/>
              </w:rPr>
              <w:t>■</w:t>
            </w:r>
            <w:r w:rsidR="005C68DA" w:rsidRPr="00447917">
              <w:rPr>
                <w:rFonts w:ascii="標楷體" w:eastAsia="標楷體" w:hAnsi="標楷體"/>
                <w:szCs w:val="24"/>
              </w:rPr>
              <w:t>7</w:t>
            </w:r>
            <w:r w:rsidR="005C68DA" w:rsidRPr="00447917">
              <w:rPr>
                <w:rFonts w:ascii="標楷體" w:eastAsia="標楷體" w:hAnsi="標楷體" w:cs="標楷體" w:hint="eastAsia"/>
                <w:szCs w:val="24"/>
                <w:lang w:eastAsia="zh-HK"/>
              </w:rPr>
              <w:t>年級</w:t>
            </w:r>
            <w:r w:rsidR="005C68DA" w:rsidRPr="00447917">
              <w:rPr>
                <w:rFonts w:ascii="標楷體" w:eastAsia="標楷體" w:hAnsi="標楷體" w:hint="eastAsia"/>
                <w:szCs w:val="24"/>
              </w:rPr>
              <w:t>□</w:t>
            </w:r>
            <w:r w:rsidR="005C68DA" w:rsidRPr="00447917">
              <w:rPr>
                <w:rFonts w:ascii="標楷體" w:eastAsia="標楷體" w:hAnsi="標楷體"/>
                <w:szCs w:val="24"/>
              </w:rPr>
              <w:t>8</w:t>
            </w:r>
            <w:r w:rsidR="005C68DA" w:rsidRPr="00447917">
              <w:rPr>
                <w:rFonts w:ascii="標楷體" w:eastAsia="標楷體" w:hAnsi="標楷體" w:cs="標楷體" w:hint="eastAsia"/>
                <w:szCs w:val="24"/>
                <w:lang w:eastAsia="zh-HK"/>
              </w:rPr>
              <w:t>年級</w:t>
            </w:r>
            <w:r w:rsidR="005C68DA" w:rsidRPr="00447917">
              <w:rPr>
                <w:rFonts w:ascii="標楷體" w:eastAsia="標楷體" w:hAnsi="標楷體" w:hint="eastAsia"/>
                <w:szCs w:val="24"/>
              </w:rPr>
              <w:t>□</w:t>
            </w:r>
            <w:r w:rsidR="005C68DA" w:rsidRPr="00447917">
              <w:rPr>
                <w:rFonts w:ascii="標楷體" w:eastAsia="標楷體" w:hAnsi="標楷體"/>
                <w:szCs w:val="24"/>
              </w:rPr>
              <w:t xml:space="preserve"> 9</w:t>
            </w:r>
            <w:r w:rsidR="005C68DA" w:rsidRPr="00447917">
              <w:rPr>
                <w:rFonts w:ascii="標楷體" w:eastAsia="標楷體" w:hAnsi="標楷體" w:cs="標楷體" w:hint="eastAsia"/>
                <w:szCs w:val="24"/>
                <w:lang w:eastAsia="zh-HK"/>
              </w:rPr>
              <w:t>年級</w:t>
            </w:r>
          </w:p>
        </w:tc>
      </w:tr>
      <w:tr w:rsidR="00447917" w:rsidRPr="00447917" w:rsidTr="00D9659A">
        <w:trPr>
          <w:trHeight w:val="567"/>
          <w:jc w:val="center"/>
        </w:trPr>
        <w:tc>
          <w:tcPr>
            <w:tcW w:w="1295" w:type="dxa"/>
            <w:tcMar>
              <w:left w:w="28" w:type="dxa"/>
              <w:right w:w="28" w:type="dxa"/>
            </w:tcMar>
            <w:vAlign w:val="center"/>
          </w:tcPr>
          <w:p w:rsidR="00F03FDF" w:rsidRPr="00447917" w:rsidRDefault="00F03FDF" w:rsidP="00F03FDF">
            <w:pPr>
              <w:snapToGrid w:val="0"/>
              <w:spacing w:line="400" w:lineRule="exact"/>
              <w:rPr>
                <w:rFonts w:ascii="標楷體" w:eastAsia="標楷體" w:hAnsi="標楷體" w:cs="標楷體"/>
                <w:szCs w:val="24"/>
              </w:rPr>
            </w:pPr>
            <w:r w:rsidRPr="00447917">
              <w:rPr>
                <w:rFonts w:ascii="標楷體" w:eastAsia="標楷體" w:hAnsi="標楷體" w:cs="標楷體" w:hint="eastAsia"/>
                <w:szCs w:val="24"/>
                <w:lang w:eastAsia="zh-HK"/>
              </w:rPr>
              <w:t>教材版本</w:t>
            </w:r>
          </w:p>
        </w:tc>
        <w:tc>
          <w:tcPr>
            <w:tcW w:w="13879" w:type="dxa"/>
            <w:gridSpan w:val="10"/>
            <w:vAlign w:val="center"/>
          </w:tcPr>
          <w:p w:rsidR="00F03FDF" w:rsidRPr="00447917" w:rsidRDefault="00713011" w:rsidP="00713011">
            <w:pPr>
              <w:snapToGrid w:val="0"/>
              <w:spacing w:line="400" w:lineRule="exact"/>
              <w:rPr>
                <w:rFonts w:ascii="標楷體" w:eastAsia="標楷體" w:hAnsi="標楷體"/>
                <w:szCs w:val="24"/>
              </w:rPr>
            </w:pPr>
            <w:r w:rsidRPr="00713011">
              <w:rPr>
                <w:rFonts w:ascii="標楷體" w:eastAsia="標楷體" w:hAnsi="標楷體" w:hint="eastAsia"/>
                <w:szCs w:val="24"/>
              </w:rPr>
              <w:t>■</w:t>
            </w:r>
            <w:r w:rsidR="00F03FDF" w:rsidRPr="00447917">
              <w:rPr>
                <w:rFonts w:ascii="標楷體" w:eastAsia="標楷體" w:hAnsi="標楷體" w:cs="標楷體" w:hint="eastAsia"/>
                <w:szCs w:val="24"/>
                <w:lang w:eastAsia="zh-HK"/>
              </w:rPr>
              <w:t>選用教科書</w:t>
            </w:r>
            <w:r w:rsidR="001C3E8B" w:rsidRPr="00B95DFD">
              <w:rPr>
                <w:rFonts w:ascii="標楷體" w:eastAsia="標楷體" w:hAnsi="標楷體" w:cs="標楷體" w:hint="eastAsia"/>
                <w:szCs w:val="24"/>
              </w:rPr>
              <w:t>:</w:t>
            </w:r>
            <w:r w:rsidR="001C3E8B" w:rsidRPr="00B95DFD">
              <w:rPr>
                <w:rFonts w:ascii="標楷體" w:eastAsia="標楷體" w:hAnsi="標楷體" w:cs="標楷體" w:hint="eastAsia"/>
                <w:szCs w:val="24"/>
                <w:u w:val="single"/>
                <w:lang w:eastAsia="zh-HK"/>
              </w:rPr>
              <w:t xml:space="preserve">  </w:t>
            </w:r>
            <w:r>
              <w:rPr>
                <w:rFonts w:ascii="標楷體" w:eastAsia="標楷體" w:hAnsi="標楷體" w:cs="標楷體" w:hint="eastAsia"/>
                <w:szCs w:val="24"/>
                <w:u w:val="single"/>
              </w:rPr>
              <w:t>南一</w:t>
            </w:r>
            <w:r w:rsidR="001C3E8B" w:rsidRPr="00B95DFD">
              <w:rPr>
                <w:rFonts w:ascii="標楷體" w:eastAsia="標楷體" w:hAnsi="標楷體" w:cs="標楷體" w:hint="eastAsia"/>
                <w:szCs w:val="24"/>
                <w:u w:val="single"/>
                <w:lang w:eastAsia="zh-HK"/>
              </w:rPr>
              <w:t xml:space="preserve">   </w:t>
            </w:r>
            <w:r w:rsidR="001C3E8B" w:rsidRPr="00B95DFD">
              <w:rPr>
                <w:rFonts w:ascii="標楷體" w:eastAsia="標楷體" w:hAnsi="標楷體" w:cs="標楷體" w:hint="eastAsia"/>
                <w:szCs w:val="24"/>
              </w:rPr>
              <w:t>版</w:t>
            </w:r>
            <w:r w:rsidR="001C3E8B">
              <w:rPr>
                <w:rFonts w:ascii="標楷體" w:eastAsia="標楷體" w:hAnsi="標楷體" w:cs="標楷體" w:hint="eastAsia"/>
                <w:szCs w:val="24"/>
                <w:lang w:eastAsia="zh-HK"/>
              </w:rPr>
              <w:t xml:space="preserve">  </w:t>
            </w:r>
            <w:r w:rsidR="00F03FDF" w:rsidRPr="00447917">
              <w:rPr>
                <w:rFonts w:ascii="標楷體" w:eastAsia="標楷體" w:hAnsi="標楷體" w:cs="標楷體" w:hint="eastAsia"/>
                <w:szCs w:val="24"/>
                <w:lang w:eastAsia="zh-HK"/>
              </w:rPr>
              <w:t>□自編教材</w:t>
            </w:r>
            <w:r w:rsidR="00F03FDF" w:rsidRPr="00447917">
              <w:rPr>
                <w:rFonts w:ascii="標楷體" w:eastAsia="標楷體" w:hAnsi="標楷體" w:cs="標楷體"/>
                <w:szCs w:val="24"/>
                <w:lang w:eastAsia="zh-HK"/>
              </w:rPr>
              <w:t>(</w:t>
            </w:r>
            <w:r w:rsidR="00F03FDF" w:rsidRPr="00447917">
              <w:rPr>
                <w:rFonts w:ascii="標楷體" w:eastAsia="標楷體" w:hAnsi="標楷體" w:cs="標楷體" w:hint="eastAsia"/>
                <w:szCs w:val="24"/>
                <w:lang w:eastAsia="zh-HK"/>
              </w:rPr>
              <w:t>經課發會通過</w:t>
            </w:r>
            <w:r w:rsidR="00F03FDF" w:rsidRPr="00447917">
              <w:rPr>
                <w:rFonts w:ascii="標楷體" w:eastAsia="標楷體" w:hAnsi="標楷體" w:cs="標楷體"/>
                <w:szCs w:val="24"/>
                <w:lang w:eastAsia="zh-HK"/>
              </w:rPr>
              <w:t>)</w:t>
            </w:r>
          </w:p>
        </w:tc>
      </w:tr>
      <w:tr w:rsidR="00447917" w:rsidRPr="00447917" w:rsidTr="00D9659A">
        <w:trPr>
          <w:trHeight w:val="846"/>
          <w:jc w:val="center"/>
        </w:trPr>
        <w:tc>
          <w:tcPr>
            <w:tcW w:w="1295" w:type="dxa"/>
            <w:tcMar>
              <w:left w:w="28" w:type="dxa"/>
              <w:right w:w="28" w:type="dxa"/>
            </w:tcMar>
            <w:vAlign w:val="center"/>
          </w:tcPr>
          <w:p w:rsidR="00F03FDF" w:rsidRPr="000D3644" w:rsidRDefault="00F03FDF" w:rsidP="004E3651">
            <w:pPr>
              <w:snapToGrid w:val="0"/>
              <w:spacing w:line="400" w:lineRule="exact"/>
              <w:rPr>
                <w:rFonts w:ascii="標楷體" w:eastAsia="標楷體" w:hAnsi="標楷體" w:cs="標楷體"/>
                <w:sz w:val="20"/>
                <w:szCs w:val="20"/>
              </w:rPr>
            </w:pPr>
            <w:r w:rsidRPr="000D3644">
              <w:rPr>
                <w:rFonts w:ascii="標楷體" w:eastAsia="標楷體" w:hAnsi="標楷體" w:hint="eastAsia"/>
                <w:sz w:val="20"/>
                <w:szCs w:val="20"/>
                <w:lang w:eastAsia="zh-HK"/>
              </w:rPr>
              <w:t>領域</w:t>
            </w:r>
            <w:r w:rsidRPr="000D3644">
              <w:rPr>
                <w:rFonts w:ascii="標楷體" w:eastAsia="標楷體" w:hAnsi="標楷體" w:hint="eastAsia"/>
                <w:sz w:val="20"/>
                <w:szCs w:val="20"/>
              </w:rPr>
              <w:t>核心素養</w:t>
            </w:r>
            <w:r w:rsidR="007B584A">
              <w:rPr>
                <w:rFonts w:ascii="標楷體" w:eastAsia="標楷體" w:hAnsi="標楷體" w:hint="eastAsia"/>
                <w:sz w:val="20"/>
                <w:szCs w:val="20"/>
              </w:rPr>
              <w:t>或</w:t>
            </w:r>
            <w:r w:rsidR="007B584A" w:rsidRPr="000D3644">
              <w:rPr>
                <w:rFonts w:ascii="標楷體" w:eastAsia="標楷體" w:hAnsi="標楷體" w:hint="eastAsia"/>
                <w:sz w:val="20"/>
                <w:szCs w:val="20"/>
              </w:rPr>
              <w:t>課程目標</w:t>
            </w:r>
          </w:p>
        </w:tc>
        <w:tc>
          <w:tcPr>
            <w:tcW w:w="13879" w:type="dxa"/>
            <w:gridSpan w:val="10"/>
            <w:tcMar>
              <w:left w:w="57" w:type="dxa"/>
              <w:right w:w="0" w:type="dxa"/>
            </w:tcMar>
            <w:vAlign w:val="center"/>
          </w:tcPr>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-J-A1</w:t>
            </w:r>
            <w:r w:rsidRPr="00404194">
              <w:rPr>
                <w:rFonts w:ascii="Times New Roman" w:eastAsia="標楷體" w:hAnsi="標楷體"/>
                <w:sz w:val="22"/>
              </w:rPr>
              <w:t>能應用科學知識、方法與態度於日常生活當中。</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-J-A2</w:t>
            </w:r>
            <w:r w:rsidRPr="00404194">
              <w:rPr>
                <w:rFonts w:ascii="Times New Roman" w:eastAsia="標楷體" w:hAnsi="標楷體"/>
                <w:sz w:val="22"/>
              </w:rPr>
              <w:t>能將所習得的科學知識，連結到自己觀察到的自然現象及實驗數據，學習自我或團體探索證據、回應多元觀點，並能對問題、方法、資訊或數據的可信性抱持合理的懷疑態度或進行檢核，提出問題可能的解決方案。</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-J-A3</w:t>
            </w:r>
            <w:r w:rsidRPr="00404194">
              <w:rPr>
                <w:rFonts w:ascii="Times New Roman" w:eastAsia="標楷體" w:hAnsi="標楷體"/>
                <w:sz w:val="22"/>
              </w:rPr>
              <w:t>具備從日常生活經驗中找出問題，並能根據問題特性、資源等因素，善用生活週遭的物品、器材儀器、科技設備及資源，規劃自然科學探究活動。</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-J-B1</w:t>
            </w:r>
            <w:r w:rsidRPr="00404194">
              <w:rPr>
                <w:rFonts w:ascii="Times New Roman" w:eastAsia="標楷體" w:hAnsi="標楷體"/>
                <w:sz w:val="22"/>
              </w:rPr>
              <w:t>能分析歸納、製作圖表、使用資訊及數學運算等方法，整理自然科學資訊或數據，並利用口語、影像、文字與圖案、繪圖或實物、科學名詞、數學公式、模型等，表達探究之過程、發現與成果、價值和限制等。</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-J-B2</w:t>
            </w:r>
            <w:r w:rsidRPr="00404194">
              <w:rPr>
                <w:rFonts w:ascii="Times New Roman" w:eastAsia="標楷體" w:hAnsi="標楷體"/>
                <w:sz w:val="22"/>
              </w:rPr>
              <w:t>能操作適合學習階段的科技設備與資源，並從學習活動、日常經驗及科技運用、自然環境、書刊及網路</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媒體中，培養相關倫理與分辨資訊之可信程度及進行各種有計畫的觀察，以獲得有助於探究和問題解決的資訊。</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-J-B3</w:t>
            </w:r>
            <w:r w:rsidRPr="00404194">
              <w:rPr>
                <w:rFonts w:ascii="Times New Roman" w:eastAsia="標楷體" w:hAnsi="標楷體"/>
                <w:sz w:val="22"/>
              </w:rPr>
              <w:t>透過欣賞山川大地、風雲雨露、河海大洋、日月星辰，體驗自然與生命之美。</w:t>
            </w:r>
          </w:p>
          <w:p w:rsidR="00D9659A" w:rsidRPr="00404194" w:rsidRDefault="00D9659A" w:rsidP="00D9659A">
            <w:pPr>
              <w:rPr>
                <w:rFonts w:ascii="Times New Roman" w:eastAsia="標楷體" w:hAnsi="Times New Roman"/>
                <w:sz w:val="22"/>
              </w:rPr>
            </w:pPr>
            <w:r w:rsidRPr="00404194">
              <w:rPr>
                <w:rFonts w:ascii="Times New Roman" w:eastAsia="標楷體" w:hAnsi="標楷體"/>
                <w:sz w:val="22"/>
              </w:rPr>
              <w:t>自</w:t>
            </w:r>
            <w:r w:rsidRPr="00404194">
              <w:rPr>
                <w:rFonts w:ascii="Times New Roman" w:eastAsia="標楷體" w:hAnsi="Times New Roman"/>
                <w:sz w:val="22"/>
              </w:rPr>
              <w:t>-J-C1</w:t>
            </w:r>
            <w:r w:rsidRPr="00404194">
              <w:rPr>
                <w:rFonts w:ascii="Times New Roman" w:eastAsia="標楷體" w:hAnsi="標楷體"/>
                <w:sz w:val="22"/>
              </w:rPr>
              <w:t>從日常學習中，主動關心自然環境相關公共議題，尊重生命。</w:t>
            </w:r>
          </w:p>
          <w:p w:rsidR="00A705B9" w:rsidRDefault="00D9659A" w:rsidP="00A705B9">
            <w:pPr>
              <w:rPr>
                <w:rFonts w:ascii="Times New Roman" w:eastAsia="標楷體" w:hAnsi="標楷體"/>
                <w:sz w:val="22"/>
              </w:rPr>
            </w:pPr>
            <w:r w:rsidRPr="00404194">
              <w:rPr>
                <w:rFonts w:ascii="Times New Roman" w:eastAsia="標楷體" w:hAnsi="標楷體"/>
                <w:sz w:val="22"/>
              </w:rPr>
              <w:t>自</w:t>
            </w:r>
            <w:r w:rsidRPr="00404194">
              <w:rPr>
                <w:rFonts w:ascii="Times New Roman" w:eastAsia="標楷體" w:hAnsi="Times New Roman"/>
                <w:sz w:val="22"/>
              </w:rPr>
              <w:t>-J-C2</w:t>
            </w:r>
            <w:r w:rsidRPr="00404194">
              <w:rPr>
                <w:rFonts w:ascii="Times New Roman" w:eastAsia="標楷體" w:hAnsi="標楷體"/>
                <w:sz w:val="22"/>
              </w:rPr>
              <w:t>透過合作學習，發展與同儕溝通、共同參與、共同執行及共同發掘科學相關知識與問題解決的能力。</w:t>
            </w:r>
          </w:p>
          <w:p w:rsidR="00F03FDF" w:rsidRPr="00447917" w:rsidRDefault="00D9659A" w:rsidP="00A705B9">
            <w:pPr>
              <w:rPr>
                <w:rFonts w:ascii="標楷體" w:eastAsia="標楷體" w:hAnsi="標楷體"/>
                <w:szCs w:val="24"/>
              </w:rPr>
            </w:pPr>
            <w:r w:rsidRPr="00404194">
              <w:rPr>
                <w:rFonts w:ascii="Times New Roman" w:eastAsia="標楷體" w:hAnsi="標楷體"/>
                <w:sz w:val="22"/>
              </w:rPr>
              <w:t>自</w:t>
            </w:r>
            <w:r w:rsidRPr="00404194">
              <w:rPr>
                <w:rFonts w:ascii="Times New Roman" w:eastAsia="標楷體" w:hAnsi="Times New Roman"/>
                <w:sz w:val="22"/>
              </w:rPr>
              <w:t>-J-C3</w:t>
            </w:r>
            <w:r w:rsidRPr="00404194">
              <w:rPr>
                <w:rFonts w:ascii="Times New Roman" w:eastAsia="標楷體" w:hAnsi="標楷體"/>
                <w:sz w:val="22"/>
              </w:rPr>
              <w:t>透過環境相關議題的學習，能了解全球自然環境具有差異性與互動性，並能發展出自我文化認同與身為地球公民的價值觀。</w:t>
            </w:r>
          </w:p>
        </w:tc>
      </w:tr>
      <w:tr w:rsidR="00D9659A" w:rsidRPr="00447917" w:rsidTr="00207781">
        <w:trPr>
          <w:trHeight w:val="278"/>
          <w:jc w:val="center"/>
        </w:trPr>
        <w:tc>
          <w:tcPr>
            <w:tcW w:w="1295" w:type="dxa"/>
            <w:vMerge w:val="restart"/>
            <w:tcMar>
              <w:left w:w="28" w:type="dxa"/>
              <w:right w:w="28" w:type="dxa"/>
            </w:tcMar>
            <w:vAlign w:val="center"/>
          </w:tcPr>
          <w:p w:rsidR="00C7393D" w:rsidRPr="00447917" w:rsidRDefault="00C7393D" w:rsidP="00F03FDF">
            <w:pPr>
              <w:spacing w:line="400" w:lineRule="exact"/>
              <w:rPr>
                <w:rFonts w:ascii="標楷體" w:eastAsia="標楷體" w:hAnsi="標楷體" w:cs="新細明體"/>
                <w:szCs w:val="24"/>
              </w:rPr>
            </w:pPr>
            <w:r w:rsidRPr="00447917">
              <w:rPr>
                <w:rFonts w:ascii="標楷體" w:eastAsia="標楷體" w:hAnsi="標楷體" w:cs="新細明體" w:hint="eastAsia"/>
                <w:szCs w:val="24"/>
              </w:rPr>
              <w:t>學</w:t>
            </w:r>
            <w:r w:rsidR="00D624E3">
              <w:rPr>
                <w:rFonts w:ascii="標楷體" w:eastAsia="標楷體" w:hAnsi="標楷體" w:cs="新細明體" w:hint="eastAsia"/>
                <w:szCs w:val="24"/>
              </w:rPr>
              <w:t>習</w:t>
            </w:r>
            <w:r w:rsidRPr="00447917">
              <w:rPr>
                <w:rFonts w:ascii="標楷體" w:eastAsia="標楷體" w:hAnsi="標楷體" w:cs="新細明體" w:hint="eastAsia"/>
                <w:szCs w:val="24"/>
              </w:rPr>
              <w:t>進度</w:t>
            </w:r>
          </w:p>
          <w:p w:rsidR="00C7393D" w:rsidRPr="00447917" w:rsidRDefault="00C7393D" w:rsidP="00F03FDF">
            <w:pPr>
              <w:spacing w:line="400" w:lineRule="exact"/>
              <w:rPr>
                <w:rFonts w:ascii="標楷體" w:eastAsia="標楷體" w:hAnsi="標楷體"/>
                <w:szCs w:val="24"/>
                <w:lang w:eastAsia="zh-HK"/>
              </w:rPr>
            </w:pPr>
            <w:r w:rsidRPr="00447917">
              <w:rPr>
                <w:rFonts w:ascii="標楷體" w:eastAsia="標楷體" w:hAnsi="標楷體" w:cs="新細明體" w:hint="eastAsia"/>
                <w:szCs w:val="24"/>
                <w:lang w:eastAsia="zh-HK"/>
              </w:rPr>
              <w:t>週次</w:t>
            </w:r>
            <w:r w:rsidRPr="00447917">
              <w:rPr>
                <w:rFonts w:ascii="標楷體" w:eastAsia="標楷體" w:hAnsi="標楷體" w:cs="新細明體" w:hint="eastAsia"/>
                <w:szCs w:val="24"/>
              </w:rPr>
              <w:t>/</w:t>
            </w:r>
            <w:r w:rsidRPr="00447917">
              <w:rPr>
                <w:rFonts w:ascii="標楷體" w:eastAsia="標楷體" w:hAnsi="標楷體" w:cs="新細明體" w:hint="eastAsia"/>
                <w:szCs w:val="24"/>
                <w:lang w:eastAsia="zh-HK"/>
              </w:rPr>
              <w:t>節數</w:t>
            </w:r>
          </w:p>
        </w:tc>
        <w:tc>
          <w:tcPr>
            <w:tcW w:w="1701" w:type="dxa"/>
            <w:gridSpan w:val="2"/>
            <w:vMerge w:val="restart"/>
            <w:vAlign w:val="center"/>
          </w:tcPr>
          <w:p w:rsidR="00C7393D" w:rsidRPr="004E3651" w:rsidRDefault="00C7393D" w:rsidP="00D9659A">
            <w:pPr>
              <w:snapToGrid w:val="0"/>
              <w:spacing w:line="400" w:lineRule="exact"/>
              <w:jc w:val="center"/>
              <w:rPr>
                <w:rFonts w:ascii="標楷體" w:eastAsia="標楷體" w:hAnsi="標楷體"/>
                <w:szCs w:val="24"/>
              </w:rPr>
            </w:pPr>
            <w:r w:rsidRPr="00447917">
              <w:rPr>
                <w:rFonts w:ascii="標楷體" w:eastAsia="標楷體" w:hAnsi="標楷體" w:hint="eastAsia"/>
                <w:szCs w:val="24"/>
              </w:rPr>
              <w:t>單元</w:t>
            </w:r>
            <w:r w:rsidR="004E3651">
              <w:rPr>
                <w:rFonts w:ascii="標楷體" w:eastAsia="標楷體" w:hAnsi="標楷體" w:hint="eastAsia"/>
                <w:szCs w:val="24"/>
              </w:rPr>
              <w:t>活動</w:t>
            </w:r>
            <w:r w:rsidRPr="00447917">
              <w:rPr>
                <w:rFonts w:ascii="標楷體" w:eastAsia="標楷體" w:hAnsi="標楷體" w:hint="eastAsia"/>
                <w:szCs w:val="24"/>
              </w:rPr>
              <w:t>主題</w:t>
            </w:r>
          </w:p>
        </w:tc>
        <w:tc>
          <w:tcPr>
            <w:tcW w:w="6521" w:type="dxa"/>
            <w:gridSpan w:val="2"/>
            <w:vAlign w:val="center"/>
          </w:tcPr>
          <w:p w:rsidR="00C7393D" w:rsidRPr="00B95DFD" w:rsidRDefault="00C7393D" w:rsidP="004E3651">
            <w:pPr>
              <w:snapToGrid w:val="0"/>
              <w:spacing w:line="400" w:lineRule="exact"/>
              <w:jc w:val="center"/>
              <w:rPr>
                <w:rFonts w:ascii="標楷體" w:eastAsia="標楷體" w:hAnsi="標楷體" w:cs="新細明體"/>
                <w:szCs w:val="24"/>
              </w:rPr>
            </w:pPr>
            <w:r w:rsidRPr="00B95DFD">
              <w:rPr>
                <w:rFonts w:ascii="標楷體" w:eastAsia="標楷體" w:hAnsi="標楷體" w:cs="新細明體" w:hint="eastAsia"/>
                <w:szCs w:val="24"/>
              </w:rPr>
              <w:t>學</w:t>
            </w:r>
            <w:r w:rsidR="00D624E3" w:rsidRPr="00B95DFD">
              <w:rPr>
                <w:rFonts w:ascii="標楷體" w:eastAsia="標楷體" w:hAnsi="標楷體" w:cs="新細明體" w:hint="eastAsia"/>
                <w:szCs w:val="24"/>
              </w:rPr>
              <w:t>習</w:t>
            </w:r>
            <w:r w:rsidRPr="00B95DFD">
              <w:rPr>
                <w:rFonts w:ascii="標楷體" w:eastAsia="標楷體" w:hAnsi="標楷體" w:cs="新細明體" w:hint="eastAsia"/>
                <w:szCs w:val="24"/>
              </w:rPr>
              <w:t>重點</w:t>
            </w:r>
          </w:p>
        </w:tc>
        <w:tc>
          <w:tcPr>
            <w:tcW w:w="425" w:type="dxa"/>
            <w:vMerge w:val="restart"/>
            <w:vAlign w:val="center"/>
          </w:tcPr>
          <w:p w:rsidR="00C7393D" w:rsidRPr="00B95DFD" w:rsidRDefault="00C7393D" w:rsidP="00D9659A">
            <w:pPr>
              <w:snapToGrid w:val="0"/>
              <w:spacing w:line="0" w:lineRule="atLeast"/>
              <w:rPr>
                <w:rFonts w:ascii="標楷體" w:eastAsia="標楷體" w:hAnsi="標楷體" w:cs="新細明體"/>
                <w:szCs w:val="24"/>
              </w:rPr>
            </w:pPr>
            <w:r w:rsidRPr="00B95DFD">
              <w:rPr>
                <w:rFonts w:ascii="標楷體" w:eastAsia="標楷體" w:hAnsi="標楷體" w:cs="新細明體" w:hint="eastAsia"/>
                <w:szCs w:val="24"/>
              </w:rPr>
              <w:t>節數</w:t>
            </w:r>
          </w:p>
        </w:tc>
        <w:tc>
          <w:tcPr>
            <w:tcW w:w="709" w:type="dxa"/>
            <w:vMerge w:val="restart"/>
            <w:vAlign w:val="center"/>
          </w:tcPr>
          <w:p w:rsidR="00C7393D" w:rsidRPr="00B95DFD" w:rsidRDefault="00C7393D" w:rsidP="00D9659A">
            <w:pPr>
              <w:snapToGrid w:val="0"/>
              <w:spacing w:line="0" w:lineRule="atLeast"/>
              <w:rPr>
                <w:rFonts w:ascii="標楷體" w:eastAsia="標楷體" w:hAnsi="標楷體" w:cs="新細明體"/>
                <w:szCs w:val="24"/>
              </w:rPr>
            </w:pPr>
            <w:r w:rsidRPr="00B95DFD">
              <w:rPr>
                <w:rFonts w:ascii="標楷體" w:eastAsia="標楷體" w:hAnsi="標楷體" w:cs="新細明體" w:hint="eastAsia"/>
                <w:szCs w:val="24"/>
              </w:rPr>
              <w:t>評量方法</w:t>
            </w:r>
          </w:p>
        </w:tc>
        <w:tc>
          <w:tcPr>
            <w:tcW w:w="1275" w:type="dxa"/>
            <w:vMerge w:val="restart"/>
            <w:vAlign w:val="center"/>
          </w:tcPr>
          <w:p w:rsidR="00C7393D" w:rsidRPr="00B95DFD" w:rsidRDefault="00C7393D" w:rsidP="00D9659A">
            <w:pPr>
              <w:snapToGrid w:val="0"/>
              <w:spacing w:line="0" w:lineRule="atLeast"/>
              <w:rPr>
                <w:rFonts w:ascii="標楷體" w:eastAsia="標楷體" w:hAnsi="標楷體" w:cs="新細明體"/>
                <w:szCs w:val="24"/>
              </w:rPr>
            </w:pPr>
            <w:r w:rsidRPr="00B95DFD">
              <w:rPr>
                <w:rFonts w:ascii="標楷體" w:eastAsia="標楷體" w:hAnsi="標楷體" w:cs="新細明體" w:hint="eastAsia"/>
                <w:szCs w:val="24"/>
              </w:rPr>
              <w:t>議題</w:t>
            </w:r>
            <w:r w:rsidR="00D624E3" w:rsidRPr="00B95DFD">
              <w:rPr>
                <w:rFonts w:ascii="標楷體" w:eastAsia="標楷體" w:hAnsi="標楷體" w:cs="新細明體" w:hint="eastAsia"/>
                <w:szCs w:val="24"/>
              </w:rPr>
              <w:t>融入</w:t>
            </w:r>
          </w:p>
        </w:tc>
        <w:tc>
          <w:tcPr>
            <w:tcW w:w="1276" w:type="dxa"/>
            <w:vMerge w:val="restart"/>
            <w:vAlign w:val="center"/>
          </w:tcPr>
          <w:p w:rsidR="00C7393D" w:rsidRPr="00B95DFD" w:rsidRDefault="00C7393D" w:rsidP="00D9659A">
            <w:pPr>
              <w:snapToGrid w:val="0"/>
              <w:spacing w:line="0" w:lineRule="atLeast"/>
              <w:rPr>
                <w:rFonts w:ascii="標楷體" w:eastAsia="標楷體" w:hAnsi="標楷體" w:cs="新細明體"/>
                <w:szCs w:val="24"/>
              </w:rPr>
            </w:pPr>
            <w:r w:rsidRPr="00B95DFD">
              <w:rPr>
                <w:rFonts w:ascii="標楷體" w:eastAsia="標楷體" w:hAnsi="標楷體" w:cs="新細明體" w:hint="eastAsia"/>
                <w:szCs w:val="24"/>
              </w:rPr>
              <w:t>教學設施設備需求</w:t>
            </w:r>
          </w:p>
        </w:tc>
        <w:tc>
          <w:tcPr>
            <w:tcW w:w="1276" w:type="dxa"/>
            <w:vMerge w:val="restart"/>
            <w:vAlign w:val="center"/>
          </w:tcPr>
          <w:p w:rsidR="00C7393D" w:rsidRPr="007372AB" w:rsidRDefault="00C7393D" w:rsidP="00D9659A">
            <w:pPr>
              <w:snapToGrid w:val="0"/>
              <w:spacing w:line="0" w:lineRule="atLeast"/>
              <w:rPr>
                <w:rFonts w:ascii="標楷體" w:eastAsia="標楷體" w:hAnsi="標楷體" w:cs="新細明體"/>
                <w:szCs w:val="24"/>
              </w:rPr>
            </w:pPr>
            <w:r w:rsidRPr="00C7393D">
              <w:rPr>
                <w:rFonts w:ascii="標楷體" w:eastAsia="標楷體" w:hAnsi="標楷體" w:cs="新細明體" w:hint="eastAsia"/>
                <w:szCs w:val="24"/>
              </w:rPr>
              <w:t>跨領域/科目協同教學</w:t>
            </w:r>
          </w:p>
        </w:tc>
        <w:tc>
          <w:tcPr>
            <w:tcW w:w="696" w:type="dxa"/>
            <w:vMerge w:val="restart"/>
            <w:vAlign w:val="center"/>
          </w:tcPr>
          <w:p w:rsidR="00C7393D" w:rsidRPr="007372AB" w:rsidRDefault="00C7393D" w:rsidP="00C7393D">
            <w:pPr>
              <w:snapToGrid w:val="0"/>
              <w:spacing w:line="400" w:lineRule="exact"/>
              <w:rPr>
                <w:rFonts w:ascii="標楷體" w:eastAsia="標楷體" w:hAnsi="標楷體" w:cs="新細明體"/>
                <w:szCs w:val="24"/>
              </w:rPr>
            </w:pPr>
            <w:r>
              <w:rPr>
                <w:rFonts w:ascii="標楷體" w:eastAsia="標楷體" w:hAnsi="標楷體" w:cs="新細明體" w:hint="eastAsia"/>
                <w:szCs w:val="24"/>
              </w:rPr>
              <w:t>備註</w:t>
            </w:r>
          </w:p>
        </w:tc>
      </w:tr>
      <w:tr w:rsidR="00D9659A" w:rsidRPr="00447917" w:rsidTr="00207781">
        <w:trPr>
          <w:trHeight w:val="299"/>
          <w:jc w:val="center"/>
        </w:trPr>
        <w:tc>
          <w:tcPr>
            <w:tcW w:w="1295" w:type="dxa"/>
            <w:vMerge/>
            <w:tcMar>
              <w:left w:w="28" w:type="dxa"/>
              <w:right w:w="28" w:type="dxa"/>
            </w:tcMar>
            <w:vAlign w:val="center"/>
          </w:tcPr>
          <w:p w:rsidR="00C7393D" w:rsidRPr="00447917" w:rsidRDefault="00C7393D" w:rsidP="00F03FDF">
            <w:pPr>
              <w:spacing w:line="400" w:lineRule="exact"/>
              <w:rPr>
                <w:rFonts w:ascii="標楷體" w:eastAsia="標楷體" w:hAnsi="標楷體" w:cs="新細明體"/>
                <w:szCs w:val="24"/>
              </w:rPr>
            </w:pPr>
          </w:p>
        </w:tc>
        <w:tc>
          <w:tcPr>
            <w:tcW w:w="1701" w:type="dxa"/>
            <w:gridSpan w:val="2"/>
            <w:vMerge/>
            <w:vAlign w:val="center"/>
          </w:tcPr>
          <w:p w:rsidR="00C7393D" w:rsidRPr="00447917" w:rsidRDefault="00C7393D" w:rsidP="00F03FDF">
            <w:pPr>
              <w:snapToGrid w:val="0"/>
              <w:spacing w:line="400" w:lineRule="exact"/>
              <w:rPr>
                <w:rFonts w:ascii="標楷體" w:eastAsia="標楷體" w:hAnsi="標楷體"/>
                <w:szCs w:val="24"/>
              </w:rPr>
            </w:pPr>
          </w:p>
        </w:tc>
        <w:tc>
          <w:tcPr>
            <w:tcW w:w="3402" w:type="dxa"/>
            <w:vAlign w:val="center"/>
          </w:tcPr>
          <w:p w:rsidR="00C7393D" w:rsidRPr="00B95DFD" w:rsidRDefault="00C7393D" w:rsidP="00D9659A">
            <w:pPr>
              <w:snapToGrid w:val="0"/>
              <w:spacing w:line="400" w:lineRule="exact"/>
              <w:rPr>
                <w:rFonts w:ascii="標楷體" w:eastAsia="標楷體" w:hAnsi="標楷體" w:cs="新細明體"/>
                <w:szCs w:val="24"/>
                <w:lang w:eastAsia="zh-HK"/>
              </w:rPr>
            </w:pPr>
            <w:r w:rsidRPr="00B95DFD">
              <w:rPr>
                <w:rFonts w:ascii="標楷體" w:eastAsia="標楷體" w:hAnsi="標楷體" w:cs="新細明體" w:hint="eastAsia"/>
                <w:szCs w:val="24"/>
              </w:rPr>
              <w:t>學習</w:t>
            </w:r>
            <w:r w:rsidR="00D624E3" w:rsidRPr="00B95DFD">
              <w:rPr>
                <w:rFonts w:ascii="標楷體" w:eastAsia="標楷體" w:hAnsi="標楷體" w:cs="新細明體" w:hint="eastAsia"/>
                <w:szCs w:val="24"/>
              </w:rPr>
              <w:t>表現</w:t>
            </w:r>
          </w:p>
        </w:tc>
        <w:tc>
          <w:tcPr>
            <w:tcW w:w="3119" w:type="dxa"/>
            <w:vAlign w:val="center"/>
          </w:tcPr>
          <w:p w:rsidR="00C7393D" w:rsidRPr="00B95DFD" w:rsidRDefault="00C7393D" w:rsidP="00D9659A">
            <w:pPr>
              <w:snapToGrid w:val="0"/>
              <w:spacing w:line="400" w:lineRule="exact"/>
              <w:rPr>
                <w:rFonts w:ascii="標楷體" w:eastAsia="標楷體" w:hAnsi="標楷體" w:cs="新細明體"/>
                <w:szCs w:val="24"/>
                <w:lang w:eastAsia="zh-HK"/>
              </w:rPr>
            </w:pPr>
            <w:r w:rsidRPr="00B95DFD">
              <w:rPr>
                <w:rFonts w:ascii="標楷體" w:eastAsia="標楷體" w:hAnsi="標楷體" w:cs="新細明體" w:hint="eastAsia"/>
                <w:szCs w:val="24"/>
              </w:rPr>
              <w:t>學習</w:t>
            </w:r>
            <w:r w:rsidR="00D624E3" w:rsidRPr="00B95DFD">
              <w:rPr>
                <w:rFonts w:ascii="標楷體" w:eastAsia="標楷體" w:hAnsi="標楷體" w:cs="新細明體" w:hint="eastAsia"/>
                <w:szCs w:val="24"/>
              </w:rPr>
              <w:t>內容</w:t>
            </w:r>
          </w:p>
        </w:tc>
        <w:tc>
          <w:tcPr>
            <w:tcW w:w="425" w:type="dxa"/>
            <w:vMerge/>
            <w:vAlign w:val="center"/>
          </w:tcPr>
          <w:p w:rsidR="00C7393D" w:rsidRPr="000D3644" w:rsidRDefault="00C7393D" w:rsidP="00C7393D">
            <w:pPr>
              <w:snapToGrid w:val="0"/>
              <w:spacing w:line="400" w:lineRule="exact"/>
              <w:rPr>
                <w:rFonts w:ascii="標楷體" w:eastAsia="標楷體" w:hAnsi="標楷體" w:cs="新細明體"/>
                <w:szCs w:val="24"/>
                <w:lang w:eastAsia="zh-HK"/>
              </w:rPr>
            </w:pPr>
          </w:p>
        </w:tc>
        <w:tc>
          <w:tcPr>
            <w:tcW w:w="709" w:type="dxa"/>
            <w:vMerge/>
            <w:vAlign w:val="center"/>
          </w:tcPr>
          <w:p w:rsidR="00C7393D" w:rsidRPr="000D3644" w:rsidRDefault="00C7393D" w:rsidP="00C7393D">
            <w:pPr>
              <w:snapToGrid w:val="0"/>
              <w:spacing w:line="400" w:lineRule="exact"/>
              <w:rPr>
                <w:rFonts w:ascii="標楷體" w:eastAsia="標楷體" w:hAnsi="標楷體" w:cs="新細明體"/>
                <w:szCs w:val="24"/>
                <w:lang w:eastAsia="zh-HK"/>
              </w:rPr>
            </w:pPr>
          </w:p>
        </w:tc>
        <w:tc>
          <w:tcPr>
            <w:tcW w:w="1275" w:type="dxa"/>
            <w:vMerge/>
            <w:vAlign w:val="center"/>
          </w:tcPr>
          <w:p w:rsidR="00C7393D" w:rsidRPr="000D3644" w:rsidRDefault="00C7393D" w:rsidP="00C7393D">
            <w:pPr>
              <w:snapToGrid w:val="0"/>
              <w:spacing w:line="400" w:lineRule="exact"/>
              <w:rPr>
                <w:rFonts w:ascii="標楷體" w:eastAsia="標楷體" w:hAnsi="標楷體" w:cs="新細明體"/>
                <w:szCs w:val="24"/>
                <w:lang w:eastAsia="zh-HK"/>
              </w:rPr>
            </w:pPr>
          </w:p>
        </w:tc>
        <w:tc>
          <w:tcPr>
            <w:tcW w:w="1276" w:type="dxa"/>
            <w:vMerge/>
            <w:vAlign w:val="center"/>
          </w:tcPr>
          <w:p w:rsidR="00C7393D" w:rsidRPr="000D3644" w:rsidRDefault="00C7393D" w:rsidP="00C7393D">
            <w:pPr>
              <w:snapToGrid w:val="0"/>
              <w:spacing w:line="400" w:lineRule="exact"/>
              <w:rPr>
                <w:rFonts w:ascii="標楷體" w:eastAsia="標楷體" w:hAnsi="標楷體" w:cs="新細明體"/>
                <w:szCs w:val="24"/>
                <w:lang w:eastAsia="zh-HK"/>
              </w:rPr>
            </w:pPr>
          </w:p>
        </w:tc>
        <w:tc>
          <w:tcPr>
            <w:tcW w:w="1276" w:type="dxa"/>
            <w:vMerge/>
            <w:vAlign w:val="center"/>
          </w:tcPr>
          <w:p w:rsidR="00C7393D" w:rsidRPr="000D3644" w:rsidRDefault="00C7393D" w:rsidP="00C7393D">
            <w:pPr>
              <w:snapToGrid w:val="0"/>
              <w:spacing w:line="400" w:lineRule="exact"/>
              <w:rPr>
                <w:rFonts w:ascii="標楷體" w:eastAsia="標楷體" w:hAnsi="標楷體" w:cs="新細明體"/>
                <w:szCs w:val="24"/>
                <w:lang w:eastAsia="zh-HK"/>
              </w:rPr>
            </w:pPr>
          </w:p>
        </w:tc>
        <w:tc>
          <w:tcPr>
            <w:tcW w:w="696" w:type="dxa"/>
            <w:vMerge/>
            <w:vAlign w:val="center"/>
          </w:tcPr>
          <w:p w:rsidR="00C7393D" w:rsidRPr="000D3644" w:rsidRDefault="00C7393D" w:rsidP="00C7393D">
            <w:pPr>
              <w:snapToGrid w:val="0"/>
              <w:spacing w:line="400" w:lineRule="exact"/>
              <w:rPr>
                <w:rFonts w:ascii="標楷體" w:eastAsia="標楷體" w:hAnsi="標楷體" w:cs="新細明體"/>
                <w:szCs w:val="24"/>
                <w:lang w:eastAsia="zh-HK"/>
              </w:rPr>
            </w:pPr>
          </w:p>
        </w:tc>
      </w:tr>
      <w:tr w:rsidR="00207781" w:rsidRPr="00447917" w:rsidTr="00207781">
        <w:trPr>
          <w:trHeight w:val="720"/>
          <w:jc w:val="center"/>
        </w:trPr>
        <w:tc>
          <w:tcPr>
            <w:tcW w:w="1295" w:type="dxa"/>
            <w:vMerge w:val="restart"/>
            <w:tcMar>
              <w:left w:w="28" w:type="dxa"/>
              <w:right w:w="28" w:type="dxa"/>
            </w:tcMar>
          </w:tcPr>
          <w:p w:rsidR="00F36AA7" w:rsidRPr="00C64345" w:rsidRDefault="00F36AA7" w:rsidP="00D9659A">
            <w:pPr>
              <w:spacing w:line="0" w:lineRule="atLeast"/>
              <w:rPr>
                <w:rFonts w:ascii="標楷體" w:eastAsia="標楷體" w:hAnsi="標楷體"/>
                <w:b/>
                <w:sz w:val="20"/>
                <w:szCs w:val="20"/>
                <w:u w:val="single"/>
                <w:lang w:eastAsia="zh-HK"/>
              </w:rPr>
            </w:pPr>
            <w:r w:rsidRPr="00C64345">
              <w:rPr>
                <w:rFonts w:ascii="標楷體" w:eastAsia="標楷體" w:hAnsi="標楷體" w:hint="eastAsia"/>
                <w:b/>
                <w:sz w:val="22"/>
                <w:szCs w:val="20"/>
                <w:u w:val="single"/>
                <w:lang w:eastAsia="zh-HK"/>
              </w:rPr>
              <w:t>第</w:t>
            </w:r>
            <w:r w:rsidRPr="00C64345">
              <w:rPr>
                <w:rFonts w:ascii="標楷體" w:eastAsia="標楷體" w:hAnsi="標楷體" w:hint="eastAsia"/>
                <w:b/>
                <w:sz w:val="22"/>
                <w:szCs w:val="20"/>
                <w:u w:val="single"/>
              </w:rPr>
              <w:t>1</w:t>
            </w:r>
            <w:r w:rsidRPr="00C64345">
              <w:rPr>
                <w:rFonts w:ascii="標楷體" w:eastAsia="標楷體" w:hAnsi="標楷體" w:hint="eastAsia"/>
                <w:b/>
                <w:sz w:val="22"/>
                <w:szCs w:val="20"/>
                <w:u w:val="single"/>
                <w:lang w:eastAsia="zh-HK"/>
              </w:rPr>
              <w:t>學期</w:t>
            </w:r>
          </w:p>
        </w:tc>
        <w:tc>
          <w:tcPr>
            <w:tcW w:w="567" w:type="dxa"/>
            <w:vAlign w:val="center"/>
          </w:tcPr>
          <w:p w:rsidR="00F36AA7" w:rsidRPr="00D9659A" w:rsidRDefault="00F36AA7" w:rsidP="00D9659A">
            <w:pPr>
              <w:spacing w:line="0" w:lineRule="atLeast"/>
              <w:rPr>
                <w:rFonts w:ascii="標楷體" w:eastAsia="標楷體" w:hAnsi="標楷體"/>
                <w:sz w:val="20"/>
                <w:szCs w:val="20"/>
              </w:rPr>
            </w:pPr>
            <w:r w:rsidRPr="00D9659A">
              <w:rPr>
                <w:rFonts w:ascii="標楷體" w:eastAsia="標楷體" w:hAnsi="標楷體" w:hint="eastAsia"/>
                <w:sz w:val="20"/>
                <w:szCs w:val="20"/>
                <w:lang w:eastAsia="zh-HK"/>
              </w:rPr>
              <w:t>第</w:t>
            </w:r>
          </w:p>
          <w:p w:rsidR="00F36AA7" w:rsidRPr="00D9659A" w:rsidRDefault="00F36AA7" w:rsidP="00D9659A">
            <w:pPr>
              <w:spacing w:line="0" w:lineRule="atLeast"/>
              <w:rPr>
                <w:rFonts w:ascii="標楷體" w:eastAsia="標楷體" w:hAnsi="標楷體"/>
                <w:sz w:val="20"/>
                <w:szCs w:val="20"/>
                <w:lang w:eastAsia="zh-HK"/>
              </w:rPr>
            </w:pPr>
            <w:r w:rsidRPr="00D9659A">
              <w:rPr>
                <w:rFonts w:ascii="標楷體" w:eastAsia="標楷體" w:hAnsi="標楷體"/>
                <w:sz w:val="20"/>
                <w:szCs w:val="20"/>
              </w:rPr>
              <w:t>1</w:t>
            </w:r>
            <w:r w:rsidRPr="00D9659A">
              <w:rPr>
                <w:rFonts w:ascii="標楷體" w:eastAsia="標楷體" w:hAnsi="標楷體" w:hint="eastAsia"/>
                <w:sz w:val="20"/>
                <w:szCs w:val="20"/>
                <w:lang w:eastAsia="zh-HK"/>
              </w:rPr>
              <w:t>週</w:t>
            </w:r>
          </w:p>
        </w:tc>
        <w:tc>
          <w:tcPr>
            <w:tcW w:w="1134" w:type="dxa"/>
          </w:tcPr>
          <w:p w:rsidR="00F36AA7" w:rsidRPr="00404194" w:rsidRDefault="00F36AA7" w:rsidP="00404194">
            <w:pPr>
              <w:spacing w:line="0" w:lineRule="atLeast"/>
              <w:ind w:left="160" w:hangingChars="100" w:hanging="160"/>
              <w:rPr>
                <w:rFonts w:ascii="Times New Roman"/>
                <w:sz w:val="16"/>
                <w:szCs w:val="16"/>
              </w:rPr>
            </w:pPr>
            <w:r w:rsidRPr="00404194">
              <w:rPr>
                <w:rFonts w:ascii="Times New Roman" w:hint="eastAsia"/>
                <w:sz w:val="16"/>
                <w:szCs w:val="16"/>
              </w:rPr>
              <w:t>預備週</w:t>
            </w:r>
          </w:p>
        </w:tc>
        <w:tc>
          <w:tcPr>
            <w:tcW w:w="3402" w:type="dxa"/>
          </w:tcPr>
          <w:p w:rsidR="00F36AA7" w:rsidRPr="00404194" w:rsidRDefault="00F36AA7" w:rsidP="00D9659A">
            <w:pPr>
              <w:spacing w:line="0" w:lineRule="atLeast"/>
              <w:rPr>
                <w:sz w:val="16"/>
                <w:szCs w:val="16"/>
              </w:rPr>
            </w:pPr>
            <w:r w:rsidRPr="00404194">
              <w:rPr>
                <w:rFonts w:ascii="標楷體" w:eastAsia="標楷體" w:hAnsi="標楷體" w:cs="Arial" w:hint="eastAsia"/>
                <w:sz w:val="16"/>
                <w:szCs w:val="16"/>
                <w:lang w:eastAsia="zh-HK"/>
              </w:rPr>
              <w:t xml:space="preserve">  </w:t>
            </w:r>
          </w:p>
        </w:tc>
        <w:tc>
          <w:tcPr>
            <w:tcW w:w="3119" w:type="dxa"/>
          </w:tcPr>
          <w:p w:rsidR="00F36AA7" w:rsidRPr="00404194" w:rsidRDefault="00F36AA7" w:rsidP="00D9659A">
            <w:pPr>
              <w:spacing w:line="0" w:lineRule="atLeast"/>
              <w:rPr>
                <w:sz w:val="16"/>
                <w:szCs w:val="16"/>
              </w:rPr>
            </w:pPr>
          </w:p>
        </w:tc>
        <w:tc>
          <w:tcPr>
            <w:tcW w:w="425" w:type="dxa"/>
          </w:tcPr>
          <w:p w:rsidR="00F36AA7" w:rsidRPr="00404194" w:rsidRDefault="00F36AA7" w:rsidP="00D9659A">
            <w:pPr>
              <w:spacing w:line="0" w:lineRule="atLeast"/>
              <w:rPr>
                <w:sz w:val="16"/>
                <w:szCs w:val="16"/>
              </w:rPr>
            </w:pPr>
          </w:p>
        </w:tc>
        <w:tc>
          <w:tcPr>
            <w:tcW w:w="709" w:type="dxa"/>
          </w:tcPr>
          <w:p w:rsidR="00F36AA7" w:rsidRPr="00404194" w:rsidRDefault="00F36AA7" w:rsidP="00D9659A">
            <w:pPr>
              <w:spacing w:line="0" w:lineRule="atLeast"/>
              <w:rPr>
                <w:sz w:val="16"/>
                <w:szCs w:val="16"/>
              </w:rPr>
            </w:pPr>
          </w:p>
        </w:tc>
        <w:tc>
          <w:tcPr>
            <w:tcW w:w="1275" w:type="dxa"/>
          </w:tcPr>
          <w:p w:rsidR="00F36AA7" w:rsidRPr="00404194" w:rsidRDefault="00F36AA7" w:rsidP="00D9659A">
            <w:pPr>
              <w:spacing w:line="0" w:lineRule="atLeast"/>
              <w:rPr>
                <w:sz w:val="16"/>
                <w:szCs w:val="16"/>
              </w:rPr>
            </w:pPr>
          </w:p>
        </w:tc>
        <w:tc>
          <w:tcPr>
            <w:tcW w:w="1276" w:type="dxa"/>
          </w:tcPr>
          <w:p w:rsidR="00F36AA7" w:rsidRPr="00404194" w:rsidRDefault="00F36AA7" w:rsidP="00D9659A">
            <w:pPr>
              <w:spacing w:line="0" w:lineRule="atLeast"/>
              <w:rPr>
                <w:sz w:val="16"/>
                <w:szCs w:val="16"/>
              </w:rPr>
            </w:pPr>
          </w:p>
        </w:tc>
        <w:tc>
          <w:tcPr>
            <w:tcW w:w="1276" w:type="dxa"/>
          </w:tcPr>
          <w:p w:rsidR="00F36AA7" w:rsidRPr="00404194" w:rsidRDefault="00F36AA7" w:rsidP="000C2A65">
            <w:pPr>
              <w:spacing w:line="0" w:lineRule="atLeast"/>
              <w:rPr>
                <w:sz w:val="16"/>
                <w:szCs w:val="16"/>
              </w:rPr>
            </w:pPr>
          </w:p>
        </w:tc>
        <w:tc>
          <w:tcPr>
            <w:tcW w:w="696" w:type="dxa"/>
          </w:tcPr>
          <w:p w:rsidR="00F36AA7" w:rsidRPr="00404194" w:rsidRDefault="00F36AA7" w:rsidP="00D9659A">
            <w:pPr>
              <w:spacing w:line="0" w:lineRule="atLeast"/>
              <w:rPr>
                <w:sz w:val="16"/>
                <w:szCs w:val="16"/>
              </w:rPr>
            </w:pPr>
          </w:p>
        </w:tc>
        <w:bookmarkStart w:id="0" w:name="_GoBack"/>
        <w:bookmarkEnd w:id="0"/>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r w:rsidRPr="00D9659A">
              <w:rPr>
                <w:rFonts w:ascii="標楷體" w:eastAsia="標楷體" w:hAnsi="標楷體" w:hint="eastAsia"/>
                <w:sz w:val="20"/>
                <w:szCs w:val="20"/>
              </w:rPr>
              <w:t>2</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第一章：生命的發現</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1-0</w:t>
            </w:r>
            <w:r w:rsidRPr="00404194">
              <w:rPr>
                <w:rFonts w:ascii="Times New Roman" w:hint="eastAsia"/>
                <w:sz w:val="16"/>
                <w:szCs w:val="16"/>
              </w:rPr>
              <w:t>探究自然的方法</w:t>
            </w:r>
            <w:r w:rsidRPr="00404194">
              <w:rPr>
                <w:rFonts w:ascii="Times New Roman" w:hint="eastAsia"/>
                <w:sz w:val="16"/>
                <w:szCs w:val="16"/>
              </w:rPr>
              <w:lastRenderedPageBreak/>
              <w:t>（</w:t>
            </w:r>
            <w:r w:rsidRPr="00404194">
              <w:rPr>
                <w:rFonts w:ascii="Times New Roman" w:hint="eastAsia"/>
                <w:sz w:val="16"/>
                <w:szCs w:val="16"/>
              </w:rPr>
              <w:t>1</w:t>
            </w:r>
            <w:r w:rsidRPr="00404194">
              <w:rPr>
                <w:rFonts w:ascii="Times New Roman" w:hint="eastAsia"/>
                <w:sz w:val="16"/>
                <w:szCs w:val="16"/>
              </w:rPr>
              <w:t>）</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1-1</w:t>
            </w:r>
            <w:r w:rsidRPr="00404194">
              <w:rPr>
                <w:rFonts w:ascii="Times New Roman" w:hint="eastAsia"/>
                <w:sz w:val="16"/>
                <w:szCs w:val="16"/>
              </w:rPr>
              <w:t>生命現象與生物圈（</w:t>
            </w:r>
            <w:r w:rsidRPr="00404194">
              <w:rPr>
                <w:rFonts w:ascii="Times New Roman" w:hint="eastAsia"/>
                <w:sz w:val="16"/>
                <w:szCs w:val="16"/>
              </w:rPr>
              <w:t>2</w:t>
            </w:r>
            <w:r w:rsidRPr="00404194">
              <w:rPr>
                <w:rFonts w:ascii="Times New Roman" w:hint="eastAsia"/>
                <w:sz w:val="16"/>
                <w:szCs w:val="16"/>
              </w:rPr>
              <w:t>）</w:t>
            </w:r>
          </w:p>
        </w:tc>
        <w:tc>
          <w:tcPr>
            <w:tcW w:w="3402" w:type="dxa"/>
          </w:tcPr>
          <w:p w:rsidR="002C444B" w:rsidRPr="00404194" w:rsidRDefault="002C444B" w:rsidP="00D9659A">
            <w:pPr>
              <w:spacing w:line="0" w:lineRule="atLeast"/>
              <w:rPr>
                <w:rFonts w:ascii="Times New Roman" w:hAnsi="Times New Roman"/>
                <w:sz w:val="16"/>
                <w:szCs w:val="16"/>
              </w:rPr>
            </w:pPr>
            <w:r w:rsidRPr="00404194">
              <w:rPr>
                <w:rFonts w:ascii="Times New Roman" w:hAnsi="Times New Roman"/>
                <w:sz w:val="16"/>
                <w:szCs w:val="16"/>
              </w:rPr>
              <w:lastRenderedPageBreak/>
              <w:t xml:space="preserve">an -Ⅳ-2 </w:t>
            </w:r>
            <w:r w:rsidRPr="00404194">
              <w:rPr>
                <w:rFonts w:ascii="Times New Roman" w:hAnsi="Times New Roman"/>
                <w:sz w:val="16"/>
                <w:szCs w:val="16"/>
              </w:rPr>
              <w:t>分辨科學知識的確定性和持久性會因科學研究的時空背景不同而有所變化。</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Fc-Ⅳ-1  </w:t>
            </w:r>
            <w:r w:rsidRPr="00404194">
              <w:rPr>
                <w:rFonts w:ascii="Times New Roman" w:hAnsi="Times New Roman"/>
                <w:kern w:val="0"/>
                <w:sz w:val="16"/>
                <w:szCs w:val="16"/>
              </w:rPr>
              <w:t>生物圈內含有不同的生態系。生態系的生物因子，其組成層次由低到高為個體、族群、群集。</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Lb-Ⅳ-1 </w:t>
            </w:r>
            <w:r w:rsidRPr="00404194">
              <w:rPr>
                <w:rFonts w:ascii="Times New Roman" w:hAnsi="Times New Roman"/>
                <w:kern w:val="0"/>
                <w:sz w:val="16"/>
                <w:szCs w:val="16"/>
              </w:rPr>
              <w:t>生態系中的非生物因子會影響生</w:t>
            </w:r>
            <w:r w:rsidRPr="00404194">
              <w:rPr>
                <w:rFonts w:ascii="Times New Roman" w:hAnsi="Times New Roman"/>
                <w:kern w:val="0"/>
                <w:sz w:val="16"/>
                <w:szCs w:val="16"/>
              </w:rPr>
              <w:lastRenderedPageBreak/>
              <w:t>物的分布與生存，環境調查時常需檢測非生物因子的變化。</w:t>
            </w:r>
          </w:p>
          <w:p w:rsidR="002C444B" w:rsidRPr="00404194" w:rsidRDefault="002C444B" w:rsidP="00D9659A">
            <w:pPr>
              <w:spacing w:line="0" w:lineRule="atLeast"/>
              <w:rPr>
                <w:rFonts w:ascii="Times New Roman" w:hAnsi="Times New Roman"/>
                <w:sz w:val="16"/>
                <w:szCs w:val="16"/>
              </w:rPr>
            </w:pPr>
            <w:r w:rsidRPr="00404194">
              <w:rPr>
                <w:rFonts w:ascii="Times New Roman" w:hAnsi="Times New Roman"/>
                <w:kern w:val="0"/>
                <w:sz w:val="16"/>
                <w:szCs w:val="16"/>
              </w:rPr>
              <w:t xml:space="preserve">Fa-Ⅳ-1 </w:t>
            </w:r>
            <w:r w:rsidRPr="00404194">
              <w:rPr>
                <w:rFonts w:ascii="Times New Roman" w:hAnsi="Times New Roman"/>
                <w:kern w:val="0"/>
                <w:sz w:val="16"/>
                <w:szCs w:val="16"/>
              </w:rPr>
              <w:t>地球具有大氣圈、水圈和岩石圈。</w:t>
            </w:r>
          </w:p>
        </w:tc>
        <w:tc>
          <w:tcPr>
            <w:tcW w:w="425" w:type="dxa"/>
          </w:tcPr>
          <w:p w:rsidR="002C444B" w:rsidRPr="00404194" w:rsidRDefault="002C444B" w:rsidP="00D9659A">
            <w:pPr>
              <w:spacing w:line="0" w:lineRule="atLeast"/>
              <w:rPr>
                <w:sz w:val="16"/>
                <w:szCs w:val="16"/>
              </w:rPr>
            </w:pPr>
            <w:r w:rsidRPr="00404194">
              <w:rPr>
                <w:rFonts w:hint="eastAsia"/>
                <w:sz w:val="16"/>
                <w:szCs w:val="16"/>
              </w:rPr>
              <w:lastRenderedPageBreak/>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w:t>
            </w:r>
            <w:r w:rsidRPr="00404194">
              <w:rPr>
                <w:rFonts w:ascii="新細明體" w:eastAsia="新細明體" w:hAnsi="新細明體" w:hint="eastAsia"/>
                <w:sz w:val="16"/>
                <w:szCs w:val="16"/>
              </w:rPr>
              <w:lastRenderedPageBreak/>
              <w:t>行</w:t>
            </w:r>
          </w:p>
        </w:tc>
        <w:tc>
          <w:tcPr>
            <w:tcW w:w="1275" w:type="dxa"/>
          </w:tcPr>
          <w:p w:rsidR="002C444B" w:rsidRPr="00404194" w:rsidRDefault="002C444B" w:rsidP="002C79F7">
            <w:pPr>
              <w:spacing w:line="0" w:lineRule="atLeast"/>
              <w:jc w:val="both"/>
              <w:rPr>
                <w:rFonts w:hAnsi="新細明體"/>
                <w:sz w:val="16"/>
                <w:szCs w:val="16"/>
              </w:rPr>
            </w:pPr>
            <w:r w:rsidRPr="00404194">
              <w:rPr>
                <w:rFonts w:hAnsi="新細明體" w:hint="eastAsia"/>
                <w:sz w:val="16"/>
                <w:szCs w:val="16"/>
              </w:rPr>
              <w:lastRenderedPageBreak/>
              <w:t>【環境教育】</w:t>
            </w:r>
          </w:p>
          <w:p w:rsidR="002C444B" w:rsidRPr="00404194" w:rsidRDefault="00F23F31" w:rsidP="00F23F31">
            <w:pPr>
              <w:spacing w:line="0" w:lineRule="atLeast"/>
              <w:rPr>
                <w:rFonts w:hAnsi="新細明體"/>
                <w:sz w:val="16"/>
                <w:szCs w:val="16"/>
              </w:rPr>
            </w:pPr>
            <w:r w:rsidRPr="00404194">
              <w:rPr>
                <w:rFonts w:hAnsi="新細明體"/>
                <w:sz w:val="16"/>
                <w:szCs w:val="16"/>
              </w:rPr>
              <w:t>環</w:t>
            </w:r>
            <w:r w:rsidRPr="00404194">
              <w:rPr>
                <w:rFonts w:hAnsi="新細明體"/>
                <w:sz w:val="16"/>
                <w:szCs w:val="16"/>
              </w:rPr>
              <w:t>J2</w:t>
            </w:r>
            <w:r w:rsidRPr="00404194">
              <w:rPr>
                <w:rFonts w:hAnsi="新細明體"/>
                <w:sz w:val="16"/>
                <w:szCs w:val="16"/>
              </w:rPr>
              <w:t>了解人與周遭動物的互動關係，認識</w:t>
            </w:r>
            <w:r w:rsidRPr="00404194">
              <w:rPr>
                <w:rFonts w:hAnsi="新細明體"/>
                <w:sz w:val="16"/>
                <w:szCs w:val="16"/>
              </w:rPr>
              <w:lastRenderedPageBreak/>
              <w:t>動物需求，並關切動物福利。</w:t>
            </w:r>
          </w:p>
          <w:p w:rsidR="002C444B" w:rsidRPr="00404194" w:rsidRDefault="002C444B" w:rsidP="00F23F31">
            <w:pPr>
              <w:spacing w:line="0" w:lineRule="atLeast"/>
              <w:rPr>
                <w:rFonts w:hAnsi="新細明體"/>
                <w:sz w:val="16"/>
                <w:szCs w:val="16"/>
              </w:rPr>
            </w:pPr>
            <w:r w:rsidRPr="00404194">
              <w:rPr>
                <w:rFonts w:hAnsi="新細明體" w:hint="eastAsia"/>
                <w:sz w:val="16"/>
                <w:szCs w:val="16"/>
              </w:rPr>
              <w:t>【</w:t>
            </w:r>
            <w:r w:rsidR="00F23F31" w:rsidRPr="00404194">
              <w:rPr>
                <w:rFonts w:hAnsi="新細明體" w:hint="eastAsia"/>
                <w:sz w:val="16"/>
                <w:szCs w:val="16"/>
              </w:rPr>
              <w:t>海洋</w:t>
            </w:r>
            <w:r w:rsidRPr="00404194">
              <w:rPr>
                <w:rFonts w:hAnsi="新細明體" w:hint="eastAsia"/>
                <w:sz w:val="16"/>
                <w:szCs w:val="16"/>
              </w:rPr>
              <w:t>教育】</w:t>
            </w:r>
          </w:p>
          <w:p w:rsidR="00F23F31" w:rsidRPr="00404194" w:rsidRDefault="00F23F31" w:rsidP="00F23F31">
            <w:pPr>
              <w:spacing w:line="0" w:lineRule="atLeast"/>
              <w:rPr>
                <w:rFonts w:hAnsi="新細明體"/>
                <w:sz w:val="16"/>
                <w:szCs w:val="16"/>
              </w:rPr>
            </w:pPr>
            <w:r w:rsidRPr="00404194">
              <w:rPr>
                <w:rFonts w:hAnsi="新細明體"/>
                <w:sz w:val="16"/>
                <w:szCs w:val="16"/>
              </w:rPr>
              <w:t>海</w:t>
            </w:r>
            <w:r w:rsidRPr="00404194">
              <w:rPr>
                <w:rFonts w:hAnsi="新細明體"/>
                <w:sz w:val="16"/>
                <w:szCs w:val="16"/>
              </w:rPr>
              <w:t>J3</w:t>
            </w:r>
            <w:r w:rsidRPr="00404194">
              <w:rPr>
                <w:rFonts w:hAnsi="新細明體"/>
                <w:sz w:val="16"/>
                <w:szCs w:val="16"/>
              </w:rPr>
              <w:t>了解沿海或河岸的環境與居民生活及休閒方式。</w:t>
            </w:r>
          </w:p>
          <w:p w:rsidR="00FF455F" w:rsidRPr="00404194" w:rsidRDefault="00FF455F" w:rsidP="00F23F31">
            <w:pPr>
              <w:spacing w:line="0" w:lineRule="atLeast"/>
              <w:rPr>
                <w:rFonts w:hAnsi="新細明體"/>
                <w:sz w:val="16"/>
                <w:szCs w:val="16"/>
              </w:rPr>
            </w:pPr>
            <w:r w:rsidRPr="00404194">
              <w:rPr>
                <w:rFonts w:hAnsi="新細明體" w:hint="eastAsia"/>
                <w:sz w:val="16"/>
                <w:szCs w:val="16"/>
              </w:rPr>
              <w:t>【品德教育】</w:t>
            </w:r>
          </w:p>
          <w:p w:rsidR="002C444B" w:rsidRPr="00404194" w:rsidRDefault="00FF455F" w:rsidP="002C79F7">
            <w:pPr>
              <w:spacing w:line="0" w:lineRule="atLeast"/>
              <w:rPr>
                <w:rFonts w:ascii="Times New Roman"/>
                <w:sz w:val="16"/>
                <w:szCs w:val="16"/>
              </w:rPr>
            </w:pPr>
            <w:r w:rsidRPr="00404194">
              <w:rPr>
                <w:rFonts w:ascii="Times New Roman"/>
                <w:sz w:val="16"/>
                <w:szCs w:val="16"/>
              </w:rPr>
              <w:t>品</w:t>
            </w:r>
            <w:r w:rsidRPr="00404194">
              <w:rPr>
                <w:rFonts w:ascii="Times New Roman"/>
                <w:sz w:val="16"/>
                <w:szCs w:val="16"/>
              </w:rPr>
              <w:t>J3</w:t>
            </w:r>
            <w:r w:rsidRPr="00404194">
              <w:rPr>
                <w:rFonts w:ascii="Times New Roman"/>
                <w:sz w:val="16"/>
                <w:szCs w:val="16"/>
              </w:rPr>
              <w:t>關懷生活環境與自然生態永續發展。</w:t>
            </w:r>
          </w:p>
          <w:p w:rsidR="00FF455F" w:rsidRPr="00404194" w:rsidRDefault="00FF455F" w:rsidP="002C79F7">
            <w:pPr>
              <w:spacing w:line="0" w:lineRule="atLeast"/>
              <w:rPr>
                <w:rFonts w:ascii="Times New Roman"/>
                <w:sz w:val="16"/>
                <w:szCs w:val="16"/>
              </w:rPr>
            </w:pPr>
            <w:r w:rsidRPr="00404194">
              <w:rPr>
                <w:rFonts w:ascii="Times New Roman"/>
                <w:sz w:val="16"/>
                <w:szCs w:val="16"/>
              </w:rPr>
              <w:t>品</w:t>
            </w:r>
            <w:r w:rsidRPr="00404194">
              <w:rPr>
                <w:rFonts w:ascii="Times New Roman"/>
                <w:sz w:val="16"/>
                <w:szCs w:val="16"/>
              </w:rPr>
              <w:t>EJU6</w:t>
            </w:r>
            <w:r w:rsidRPr="00404194">
              <w:rPr>
                <w:rFonts w:ascii="Times New Roman"/>
                <w:sz w:val="16"/>
                <w:szCs w:val="16"/>
              </w:rPr>
              <w:t>欣賞感恩。</w:t>
            </w:r>
          </w:p>
          <w:p w:rsidR="0032606E" w:rsidRPr="00404194" w:rsidRDefault="0032606E" w:rsidP="002C79F7">
            <w:pPr>
              <w:spacing w:line="0" w:lineRule="atLeast"/>
              <w:rPr>
                <w:rFonts w:ascii="Times New Roman"/>
                <w:sz w:val="16"/>
                <w:szCs w:val="16"/>
              </w:rPr>
            </w:pPr>
            <w:r w:rsidRPr="00404194">
              <w:rPr>
                <w:rFonts w:ascii="Times New Roman" w:hint="eastAsia"/>
                <w:sz w:val="16"/>
                <w:szCs w:val="16"/>
              </w:rPr>
              <w:t>【生命教育】</w:t>
            </w:r>
          </w:p>
          <w:p w:rsidR="0032606E" w:rsidRPr="00404194" w:rsidRDefault="0032606E" w:rsidP="002C79F7">
            <w:pPr>
              <w:spacing w:line="0" w:lineRule="atLeast"/>
              <w:rPr>
                <w:rFonts w:ascii="Times New Roman"/>
                <w:sz w:val="16"/>
                <w:szCs w:val="16"/>
              </w:rPr>
            </w:pPr>
            <w:r w:rsidRPr="00404194">
              <w:rPr>
                <w:rFonts w:ascii="Times New Roman"/>
                <w:sz w:val="16"/>
                <w:szCs w:val="16"/>
              </w:rPr>
              <w:t>生</w:t>
            </w:r>
            <w:r w:rsidRPr="00404194">
              <w:rPr>
                <w:rFonts w:ascii="Times New Roman"/>
                <w:sz w:val="16"/>
                <w:szCs w:val="16"/>
              </w:rPr>
              <w:t>J3</w:t>
            </w:r>
            <w:r w:rsidRPr="00404194">
              <w:rPr>
                <w:rFonts w:ascii="Times New Roman"/>
                <w:sz w:val="16"/>
                <w:szCs w:val="16"/>
              </w:rPr>
              <w:t>反思生老病死與人生無常的現象，探索人生的目的、價值與意義。生</w:t>
            </w:r>
            <w:r w:rsidRPr="00404194">
              <w:rPr>
                <w:rFonts w:ascii="Times New Roman"/>
                <w:sz w:val="16"/>
                <w:szCs w:val="16"/>
              </w:rPr>
              <w:t>J4</w:t>
            </w:r>
            <w:r w:rsidRPr="00404194">
              <w:rPr>
                <w:rFonts w:ascii="Times New Roman"/>
                <w:sz w:val="16"/>
                <w:szCs w:val="16"/>
              </w:rPr>
              <w:t>分析快樂、幸福與生命意義之間的關係。</w:t>
            </w:r>
          </w:p>
          <w:p w:rsidR="0032606E" w:rsidRPr="00404194" w:rsidRDefault="0032606E" w:rsidP="002C79F7">
            <w:pPr>
              <w:spacing w:line="0" w:lineRule="atLeast"/>
              <w:rPr>
                <w:rFonts w:ascii="Times New Roman"/>
                <w:sz w:val="16"/>
                <w:szCs w:val="16"/>
              </w:rPr>
            </w:pPr>
            <w:r w:rsidRPr="00404194">
              <w:rPr>
                <w:rFonts w:ascii="Times New Roman" w:hint="eastAsia"/>
                <w:sz w:val="16"/>
                <w:szCs w:val="16"/>
              </w:rPr>
              <w:t>【閱讀素養教育】</w:t>
            </w:r>
          </w:p>
          <w:p w:rsidR="0032606E" w:rsidRPr="00404194" w:rsidRDefault="0032606E" w:rsidP="002C79F7">
            <w:pPr>
              <w:spacing w:line="0" w:lineRule="atLeast"/>
              <w:rPr>
                <w:rFonts w:ascii="Times New Roman"/>
                <w:sz w:val="16"/>
                <w:szCs w:val="16"/>
              </w:rPr>
            </w:pPr>
            <w:r w:rsidRPr="00404194">
              <w:rPr>
                <w:rFonts w:ascii="Times New Roman"/>
                <w:sz w:val="16"/>
                <w:szCs w:val="16"/>
              </w:rPr>
              <w:t>閱</w:t>
            </w:r>
            <w:r w:rsidRPr="00404194">
              <w:rPr>
                <w:rFonts w:ascii="Times New Roman"/>
                <w:sz w:val="16"/>
                <w:szCs w:val="16"/>
              </w:rPr>
              <w:t>J4</w:t>
            </w:r>
            <w:r w:rsidRPr="00404194">
              <w:rPr>
                <w:rFonts w:ascii="Times New Roman"/>
                <w:sz w:val="16"/>
                <w:szCs w:val="16"/>
              </w:rPr>
              <w:t>除紙本閱讀之外，依學習需求選擇適當的閱讀媒材，並了解如何利用適當的管道獲得文本資源。</w:t>
            </w:r>
          </w:p>
          <w:p w:rsidR="0032606E" w:rsidRPr="00404194" w:rsidRDefault="0032606E" w:rsidP="002C79F7">
            <w:pPr>
              <w:spacing w:line="0" w:lineRule="atLeast"/>
              <w:rPr>
                <w:rFonts w:ascii="Times New Roman"/>
                <w:sz w:val="16"/>
                <w:szCs w:val="16"/>
              </w:rPr>
            </w:pPr>
            <w:r w:rsidRPr="00404194">
              <w:rPr>
                <w:rFonts w:ascii="Times New Roman"/>
                <w:sz w:val="16"/>
                <w:szCs w:val="16"/>
              </w:rPr>
              <w:t>閱</w:t>
            </w:r>
            <w:r w:rsidRPr="00404194">
              <w:rPr>
                <w:rFonts w:ascii="Times New Roman"/>
                <w:sz w:val="16"/>
                <w:szCs w:val="16"/>
              </w:rPr>
              <w:t>J8</w:t>
            </w:r>
            <w:r w:rsidRPr="00404194">
              <w:rPr>
                <w:rFonts w:ascii="Times New Roman"/>
                <w:sz w:val="16"/>
                <w:szCs w:val="16"/>
              </w:rPr>
              <w:t>在學習上遇到問題時，願意尋找課外資料，解決困難。</w:t>
            </w:r>
          </w:p>
          <w:p w:rsidR="0032606E" w:rsidRPr="00404194" w:rsidRDefault="0032606E" w:rsidP="002C79F7">
            <w:pPr>
              <w:spacing w:line="0" w:lineRule="atLeast"/>
              <w:rPr>
                <w:rFonts w:ascii="Times New Roman"/>
                <w:sz w:val="16"/>
                <w:szCs w:val="16"/>
              </w:rPr>
            </w:pPr>
            <w:r w:rsidRPr="00404194">
              <w:rPr>
                <w:rFonts w:ascii="Times New Roman"/>
                <w:sz w:val="16"/>
                <w:szCs w:val="16"/>
              </w:rPr>
              <w:t>閱</w:t>
            </w:r>
            <w:r w:rsidRPr="00404194">
              <w:rPr>
                <w:rFonts w:ascii="Times New Roman"/>
                <w:sz w:val="16"/>
                <w:szCs w:val="16"/>
              </w:rPr>
              <w:t>J10</w:t>
            </w:r>
            <w:r w:rsidRPr="00404194">
              <w:rPr>
                <w:rFonts w:ascii="Times New Roman"/>
                <w:sz w:val="16"/>
                <w:szCs w:val="16"/>
              </w:rPr>
              <w:t>主動尋求多元的詮釋，並試著表達自己的想法。</w:t>
            </w:r>
          </w:p>
          <w:p w:rsidR="0032606E" w:rsidRPr="00404194" w:rsidRDefault="0032606E" w:rsidP="002C79F7">
            <w:pPr>
              <w:spacing w:line="0" w:lineRule="atLeast"/>
              <w:rPr>
                <w:rFonts w:ascii="Times New Roman"/>
                <w:sz w:val="16"/>
                <w:szCs w:val="16"/>
              </w:rPr>
            </w:pPr>
            <w:r w:rsidRPr="00404194">
              <w:rPr>
                <w:rFonts w:ascii="Times New Roman" w:hint="eastAsia"/>
                <w:sz w:val="16"/>
                <w:szCs w:val="16"/>
              </w:rPr>
              <w:t>【戶外教育】</w:t>
            </w:r>
          </w:p>
          <w:p w:rsidR="0032606E" w:rsidRPr="00404194" w:rsidRDefault="0032606E" w:rsidP="0032606E">
            <w:pPr>
              <w:spacing w:line="0" w:lineRule="atLeast"/>
              <w:rPr>
                <w:rFonts w:ascii="Times New Roman"/>
                <w:sz w:val="16"/>
                <w:szCs w:val="16"/>
              </w:rPr>
            </w:pPr>
            <w:r w:rsidRPr="00404194">
              <w:rPr>
                <w:rFonts w:ascii="Times New Roman"/>
                <w:sz w:val="16"/>
                <w:szCs w:val="16"/>
              </w:rPr>
              <w:t>戶</w:t>
            </w:r>
            <w:r w:rsidRPr="00404194">
              <w:rPr>
                <w:rFonts w:ascii="Times New Roman"/>
                <w:sz w:val="16"/>
                <w:szCs w:val="16"/>
              </w:rPr>
              <w:t>J1</w:t>
            </w:r>
            <w:r w:rsidRPr="00404194">
              <w:rPr>
                <w:rFonts w:ascii="Times New Roman"/>
                <w:sz w:val="16"/>
                <w:szCs w:val="16"/>
              </w:rPr>
              <w:t>善用教室外、戶外及校</w:t>
            </w:r>
            <w:r w:rsidRPr="00404194">
              <w:rPr>
                <w:rFonts w:ascii="Times New Roman"/>
                <w:sz w:val="16"/>
                <w:szCs w:val="16"/>
              </w:rPr>
              <w:lastRenderedPageBreak/>
              <w:t>外教學，認識臺灣環境並參訪自然及文化資產，如國家公園、國家風景區及國家森林公園等。</w:t>
            </w:r>
          </w:p>
          <w:p w:rsidR="0032606E" w:rsidRPr="00404194" w:rsidRDefault="0032606E" w:rsidP="0032606E">
            <w:pPr>
              <w:spacing w:line="0" w:lineRule="atLeast"/>
              <w:rPr>
                <w:rFonts w:ascii="Times New Roman"/>
                <w:sz w:val="16"/>
                <w:szCs w:val="16"/>
              </w:rPr>
            </w:pPr>
            <w:r w:rsidRPr="00404194">
              <w:rPr>
                <w:rFonts w:ascii="Times New Roman"/>
                <w:sz w:val="16"/>
                <w:szCs w:val="16"/>
              </w:rPr>
              <w:t>戶</w:t>
            </w:r>
            <w:r w:rsidRPr="00404194">
              <w:rPr>
                <w:rFonts w:ascii="Times New Roman"/>
                <w:sz w:val="16"/>
                <w:szCs w:val="16"/>
              </w:rPr>
              <w:t>J3</w:t>
            </w:r>
            <w:r w:rsidRPr="00404194">
              <w:rPr>
                <w:rFonts w:ascii="Times New Roman"/>
                <w:sz w:val="16"/>
                <w:szCs w:val="16"/>
              </w:rPr>
              <w:t>理解知識與生活環境的關係，獲得心靈的喜悅，培養積極面對挑戰的能力與態度。</w:t>
            </w:r>
          </w:p>
        </w:tc>
        <w:tc>
          <w:tcPr>
            <w:tcW w:w="1276"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hAnsi="新細明體" w:hint="eastAsia"/>
                <w:sz w:val="16"/>
                <w:szCs w:val="16"/>
              </w:rPr>
              <w:lastRenderedPageBreak/>
              <w:t>課程相關圖片或資料。</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3</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第一章：生命的發現</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1-2</w:t>
            </w:r>
            <w:r w:rsidRPr="00404194">
              <w:rPr>
                <w:rFonts w:ascii="Times New Roman" w:hint="eastAsia"/>
                <w:sz w:val="16"/>
                <w:szCs w:val="16"/>
              </w:rPr>
              <w:t>生物體的基本單位（</w:t>
            </w:r>
            <w:r w:rsidRPr="00404194">
              <w:rPr>
                <w:rFonts w:ascii="Times New Roman" w:hint="eastAsia"/>
                <w:sz w:val="16"/>
                <w:szCs w:val="16"/>
              </w:rPr>
              <w:t>3</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pc-Ⅳ-2 </w:t>
            </w:r>
            <w:r w:rsidRPr="00404194">
              <w:rPr>
                <w:rFonts w:ascii="Times New Roman"/>
                <w:kern w:val="0"/>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an -Ⅳ-2 </w:t>
            </w:r>
            <w:r w:rsidRPr="00404194">
              <w:rPr>
                <w:rFonts w:ascii="Times New Roman"/>
                <w:kern w:val="0"/>
                <w:sz w:val="16"/>
                <w:szCs w:val="16"/>
              </w:rPr>
              <w:t>分辨科學知識的確定性和持久性會因科學研究的時空背景不同而有所變化。</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an -Ⅳ-3 </w:t>
            </w:r>
            <w:r w:rsidRPr="00404194">
              <w:rPr>
                <w:rFonts w:ascii="Times New Roman"/>
                <w:kern w:val="0"/>
                <w:sz w:val="16"/>
                <w:szCs w:val="16"/>
              </w:rPr>
              <w:t>體察到科學家們具有堅毅、嚴謹和講求邏輯的特質，也具有好奇心、求知慾和想像力。</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kern w:val="0"/>
                <w:sz w:val="16"/>
                <w:szCs w:val="16"/>
              </w:rPr>
              <w:t>能從學習活動、日常經驗及科技運用、自然環境、書刊及網路媒體中，進行各種有計畫的觀察，進而能察覺問題。</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po-Ⅳ-2</w:t>
            </w:r>
            <w:r w:rsidRPr="00404194">
              <w:rPr>
                <w:rFonts w:ascii="Times New Roman"/>
                <w:kern w:val="0"/>
                <w:sz w:val="16"/>
                <w:szCs w:val="16"/>
              </w:rPr>
              <w:t>能辨別適合科學探究或適合以科學方式尋求解決的問題（或假說），並能依據觀察、蒐集資料、閱讀、思考、討論等，提出適宜探究之問題。</w:t>
            </w:r>
          </w:p>
          <w:p w:rsidR="002C444B" w:rsidRPr="00404194" w:rsidRDefault="002C444B" w:rsidP="00D9659A">
            <w:pPr>
              <w:spacing w:line="0" w:lineRule="atLeast"/>
              <w:rPr>
                <w:rFonts w:ascii="Times New Roman" w:hAnsi="Times New Roman"/>
                <w:sz w:val="16"/>
                <w:szCs w:val="16"/>
              </w:rPr>
            </w:pPr>
            <w:r w:rsidRPr="00404194">
              <w:rPr>
                <w:rFonts w:ascii="Times New Roman" w:hAnsi="Times New Roman"/>
                <w:kern w:val="0"/>
                <w:sz w:val="16"/>
                <w:szCs w:val="16"/>
              </w:rPr>
              <w:t>pe-Ⅳ-2</w:t>
            </w:r>
            <w:r w:rsidRPr="00404194">
              <w:rPr>
                <w:rFonts w:ascii="Times New Roman"/>
                <w:kern w:val="0"/>
                <w:sz w:val="16"/>
                <w:szCs w:val="16"/>
              </w:rPr>
              <w:t>能正確安全操作適合學習階段的物品、器材儀器、科技設備與資源。能進行客觀的質性觀察或數值量測並詳實記錄。</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Da-Ⅳ-1 </w:t>
            </w:r>
            <w:r w:rsidRPr="00404194">
              <w:rPr>
                <w:rFonts w:ascii="Times New Roman"/>
                <w:kern w:val="0"/>
                <w:sz w:val="16"/>
                <w:szCs w:val="16"/>
              </w:rPr>
              <w:t>使用適當的儀器可觀察到細胞的形態及細胞膜、細胞質、細胞核、細胞壁等基本構造。</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Da-Ⅳ-2 </w:t>
            </w:r>
            <w:r w:rsidRPr="00404194">
              <w:rPr>
                <w:rFonts w:ascii="Times New Roman"/>
                <w:kern w:val="0"/>
                <w:sz w:val="16"/>
                <w:szCs w:val="16"/>
              </w:rPr>
              <w:t>細胞是組成生物體的基本單位。</w:t>
            </w:r>
          </w:p>
          <w:p w:rsidR="002C444B" w:rsidRPr="00404194" w:rsidRDefault="002C444B" w:rsidP="00D9659A">
            <w:pPr>
              <w:spacing w:line="0" w:lineRule="atLeast"/>
              <w:rPr>
                <w:rFonts w:ascii="Times New Roman" w:hAnsi="Times New Roman"/>
                <w:sz w:val="16"/>
                <w:szCs w:val="16"/>
              </w:rPr>
            </w:pPr>
            <w:r w:rsidRPr="00404194">
              <w:rPr>
                <w:rFonts w:ascii="Times New Roman" w:hAnsi="Times New Roman"/>
                <w:kern w:val="0"/>
                <w:sz w:val="16"/>
                <w:szCs w:val="16"/>
              </w:rPr>
              <w:t xml:space="preserve">Fc-Ⅳ-2 </w:t>
            </w:r>
            <w:r w:rsidRPr="00404194">
              <w:rPr>
                <w:rFonts w:ascii="Times New Roman"/>
                <w:kern w:val="0"/>
                <w:sz w:val="16"/>
                <w:szCs w:val="16"/>
              </w:rPr>
              <w:t>組成生物體的基本層次是細胞，而細胞則由醣類、蛋白質、脂質等分子所組成，這些分子則由更小的粒子所組成。</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2C444B" w:rsidRPr="00404194" w:rsidRDefault="002C79F7" w:rsidP="002C79F7">
            <w:pPr>
              <w:spacing w:line="0" w:lineRule="atLeast"/>
              <w:rPr>
                <w:rFonts w:ascii="Times New Roman"/>
                <w:sz w:val="16"/>
                <w:szCs w:val="16"/>
              </w:rPr>
            </w:pPr>
            <w:r w:rsidRPr="00404194">
              <w:rPr>
                <w:rFonts w:ascii="Times New Roman" w:hint="eastAsia"/>
                <w:sz w:val="16"/>
                <w:szCs w:val="16"/>
              </w:rPr>
              <w:t>【科技教育】</w:t>
            </w:r>
          </w:p>
          <w:p w:rsidR="002C79F7" w:rsidRPr="00404194" w:rsidRDefault="002C79F7" w:rsidP="002C79F7">
            <w:pPr>
              <w:spacing w:line="0" w:lineRule="atLeast"/>
              <w:rPr>
                <w:rFonts w:ascii="Times New Roman"/>
                <w:sz w:val="16"/>
                <w:szCs w:val="16"/>
              </w:rPr>
            </w:pPr>
            <w:r w:rsidRPr="00404194">
              <w:rPr>
                <w:rFonts w:ascii="Times New Roman"/>
                <w:sz w:val="16"/>
                <w:szCs w:val="16"/>
              </w:rPr>
              <w:t>科</w:t>
            </w:r>
            <w:r w:rsidRPr="00404194">
              <w:rPr>
                <w:rFonts w:ascii="Times New Roman"/>
                <w:sz w:val="16"/>
                <w:szCs w:val="16"/>
              </w:rPr>
              <w:t>E1</w:t>
            </w:r>
            <w:r w:rsidRPr="00404194">
              <w:rPr>
                <w:rFonts w:ascii="Times New Roman"/>
                <w:sz w:val="16"/>
                <w:szCs w:val="16"/>
              </w:rPr>
              <w:t>了解平日常見科技產品的用途與運作方式。</w:t>
            </w:r>
          </w:p>
          <w:p w:rsidR="002C79F7" w:rsidRPr="00404194" w:rsidRDefault="002C79F7" w:rsidP="002C79F7">
            <w:pPr>
              <w:spacing w:line="0" w:lineRule="atLeast"/>
              <w:rPr>
                <w:rFonts w:ascii="Times New Roman"/>
                <w:sz w:val="16"/>
                <w:szCs w:val="16"/>
              </w:rPr>
            </w:pPr>
            <w:r w:rsidRPr="00404194">
              <w:rPr>
                <w:rFonts w:ascii="Times New Roman"/>
                <w:sz w:val="16"/>
                <w:szCs w:val="16"/>
              </w:rPr>
              <w:t>科</w:t>
            </w:r>
            <w:r w:rsidRPr="00404194">
              <w:rPr>
                <w:rFonts w:ascii="Times New Roman"/>
                <w:sz w:val="16"/>
                <w:szCs w:val="16"/>
              </w:rPr>
              <w:t>E2</w:t>
            </w:r>
            <w:r w:rsidRPr="00404194">
              <w:rPr>
                <w:rFonts w:ascii="Times New Roman"/>
                <w:sz w:val="16"/>
                <w:szCs w:val="16"/>
              </w:rPr>
              <w:t>了解動手實作的重要性。</w:t>
            </w:r>
          </w:p>
          <w:p w:rsidR="002C79F7" w:rsidRPr="00404194" w:rsidRDefault="002C79F7" w:rsidP="002C79F7">
            <w:pPr>
              <w:spacing w:line="0" w:lineRule="atLeast"/>
              <w:rPr>
                <w:rFonts w:ascii="Times New Roman"/>
                <w:sz w:val="16"/>
                <w:szCs w:val="16"/>
              </w:rPr>
            </w:pPr>
            <w:r w:rsidRPr="00404194">
              <w:rPr>
                <w:rFonts w:ascii="Times New Roman"/>
                <w:sz w:val="16"/>
                <w:szCs w:val="16"/>
              </w:rPr>
              <w:t>科</w:t>
            </w:r>
            <w:r w:rsidRPr="00404194">
              <w:rPr>
                <w:rFonts w:ascii="Times New Roman"/>
                <w:sz w:val="16"/>
                <w:szCs w:val="16"/>
              </w:rPr>
              <w:t>E4</w:t>
            </w:r>
            <w:r w:rsidRPr="00404194">
              <w:rPr>
                <w:rFonts w:ascii="Times New Roman"/>
                <w:sz w:val="16"/>
                <w:szCs w:val="16"/>
              </w:rPr>
              <w:t>體會動手實作的樂趣，並養成正向的科技態度。</w:t>
            </w:r>
          </w:p>
          <w:p w:rsidR="002C79F7" w:rsidRPr="00404194" w:rsidRDefault="002C79F7" w:rsidP="002C79F7">
            <w:pPr>
              <w:spacing w:line="0" w:lineRule="atLeast"/>
              <w:rPr>
                <w:rFonts w:ascii="Times New Roman"/>
                <w:sz w:val="16"/>
                <w:szCs w:val="16"/>
              </w:rPr>
            </w:pPr>
            <w:r w:rsidRPr="00404194">
              <w:rPr>
                <w:rFonts w:ascii="Times New Roman" w:hint="eastAsia"/>
                <w:sz w:val="16"/>
                <w:szCs w:val="16"/>
              </w:rPr>
              <w:t>【閱讀素養教育】</w:t>
            </w:r>
          </w:p>
          <w:p w:rsidR="002C79F7" w:rsidRPr="00404194" w:rsidRDefault="002C79F7" w:rsidP="002C79F7">
            <w:pPr>
              <w:spacing w:line="0" w:lineRule="atLeast"/>
              <w:rPr>
                <w:rFonts w:ascii="Times New Roman"/>
                <w:sz w:val="16"/>
                <w:szCs w:val="16"/>
              </w:rPr>
            </w:pPr>
            <w:r w:rsidRPr="00404194">
              <w:rPr>
                <w:rFonts w:ascii="Times New Roman"/>
                <w:sz w:val="16"/>
                <w:szCs w:val="16"/>
              </w:rPr>
              <w:t>閱</w:t>
            </w:r>
            <w:r w:rsidRPr="00404194">
              <w:rPr>
                <w:rFonts w:ascii="Times New Roman"/>
                <w:sz w:val="16"/>
                <w:szCs w:val="16"/>
              </w:rPr>
              <w:t>J3</w:t>
            </w:r>
            <w:r w:rsidRPr="00404194">
              <w:rPr>
                <w:rFonts w:ascii="Times New Roman"/>
                <w:sz w:val="16"/>
                <w:szCs w:val="16"/>
              </w:rPr>
              <w:t>理解學科知識內的重要詞彙的意涵，並懂得如何運用該詞彙與他人進行溝通。</w:t>
            </w:r>
          </w:p>
          <w:p w:rsidR="002C79F7" w:rsidRPr="00404194" w:rsidRDefault="002C79F7" w:rsidP="002C79F7">
            <w:pPr>
              <w:spacing w:line="0" w:lineRule="atLeast"/>
              <w:rPr>
                <w:rFonts w:ascii="Times New Roman"/>
                <w:sz w:val="16"/>
                <w:szCs w:val="16"/>
              </w:rPr>
            </w:pPr>
            <w:r w:rsidRPr="00404194">
              <w:rPr>
                <w:rFonts w:ascii="Times New Roman"/>
                <w:sz w:val="16"/>
                <w:szCs w:val="16"/>
              </w:rPr>
              <w:t>閱</w:t>
            </w:r>
            <w:r w:rsidRPr="00404194">
              <w:rPr>
                <w:rFonts w:ascii="Times New Roman"/>
                <w:sz w:val="16"/>
                <w:szCs w:val="16"/>
              </w:rPr>
              <w:t>J9</w:t>
            </w:r>
            <w:r w:rsidRPr="00404194">
              <w:rPr>
                <w:rFonts w:ascii="Times New Roman"/>
                <w:sz w:val="16"/>
                <w:szCs w:val="16"/>
              </w:rPr>
              <w:t>樂於參與閱讀相關的學習活動，並與他人交流。</w:t>
            </w:r>
          </w:p>
          <w:p w:rsidR="002C79F7" w:rsidRPr="00404194" w:rsidRDefault="002C79F7" w:rsidP="002C79F7">
            <w:pPr>
              <w:spacing w:line="0" w:lineRule="atLeast"/>
              <w:rPr>
                <w:rFonts w:ascii="Times New Roman"/>
                <w:sz w:val="16"/>
                <w:szCs w:val="16"/>
              </w:rPr>
            </w:pPr>
            <w:r w:rsidRPr="00404194">
              <w:rPr>
                <w:rFonts w:ascii="Times New Roman" w:hint="eastAsia"/>
                <w:sz w:val="16"/>
                <w:szCs w:val="16"/>
              </w:rPr>
              <w:t>【戶外教育】</w:t>
            </w:r>
          </w:p>
          <w:p w:rsidR="002C79F7" w:rsidRPr="00404194" w:rsidRDefault="002C79F7" w:rsidP="002C79F7">
            <w:pPr>
              <w:spacing w:line="0" w:lineRule="atLeast"/>
              <w:rPr>
                <w:rFonts w:ascii="Times New Roman"/>
                <w:sz w:val="16"/>
                <w:szCs w:val="16"/>
              </w:rPr>
            </w:pPr>
            <w:r w:rsidRPr="00404194">
              <w:rPr>
                <w:rFonts w:ascii="Times New Roman"/>
                <w:sz w:val="16"/>
                <w:szCs w:val="16"/>
              </w:rPr>
              <w:t>戶</w:t>
            </w:r>
            <w:r w:rsidRPr="00404194">
              <w:rPr>
                <w:rFonts w:ascii="Times New Roman"/>
                <w:sz w:val="16"/>
                <w:szCs w:val="16"/>
              </w:rPr>
              <w:t>J2</w:t>
            </w:r>
            <w:r w:rsidRPr="00404194">
              <w:rPr>
                <w:rFonts w:ascii="Times New Roman"/>
                <w:sz w:val="16"/>
                <w:szCs w:val="16"/>
              </w:rPr>
              <w:t>擴充對環境的理解，運用所學的知識到生活當中，具備觀察、描述、測量、紀錄的能力。</w:t>
            </w:r>
          </w:p>
        </w:tc>
        <w:tc>
          <w:tcPr>
            <w:tcW w:w="1276"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hAnsi="新細明體" w:hint="eastAsia"/>
                <w:sz w:val="16"/>
                <w:szCs w:val="16"/>
              </w:rPr>
              <w:t>放大鏡、複式顯微鏡、解剖顯微鏡、活動使用的相關器材、相關教學圖片。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4</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第一章：生命的發現</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1-3</w:t>
            </w:r>
            <w:r w:rsidRPr="00404194">
              <w:rPr>
                <w:rFonts w:ascii="Times New Roman" w:hint="eastAsia"/>
                <w:sz w:val="16"/>
                <w:szCs w:val="16"/>
              </w:rPr>
              <w:t>細胞的形態與構造（</w:t>
            </w:r>
            <w:r w:rsidRPr="00404194">
              <w:rPr>
                <w:rFonts w:ascii="Times New Roman" w:hint="eastAsia"/>
                <w:sz w:val="16"/>
                <w:szCs w:val="16"/>
              </w:rPr>
              <w:t>3</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pc-Ⅳ-1</w:t>
            </w:r>
            <w:r w:rsidRPr="00404194">
              <w:rPr>
                <w:rFonts w:ascii="Times New Roman"/>
                <w:kern w:val="0"/>
                <w:sz w:val="16"/>
                <w:szCs w:val="16"/>
              </w:rPr>
              <w:t>能理解同學的探究過程和結果（或經簡化過的科學報告），提出合理而且具有根據的疑問或意見。並能對問題、探究方法、證據及發現，彼此間的符應情形，進行檢核並提出可能的改善方案。</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pc-Ⅳ-2 </w:t>
            </w:r>
            <w:r w:rsidRPr="00404194">
              <w:rPr>
                <w:rFonts w:ascii="Times New Roman"/>
                <w:kern w:val="0"/>
                <w:sz w:val="16"/>
                <w:szCs w:val="16"/>
              </w:rPr>
              <w:t>能利用口語、影像（如攝影、錄影）、</w:t>
            </w:r>
            <w:r w:rsidRPr="00404194">
              <w:rPr>
                <w:rFonts w:ascii="Times New Roman"/>
                <w:kern w:val="0"/>
                <w:sz w:val="16"/>
                <w:szCs w:val="16"/>
              </w:rPr>
              <w:lastRenderedPageBreak/>
              <w:t>文字與圖案、繪圖或實物、科學名詞、數學公式、模型或經教師認可後以報告或新媒體形式表達完整之探究過程、發現與成果、價值、限制和主張等。視需要，並能摘要描述主要過程、發現和可能的運用。</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ti-IV-1</w:t>
            </w:r>
            <w:r w:rsidRPr="00404194">
              <w:rPr>
                <w:rFonts w:ascii="Times New Roman"/>
                <w:kern w:val="0"/>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kern w:val="0"/>
                <w:sz w:val="16"/>
                <w:szCs w:val="16"/>
              </w:rPr>
              <w:t>能從學習活動、日常經驗及科技運用、自然環境、書刊及網路媒體中，進行各種有計畫的觀察，進而能察覺問題。</w:t>
            </w:r>
          </w:p>
          <w:p w:rsidR="002C444B" w:rsidRPr="00404194" w:rsidRDefault="002C444B" w:rsidP="00D9659A">
            <w:pPr>
              <w:spacing w:line="240" w:lineRule="atLeast"/>
              <w:rPr>
                <w:sz w:val="16"/>
                <w:szCs w:val="16"/>
              </w:rPr>
            </w:pPr>
            <w:r w:rsidRPr="00404194">
              <w:rPr>
                <w:rFonts w:ascii="Times New Roman" w:hAnsi="Times New Roman"/>
                <w:kern w:val="0"/>
                <w:sz w:val="16"/>
                <w:szCs w:val="16"/>
              </w:rPr>
              <w:t xml:space="preserve">an -Ⅳ-1 </w:t>
            </w:r>
            <w:r w:rsidRPr="00404194">
              <w:rPr>
                <w:rFonts w:ascii="Times New Roman"/>
                <w:kern w:val="0"/>
                <w:sz w:val="16"/>
                <w:szCs w:val="16"/>
              </w:rPr>
              <w:t>察覺到科學的觀察、測量和方法是否具有正當性，是受到社會共同建構的標準所規範。</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Bc-IV-2 </w:t>
            </w:r>
            <w:r w:rsidRPr="00404194">
              <w:rPr>
                <w:rFonts w:ascii="Times New Roman"/>
                <w:kern w:val="0"/>
                <w:sz w:val="16"/>
                <w:szCs w:val="16"/>
              </w:rPr>
              <w:t>細胞利用養分進行呼吸作用釋放能量，供生物生存所需。</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Da-Ⅳ-1 </w:t>
            </w:r>
            <w:r w:rsidRPr="00404194">
              <w:rPr>
                <w:rFonts w:ascii="Times New Roman"/>
                <w:kern w:val="0"/>
                <w:sz w:val="16"/>
                <w:szCs w:val="16"/>
              </w:rPr>
              <w:t>使用適當的儀器可觀察到細胞的形態及細胞膜、細胞質、細胞核、細胞壁等基本構造。</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Da-Ⅳ-2 </w:t>
            </w:r>
            <w:r w:rsidRPr="00404194">
              <w:rPr>
                <w:rFonts w:ascii="Times New Roman"/>
                <w:kern w:val="0"/>
                <w:sz w:val="16"/>
                <w:szCs w:val="16"/>
              </w:rPr>
              <w:t>細胞是組成生物體的基本單位。</w:t>
            </w:r>
          </w:p>
          <w:p w:rsidR="002C444B" w:rsidRPr="00404194" w:rsidRDefault="002C444B" w:rsidP="00D9659A">
            <w:pPr>
              <w:spacing w:line="0" w:lineRule="atLeast"/>
              <w:rPr>
                <w:sz w:val="16"/>
                <w:szCs w:val="16"/>
              </w:rPr>
            </w:pPr>
            <w:r w:rsidRPr="00404194">
              <w:rPr>
                <w:rFonts w:ascii="Times New Roman" w:hAnsi="Times New Roman"/>
                <w:kern w:val="0"/>
                <w:sz w:val="16"/>
                <w:szCs w:val="16"/>
              </w:rPr>
              <w:t xml:space="preserve">Fc-Ⅳ-2 </w:t>
            </w:r>
            <w:r w:rsidRPr="00404194">
              <w:rPr>
                <w:rFonts w:ascii="Times New Roman"/>
                <w:kern w:val="0"/>
                <w:sz w:val="16"/>
                <w:szCs w:val="16"/>
              </w:rPr>
              <w:t>組成生物體的基本層次是細胞，</w:t>
            </w:r>
            <w:r w:rsidRPr="00404194">
              <w:rPr>
                <w:rFonts w:ascii="Times New Roman"/>
                <w:kern w:val="0"/>
                <w:sz w:val="16"/>
                <w:szCs w:val="16"/>
              </w:rPr>
              <w:lastRenderedPageBreak/>
              <w:t>而細胞則由醣類、蛋白質、脂質等分子所組成，這些分子則由更小的粒子所組成。</w:t>
            </w:r>
          </w:p>
        </w:tc>
        <w:tc>
          <w:tcPr>
            <w:tcW w:w="425" w:type="dxa"/>
          </w:tcPr>
          <w:p w:rsidR="002C444B" w:rsidRPr="00404194" w:rsidRDefault="002C444B" w:rsidP="00D9659A">
            <w:pPr>
              <w:spacing w:line="0" w:lineRule="atLeast"/>
              <w:rPr>
                <w:sz w:val="16"/>
                <w:szCs w:val="16"/>
              </w:rPr>
            </w:pPr>
            <w:r w:rsidRPr="00404194">
              <w:rPr>
                <w:rFonts w:hint="eastAsia"/>
                <w:sz w:val="16"/>
                <w:szCs w:val="16"/>
              </w:rPr>
              <w:lastRenderedPageBreak/>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【科技教育】</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科</w:t>
            </w:r>
            <w:r w:rsidRPr="00404194">
              <w:rPr>
                <w:rFonts w:ascii="Times New Roman" w:hAnsi="Times New Roman"/>
                <w:sz w:val="16"/>
                <w:szCs w:val="16"/>
              </w:rPr>
              <w:t>E1</w:t>
            </w:r>
            <w:r w:rsidRPr="00404194">
              <w:rPr>
                <w:rFonts w:ascii="Times New Roman" w:hAnsi="Times New Roman"/>
                <w:sz w:val="16"/>
                <w:szCs w:val="16"/>
              </w:rPr>
              <w:t>了解平日常見科技產品的用途與運作方式。</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科</w:t>
            </w:r>
            <w:r w:rsidRPr="00404194">
              <w:rPr>
                <w:rFonts w:ascii="Times New Roman" w:hAnsi="Times New Roman"/>
                <w:sz w:val="16"/>
                <w:szCs w:val="16"/>
              </w:rPr>
              <w:t>E2</w:t>
            </w:r>
            <w:r w:rsidRPr="00404194">
              <w:rPr>
                <w:rFonts w:ascii="Times New Roman" w:hAnsi="Times New Roman"/>
                <w:sz w:val="16"/>
                <w:szCs w:val="16"/>
              </w:rPr>
              <w:t>了解動手實作的重要性。</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lastRenderedPageBreak/>
              <w:t>科</w:t>
            </w:r>
            <w:r w:rsidRPr="00404194">
              <w:rPr>
                <w:rFonts w:ascii="Times New Roman" w:hAnsi="Times New Roman"/>
                <w:sz w:val="16"/>
                <w:szCs w:val="16"/>
              </w:rPr>
              <w:t>E4</w:t>
            </w:r>
            <w:r w:rsidRPr="00404194">
              <w:rPr>
                <w:rFonts w:ascii="Times New Roman" w:hAnsi="Times New Roman"/>
                <w:sz w:val="16"/>
                <w:szCs w:val="16"/>
              </w:rPr>
              <w:t>體會動手實作的樂趣，並養成正向的科技態度。</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【閱讀素養教育】</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閱</w:t>
            </w:r>
            <w:r w:rsidRPr="00404194">
              <w:rPr>
                <w:rFonts w:ascii="Times New Roman" w:hAnsi="Times New Roman"/>
                <w:sz w:val="16"/>
                <w:szCs w:val="16"/>
              </w:rPr>
              <w:t>J3</w:t>
            </w:r>
            <w:r w:rsidRPr="00404194">
              <w:rPr>
                <w:rFonts w:ascii="Times New Roman" w:hAnsi="Times New Roman"/>
                <w:sz w:val="16"/>
                <w:szCs w:val="16"/>
              </w:rPr>
              <w:t>理解學科知識內的重要詞彙的意涵，並懂得如何運用該詞彙與他人進行溝通。</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閱</w:t>
            </w:r>
            <w:r w:rsidRPr="00404194">
              <w:rPr>
                <w:rFonts w:ascii="Times New Roman" w:hAnsi="Times New Roman"/>
                <w:sz w:val="16"/>
                <w:szCs w:val="16"/>
              </w:rPr>
              <w:t>J9</w:t>
            </w:r>
            <w:r w:rsidRPr="00404194">
              <w:rPr>
                <w:rFonts w:ascii="Times New Roman" w:hAnsi="Times New Roman"/>
                <w:sz w:val="16"/>
                <w:szCs w:val="16"/>
              </w:rPr>
              <w:t>樂於參與閱讀相關的學習活動，並與他人交流。</w:t>
            </w:r>
          </w:p>
          <w:p w:rsidR="00ED6BC6"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【戶外教育】</w:t>
            </w:r>
          </w:p>
          <w:p w:rsidR="002C444B" w:rsidRPr="00404194" w:rsidRDefault="00ED6BC6" w:rsidP="00ED6BC6">
            <w:pPr>
              <w:spacing w:line="0" w:lineRule="atLeast"/>
              <w:rPr>
                <w:rFonts w:ascii="Times New Roman" w:hAnsi="Times New Roman"/>
                <w:sz w:val="16"/>
                <w:szCs w:val="16"/>
              </w:rPr>
            </w:pPr>
            <w:r w:rsidRPr="00404194">
              <w:rPr>
                <w:rFonts w:ascii="Times New Roman" w:hAnsi="Times New Roman"/>
                <w:sz w:val="16"/>
                <w:szCs w:val="16"/>
              </w:rPr>
              <w:t>戶</w:t>
            </w:r>
            <w:r w:rsidRPr="00404194">
              <w:rPr>
                <w:rFonts w:ascii="Times New Roman" w:hAnsi="Times New Roman"/>
                <w:sz w:val="16"/>
                <w:szCs w:val="16"/>
              </w:rPr>
              <w:t>J2</w:t>
            </w:r>
            <w:r w:rsidRPr="00404194">
              <w:rPr>
                <w:rFonts w:ascii="Times New Roman" w:hAnsi="Times New Roman"/>
                <w:sz w:val="16"/>
                <w:szCs w:val="16"/>
              </w:rPr>
              <w:t>擴充對環境的理解，運用所學的知識到生活當中，具備觀察、描述、測量、紀錄的能力。</w:t>
            </w:r>
          </w:p>
          <w:p w:rsidR="00404194" w:rsidRPr="00404194" w:rsidRDefault="00404194" w:rsidP="00404194">
            <w:pPr>
              <w:spacing w:line="0" w:lineRule="atLeast"/>
              <w:rPr>
                <w:rFonts w:ascii="Times New Roman"/>
                <w:sz w:val="16"/>
                <w:szCs w:val="16"/>
              </w:rPr>
            </w:pPr>
            <w:r w:rsidRPr="00404194">
              <w:rPr>
                <w:rFonts w:ascii="Times New Roman"/>
                <w:sz w:val="16"/>
                <w:szCs w:val="16"/>
              </w:rPr>
              <w:t>【</w:t>
            </w:r>
            <w:r w:rsidRPr="00404194">
              <w:rPr>
                <w:rFonts w:ascii="Times New Roman" w:hint="eastAsia"/>
                <w:sz w:val="16"/>
                <w:szCs w:val="16"/>
              </w:rPr>
              <w:t>品德</w:t>
            </w:r>
            <w:r w:rsidRPr="00404194">
              <w:rPr>
                <w:rFonts w:ascii="Times New Roman"/>
                <w:sz w:val="16"/>
                <w:szCs w:val="16"/>
              </w:rPr>
              <w:t>教育】</w:t>
            </w:r>
          </w:p>
          <w:p w:rsidR="00404194" w:rsidRPr="00404194" w:rsidRDefault="00404194" w:rsidP="00404194">
            <w:pPr>
              <w:spacing w:line="0" w:lineRule="atLeast"/>
              <w:rPr>
                <w:rFonts w:ascii="Times New Roman"/>
                <w:sz w:val="16"/>
                <w:szCs w:val="16"/>
              </w:rPr>
            </w:pPr>
            <w:r w:rsidRPr="00404194">
              <w:rPr>
                <w:rFonts w:ascii="Times New Roman" w:hint="eastAsia"/>
                <w:sz w:val="16"/>
                <w:szCs w:val="16"/>
              </w:rPr>
              <w:t>品</w:t>
            </w:r>
            <w:r w:rsidRPr="00404194">
              <w:rPr>
                <w:rFonts w:ascii="Times New Roman" w:hint="eastAsia"/>
                <w:sz w:val="16"/>
                <w:szCs w:val="16"/>
              </w:rPr>
              <w:t xml:space="preserve"> J1 </w:t>
            </w:r>
            <w:r w:rsidRPr="00404194">
              <w:rPr>
                <w:rFonts w:ascii="Times New Roman" w:hint="eastAsia"/>
                <w:sz w:val="16"/>
                <w:szCs w:val="16"/>
              </w:rPr>
              <w:t>溝通合作與和諧</w:t>
            </w:r>
          </w:p>
          <w:p w:rsidR="00404194" w:rsidRPr="00404194" w:rsidRDefault="00404194" w:rsidP="00404194">
            <w:pPr>
              <w:spacing w:line="0" w:lineRule="atLeast"/>
              <w:rPr>
                <w:rFonts w:ascii="Times New Roman"/>
                <w:sz w:val="16"/>
                <w:szCs w:val="16"/>
              </w:rPr>
            </w:pPr>
            <w:r w:rsidRPr="00404194">
              <w:rPr>
                <w:rFonts w:ascii="Times New Roman" w:hint="eastAsia"/>
                <w:sz w:val="16"/>
                <w:szCs w:val="16"/>
              </w:rPr>
              <w:t>人際關係。</w:t>
            </w:r>
          </w:p>
          <w:p w:rsidR="00404194" w:rsidRPr="00404194" w:rsidRDefault="00404194" w:rsidP="00404194">
            <w:pPr>
              <w:spacing w:line="0" w:lineRule="atLeast"/>
              <w:rPr>
                <w:rFonts w:ascii="Times New Roman"/>
                <w:sz w:val="16"/>
                <w:szCs w:val="16"/>
              </w:rPr>
            </w:pPr>
            <w:r w:rsidRPr="00404194">
              <w:rPr>
                <w:rFonts w:ascii="Times New Roman" w:hint="eastAsia"/>
                <w:sz w:val="16"/>
                <w:szCs w:val="16"/>
              </w:rPr>
              <w:t>品</w:t>
            </w:r>
            <w:r w:rsidRPr="00404194">
              <w:rPr>
                <w:rFonts w:ascii="Times New Roman" w:hint="eastAsia"/>
                <w:sz w:val="16"/>
                <w:szCs w:val="16"/>
              </w:rPr>
              <w:t xml:space="preserve"> EJU4 </w:t>
            </w:r>
            <w:r w:rsidRPr="00404194">
              <w:rPr>
                <w:rFonts w:ascii="Times New Roman" w:hint="eastAsia"/>
                <w:sz w:val="16"/>
                <w:szCs w:val="16"/>
              </w:rPr>
              <w:t>自律負責。</w:t>
            </w:r>
          </w:p>
          <w:p w:rsidR="00404194" w:rsidRPr="00404194" w:rsidRDefault="00404194" w:rsidP="00404194">
            <w:pPr>
              <w:spacing w:line="0" w:lineRule="atLeast"/>
              <w:rPr>
                <w:rFonts w:ascii="Times New Roman"/>
                <w:sz w:val="16"/>
                <w:szCs w:val="16"/>
              </w:rPr>
            </w:pPr>
            <w:r w:rsidRPr="00404194">
              <w:rPr>
                <w:rFonts w:ascii="Times New Roman" w:hint="eastAsia"/>
                <w:sz w:val="16"/>
                <w:szCs w:val="16"/>
              </w:rPr>
              <w:t>品</w:t>
            </w:r>
            <w:r w:rsidRPr="00404194">
              <w:rPr>
                <w:rFonts w:ascii="Times New Roman" w:hint="eastAsia"/>
                <w:sz w:val="16"/>
                <w:szCs w:val="16"/>
              </w:rPr>
              <w:t xml:space="preserve"> J8 </w:t>
            </w:r>
            <w:r w:rsidRPr="00404194">
              <w:rPr>
                <w:rFonts w:ascii="Times New Roman" w:hint="eastAsia"/>
                <w:sz w:val="16"/>
                <w:szCs w:val="16"/>
              </w:rPr>
              <w:t>理性溝通與問題解決。</w:t>
            </w:r>
          </w:p>
          <w:p w:rsidR="00404194" w:rsidRPr="00404194" w:rsidRDefault="00404194" w:rsidP="00404194">
            <w:pPr>
              <w:spacing w:line="0" w:lineRule="atLeast"/>
              <w:rPr>
                <w:rFonts w:ascii="Times New Roman"/>
                <w:sz w:val="16"/>
                <w:szCs w:val="16"/>
              </w:rPr>
            </w:pPr>
            <w:r w:rsidRPr="00404194">
              <w:rPr>
                <w:rFonts w:ascii="Times New Roman"/>
                <w:sz w:val="16"/>
                <w:szCs w:val="16"/>
              </w:rPr>
              <w:t>【</w:t>
            </w:r>
            <w:r w:rsidRPr="00404194">
              <w:rPr>
                <w:rFonts w:ascii="Times New Roman" w:hint="eastAsia"/>
                <w:sz w:val="16"/>
                <w:szCs w:val="16"/>
              </w:rPr>
              <w:t>生命</w:t>
            </w:r>
            <w:r w:rsidRPr="00404194">
              <w:rPr>
                <w:rFonts w:ascii="Times New Roman"/>
                <w:sz w:val="16"/>
                <w:szCs w:val="16"/>
              </w:rPr>
              <w:t>教育】</w:t>
            </w:r>
          </w:p>
          <w:p w:rsidR="00404194" w:rsidRPr="00404194" w:rsidRDefault="00404194" w:rsidP="00404194">
            <w:pPr>
              <w:spacing w:line="0" w:lineRule="atLeast"/>
              <w:rPr>
                <w:rFonts w:ascii="Times New Roman"/>
                <w:sz w:val="16"/>
                <w:szCs w:val="16"/>
              </w:rPr>
            </w:pPr>
            <w:r w:rsidRPr="00404194">
              <w:rPr>
                <w:rFonts w:ascii="Times New Roman" w:hint="eastAsia"/>
                <w:sz w:val="16"/>
                <w:szCs w:val="16"/>
              </w:rPr>
              <w:t>生</w:t>
            </w:r>
            <w:r w:rsidRPr="00404194">
              <w:rPr>
                <w:rFonts w:ascii="Times New Roman" w:hint="eastAsia"/>
                <w:sz w:val="16"/>
                <w:szCs w:val="16"/>
              </w:rPr>
              <w:t xml:space="preserve"> J1 </w:t>
            </w:r>
            <w:r w:rsidRPr="00404194">
              <w:rPr>
                <w:rFonts w:ascii="Times New Roman" w:hint="eastAsia"/>
                <w:sz w:val="16"/>
                <w:szCs w:val="16"/>
              </w:rPr>
              <w:t>思考生活、學校與社區的公共議題，培養與他人理性溝通的素養。</w:t>
            </w:r>
          </w:p>
          <w:p w:rsidR="00404194" w:rsidRDefault="00404194" w:rsidP="00404194">
            <w:pPr>
              <w:spacing w:line="0" w:lineRule="atLeast"/>
              <w:rPr>
                <w:rFonts w:ascii="Times New Roman"/>
                <w:sz w:val="16"/>
                <w:szCs w:val="16"/>
              </w:rPr>
            </w:pPr>
            <w:r w:rsidRPr="00404194">
              <w:rPr>
                <w:rFonts w:ascii="Times New Roman"/>
                <w:sz w:val="16"/>
                <w:szCs w:val="16"/>
              </w:rPr>
              <w:t>【</w:t>
            </w:r>
            <w:r>
              <w:rPr>
                <w:rFonts w:ascii="Times New Roman" w:hint="eastAsia"/>
                <w:sz w:val="16"/>
                <w:szCs w:val="16"/>
              </w:rPr>
              <w:t>資訊</w:t>
            </w:r>
            <w:r w:rsidRPr="00404194">
              <w:rPr>
                <w:rFonts w:ascii="Times New Roman"/>
                <w:sz w:val="16"/>
                <w:szCs w:val="16"/>
              </w:rPr>
              <w:t>教育】</w:t>
            </w:r>
          </w:p>
          <w:p w:rsidR="00404194" w:rsidRDefault="00404194" w:rsidP="00404194">
            <w:pPr>
              <w:spacing w:line="0" w:lineRule="atLeast"/>
              <w:rPr>
                <w:rFonts w:ascii="Times New Roman"/>
                <w:sz w:val="16"/>
                <w:szCs w:val="16"/>
              </w:rPr>
            </w:pPr>
            <w:r w:rsidRPr="00404194">
              <w:rPr>
                <w:rFonts w:ascii="Times New Roman" w:hint="eastAsia"/>
                <w:sz w:val="16"/>
                <w:szCs w:val="16"/>
              </w:rPr>
              <w:t>資</w:t>
            </w:r>
            <w:r w:rsidRPr="00404194">
              <w:rPr>
                <w:rFonts w:ascii="Times New Roman" w:hint="eastAsia"/>
                <w:sz w:val="16"/>
                <w:szCs w:val="16"/>
              </w:rPr>
              <w:t xml:space="preserve"> E2 </w:t>
            </w:r>
            <w:r w:rsidRPr="00404194">
              <w:rPr>
                <w:rFonts w:ascii="Times New Roman" w:hint="eastAsia"/>
                <w:sz w:val="16"/>
                <w:szCs w:val="16"/>
              </w:rPr>
              <w:t>使用資訊科技解決生活中簡單的問題。</w:t>
            </w:r>
          </w:p>
          <w:p w:rsidR="00404194" w:rsidRDefault="00404194" w:rsidP="00404194">
            <w:pPr>
              <w:spacing w:line="0" w:lineRule="atLeast"/>
              <w:rPr>
                <w:rFonts w:ascii="Times New Roman"/>
                <w:sz w:val="16"/>
                <w:szCs w:val="16"/>
              </w:rPr>
            </w:pPr>
            <w:r w:rsidRPr="00404194">
              <w:rPr>
                <w:rFonts w:ascii="Times New Roman" w:hint="eastAsia"/>
                <w:sz w:val="16"/>
                <w:szCs w:val="16"/>
              </w:rPr>
              <w:t>資</w:t>
            </w:r>
            <w:r w:rsidRPr="00404194">
              <w:rPr>
                <w:rFonts w:ascii="Times New Roman" w:hint="eastAsia"/>
                <w:sz w:val="16"/>
                <w:szCs w:val="16"/>
              </w:rPr>
              <w:t xml:space="preserve"> E6 </w:t>
            </w:r>
            <w:r w:rsidRPr="00404194">
              <w:rPr>
                <w:rFonts w:ascii="Times New Roman" w:hint="eastAsia"/>
                <w:sz w:val="16"/>
                <w:szCs w:val="16"/>
              </w:rPr>
              <w:t>認識與使用資訊科技以表達想法。</w:t>
            </w:r>
            <w:r w:rsidRPr="00404194">
              <w:rPr>
                <w:rFonts w:ascii="Times New Roman" w:hint="eastAsia"/>
                <w:sz w:val="16"/>
                <w:szCs w:val="16"/>
              </w:rPr>
              <w:t xml:space="preserve"> </w:t>
            </w:r>
          </w:p>
          <w:p w:rsidR="00404194" w:rsidRDefault="00404194" w:rsidP="00404194">
            <w:pPr>
              <w:spacing w:line="0" w:lineRule="atLeast"/>
              <w:rPr>
                <w:rFonts w:ascii="Times New Roman"/>
                <w:sz w:val="16"/>
                <w:szCs w:val="16"/>
              </w:rPr>
            </w:pPr>
            <w:r w:rsidRPr="00404194">
              <w:rPr>
                <w:rFonts w:ascii="Times New Roman" w:hint="eastAsia"/>
                <w:sz w:val="16"/>
                <w:szCs w:val="16"/>
              </w:rPr>
              <w:t>資</w:t>
            </w:r>
            <w:r w:rsidRPr="00404194">
              <w:rPr>
                <w:rFonts w:ascii="Times New Roman" w:hint="eastAsia"/>
                <w:sz w:val="16"/>
                <w:szCs w:val="16"/>
              </w:rPr>
              <w:t xml:space="preserve"> E11 </w:t>
            </w:r>
            <w:r w:rsidRPr="00404194">
              <w:rPr>
                <w:rFonts w:ascii="Times New Roman" w:hint="eastAsia"/>
                <w:sz w:val="16"/>
                <w:szCs w:val="16"/>
              </w:rPr>
              <w:t>建立康</w:t>
            </w:r>
            <w:r w:rsidRPr="00404194">
              <w:rPr>
                <w:rFonts w:ascii="Times New Roman" w:hint="eastAsia"/>
                <w:sz w:val="16"/>
                <w:szCs w:val="16"/>
              </w:rPr>
              <w:lastRenderedPageBreak/>
              <w:t>健的數位使用習慣與態度。</w:t>
            </w:r>
          </w:p>
          <w:p w:rsidR="00404194" w:rsidRDefault="00404194" w:rsidP="00404194">
            <w:pPr>
              <w:spacing w:line="0" w:lineRule="atLeast"/>
              <w:rPr>
                <w:rFonts w:ascii="Times New Roman"/>
                <w:sz w:val="16"/>
                <w:szCs w:val="16"/>
              </w:rPr>
            </w:pPr>
            <w:r w:rsidRPr="00404194">
              <w:rPr>
                <w:rFonts w:ascii="Times New Roman"/>
                <w:sz w:val="16"/>
                <w:szCs w:val="16"/>
              </w:rPr>
              <w:t>【</w:t>
            </w:r>
            <w:r>
              <w:rPr>
                <w:rFonts w:ascii="Times New Roman" w:hint="eastAsia"/>
                <w:sz w:val="16"/>
                <w:szCs w:val="16"/>
              </w:rPr>
              <w:t>安全</w:t>
            </w:r>
            <w:r w:rsidRPr="00404194">
              <w:rPr>
                <w:rFonts w:ascii="Times New Roman"/>
                <w:sz w:val="16"/>
                <w:szCs w:val="16"/>
              </w:rPr>
              <w:t>教育】</w:t>
            </w:r>
          </w:p>
          <w:p w:rsidR="00404194" w:rsidRDefault="00404194" w:rsidP="00404194">
            <w:pPr>
              <w:spacing w:line="0" w:lineRule="atLeast"/>
              <w:rPr>
                <w:rFonts w:ascii="Times New Roman"/>
                <w:sz w:val="16"/>
                <w:szCs w:val="16"/>
              </w:rPr>
            </w:pPr>
            <w:r w:rsidRPr="00404194">
              <w:rPr>
                <w:rFonts w:ascii="Times New Roman" w:hint="eastAsia"/>
                <w:sz w:val="16"/>
                <w:szCs w:val="16"/>
              </w:rPr>
              <w:t>安</w:t>
            </w:r>
            <w:r w:rsidRPr="00404194">
              <w:rPr>
                <w:rFonts w:ascii="Times New Roman" w:hint="eastAsia"/>
                <w:sz w:val="16"/>
                <w:szCs w:val="16"/>
              </w:rPr>
              <w:t xml:space="preserve"> J1 </w:t>
            </w:r>
            <w:r w:rsidRPr="00404194">
              <w:rPr>
                <w:rFonts w:ascii="Times New Roman" w:hint="eastAsia"/>
                <w:sz w:val="16"/>
                <w:szCs w:val="16"/>
              </w:rPr>
              <w:t>理解安全教育的意義。</w:t>
            </w:r>
          </w:p>
          <w:p w:rsidR="00404194" w:rsidRDefault="00404194" w:rsidP="00404194">
            <w:pPr>
              <w:spacing w:line="0" w:lineRule="atLeast"/>
              <w:rPr>
                <w:rFonts w:ascii="Times New Roman"/>
                <w:sz w:val="16"/>
                <w:szCs w:val="16"/>
              </w:rPr>
            </w:pPr>
            <w:r w:rsidRPr="00404194">
              <w:rPr>
                <w:rFonts w:ascii="Times New Roman" w:hint="eastAsia"/>
                <w:sz w:val="16"/>
                <w:szCs w:val="16"/>
              </w:rPr>
              <w:t>安</w:t>
            </w:r>
            <w:r w:rsidRPr="00404194">
              <w:rPr>
                <w:rFonts w:ascii="Times New Roman" w:hint="eastAsia"/>
                <w:sz w:val="16"/>
                <w:szCs w:val="16"/>
              </w:rPr>
              <w:t xml:space="preserve"> J3 </w:t>
            </w:r>
            <w:r w:rsidRPr="00404194">
              <w:rPr>
                <w:rFonts w:ascii="Times New Roman" w:hint="eastAsia"/>
                <w:sz w:val="16"/>
                <w:szCs w:val="16"/>
              </w:rPr>
              <w:t>了解日常生活容易發生事故的原因。</w:t>
            </w:r>
          </w:p>
          <w:p w:rsidR="00951F3C" w:rsidRDefault="00951F3C" w:rsidP="00951F3C">
            <w:pPr>
              <w:spacing w:line="0" w:lineRule="atLeast"/>
              <w:rPr>
                <w:rFonts w:ascii="Times New Roman"/>
                <w:sz w:val="16"/>
                <w:szCs w:val="16"/>
              </w:rPr>
            </w:pPr>
            <w:r w:rsidRPr="00951F3C">
              <w:rPr>
                <w:rFonts w:ascii="Times New Roman" w:hint="eastAsia"/>
                <w:sz w:val="16"/>
                <w:szCs w:val="16"/>
              </w:rPr>
              <w:t>安</w:t>
            </w:r>
            <w:r w:rsidRPr="00951F3C">
              <w:rPr>
                <w:rFonts w:ascii="Times New Roman" w:hint="eastAsia"/>
                <w:sz w:val="16"/>
                <w:szCs w:val="16"/>
              </w:rPr>
              <w:t xml:space="preserve"> J9 </w:t>
            </w:r>
            <w:r w:rsidRPr="00951F3C">
              <w:rPr>
                <w:rFonts w:ascii="Times New Roman" w:hint="eastAsia"/>
                <w:sz w:val="16"/>
                <w:szCs w:val="16"/>
              </w:rPr>
              <w:t>遵守環境設施設備的安全守則。</w:t>
            </w:r>
          </w:p>
          <w:p w:rsidR="00951F3C" w:rsidRDefault="00951F3C" w:rsidP="00951F3C">
            <w:pPr>
              <w:spacing w:line="0" w:lineRule="atLeast"/>
              <w:rPr>
                <w:rFonts w:ascii="Times New Roman"/>
                <w:sz w:val="16"/>
                <w:szCs w:val="16"/>
              </w:rPr>
            </w:pPr>
            <w:r w:rsidRPr="00951F3C">
              <w:rPr>
                <w:rFonts w:ascii="Times New Roman"/>
                <w:sz w:val="16"/>
                <w:szCs w:val="16"/>
              </w:rPr>
              <w:t>【</w:t>
            </w:r>
            <w:r>
              <w:rPr>
                <w:rFonts w:ascii="Times New Roman" w:hint="eastAsia"/>
                <w:sz w:val="16"/>
                <w:szCs w:val="16"/>
              </w:rPr>
              <w:t>性別平等</w:t>
            </w:r>
            <w:r w:rsidRPr="00951F3C">
              <w:rPr>
                <w:rFonts w:ascii="Times New Roman"/>
                <w:sz w:val="16"/>
                <w:szCs w:val="16"/>
              </w:rPr>
              <w:t>教育】</w:t>
            </w:r>
          </w:p>
          <w:p w:rsidR="00951F3C" w:rsidRPr="00404194" w:rsidRDefault="00951F3C" w:rsidP="00951F3C">
            <w:pPr>
              <w:spacing w:line="0" w:lineRule="atLeast"/>
              <w:rPr>
                <w:rFonts w:ascii="Times New Roman"/>
                <w:sz w:val="16"/>
                <w:szCs w:val="16"/>
              </w:rPr>
            </w:pPr>
            <w:r w:rsidRPr="00951F3C">
              <w:rPr>
                <w:rFonts w:ascii="Times New Roman" w:hint="eastAsia"/>
                <w:sz w:val="16"/>
                <w:szCs w:val="16"/>
              </w:rPr>
              <w:t>性</w:t>
            </w:r>
            <w:r w:rsidRPr="00951F3C">
              <w:rPr>
                <w:rFonts w:ascii="Times New Roman" w:hint="eastAsia"/>
                <w:sz w:val="16"/>
                <w:szCs w:val="16"/>
              </w:rPr>
              <w:t xml:space="preserve"> J3 </w:t>
            </w:r>
            <w:r w:rsidRPr="00951F3C">
              <w:rPr>
                <w:rFonts w:ascii="Times New Roman" w:hint="eastAsia"/>
                <w:sz w:val="16"/>
                <w:szCs w:val="16"/>
              </w:rPr>
              <w:t>檢視家庭、學校、職</w:t>
            </w:r>
            <w:r w:rsidRPr="00951F3C">
              <w:rPr>
                <w:rFonts w:ascii="Times New Roman" w:hint="eastAsia"/>
                <w:sz w:val="16"/>
                <w:szCs w:val="16"/>
              </w:rPr>
              <w:t xml:space="preserve"> </w:t>
            </w:r>
            <w:r w:rsidRPr="00951F3C">
              <w:rPr>
                <w:rFonts w:ascii="Times New Roman" w:hint="eastAsia"/>
                <w:sz w:val="16"/>
                <w:szCs w:val="16"/>
              </w:rPr>
              <w:t>場</w:t>
            </w:r>
            <w:r w:rsidRPr="00951F3C">
              <w:rPr>
                <w:rFonts w:ascii="Times New Roman" w:hint="eastAsia"/>
                <w:sz w:val="16"/>
                <w:szCs w:val="16"/>
              </w:rPr>
              <w:t xml:space="preserve"> </w:t>
            </w:r>
            <w:r w:rsidRPr="00951F3C">
              <w:rPr>
                <w:rFonts w:ascii="Times New Roman" w:hint="eastAsia"/>
                <w:sz w:val="16"/>
                <w:szCs w:val="16"/>
              </w:rPr>
              <w:t>中</w:t>
            </w:r>
            <w:r w:rsidRPr="00951F3C">
              <w:rPr>
                <w:rFonts w:ascii="Times New Roman" w:hint="eastAsia"/>
                <w:sz w:val="16"/>
                <w:szCs w:val="16"/>
              </w:rPr>
              <w:t xml:space="preserve"> </w:t>
            </w:r>
            <w:r w:rsidRPr="00951F3C">
              <w:rPr>
                <w:rFonts w:ascii="Times New Roman" w:hint="eastAsia"/>
                <w:sz w:val="16"/>
                <w:szCs w:val="16"/>
              </w:rPr>
              <w:t>基</w:t>
            </w:r>
            <w:r w:rsidRPr="00951F3C">
              <w:rPr>
                <w:rFonts w:ascii="Times New Roman" w:hint="eastAsia"/>
                <w:sz w:val="16"/>
                <w:szCs w:val="16"/>
              </w:rPr>
              <w:t xml:space="preserve"> </w:t>
            </w:r>
            <w:r w:rsidRPr="00951F3C">
              <w:rPr>
                <w:rFonts w:ascii="Times New Roman" w:hint="eastAsia"/>
                <w:sz w:val="16"/>
                <w:szCs w:val="16"/>
              </w:rPr>
              <w:t>於</w:t>
            </w:r>
            <w:r w:rsidRPr="00951F3C">
              <w:rPr>
                <w:rFonts w:ascii="Times New Roman" w:hint="eastAsia"/>
                <w:sz w:val="16"/>
                <w:szCs w:val="16"/>
              </w:rPr>
              <w:t xml:space="preserve"> </w:t>
            </w:r>
            <w:r w:rsidRPr="00951F3C">
              <w:rPr>
                <w:rFonts w:ascii="Times New Roman" w:hint="eastAsia"/>
                <w:sz w:val="16"/>
                <w:szCs w:val="16"/>
              </w:rPr>
              <w:t>性</w:t>
            </w:r>
            <w:r w:rsidRPr="00951F3C">
              <w:rPr>
                <w:rFonts w:ascii="Times New Roman" w:hint="eastAsia"/>
                <w:sz w:val="16"/>
                <w:szCs w:val="16"/>
              </w:rPr>
              <w:t xml:space="preserve"> </w:t>
            </w:r>
            <w:r w:rsidRPr="00951F3C">
              <w:rPr>
                <w:rFonts w:ascii="Times New Roman" w:hint="eastAsia"/>
                <w:sz w:val="16"/>
                <w:szCs w:val="16"/>
              </w:rPr>
              <w:t>別刻</w:t>
            </w:r>
            <w:r w:rsidRPr="00951F3C">
              <w:rPr>
                <w:rFonts w:ascii="Times New Roman" w:hint="eastAsia"/>
                <w:sz w:val="16"/>
                <w:szCs w:val="16"/>
              </w:rPr>
              <w:t xml:space="preserve"> </w:t>
            </w:r>
            <w:r w:rsidRPr="00951F3C">
              <w:rPr>
                <w:rFonts w:ascii="Times New Roman" w:hint="eastAsia"/>
                <w:sz w:val="16"/>
                <w:szCs w:val="16"/>
              </w:rPr>
              <w:t>板</w:t>
            </w:r>
            <w:r w:rsidRPr="00951F3C">
              <w:rPr>
                <w:rFonts w:ascii="Times New Roman" w:hint="eastAsia"/>
                <w:sz w:val="16"/>
                <w:szCs w:val="16"/>
              </w:rPr>
              <w:t xml:space="preserve"> </w:t>
            </w:r>
            <w:r w:rsidRPr="00951F3C">
              <w:rPr>
                <w:rFonts w:ascii="Times New Roman" w:hint="eastAsia"/>
                <w:sz w:val="16"/>
                <w:szCs w:val="16"/>
              </w:rPr>
              <w:t>印</w:t>
            </w:r>
            <w:r w:rsidRPr="00951F3C">
              <w:rPr>
                <w:rFonts w:ascii="Times New Roman" w:hint="eastAsia"/>
                <w:sz w:val="16"/>
                <w:szCs w:val="16"/>
              </w:rPr>
              <w:t xml:space="preserve"> </w:t>
            </w:r>
            <w:r w:rsidRPr="00951F3C">
              <w:rPr>
                <w:rFonts w:ascii="Times New Roman" w:hint="eastAsia"/>
                <w:sz w:val="16"/>
                <w:szCs w:val="16"/>
              </w:rPr>
              <w:t>象</w:t>
            </w:r>
            <w:r w:rsidRPr="00951F3C">
              <w:rPr>
                <w:rFonts w:ascii="Times New Roman" w:hint="eastAsia"/>
                <w:sz w:val="16"/>
                <w:szCs w:val="16"/>
              </w:rPr>
              <w:t xml:space="preserve"> </w:t>
            </w:r>
            <w:r w:rsidRPr="00951F3C">
              <w:rPr>
                <w:rFonts w:ascii="Times New Roman" w:hint="eastAsia"/>
                <w:sz w:val="16"/>
                <w:szCs w:val="16"/>
              </w:rPr>
              <w:t>產</w:t>
            </w:r>
            <w:r w:rsidRPr="00951F3C">
              <w:rPr>
                <w:rFonts w:ascii="Times New Roman" w:hint="eastAsia"/>
                <w:sz w:val="16"/>
                <w:szCs w:val="16"/>
              </w:rPr>
              <w:t xml:space="preserve"> </w:t>
            </w:r>
            <w:r w:rsidRPr="00951F3C">
              <w:rPr>
                <w:rFonts w:ascii="Times New Roman" w:hint="eastAsia"/>
                <w:sz w:val="16"/>
                <w:szCs w:val="16"/>
              </w:rPr>
              <w:t>生</w:t>
            </w:r>
            <w:r w:rsidRPr="00951F3C">
              <w:rPr>
                <w:rFonts w:ascii="Times New Roman" w:hint="eastAsia"/>
                <w:sz w:val="16"/>
                <w:szCs w:val="16"/>
              </w:rPr>
              <w:t xml:space="preserve"> </w:t>
            </w:r>
            <w:r w:rsidRPr="00951F3C">
              <w:rPr>
                <w:rFonts w:ascii="Times New Roman" w:hint="eastAsia"/>
                <w:sz w:val="16"/>
                <w:szCs w:val="16"/>
              </w:rPr>
              <w:t>的偏見與歧視。</w:t>
            </w:r>
          </w:p>
        </w:tc>
        <w:tc>
          <w:tcPr>
            <w:tcW w:w="1276"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hAnsi="新細明體" w:hint="eastAsia"/>
                <w:sz w:val="16"/>
                <w:szCs w:val="16"/>
              </w:rPr>
              <w:lastRenderedPageBreak/>
              <w:t>放大鏡、複式顯微鏡、解剖顯微鏡、活動使用的相關器材、相關教學圖片。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5</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第二章：組成生物體的層次和尺度</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2-1</w:t>
            </w:r>
            <w:r w:rsidRPr="00404194">
              <w:rPr>
                <w:rFonts w:ascii="Times New Roman" w:hint="eastAsia"/>
                <w:sz w:val="16"/>
                <w:szCs w:val="16"/>
              </w:rPr>
              <w:t>組成生命的物質（</w:t>
            </w:r>
            <w:r w:rsidRPr="00404194">
              <w:rPr>
                <w:rFonts w:ascii="Times New Roman" w:hint="eastAsia"/>
                <w:sz w:val="16"/>
                <w:szCs w:val="16"/>
              </w:rPr>
              <w:t>3</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pe-Ⅳ-1</w:t>
            </w:r>
            <w:r w:rsidRPr="00404194">
              <w:rPr>
                <w:rFonts w:ascii="Times New Roman" w:hAnsi="Times New Roman"/>
                <w:kern w:val="0"/>
                <w:sz w:val="16"/>
                <w:szCs w:val="16"/>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pe-Ⅳ-2</w:t>
            </w:r>
            <w:r w:rsidRPr="00404194">
              <w:rPr>
                <w:rFonts w:ascii="Times New Roman" w:hAnsi="Times New Roman"/>
                <w:kern w:val="0"/>
                <w:sz w:val="16"/>
                <w:szCs w:val="16"/>
              </w:rPr>
              <w:t>能正確安全操作適合學習階段的物品、器材儀器、科技設備與資源。能進行客觀的質性觀察或數值量測並詳實記錄。</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pc-Ⅳ-1</w:t>
            </w:r>
            <w:r w:rsidRPr="00404194">
              <w:rPr>
                <w:rFonts w:ascii="Times New Roman" w:hAnsi="Times New Roman"/>
                <w:kern w:val="0"/>
                <w:sz w:val="16"/>
                <w:szCs w:val="16"/>
              </w:rPr>
              <w:t>能理解同學的探究過程和結果（或經簡化過的科學報告），提出合理而且具有根據的疑問或意見。並能對問題、探究方法、證據及發現，彼此間的符應情形，進行檢核並提出可能的改善方案。</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ah-Ⅳ-1</w:t>
            </w:r>
            <w:r w:rsidRPr="00404194">
              <w:rPr>
                <w:rFonts w:ascii="Times New Roman" w:hAnsi="Times New Roman"/>
                <w:kern w:val="0"/>
                <w:sz w:val="16"/>
                <w:szCs w:val="16"/>
              </w:rPr>
              <w:t>對於有關科學發現的報導甚至權威的解釋（如報章雜誌的報導或書本上的解釋）能抱持懷疑的態度，評估其推論的證據是否充分且可信賴。</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an -Ⅳ-2 </w:t>
            </w:r>
            <w:r w:rsidRPr="00404194">
              <w:rPr>
                <w:rFonts w:ascii="Times New Roman" w:hAnsi="Times New Roman"/>
                <w:kern w:val="0"/>
                <w:sz w:val="16"/>
                <w:szCs w:val="16"/>
              </w:rPr>
              <w:t>分辨科學知識的確定性和持久性會因科學研究的時空背景不同而有所變化。</w:t>
            </w:r>
          </w:p>
          <w:p w:rsidR="002C444B" w:rsidRPr="00404194" w:rsidRDefault="002C444B" w:rsidP="00D9659A">
            <w:pPr>
              <w:spacing w:line="240" w:lineRule="atLeast"/>
              <w:rPr>
                <w:rFonts w:ascii="Times New Roman" w:hAnsi="Times New Roman"/>
                <w:sz w:val="16"/>
                <w:szCs w:val="16"/>
              </w:rPr>
            </w:pPr>
            <w:r w:rsidRPr="00404194">
              <w:rPr>
                <w:rFonts w:ascii="Times New Roman" w:hAnsi="Times New Roman"/>
                <w:kern w:val="0"/>
                <w:sz w:val="16"/>
                <w:szCs w:val="16"/>
              </w:rPr>
              <w:t xml:space="preserve">tr-Ⅳ-1  </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Da-Ⅳ-2 </w:t>
            </w:r>
            <w:r w:rsidRPr="00404194">
              <w:rPr>
                <w:rFonts w:ascii="Times New Roman"/>
                <w:kern w:val="0"/>
                <w:sz w:val="16"/>
                <w:szCs w:val="16"/>
              </w:rPr>
              <w:t>細胞是組成生物體的基本單位。</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Fc-Ⅳ-2  </w:t>
            </w:r>
            <w:r w:rsidRPr="00404194">
              <w:rPr>
                <w:rFonts w:ascii="Times New Roman"/>
                <w:kern w:val="0"/>
                <w:sz w:val="16"/>
                <w:szCs w:val="16"/>
              </w:rPr>
              <w:t>組成生物體的基本層次是細胞，而細胞則由醣類、蛋白質、脂質等分子所組成，這些分子則由更小的粒子所組成。</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kern w:val="0"/>
                <w:sz w:val="16"/>
                <w:szCs w:val="16"/>
              </w:rPr>
              <w:t>跨科主題</w:t>
            </w:r>
          </w:p>
          <w:p w:rsidR="002C444B" w:rsidRPr="00404194" w:rsidRDefault="002C444B" w:rsidP="00D9659A">
            <w:pPr>
              <w:spacing w:line="0" w:lineRule="atLeast"/>
              <w:rPr>
                <w:rFonts w:ascii="Times New Roman" w:hAnsi="Times New Roman"/>
                <w:sz w:val="16"/>
                <w:szCs w:val="16"/>
              </w:rPr>
            </w:pPr>
            <w:r w:rsidRPr="00404194">
              <w:rPr>
                <w:rFonts w:ascii="Times New Roman" w:hAnsi="Times New Roman"/>
                <w:kern w:val="0"/>
                <w:sz w:val="16"/>
                <w:szCs w:val="16"/>
              </w:rPr>
              <w:t xml:space="preserve">INc-Ⅳ-5 </w:t>
            </w:r>
            <w:r w:rsidRPr="00404194">
              <w:rPr>
                <w:rFonts w:ascii="Times New Roman"/>
                <w:kern w:val="0"/>
                <w:sz w:val="16"/>
                <w:szCs w:val="16"/>
              </w:rPr>
              <w:t>原子與分子是組成生命世界與物質世界的微觀尺度。</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spacing w:line="0" w:lineRule="atLeast"/>
              <w:rPr>
                <w:rFonts w:hAnsi="新細明體"/>
                <w:sz w:val="16"/>
                <w:szCs w:val="16"/>
              </w:rPr>
            </w:pPr>
            <w:r w:rsidRPr="00404194">
              <w:rPr>
                <w:rFonts w:hAnsi="新細明體" w:hint="eastAsia"/>
                <w:sz w:val="16"/>
                <w:szCs w:val="16"/>
              </w:rPr>
              <w:t>活動進行</w:t>
            </w:r>
          </w:p>
        </w:tc>
        <w:tc>
          <w:tcPr>
            <w:tcW w:w="1275" w:type="dxa"/>
          </w:tcPr>
          <w:p w:rsidR="00951F3C" w:rsidRPr="00951F3C" w:rsidRDefault="00951F3C" w:rsidP="00EF157E">
            <w:pPr>
              <w:spacing w:line="0" w:lineRule="atLeast"/>
              <w:rPr>
                <w:rFonts w:ascii="Times New Roman"/>
                <w:sz w:val="16"/>
                <w:szCs w:val="16"/>
              </w:rPr>
            </w:pPr>
            <w:r w:rsidRPr="00951F3C">
              <w:rPr>
                <w:rFonts w:ascii="Times New Roman"/>
                <w:sz w:val="16"/>
                <w:szCs w:val="16"/>
              </w:rPr>
              <w:t>【</w:t>
            </w:r>
            <w:r w:rsidRPr="00951F3C">
              <w:rPr>
                <w:rFonts w:ascii="Times New Roman" w:hint="eastAsia"/>
                <w:sz w:val="16"/>
                <w:szCs w:val="16"/>
              </w:rPr>
              <w:t>性別平等</w:t>
            </w:r>
            <w:r w:rsidRPr="00951F3C">
              <w:rPr>
                <w:rFonts w:ascii="Times New Roman"/>
                <w:sz w:val="16"/>
                <w:szCs w:val="16"/>
              </w:rPr>
              <w:t>教育】</w:t>
            </w:r>
          </w:p>
          <w:p w:rsidR="002C444B" w:rsidRDefault="00951F3C" w:rsidP="00EF157E">
            <w:pPr>
              <w:spacing w:line="0" w:lineRule="atLeast"/>
              <w:rPr>
                <w:rFonts w:ascii="Times New Roman"/>
                <w:sz w:val="16"/>
                <w:szCs w:val="16"/>
              </w:rPr>
            </w:pPr>
            <w:r w:rsidRPr="00951F3C">
              <w:rPr>
                <w:rFonts w:ascii="Times New Roman" w:hint="eastAsia"/>
                <w:sz w:val="16"/>
                <w:szCs w:val="16"/>
              </w:rPr>
              <w:t>性</w:t>
            </w:r>
            <w:r w:rsidRPr="00951F3C">
              <w:rPr>
                <w:rFonts w:ascii="Times New Roman" w:hint="eastAsia"/>
                <w:sz w:val="16"/>
                <w:szCs w:val="16"/>
              </w:rPr>
              <w:t xml:space="preserve"> J3 </w:t>
            </w:r>
            <w:r w:rsidRPr="00951F3C">
              <w:rPr>
                <w:rFonts w:ascii="Times New Roman" w:hint="eastAsia"/>
                <w:sz w:val="16"/>
                <w:szCs w:val="16"/>
              </w:rPr>
              <w:t>檢視家庭、學校、職</w:t>
            </w:r>
            <w:r w:rsidRPr="00951F3C">
              <w:rPr>
                <w:rFonts w:ascii="Times New Roman" w:hint="eastAsia"/>
                <w:sz w:val="16"/>
                <w:szCs w:val="16"/>
              </w:rPr>
              <w:t xml:space="preserve"> </w:t>
            </w:r>
            <w:r w:rsidRPr="00951F3C">
              <w:rPr>
                <w:rFonts w:ascii="Times New Roman" w:hint="eastAsia"/>
                <w:sz w:val="16"/>
                <w:szCs w:val="16"/>
              </w:rPr>
              <w:t>場</w:t>
            </w:r>
            <w:r w:rsidRPr="00951F3C">
              <w:rPr>
                <w:rFonts w:ascii="Times New Roman" w:hint="eastAsia"/>
                <w:sz w:val="16"/>
                <w:szCs w:val="16"/>
              </w:rPr>
              <w:t xml:space="preserve"> </w:t>
            </w:r>
            <w:r w:rsidRPr="00951F3C">
              <w:rPr>
                <w:rFonts w:ascii="Times New Roman" w:hint="eastAsia"/>
                <w:sz w:val="16"/>
                <w:szCs w:val="16"/>
              </w:rPr>
              <w:t>中</w:t>
            </w:r>
            <w:r w:rsidRPr="00951F3C">
              <w:rPr>
                <w:rFonts w:ascii="Times New Roman" w:hint="eastAsia"/>
                <w:sz w:val="16"/>
                <w:szCs w:val="16"/>
              </w:rPr>
              <w:t xml:space="preserve"> </w:t>
            </w:r>
            <w:r w:rsidRPr="00951F3C">
              <w:rPr>
                <w:rFonts w:ascii="Times New Roman" w:hint="eastAsia"/>
                <w:sz w:val="16"/>
                <w:szCs w:val="16"/>
              </w:rPr>
              <w:t>基</w:t>
            </w:r>
            <w:r w:rsidRPr="00951F3C">
              <w:rPr>
                <w:rFonts w:ascii="Times New Roman" w:hint="eastAsia"/>
                <w:sz w:val="16"/>
                <w:szCs w:val="16"/>
              </w:rPr>
              <w:t xml:space="preserve"> </w:t>
            </w:r>
            <w:r w:rsidRPr="00951F3C">
              <w:rPr>
                <w:rFonts w:ascii="Times New Roman" w:hint="eastAsia"/>
                <w:sz w:val="16"/>
                <w:szCs w:val="16"/>
              </w:rPr>
              <w:t>於</w:t>
            </w:r>
            <w:r w:rsidRPr="00951F3C">
              <w:rPr>
                <w:rFonts w:ascii="Times New Roman" w:hint="eastAsia"/>
                <w:sz w:val="16"/>
                <w:szCs w:val="16"/>
              </w:rPr>
              <w:t xml:space="preserve"> </w:t>
            </w:r>
            <w:r w:rsidRPr="00951F3C">
              <w:rPr>
                <w:rFonts w:ascii="Times New Roman" w:hint="eastAsia"/>
                <w:sz w:val="16"/>
                <w:szCs w:val="16"/>
              </w:rPr>
              <w:t>性</w:t>
            </w:r>
            <w:r w:rsidRPr="00951F3C">
              <w:rPr>
                <w:rFonts w:ascii="Times New Roman" w:hint="eastAsia"/>
                <w:sz w:val="16"/>
                <w:szCs w:val="16"/>
              </w:rPr>
              <w:t xml:space="preserve"> </w:t>
            </w:r>
            <w:r w:rsidRPr="00951F3C">
              <w:rPr>
                <w:rFonts w:ascii="Times New Roman" w:hint="eastAsia"/>
                <w:sz w:val="16"/>
                <w:szCs w:val="16"/>
              </w:rPr>
              <w:t>別刻</w:t>
            </w:r>
            <w:r w:rsidRPr="00951F3C">
              <w:rPr>
                <w:rFonts w:ascii="Times New Roman" w:hint="eastAsia"/>
                <w:sz w:val="16"/>
                <w:szCs w:val="16"/>
              </w:rPr>
              <w:t xml:space="preserve"> </w:t>
            </w:r>
            <w:r w:rsidRPr="00951F3C">
              <w:rPr>
                <w:rFonts w:ascii="Times New Roman" w:hint="eastAsia"/>
                <w:sz w:val="16"/>
                <w:szCs w:val="16"/>
              </w:rPr>
              <w:t>板</w:t>
            </w:r>
            <w:r w:rsidRPr="00951F3C">
              <w:rPr>
                <w:rFonts w:ascii="Times New Roman" w:hint="eastAsia"/>
                <w:sz w:val="16"/>
                <w:szCs w:val="16"/>
              </w:rPr>
              <w:t xml:space="preserve"> </w:t>
            </w:r>
            <w:r w:rsidRPr="00951F3C">
              <w:rPr>
                <w:rFonts w:ascii="Times New Roman" w:hint="eastAsia"/>
                <w:sz w:val="16"/>
                <w:szCs w:val="16"/>
              </w:rPr>
              <w:t>印</w:t>
            </w:r>
            <w:r w:rsidRPr="00951F3C">
              <w:rPr>
                <w:rFonts w:ascii="Times New Roman" w:hint="eastAsia"/>
                <w:sz w:val="16"/>
                <w:szCs w:val="16"/>
              </w:rPr>
              <w:t xml:space="preserve"> </w:t>
            </w:r>
            <w:r w:rsidRPr="00951F3C">
              <w:rPr>
                <w:rFonts w:ascii="Times New Roman" w:hint="eastAsia"/>
                <w:sz w:val="16"/>
                <w:szCs w:val="16"/>
              </w:rPr>
              <w:t>象</w:t>
            </w:r>
            <w:r w:rsidRPr="00951F3C">
              <w:rPr>
                <w:rFonts w:ascii="Times New Roman" w:hint="eastAsia"/>
                <w:sz w:val="16"/>
                <w:szCs w:val="16"/>
              </w:rPr>
              <w:t xml:space="preserve"> </w:t>
            </w:r>
            <w:r w:rsidRPr="00951F3C">
              <w:rPr>
                <w:rFonts w:ascii="Times New Roman" w:hint="eastAsia"/>
                <w:sz w:val="16"/>
                <w:szCs w:val="16"/>
              </w:rPr>
              <w:t>產</w:t>
            </w:r>
            <w:r w:rsidRPr="00951F3C">
              <w:rPr>
                <w:rFonts w:ascii="Times New Roman" w:hint="eastAsia"/>
                <w:sz w:val="16"/>
                <w:szCs w:val="16"/>
              </w:rPr>
              <w:t xml:space="preserve"> </w:t>
            </w:r>
            <w:r w:rsidRPr="00951F3C">
              <w:rPr>
                <w:rFonts w:ascii="Times New Roman" w:hint="eastAsia"/>
                <w:sz w:val="16"/>
                <w:szCs w:val="16"/>
              </w:rPr>
              <w:t>生</w:t>
            </w:r>
            <w:r w:rsidRPr="00951F3C">
              <w:rPr>
                <w:rFonts w:ascii="Times New Roman" w:hint="eastAsia"/>
                <w:sz w:val="16"/>
                <w:szCs w:val="16"/>
              </w:rPr>
              <w:t xml:space="preserve"> </w:t>
            </w:r>
            <w:r w:rsidRPr="00951F3C">
              <w:rPr>
                <w:rFonts w:ascii="Times New Roman" w:hint="eastAsia"/>
                <w:sz w:val="16"/>
                <w:szCs w:val="16"/>
              </w:rPr>
              <w:t>的偏見與歧視。</w:t>
            </w:r>
          </w:p>
          <w:p w:rsidR="00951F3C" w:rsidRDefault="00951F3C" w:rsidP="00EF157E">
            <w:pPr>
              <w:spacing w:line="0" w:lineRule="atLeast"/>
              <w:rPr>
                <w:rFonts w:ascii="Times New Roman"/>
                <w:sz w:val="16"/>
                <w:szCs w:val="16"/>
              </w:rPr>
            </w:pPr>
            <w:r w:rsidRPr="00951F3C">
              <w:rPr>
                <w:rFonts w:ascii="Times New Roman"/>
                <w:sz w:val="16"/>
                <w:szCs w:val="16"/>
              </w:rPr>
              <w:t>【</w:t>
            </w:r>
            <w:r w:rsidR="00EF157E">
              <w:rPr>
                <w:rFonts w:ascii="Times New Roman" w:hint="eastAsia"/>
                <w:sz w:val="16"/>
                <w:szCs w:val="16"/>
              </w:rPr>
              <w:t>環境</w:t>
            </w:r>
            <w:r w:rsidRPr="00951F3C">
              <w:rPr>
                <w:rFonts w:ascii="Times New Roman"/>
                <w:sz w:val="16"/>
                <w:szCs w:val="16"/>
              </w:rPr>
              <w:t>教育】</w:t>
            </w:r>
          </w:p>
          <w:p w:rsidR="00EF157E" w:rsidRDefault="00EF157E" w:rsidP="00EF157E">
            <w:pPr>
              <w:spacing w:line="0" w:lineRule="atLeast"/>
              <w:rPr>
                <w:rFonts w:ascii="Times New Roman"/>
                <w:sz w:val="16"/>
                <w:szCs w:val="16"/>
              </w:rPr>
            </w:pPr>
            <w:r w:rsidRPr="00EF157E">
              <w:rPr>
                <w:rFonts w:ascii="Times New Roman" w:hint="eastAsia"/>
                <w:sz w:val="16"/>
                <w:szCs w:val="16"/>
              </w:rPr>
              <w:t>環</w:t>
            </w:r>
            <w:r w:rsidRPr="00EF157E">
              <w:rPr>
                <w:rFonts w:ascii="Times New Roman" w:hint="eastAsia"/>
                <w:sz w:val="16"/>
                <w:szCs w:val="16"/>
              </w:rPr>
              <w:t xml:space="preserve"> J2 </w:t>
            </w:r>
            <w:r w:rsidRPr="00EF157E">
              <w:rPr>
                <w:rFonts w:ascii="Times New Roman" w:hint="eastAsia"/>
                <w:sz w:val="16"/>
                <w:szCs w:val="16"/>
              </w:rPr>
              <w:t>了解人與周遭動物的互動關係，認識動物需求，並</w:t>
            </w:r>
            <w:r w:rsidRPr="00EF157E">
              <w:rPr>
                <w:rFonts w:ascii="Times New Roman" w:hint="eastAsia"/>
                <w:sz w:val="16"/>
                <w:szCs w:val="16"/>
              </w:rPr>
              <w:t xml:space="preserve"> </w:t>
            </w:r>
            <w:r w:rsidRPr="00EF157E">
              <w:rPr>
                <w:rFonts w:ascii="Times New Roman" w:hint="eastAsia"/>
                <w:sz w:val="16"/>
                <w:szCs w:val="16"/>
              </w:rPr>
              <w:t>關</w:t>
            </w:r>
            <w:r w:rsidRPr="00EF157E">
              <w:rPr>
                <w:rFonts w:ascii="Times New Roman" w:hint="eastAsia"/>
                <w:sz w:val="16"/>
                <w:szCs w:val="16"/>
              </w:rPr>
              <w:t xml:space="preserve"> </w:t>
            </w:r>
            <w:r w:rsidRPr="00EF157E">
              <w:rPr>
                <w:rFonts w:ascii="Times New Roman" w:hint="eastAsia"/>
                <w:sz w:val="16"/>
                <w:szCs w:val="16"/>
              </w:rPr>
              <w:t>切</w:t>
            </w:r>
            <w:r w:rsidRPr="00EF157E">
              <w:rPr>
                <w:rFonts w:ascii="Times New Roman" w:hint="eastAsia"/>
                <w:sz w:val="16"/>
                <w:szCs w:val="16"/>
              </w:rPr>
              <w:t xml:space="preserve"> </w:t>
            </w:r>
            <w:r w:rsidRPr="00EF157E">
              <w:rPr>
                <w:rFonts w:ascii="Times New Roman" w:hint="eastAsia"/>
                <w:sz w:val="16"/>
                <w:szCs w:val="16"/>
              </w:rPr>
              <w:t>動</w:t>
            </w:r>
            <w:r w:rsidRPr="00EF157E">
              <w:rPr>
                <w:rFonts w:ascii="Times New Roman" w:hint="eastAsia"/>
                <w:sz w:val="16"/>
                <w:szCs w:val="16"/>
              </w:rPr>
              <w:t xml:space="preserve"> </w:t>
            </w:r>
            <w:r w:rsidRPr="00EF157E">
              <w:rPr>
                <w:rFonts w:ascii="Times New Roman" w:hint="eastAsia"/>
                <w:sz w:val="16"/>
                <w:szCs w:val="16"/>
              </w:rPr>
              <w:t>物</w:t>
            </w:r>
            <w:r w:rsidRPr="00EF157E">
              <w:rPr>
                <w:rFonts w:ascii="Times New Roman" w:hint="eastAsia"/>
                <w:sz w:val="16"/>
                <w:szCs w:val="16"/>
              </w:rPr>
              <w:t xml:space="preserve"> </w:t>
            </w:r>
            <w:r w:rsidRPr="00EF157E">
              <w:rPr>
                <w:rFonts w:ascii="Times New Roman" w:hint="eastAsia"/>
                <w:sz w:val="16"/>
                <w:szCs w:val="16"/>
              </w:rPr>
              <w:t>福利。</w:t>
            </w:r>
            <w:r w:rsidRPr="00EF157E">
              <w:rPr>
                <w:rFonts w:ascii="Times New Roman" w:hint="eastAsia"/>
                <w:sz w:val="16"/>
                <w:szCs w:val="16"/>
              </w:rPr>
              <w:t xml:space="preserve"> </w:t>
            </w:r>
          </w:p>
          <w:p w:rsidR="00EF157E" w:rsidRDefault="00EF157E" w:rsidP="00EF157E">
            <w:pPr>
              <w:spacing w:line="0" w:lineRule="atLeast"/>
              <w:rPr>
                <w:rFonts w:ascii="Times New Roman"/>
                <w:sz w:val="16"/>
                <w:szCs w:val="16"/>
              </w:rPr>
            </w:pPr>
            <w:r w:rsidRPr="00EF157E">
              <w:rPr>
                <w:rFonts w:ascii="Times New Roman"/>
                <w:sz w:val="16"/>
                <w:szCs w:val="16"/>
              </w:rPr>
              <w:t>【</w:t>
            </w:r>
            <w:r>
              <w:rPr>
                <w:rFonts w:ascii="Times New Roman" w:hint="eastAsia"/>
                <w:sz w:val="16"/>
                <w:szCs w:val="16"/>
              </w:rPr>
              <w:t>生命</w:t>
            </w:r>
            <w:r w:rsidRPr="00EF157E">
              <w:rPr>
                <w:rFonts w:ascii="Times New Roman"/>
                <w:sz w:val="16"/>
                <w:szCs w:val="16"/>
              </w:rPr>
              <w:t>教育】</w:t>
            </w:r>
          </w:p>
          <w:p w:rsidR="00EF157E" w:rsidRDefault="00EF157E" w:rsidP="00EF157E">
            <w:pPr>
              <w:spacing w:line="0" w:lineRule="atLeast"/>
              <w:rPr>
                <w:rFonts w:ascii="Times New Roman"/>
                <w:sz w:val="16"/>
                <w:szCs w:val="16"/>
              </w:rPr>
            </w:pPr>
            <w:r w:rsidRPr="00EF157E">
              <w:rPr>
                <w:rFonts w:ascii="Times New Roman" w:hint="eastAsia"/>
                <w:sz w:val="16"/>
                <w:szCs w:val="16"/>
              </w:rPr>
              <w:t>生</w:t>
            </w:r>
            <w:r w:rsidRPr="00EF157E">
              <w:rPr>
                <w:rFonts w:ascii="Times New Roman" w:hint="eastAsia"/>
                <w:sz w:val="16"/>
                <w:szCs w:val="16"/>
              </w:rPr>
              <w:t xml:space="preserve"> J1 </w:t>
            </w:r>
            <w:r w:rsidRPr="00EF157E">
              <w:rPr>
                <w:rFonts w:ascii="Times New Roman" w:hint="eastAsia"/>
                <w:sz w:val="16"/>
                <w:szCs w:val="16"/>
              </w:rPr>
              <w:t>思考生活、學校與社區的公共議題，培養與他人理性溝通的素養。</w:t>
            </w:r>
          </w:p>
          <w:p w:rsidR="00EF157E" w:rsidRDefault="00EF157E" w:rsidP="00EF157E">
            <w:pPr>
              <w:spacing w:line="0" w:lineRule="atLeast"/>
              <w:rPr>
                <w:rFonts w:ascii="Times New Roman"/>
                <w:sz w:val="16"/>
                <w:szCs w:val="16"/>
              </w:rPr>
            </w:pPr>
            <w:r w:rsidRPr="00EF157E">
              <w:rPr>
                <w:rFonts w:ascii="Times New Roman" w:hint="eastAsia"/>
                <w:sz w:val="16"/>
                <w:szCs w:val="16"/>
              </w:rPr>
              <w:t>生</w:t>
            </w:r>
            <w:r w:rsidRPr="00EF157E">
              <w:rPr>
                <w:rFonts w:ascii="Times New Roman" w:hint="eastAsia"/>
                <w:sz w:val="16"/>
                <w:szCs w:val="16"/>
              </w:rPr>
              <w:t xml:space="preserve"> J2 </w:t>
            </w:r>
            <w:r w:rsidRPr="00EF157E">
              <w:rPr>
                <w:rFonts w:ascii="Times New Roman" w:hint="eastAsia"/>
                <w:sz w:val="16"/>
                <w:szCs w:val="16"/>
              </w:rPr>
              <w:t>探討完整的人的各個面向，包括身體與心理、理性與感性、自由與命定、境遇與嚮</w:t>
            </w:r>
            <w:r w:rsidRPr="00EF157E">
              <w:rPr>
                <w:rFonts w:ascii="Times New Roman" w:hint="eastAsia"/>
                <w:sz w:val="16"/>
                <w:szCs w:val="16"/>
              </w:rPr>
              <w:lastRenderedPageBreak/>
              <w:t>往，理解人的主體能動性，培</w:t>
            </w:r>
            <w:r w:rsidRPr="00EF157E">
              <w:rPr>
                <w:rFonts w:ascii="Times New Roman" w:hint="eastAsia"/>
                <w:sz w:val="16"/>
                <w:szCs w:val="16"/>
              </w:rPr>
              <w:t xml:space="preserve"> </w:t>
            </w:r>
            <w:r w:rsidRPr="00EF157E">
              <w:rPr>
                <w:rFonts w:ascii="Times New Roman" w:hint="eastAsia"/>
                <w:sz w:val="16"/>
                <w:szCs w:val="16"/>
              </w:rPr>
              <w:t>養</w:t>
            </w:r>
            <w:r w:rsidRPr="00EF157E">
              <w:rPr>
                <w:rFonts w:ascii="Times New Roman" w:hint="eastAsia"/>
                <w:sz w:val="16"/>
                <w:szCs w:val="16"/>
              </w:rPr>
              <w:t xml:space="preserve"> </w:t>
            </w:r>
            <w:r w:rsidRPr="00EF157E">
              <w:rPr>
                <w:rFonts w:ascii="Times New Roman" w:hint="eastAsia"/>
                <w:sz w:val="16"/>
                <w:szCs w:val="16"/>
              </w:rPr>
              <w:t>適</w:t>
            </w:r>
            <w:r w:rsidRPr="00EF157E">
              <w:rPr>
                <w:rFonts w:ascii="Times New Roman" w:hint="eastAsia"/>
                <w:sz w:val="16"/>
                <w:szCs w:val="16"/>
              </w:rPr>
              <w:t xml:space="preserve"> </w:t>
            </w:r>
            <w:r w:rsidRPr="00EF157E">
              <w:rPr>
                <w:rFonts w:ascii="Times New Roman" w:hint="eastAsia"/>
                <w:sz w:val="16"/>
                <w:szCs w:val="16"/>
              </w:rPr>
              <w:t>切</w:t>
            </w:r>
            <w:r w:rsidRPr="00EF157E">
              <w:rPr>
                <w:rFonts w:ascii="Times New Roman" w:hint="eastAsia"/>
                <w:sz w:val="16"/>
                <w:szCs w:val="16"/>
              </w:rPr>
              <w:t xml:space="preserve"> </w:t>
            </w:r>
            <w:r w:rsidRPr="00EF157E">
              <w:rPr>
                <w:rFonts w:ascii="Times New Roman" w:hint="eastAsia"/>
                <w:sz w:val="16"/>
                <w:szCs w:val="16"/>
              </w:rPr>
              <w:t>的</w:t>
            </w:r>
            <w:r w:rsidRPr="00EF157E">
              <w:rPr>
                <w:rFonts w:ascii="Times New Roman" w:hint="eastAsia"/>
                <w:sz w:val="16"/>
                <w:szCs w:val="16"/>
              </w:rPr>
              <w:t xml:space="preserve"> </w:t>
            </w:r>
            <w:r w:rsidRPr="00EF157E">
              <w:rPr>
                <w:rFonts w:ascii="Times New Roman" w:hint="eastAsia"/>
                <w:sz w:val="16"/>
                <w:szCs w:val="16"/>
              </w:rPr>
              <w:t>自</w:t>
            </w:r>
            <w:r w:rsidRPr="00EF157E">
              <w:rPr>
                <w:rFonts w:ascii="Times New Roman" w:hint="eastAsia"/>
                <w:sz w:val="16"/>
                <w:szCs w:val="16"/>
              </w:rPr>
              <w:t xml:space="preserve"> </w:t>
            </w:r>
            <w:r w:rsidRPr="00EF157E">
              <w:rPr>
                <w:rFonts w:ascii="Times New Roman" w:hint="eastAsia"/>
                <w:sz w:val="16"/>
                <w:szCs w:val="16"/>
              </w:rPr>
              <w:t>我觀。</w:t>
            </w:r>
          </w:p>
          <w:p w:rsidR="00EF157E" w:rsidRDefault="00EF157E" w:rsidP="00EF157E">
            <w:pPr>
              <w:spacing w:line="0" w:lineRule="atLeast"/>
              <w:rPr>
                <w:rFonts w:ascii="Times New Roman"/>
                <w:sz w:val="16"/>
                <w:szCs w:val="16"/>
              </w:rPr>
            </w:pPr>
            <w:r w:rsidRPr="00EF157E">
              <w:rPr>
                <w:rFonts w:ascii="Times New Roman"/>
                <w:sz w:val="16"/>
                <w:szCs w:val="16"/>
              </w:rPr>
              <w:t>【</w:t>
            </w:r>
            <w:r>
              <w:rPr>
                <w:rFonts w:ascii="Times New Roman" w:hint="eastAsia"/>
                <w:sz w:val="16"/>
                <w:szCs w:val="16"/>
              </w:rPr>
              <w:t>資訊</w:t>
            </w:r>
            <w:r w:rsidRPr="00EF157E">
              <w:rPr>
                <w:rFonts w:ascii="Times New Roman"/>
                <w:sz w:val="16"/>
                <w:szCs w:val="16"/>
              </w:rPr>
              <w:t>教育】</w:t>
            </w:r>
          </w:p>
          <w:p w:rsidR="00EF157E" w:rsidRDefault="00EF157E" w:rsidP="00EF157E">
            <w:pPr>
              <w:spacing w:line="0" w:lineRule="atLeast"/>
              <w:rPr>
                <w:rFonts w:ascii="Times New Roman"/>
                <w:sz w:val="16"/>
                <w:szCs w:val="16"/>
              </w:rPr>
            </w:pPr>
            <w:r w:rsidRPr="00EF157E">
              <w:rPr>
                <w:rFonts w:ascii="Times New Roman" w:hint="eastAsia"/>
                <w:sz w:val="16"/>
                <w:szCs w:val="16"/>
              </w:rPr>
              <w:t>資</w:t>
            </w:r>
            <w:r w:rsidRPr="00EF157E">
              <w:rPr>
                <w:rFonts w:ascii="Times New Roman" w:hint="eastAsia"/>
                <w:sz w:val="16"/>
                <w:szCs w:val="16"/>
              </w:rPr>
              <w:t xml:space="preserve"> E2 </w:t>
            </w:r>
            <w:r w:rsidRPr="00EF157E">
              <w:rPr>
                <w:rFonts w:ascii="Times New Roman" w:hint="eastAsia"/>
                <w:sz w:val="16"/>
                <w:szCs w:val="16"/>
              </w:rPr>
              <w:t>使用資訊科技解決生活中簡單的問題。</w:t>
            </w:r>
          </w:p>
          <w:p w:rsidR="00EF157E" w:rsidRDefault="00EF157E" w:rsidP="00EF157E">
            <w:pPr>
              <w:spacing w:line="0" w:lineRule="atLeast"/>
              <w:rPr>
                <w:rFonts w:ascii="Times New Roman"/>
                <w:sz w:val="16"/>
                <w:szCs w:val="16"/>
              </w:rPr>
            </w:pPr>
            <w:r w:rsidRPr="00EF157E">
              <w:rPr>
                <w:rFonts w:ascii="Times New Roman" w:hint="eastAsia"/>
                <w:sz w:val="16"/>
                <w:szCs w:val="16"/>
              </w:rPr>
              <w:t>資</w:t>
            </w:r>
            <w:r w:rsidRPr="00EF157E">
              <w:rPr>
                <w:rFonts w:ascii="Times New Roman" w:hint="eastAsia"/>
                <w:sz w:val="16"/>
                <w:szCs w:val="16"/>
              </w:rPr>
              <w:t xml:space="preserve"> E6 </w:t>
            </w:r>
            <w:r w:rsidRPr="00EF157E">
              <w:rPr>
                <w:rFonts w:ascii="Times New Roman" w:hint="eastAsia"/>
                <w:sz w:val="16"/>
                <w:szCs w:val="16"/>
              </w:rPr>
              <w:t>認識與使用資訊科技以表達想法。</w:t>
            </w:r>
          </w:p>
          <w:p w:rsidR="00EF157E" w:rsidRDefault="00EF157E" w:rsidP="00EF157E">
            <w:pPr>
              <w:spacing w:line="0" w:lineRule="atLeast"/>
              <w:rPr>
                <w:rFonts w:ascii="Times New Roman"/>
                <w:sz w:val="16"/>
                <w:szCs w:val="16"/>
              </w:rPr>
            </w:pPr>
            <w:r w:rsidRPr="00EF157E">
              <w:rPr>
                <w:rFonts w:ascii="Times New Roman" w:hint="eastAsia"/>
                <w:sz w:val="16"/>
                <w:szCs w:val="16"/>
              </w:rPr>
              <w:t>資</w:t>
            </w:r>
            <w:r w:rsidRPr="00EF157E">
              <w:rPr>
                <w:rFonts w:ascii="Times New Roman" w:hint="eastAsia"/>
                <w:sz w:val="16"/>
                <w:szCs w:val="16"/>
              </w:rPr>
              <w:t xml:space="preserve"> E10 </w:t>
            </w:r>
            <w:r w:rsidRPr="00EF157E">
              <w:rPr>
                <w:rFonts w:ascii="Times New Roman" w:hint="eastAsia"/>
                <w:sz w:val="16"/>
                <w:szCs w:val="16"/>
              </w:rPr>
              <w:t>了解資訊科技於日常生活之重要性。</w:t>
            </w:r>
          </w:p>
          <w:p w:rsidR="00EF157E" w:rsidRDefault="00EF157E" w:rsidP="00EF157E">
            <w:pPr>
              <w:spacing w:line="0" w:lineRule="atLeast"/>
              <w:rPr>
                <w:rFonts w:ascii="Times New Roman"/>
                <w:sz w:val="16"/>
                <w:szCs w:val="16"/>
              </w:rPr>
            </w:pPr>
            <w:r w:rsidRPr="00EF157E">
              <w:rPr>
                <w:rFonts w:ascii="Times New Roman"/>
                <w:sz w:val="16"/>
                <w:szCs w:val="16"/>
              </w:rPr>
              <w:t>【</w:t>
            </w:r>
            <w:r>
              <w:rPr>
                <w:rFonts w:ascii="Times New Roman" w:hint="eastAsia"/>
                <w:sz w:val="16"/>
                <w:szCs w:val="16"/>
              </w:rPr>
              <w:t>安全</w:t>
            </w:r>
            <w:r w:rsidRPr="00EF157E">
              <w:rPr>
                <w:rFonts w:ascii="Times New Roman"/>
                <w:sz w:val="16"/>
                <w:szCs w:val="16"/>
              </w:rPr>
              <w:t>教育】</w:t>
            </w:r>
          </w:p>
          <w:p w:rsidR="00EF157E" w:rsidRDefault="00EF157E" w:rsidP="00EF157E">
            <w:pPr>
              <w:spacing w:line="0" w:lineRule="atLeast"/>
              <w:rPr>
                <w:rFonts w:ascii="Times New Roman"/>
                <w:sz w:val="16"/>
                <w:szCs w:val="16"/>
              </w:rPr>
            </w:pPr>
            <w:r w:rsidRPr="00EF157E">
              <w:rPr>
                <w:rFonts w:ascii="Times New Roman" w:hint="eastAsia"/>
                <w:sz w:val="16"/>
                <w:szCs w:val="16"/>
              </w:rPr>
              <w:t>安</w:t>
            </w:r>
            <w:r w:rsidRPr="00EF157E">
              <w:rPr>
                <w:rFonts w:ascii="Times New Roman" w:hint="eastAsia"/>
                <w:sz w:val="16"/>
                <w:szCs w:val="16"/>
              </w:rPr>
              <w:t xml:space="preserve"> J2 </w:t>
            </w:r>
            <w:r w:rsidRPr="00EF157E">
              <w:rPr>
                <w:rFonts w:ascii="Times New Roman" w:hint="eastAsia"/>
                <w:sz w:val="16"/>
                <w:szCs w:val="16"/>
              </w:rPr>
              <w:t>判斷常見的事故傷害</w:t>
            </w:r>
            <w:r>
              <w:rPr>
                <w:rFonts w:ascii="Times New Roman" w:hint="eastAsia"/>
                <w:sz w:val="16"/>
                <w:szCs w:val="16"/>
              </w:rPr>
              <w:t>。</w:t>
            </w:r>
          </w:p>
          <w:p w:rsidR="00EF157E" w:rsidRDefault="00EF157E" w:rsidP="00EF157E">
            <w:pPr>
              <w:spacing w:line="0" w:lineRule="atLeast"/>
              <w:rPr>
                <w:rFonts w:ascii="Times New Roman"/>
                <w:sz w:val="16"/>
                <w:szCs w:val="16"/>
              </w:rPr>
            </w:pPr>
            <w:r w:rsidRPr="00EF157E">
              <w:rPr>
                <w:rFonts w:ascii="Times New Roman" w:hint="eastAsia"/>
                <w:sz w:val="16"/>
                <w:szCs w:val="16"/>
              </w:rPr>
              <w:t>安</w:t>
            </w:r>
            <w:r w:rsidRPr="00EF157E">
              <w:rPr>
                <w:rFonts w:ascii="Times New Roman" w:hint="eastAsia"/>
                <w:sz w:val="16"/>
                <w:szCs w:val="16"/>
              </w:rPr>
              <w:t xml:space="preserve"> J3 </w:t>
            </w:r>
            <w:r w:rsidRPr="00EF157E">
              <w:rPr>
                <w:rFonts w:ascii="Times New Roman" w:hint="eastAsia"/>
                <w:sz w:val="16"/>
                <w:szCs w:val="16"/>
              </w:rPr>
              <w:t>了解日常生活容易發生事故的原因。</w:t>
            </w:r>
          </w:p>
          <w:p w:rsidR="00EF157E" w:rsidRDefault="00EF157E" w:rsidP="00EF157E">
            <w:pPr>
              <w:spacing w:line="0" w:lineRule="atLeast"/>
              <w:rPr>
                <w:rFonts w:ascii="Times New Roman"/>
                <w:sz w:val="16"/>
                <w:szCs w:val="16"/>
              </w:rPr>
            </w:pPr>
            <w:r w:rsidRPr="00EF157E">
              <w:rPr>
                <w:rFonts w:ascii="Times New Roman" w:hint="eastAsia"/>
                <w:sz w:val="16"/>
                <w:szCs w:val="16"/>
              </w:rPr>
              <w:t>安</w:t>
            </w:r>
            <w:r w:rsidRPr="00EF157E">
              <w:rPr>
                <w:rFonts w:ascii="Times New Roman" w:hint="eastAsia"/>
                <w:sz w:val="16"/>
                <w:szCs w:val="16"/>
              </w:rPr>
              <w:t xml:space="preserve"> J9 </w:t>
            </w:r>
            <w:r w:rsidRPr="00EF157E">
              <w:rPr>
                <w:rFonts w:ascii="Times New Roman" w:hint="eastAsia"/>
                <w:sz w:val="16"/>
                <w:szCs w:val="16"/>
              </w:rPr>
              <w:t>遵守環境設施設備的安全守則。</w:t>
            </w:r>
          </w:p>
          <w:p w:rsidR="00EF157E" w:rsidRDefault="00EF157E" w:rsidP="00EF157E">
            <w:pPr>
              <w:spacing w:line="0" w:lineRule="atLeast"/>
              <w:rPr>
                <w:rFonts w:ascii="Times New Roman"/>
                <w:sz w:val="16"/>
                <w:szCs w:val="16"/>
              </w:rPr>
            </w:pPr>
            <w:r w:rsidRPr="00EF157E">
              <w:rPr>
                <w:rFonts w:ascii="Times New Roman" w:hint="eastAsia"/>
                <w:sz w:val="16"/>
                <w:szCs w:val="16"/>
              </w:rPr>
              <w:t>安</w:t>
            </w:r>
            <w:r w:rsidRPr="00EF157E">
              <w:rPr>
                <w:rFonts w:ascii="Times New Roman" w:hint="eastAsia"/>
                <w:sz w:val="16"/>
                <w:szCs w:val="16"/>
              </w:rPr>
              <w:t xml:space="preserve"> J11 </w:t>
            </w:r>
            <w:r w:rsidRPr="00EF157E">
              <w:rPr>
                <w:rFonts w:ascii="Times New Roman" w:hint="eastAsia"/>
                <w:sz w:val="16"/>
                <w:szCs w:val="16"/>
              </w:rPr>
              <w:t>學習創傷救護技能。</w:t>
            </w:r>
          </w:p>
          <w:p w:rsidR="00EF157E" w:rsidRDefault="00EF157E" w:rsidP="00EF157E">
            <w:pPr>
              <w:spacing w:line="0" w:lineRule="atLeast"/>
              <w:rPr>
                <w:rFonts w:ascii="Times New Roman"/>
                <w:sz w:val="16"/>
                <w:szCs w:val="16"/>
              </w:rPr>
            </w:pPr>
            <w:r w:rsidRPr="00EF157E">
              <w:rPr>
                <w:rFonts w:ascii="Times New Roman"/>
                <w:sz w:val="16"/>
                <w:szCs w:val="16"/>
              </w:rPr>
              <w:t>【</w:t>
            </w:r>
            <w:r>
              <w:rPr>
                <w:rFonts w:ascii="Times New Roman" w:hint="eastAsia"/>
                <w:sz w:val="16"/>
                <w:szCs w:val="16"/>
              </w:rPr>
              <w:t>生涯規劃</w:t>
            </w:r>
            <w:r w:rsidRPr="00EF157E">
              <w:rPr>
                <w:rFonts w:ascii="Times New Roman"/>
                <w:sz w:val="16"/>
                <w:szCs w:val="16"/>
              </w:rPr>
              <w:t>教育】</w:t>
            </w:r>
          </w:p>
          <w:p w:rsidR="00EF157E" w:rsidRDefault="00EF157E" w:rsidP="00EF157E">
            <w:pPr>
              <w:spacing w:line="0" w:lineRule="atLeast"/>
              <w:rPr>
                <w:rFonts w:ascii="Times New Roman"/>
                <w:sz w:val="16"/>
                <w:szCs w:val="16"/>
              </w:rPr>
            </w:pPr>
            <w:r w:rsidRPr="00EF157E">
              <w:rPr>
                <w:rFonts w:ascii="Times New Roman" w:hint="eastAsia"/>
                <w:sz w:val="16"/>
                <w:szCs w:val="16"/>
              </w:rPr>
              <w:t>涯</w:t>
            </w:r>
            <w:r w:rsidRPr="00EF157E">
              <w:rPr>
                <w:rFonts w:ascii="Times New Roman" w:hint="eastAsia"/>
                <w:sz w:val="16"/>
                <w:szCs w:val="16"/>
              </w:rPr>
              <w:t xml:space="preserve"> J3 </w:t>
            </w:r>
            <w:r w:rsidRPr="00EF157E">
              <w:rPr>
                <w:rFonts w:ascii="Times New Roman" w:hint="eastAsia"/>
                <w:sz w:val="16"/>
                <w:szCs w:val="16"/>
              </w:rPr>
              <w:t>覺察自己的能力與興趣。</w:t>
            </w:r>
          </w:p>
          <w:p w:rsidR="00EF157E" w:rsidRDefault="00EF157E" w:rsidP="00EF157E">
            <w:pPr>
              <w:spacing w:line="0" w:lineRule="atLeast"/>
              <w:rPr>
                <w:rFonts w:ascii="Times New Roman"/>
                <w:sz w:val="16"/>
                <w:szCs w:val="16"/>
              </w:rPr>
            </w:pPr>
            <w:r w:rsidRPr="00EF157E">
              <w:rPr>
                <w:rFonts w:ascii="Times New Roman" w:hint="eastAsia"/>
                <w:sz w:val="16"/>
                <w:szCs w:val="16"/>
              </w:rPr>
              <w:t>涯</w:t>
            </w:r>
            <w:r w:rsidRPr="00EF157E">
              <w:rPr>
                <w:rFonts w:ascii="Times New Roman" w:hint="eastAsia"/>
                <w:sz w:val="16"/>
                <w:szCs w:val="16"/>
              </w:rPr>
              <w:t xml:space="preserve"> J4 </w:t>
            </w:r>
            <w:r w:rsidRPr="00EF157E">
              <w:rPr>
                <w:rFonts w:ascii="Times New Roman" w:hint="eastAsia"/>
                <w:sz w:val="16"/>
                <w:szCs w:val="16"/>
              </w:rPr>
              <w:t>了解自己的人格特質與價值觀。</w:t>
            </w:r>
          </w:p>
          <w:p w:rsidR="00EF157E" w:rsidRDefault="00EF157E" w:rsidP="00EF157E">
            <w:pPr>
              <w:spacing w:line="0" w:lineRule="atLeast"/>
              <w:rPr>
                <w:rFonts w:ascii="Times New Roman"/>
                <w:sz w:val="16"/>
                <w:szCs w:val="16"/>
              </w:rPr>
            </w:pPr>
            <w:r w:rsidRPr="00EF157E">
              <w:rPr>
                <w:rFonts w:ascii="Times New Roman"/>
                <w:sz w:val="16"/>
                <w:szCs w:val="16"/>
              </w:rPr>
              <w:t>【</w:t>
            </w:r>
            <w:r>
              <w:rPr>
                <w:rFonts w:ascii="Times New Roman" w:hint="eastAsia"/>
                <w:sz w:val="16"/>
                <w:szCs w:val="16"/>
              </w:rPr>
              <w:t>閱讀素養</w:t>
            </w:r>
            <w:r w:rsidRPr="00EF157E">
              <w:rPr>
                <w:rFonts w:ascii="Times New Roman"/>
                <w:sz w:val="16"/>
                <w:szCs w:val="16"/>
              </w:rPr>
              <w:t>教育】</w:t>
            </w:r>
          </w:p>
          <w:p w:rsidR="00EF157E" w:rsidRPr="00EF157E" w:rsidRDefault="00EF157E" w:rsidP="00EF157E">
            <w:pPr>
              <w:spacing w:line="0" w:lineRule="atLeast"/>
              <w:rPr>
                <w:rFonts w:ascii="Times New Roman"/>
                <w:sz w:val="16"/>
                <w:szCs w:val="16"/>
              </w:rPr>
            </w:pPr>
            <w:r w:rsidRPr="00EF157E">
              <w:rPr>
                <w:rFonts w:ascii="Times New Roman" w:hint="eastAsia"/>
                <w:sz w:val="16"/>
                <w:szCs w:val="16"/>
              </w:rPr>
              <w:t>閱</w:t>
            </w:r>
            <w:r w:rsidRPr="00EF157E">
              <w:rPr>
                <w:rFonts w:ascii="Times New Roman" w:hint="eastAsia"/>
                <w:sz w:val="16"/>
                <w:szCs w:val="16"/>
              </w:rPr>
              <w:t xml:space="preserve"> J5 </w:t>
            </w:r>
            <w:r w:rsidRPr="00EF157E">
              <w:rPr>
                <w:rFonts w:ascii="Times New Roman" w:hint="eastAsia"/>
                <w:sz w:val="16"/>
                <w:szCs w:val="16"/>
              </w:rPr>
              <w:t>活用文本，認識並</w:t>
            </w:r>
            <w:r w:rsidRPr="00EF157E">
              <w:rPr>
                <w:rFonts w:ascii="Times New Roman" w:hint="eastAsia"/>
                <w:sz w:val="16"/>
                <w:szCs w:val="16"/>
              </w:rPr>
              <w:t xml:space="preserve"> </w:t>
            </w:r>
            <w:r w:rsidRPr="00EF157E">
              <w:rPr>
                <w:rFonts w:ascii="Times New Roman" w:hint="eastAsia"/>
                <w:sz w:val="16"/>
                <w:szCs w:val="16"/>
              </w:rPr>
              <w:t>運</w:t>
            </w:r>
            <w:r w:rsidRPr="00EF157E">
              <w:rPr>
                <w:rFonts w:ascii="Times New Roman" w:hint="eastAsia"/>
                <w:sz w:val="16"/>
                <w:szCs w:val="16"/>
              </w:rPr>
              <w:t xml:space="preserve"> </w:t>
            </w:r>
            <w:r w:rsidRPr="00EF157E">
              <w:rPr>
                <w:rFonts w:ascii="Times New Roman" w:hint="eastAsia"/>
                <w:sz w:val="16"/>
                <w:szCs w:val="16"/>
              </w:rPr>
              <w:t>用滿足基本生活需求所使用之文本。</w:t>
            </w:r>
          </w:p>
        </w:tc>
        <w:tc>
          <w:tcPr>
            <w:tcW w:w="1276" w:type="dxa"/>
          </w:tcPr>
          <w:p w:rsidR="002C444B" w:rsidRPr="00404194" w:rsidRDefault="002C444B" w:rsidP="0088376F">
            <w:pPr>
              <w:spacing w:line="0" w:lineRule="atLeast"/>
              <w:rPr>
                <w:rFonts w:ascii="新細明體" w:hAnsi="新細明體"/>
                <w:sz w:val="16"/>
                <w:szCs w:val="16"/>
              </w:rPr>
            </w:pPr>
            <w:r w:rsidRPr="00404194">
              <w:rPr>
                <w:rFonts w:hAnsi="新細明體" w:hint="eastAsia"/>
                <w:sz w:val="16"/>
                <w:szCs w:val="16"/>
              </w:rPr>
              <w:lastRenderedPageBreak/>
              <w:t>燒杯、</w:t>
            </w:r>
            <w:r w:rsidR="0088376F">
              <w:rPr>
                <w:rFonts w:hAnsi="新細明體" w:hint="eastAsia"/>
                <w:sz w:val="16"/>
                <w:szCs w:val="16"/>
              </w:rPr>
              <w:t>紅蘿蔔</w:t>
            </w:r>
            <w:r w:rsidRPr="00404194">
              <w:rPr>
                <w:rFonts w:hAnsi="新細明體" w:hint="eastAsia"/>
                <w:sz w:val="16"/>
                <w:szCs w:val="16"/>
              </w:rPr>
              <w:t>、</w:t>
            </w:r>
            <w:r w:rsidR="0088376F">
              <w:rPr>
                <w:rFonts w:hAnsi="新細明體" w:hint="eastAsia"/>
                <w:sz w:val="16"/>
                <w:szCs w:val="16"/>
              </w:rPr>
              <w:t>電子秤、食鹽</w:t>
            </w:r>
            <w:r w:rsidRPr="00404194">
              <w:rPr>
                <w:rFonts w:hAnsi="新細明體" w:hint="eastAsia"/>
                <w:sz w:val="16"/>
                <w:szCs w:val="16"/>
              </w:rPr>
              <w:t>、投影片、</w:t>
            </w:r>
            <w:r w:rsidR="0088376F" w:rsidRPr="0088376F">
              <w:rPr>
                <w:rFonts w:hAnsi="新細明體" w:hint="eastAsia"/>
                <w:sz w:val="16"/>
                <w:szCs w:val="16"/>
              </w:rPr>
              <w:t>活動使用的相關器材、相關教學圖片。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6</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第二章：生物體的組成</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2-2</w:t>
            </w:r>
            <w:r w:rsidRPr="00404194">
              <w:rPr>
                <w:rFonts w:ascii="Times New Roman" w:hint="eastAsia"/>
                <w:sz w:val="16"/>
                <w:szCs w:val="16"/>
              </w:rPr>
              <w:t>生物體的組成層次（</w:t>
            </w:r>
            <w:r w:rsidRPr="00404194">
              <w:rPr>
                <w:rFonts w:ascii="Times New Roman" w:hint="eastAsia"/>
                <w:sz w:val="16"/>
                <w:szCs w:val="16"/>
              </w:rPr>
              <w:t>2</w:t>
            </w:r>
            <w:r w:rsidRPr="00404194">
              <w:rPr>
                <w:rFonts w:ascii="Times New Roman" w:hint="eastAsia"/>
                <w:sz w:val="16"/>
                <w:szCs w:val="16"/>
              </w:rPr>
              <w:t>）</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lastRenderedPageBreak/>
              <w:t>跨科—尺度的認識與應用</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ai -Ⅳ-3</w:t>
            </w:r>
            <w:r w:rsidRPr="00404194">
              <w:rPr>
                <w:rFonts w:ascii="Times New Roman" w:hAns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w:t>
            </w:r>
            <w:r w:rsidRPr="00404194">
              <w:rPr>
                <w:rFonts w:ascii="Times New Roman" w:hAnsi="Times New Roman"/>
                <w:kern w:val="0"/>
                <w:sz w:val="16"/>
                <w:szCs w:val="16"/>
              </w:rPr>
              <w:lastRenderedPageBreak/>
              <w:t>關聯，進而運用習得的知識來解釋自己論點的正確性。</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pa-Ⅳ-1 </w:t>
            </w:r>
            <w:r w:rsidRPr="00404194">
              <w:rPr>
                <w:rFonts w:ascii="Times New Roman"/>
                <w:kern w:val="0"/>
                <w:sz w:val="16"/>
                <w:szCs w:val="16"/>
              </w:rPr>
              <w:t>能分析歸納、製作圖表、使用資訊及數學等方法，整理資訊或數據。</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pa-Ⅳ-2</w:t>
            </w:r>
            <w:r w:rsidRPr="00404194">
              <w:rPr>
                <w:rFonts w:ascii="Times New Roman"/>
                <w:kern w:val="0"/>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pc-Ⅳ-1</w:t>
            </w:r>
            <w:r w:rsidRPr="00404194">
              <w:rPr>
                <w:rFonts w:ascii="Times New Roman"/>
                <w:kern w:val="0"/>
                <w:sz w:val="16"/>
                <w:szCs w:val="16"/>
              </w:rPr>
              <w:t>能理解同學的探究過程和結果（或經簡化過的科學報告），提出合理而且具有根據的疑問或意見。並能對問題、探究方法、證據及發現，彼此間的符應情形，進行檢核並提出可能的改善方案。</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pc-Ⅳ-2 </w:t>
            </w:r>
            <w:r w:rsidRPr="00404194">
              <w:rPr>
                <w:rFonts w:ascii="Times New Roman"/>
                <w:kern w:val="0"/>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ah -Ⅳ-2 </w:t>
            </w:r>
            <w:r w:rsidRPr="00404194">
              <w:rPr>
                <w:rFonts w:ascii="Times New Roman"/>
                <w:kern w:val="0"/>
                <w:sz w:val="16"/>
                <w:szCs w:val="16"/>
              </w:rPr>
              <w:t>應用所學到的科學知識與科學探究方法幫助自己做出最佳的決定。</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an-Ⅳ-1</w:t>
            </w:r>
            <w:r w:rsidRPr="00404194">
              <w:rPr>
                <w:rFonts w:ascii="Times New Roman"/>
                <w:kern w:val="0"/>
                <w:sz w:val="16"/>
                <w:szCs w:val="16"/>
              </w:rPr>
              <w:t>察覺到科學的觀察、測量和方法是否具有正當性是受到社會共同建構的標準所規範。</w:t>
            </w:r>
          </w:p>
          <w:p w:rsidR="002C444B" w:rsidRPr="00404194" w:rsidRDefault="002C444B" w:rsidP="006F3F77">
            <w:pPr>
              <w:spacing w:line="0" w:lineRule="atLeast"/>
              <w:rPr>
                <w:rFonts w:ascii="Times New Roman" w:hAnsi="Times New Roman"/>
                <w:sz w:val="16"/>
                <w:szCs w:val="16"/>
              </w:rPr>
            </w:pPr>
            <w:r w:rsidRPr="00404194">
              <w:rPr>
                <w:rFonts w:ascii="Times New Roman" w:hAnsi="Times New Roman"/>
                <w:kern w:val="0"/>
                <w:sz w:val="16"/>
                <w:szCs w:val="16"/>
              </w:rPr>
              <w:t xml:space="preserve">an -Ⅳ-2 </w:t>
            </w:r>
            <w:r w:rsidRPr="00404194">
              <w:rPr>
                <w:rFonts w:ascii="Times New Roman"/>
                <w:kern w:val="0"/>
                <w:sz w:val="16"/>
                <w:szCs w:val="16"/>
              </w:rPr>
              <w:t>分辨科學知識的確定性和持久性會因科學研究的時空背景不同而有所變化。</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Da-Ⅳ-3 </w:t>
            </w:r>
            <w:r w:rsidRPr="00404194">
              <w:rPr>
                <w:rFonts w:ascii="Times New Roman" w:hAnsi="Times New Roman"/>
                <w:kern w:val="0"/>
                <w:sz w:val="16"/>
                <w:szCs w:val="16"/>
              </w:rPr>
              <w:t>多細胞個體具有細胞、組織、器官、器官系統等組成層次。</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t xml:space="preserve">Fc-Ⅳ-1 </w:t>
            </w:r>
            <w:r w:rsidRPr="00404194">
              <w:rPr>
                <w:rFonts w:ascii="Times New Roman" w:hAnsi="Times New Roman"/>
                <w:kern w:val="0"/>
                <w:sz w:val="16"/>
                <w:szCs w:val="16"/>
              </w:rPr>
              <w:t>生物圈內含有不同的生態系。生態系的生物因子，其組成層次由低到高為個體、族群、群集。</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Fc-Ⅳ-1 </w:t>
            </w:r>
            <w:r w:rsidRPr="00404194">
              <w:rPr>
                <w:rFonts w:ascii="Times New Roman"/>
                <w:kern w:val="0"/>
                <w:sz w:val="16"/>
                <w:szCs w:val="16"/>
              </w:rPr>
              <w:t>生物圈內含有不同的生態系。生態系的生物因子，其組成層次由低到高為個體、族群、群集。</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Fc-Ⅳ-2 </w:t>
            </w:r>
            <w:r w:rsidRPr="00404194">
              <w:rPr>
                <w:rFonts w:ascii="Times New Roman"/>
                <w:kern w:val="0"/>
                <w:sz w:val="16"/>
                <w:szCs w:val="16"/>
              </w:rPr>
              <w:t>組成生物體的基本層次是細胞，而細胞則由醣類、蛋白質、脂質等分子所組成，這些分子則由更小的粒子所組成。</w:t>
            </w:r>
            <w:r w:rsidRPr="00404194">
              <w:rPr>
                <w:rFonts w:ascii="Times New Roman" w:hAnsi="Times New Roman"/>
                <w:kern w:val="0"/>
                <w:sz w:val="16"/>
                <w:szCs w:val="16"/>
              </w:rPr>
              <w:t xml:space="preserve"> </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Ea-Ⅳ-2 </w:t>
            </w:r>
            <w:r w:rsidRPr="00404194">
              <w:rPr>
                <w:rFonts w:ascii="Times New Roman"/>
                <w:kern w:val="0"/>
                <w:sz w:val="16"/>
                <w:szCs w:val="16"/>
              </w:rPr>
              <w:t>以適當的尺度量測或推估物理量，例如：奈米到光年、毫克到公噸、毫升到立方公尺等。</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kern w:val="0"/>
                <w:sz w:val="16"/>
                <w:szCs w:val="16"/>
              </w:rPr>
              <w:t>跨科議題</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INc-Ⅳ-1 </w:t>
            </w:r>
            <w:r w:rsidRPr="00404194">
              <w:rPr>
                <w:rFonts w:ascii="Times New Roman"/>
                <w:kern w:val="0"/>
                <w:sz w:val="16"/>
                <w:szCs w:val="16"/>
              </w:rPr>
              <w:t>宇宙間事、物的規模可以分為微觀尺度與巨觀尺度。</w:t>
            </w:r>
            <w:r w:rsidRPr="00404194">
              <w:rPr>
                <w:rFonts w:ascii="Times New Roman" w:hAnsi="Times New Roman"/>
                <w:kern w:val="0"/>
                <w:sz w:val="16"/>
                <w:szCs w:val="16"/>
              </w:rPr>
              <w:t xml:space="preserve"> </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INc-Ⅳ-2 </w:t>
            </w:r>
            <w:r w:rsidRPr="00404194">
              <w:rPr>
                <w:rFonts w:ascii="Times New Roman"/>
                <w:kern w:val="0"/>
                <w:sz w:val="16"/>
                <w:szCs w:val="16"/>
              </w:rPr>
              <w:t>對應不同尺度，各有適用的單位（以長度單位為例），尺度大小可以使用科學記號來表達。</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INc-Ⅳ-3 </w:t>
            </w:r>
            <w:r w:rsidRPr="00404194">
              <w:rPr>
                <w:rFonts w:ascii="Times New Roman"/>
                <w:kern w:val="0"/>
                <w:sz w:val="16"/>
                <w:szCs w:val="16"/>
              </w:rPr>
              <w:t>測量時要選擇適當的尺度。</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INc-Ⅳ-4 </w:t>
            </w:r>
            <w:r w:rsidRPr="00404194">
              <w:rPr>
                <w:rFonts w:ascii="Times New Roman"/>
                <w:kern w:val="0"/>
                <w:sz w:val="16"/>
                <w:szCs w:val="16"/>
              </w:rPr>
              <w:t>不同物體間的尺度關係可以用比例的方式來呈現。</w:t>
            </w:r>
          </w:p>
          <w:p w:rsidR="002C444B" w:rsidRPr="00404194" w:rsidRDefault="002C444B"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INc-Ⅳ-5 </w:t>
            </w:r>
            <w:r w:rsidRPr="00404194">
              <w:rPr>
                <w:rFonts w:ascii="Times New Roman"/>
                <w:kern w:val="0"/>
                <w:sz w:val="16"/>
                <w:szCs w:val="16"/>
              </w:rPr>
              <w:t>原子與分子是組成生命世界與物質世界的微觀尺度。</w:t>
            </w:r>
          </w:p>
          <w:p w:rsidR="002C444B" w:rsidRPr="00404194" w:rsidRDefault="002C444B" w:rsidP="006F3F77">
            <w:pPr>
              <w:spacing w:line="0" w:lineRule="atLeast"/>
              <w:rPr>
                <w:rFonts w:ascii="Times New Roman" w:hAnsi="Times New Roman"/>
                <w:sz w:val="16"/>
                <w:szCs w:val="16"/>
              </w:rPr>
            </w:pPr>
            <w:r w:rsidRPr="00404194">
              <w:rPr>
                <w:rFonts w:ascii="Times New Roman" w:hAnsi="Times New Roman"/>
                <w:kern w:val="0"/>
                <w:sz w:val="16"/>
                <w:szCs w:val="16"/>
              </w:rPr>
              <w:t xml:space="preserve">INc-Ⅳ-6 </w:t>
            </w:r>
            <w:r w:rsidRPr="00404194">
              <w:rPr>
                <w:rFonts w:ascii="Times New Roman"/>
                <w:kern w:val="0"/>
                <w:sz w:val="16"/>
                <w:szCs w:val="16"/>
              </w:rPr>
              <w:t>從個體到生物圈是組成生命世界的巨觀尺度。</w:t>
            </w:r>
          </w:p>
        </w:tc>
        <w:tc>
          <w:tcPr>
            <w:tcW w:w="425" w:type="dxa"/>
          </w:tcPr>
          <w:p w:rsidR="002C444B" w:rsidRPr="00404194" w:rsidRDefault="002C444B" w:rsidP="00D9659A">
            <w:pPr>
              <w:spacing w:line="0" w:lineRule="atLeast"/>
              <w:rPr>
                <w:sz w:val="16"/>
                <w:szCs w:val="16"/>
              </w:rPr>
            </w:pPr>
            <w:r w:rsidRPr="00404194">
              <w:rPr>
                <w:rFonts w:hint="eastAsia"/>
                <w:sz w:val="16"/>
                <w:szCs w:val="16"/>
              </w:rPr>
              <w:lastRenderedPageBreak/>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spacing w:line="0" w:lineRule="atLeast"/>
              <w:rPr>
                <w:rFonts w:hAnsi="新細明體"/>
                <w:sz w:val="16"/>
                <w:szCs w:val="16"/>
              </w:rPr>
            </w:pPr>
            <w:r w:rsidRPr="00404194">
              <w:rPr>
                <w:rFonts w:hAnsi="新細明體" w:hint="eastAsia"/>
                <w:sz w:val="16"/>
                <w:szCs w:val="16"/>
              </w:rPr>
              <w:t>活動進行</w:t>
            </w:r>
          </w:p>
        </w:tc>
        <w:tc>
          <w:tcPr>
            <w:tcW w:w="1275" w:type="dxa"/>
          </w:tcPr>
          <w:p w:rsidR="002C444B" w:rsidRDefault="00F508FF" w:rsidP="002C79F7">
            <w:pPr>
              <w:spacing w:line="0" w:lineRule="atLeast"/>
              <w:rPr>
                <w:rFonts w:ascii="Times New Roman"/>
                <w:sz w:val="16"/>
                <w:szCs w:val="16"/>
              </w:rPr>
            </w:pPr>
            <w:r w:rsidRPr="00F508FF">
              <w:rPr>
                <w:rFonts w:ascii="Times New Roman"/>
                <w:sz w:val="16"/>
                <w:szCs w:val="16"/>
              </w:rPr>
              <w:t>【</w:t>
            </w:r>
            <w:r w:rsidRPr="00F508FF">
              <w:rPr>
                <w:rFonts w:ascii="Times New Roman" w:hint="eastAsia"/>
                <w:sz w:val="16"/>
                <w:szCs w:val="16"/>
              </w:rPr>
              <w:t>性別平等</w:t>
            </w:r>
            <w:r w:rsidRPr="00F508FF">
              <w:rPr>
                <w:rFonts w:ascii="Times New Roman"/>
                <w:sz w:val="16"/>
                <w:szCs w:val="16"/>
              </w:rPr>
              <w:t>教育】</w:t>
            </w:r>
          </w:p>
          <w:p w:rsidR="00F508FF" w:rsidRDefault="00F508FF" w:rsidP="00F508FF">
            <w:pPr>
              <w:spacing w:line="0" w:lineRule="atLeast"/>
              <w:rPr>
                <w:rFonts w:ascii="Times New Roman"/>
                <w:sz w:val="16"/>
                <w:szCs w:val="16"/>
              </w:rPr>
            </w:pPr>
            <w:r w:rsidRPr="00F508FF">
              <w:rPr>
                <w:rFonts w:ascii="Times New Roman" w:hint="eastAsia"/>
                <w:sz w:val="16"/>
                <w:szCs w:val="16"/>
              </w:rPr>
              <w:t>性</w:t>
            </w:r>
            <w:r w:rsidRPr="00F508FF">
              <w:rPr>
                <w:rFonts w:ascii="Times New Roman" w:hint="eastAsia"/>
                <w:sz w:val="16"/>
                <w:szCs w:val="16"/>
              </w:rPr>
              <w:t xml:space="preserve"> J1 </w:t>
            </w:r>
            <w:r w:rsidRPr="00F508FF">
              <w:rPr>
                <w:rFonts w:ascii="Times New Roman" w:hint="eastAsia"/>
                <w:sz w:val="16"/>
                <w:szCs w:val="16"/>
              </w:rPr>
              <w:t>接納自我與尊重他人的性傾向、性別</w:t>
            </w:r>
            <w:r w:rsidRPr="00F508FF">
              <w:rPr>
                <w:rFonts w:ascii="Times New Roman" w:hint="eastAsia"/>
                <w:sz w:val="16"/>
                <w:szCs w:val="16"/>
              </w:rPr>
              <w:lastRenderedPageBreak/>
              <w:t>特質與性別認同。</w:t>
            </w:r>
          </w:p>
          <w:p w:rsidR="00F508FF" w:rsidRDefault="00F508FF" w:rsidP="00F508FF">
            <w:pPr>
              <w:spacing w:line="0" w:lineRule="atLeast"/>
              <w:rPr>
                <w:rFonts w:ascii="Times New Roman"/>
                <w:sz w:val="16"/>
                <w:szCs w:val="16"/>
              </w:rPr>
            </w:pPr>
            <w:r w:rsidRPr="00F508FF">
              <w:rPr>
                <w:rFonts w:ascii="Times New Roman" w:hint="eastAsia"/>
                <w:sz w:val="16"/>
                <w:szCs w:val="16"/>
              </w:rPr>
              <w:t>性</w:t>
            </w:r>
            <w:r w:rsidRPr="00F508FF">
              <w:rPr>
                <w:rFonts w:ascii="Times New Roman" w:hint="eastAsia"/>
                <w:sz w:val="16"/>
                <w:szCs w:val="16"/>
              </w:rPr>
              <w:t xml:space="preserve"> J3 </w:t>
            </w:r>
            <w:r w:rsidRPr="00F508FF">
              <w:rPr>
                <w:rFonts w:ascii="Times New Roman" w:hint="eastAsia"/>
                <w:sz w:val="16"/>
                <w:szCs w:val="16"/>
              </w:rPr>
              <w:t>檢視家庭、學校、職場</w:t>
            </w:r>
            <w:r w:rsidRPr="00F508FF">
              <w:rPr>
                <w:rFonts w:ascii="Times New Roman" w:hint="eastAsia"/>
                <w:sz w:val="16"/>
                <w:szCs w:val="16"/>
              </w:rPr>
              <w:t xml:space="preserve"> </w:t>
            </w:r>
            <w:r w:rsidRPr="00F508FF">
              <w:rPr>
                <w:rFonts w:ascii="Times New Roman" w:hint="eastAsia"/>
                <w:sz w:val="16"/>
                <w:szCs w:val="16"/>
              </w:rPr>
              <w:t>中基於性別刻板印象產生的偏見與歧視。</w:t>
            </w:r>
          </w:p>
          <w:p w:rsidR="00F508FF" w:rsidRDefault="00F508FF" w:rsidP="00F508FF">
            <w:pPr>
              <w:spacing w:line="0" w:lineRule="atLeast"/>
              <w:rPr>
                <w:rFonts w:ascii="Times New Roman"/>
                <w:sz w:val="16"/>
                <w:szCs w:val="16"/>
              </w:rPr>
            </w:pPr>
            <w:r w:rsidRPr="00F508FF">
              <w:rPr>
                <w:rFonts w:ascii="Times New Roman" w:hint="eastAsia"/>
                <w:sz w:val="16"/>
                <w:szCs w:val="16"/>
              </w:rPr>
              <w:t>性</w:t>
            </w:r>
            <w:r w:rsidRPr="00F508FF">
              <w:rPr>
                <w:rFonts w:ascii="Times New Roman" w:hint="eastAsia"/>
                <w:sz w:val="16"/>
                <w:szCs w:val="16"/>
              </w:rPr>
              <w:t xml:space="preserve"> J5 </w:t>
            </w:r>
            <w:r w:rsidRPr="00F508FF">
              <w:rPr>
                <w:rFonts w:ascii="Times New Roman" w:hint="eastAsia"/>
                <w:sz w:val="16"/>
                <w:szCs w:val="16"/>
              </w:rPr>
              <w:t>辨識性騷擾、性侵害</w:t>
            </w:r>
            <w:r w:rsidRPr="00F508FF">
              <w:rPr>
                <w:rFonts w:ascii="Times New Roman" w:hint="eastAsia"/>
                <w:sz w:val="16"/>
                <w:szCs w:val="16"/>
              </w:rPr>
              <w:t xml:space="preserve"> </w:t>
            </w:r>
            <w:r w:rsidRPr="00F508FF">
              <w:rPr>
                <w:rFonts w:ascii="Times New Roman" w:hint="eastAsia"/>
                <w:sz w:val="16"/>
                <w:szCs w:val="16"/>
              </w:rPr>
              <w:t>與性霸凌的樣態，運用資源解決問題。</w:t>
            </w:r>
          </w:p>
          <w:p w:rsidR="00F508FF" w:rsidRDefault="00F508FF" w:rsidP="00F508FF">
            <w:pPr>
              <w:spacing w:line="0" w:lineRule="atLeast"/>
              <w:rPr>
                <w:rFonts w:ascii="Times New Roman"/>
                <w:sz w:val="16"/>
                <w:szCs w:val="16"/>
              </w:rPr>
            </w:pPr>
            <w:r w:rsidRPr="00F508FF">
              <w:rPr>
                <w:rFonts w:ascii="Times New Roman"/>
                <w:sz w:val="16"/>
                <w:szCs w:val="16"/>
              </w:rPr>
              <w:t>【</w:t>
            </w:r>
            <w:r>
              <w:rPr>
                <w:rFonts w:ascii="Times New Roman" w:hint="eastAsia"/>
                <w:sz w:val="16"/>
                <w:szCs w:val="16"/>
              </w:rPr>
              <w:t>人權</w:t>
            </w:r>
            <w:r w:rsidRPr="00F508FF">
              <w:rPr>
                <w:rFonts w:ascii="Times New Roman"/>
                <w:sz w:val="16"/>
                <w:szCs w:val="16"/>
              </w:rPr>
              <w:t>教育】</w:t>
            </w:r>
          </w:p>
          <w:p w:rsidR="00F508FF" w:rsidRDefault="00F508FF" w:rsidP="00F508FF">
            <w:pPr>
              <w:spacing w:line="0" w:lineRule="atLeast"/>
              <w:rPr>
                <w:rFonts w:ascii="Times New Roman"/>
                <w:sz w:val="16"/>
                <w:szCs w:val="16"/>
              </w:rPr>
            </w:pPr>
            <w:r w:rsidRPr="00F508FF">
              <w:rPr>
                <w:rFonts w:ascii="Times New Roman" w:hint="eastAsia"/>
                <w:sz w:val="16"/>
                <w:szCs w:val="16"/>
              </w:rPr>
              <w:t>人</w:t>
            </w:r>
            <w:r w:rsidRPr="00F508FF">
              <w:rPr>
                <w:rFonts w:ascii="Times New Roman" w:hint="eastAsia"/>
                <w:sz w:val="16"/>
                <w:szCs w:val="16"/>
              </w:rPr>
              <w:t xml:space="preserve"> J4 </w:t>
            </w:r>
            <w:r w:rsidRPr="00F508FF">
              <w:rPr>
                <w:rFonts w:ascii="Times New Roman" w:hint="eastAsia"/>
                <w:sz w:val="16"/>
                <w:szCs w:val="16"/>
              </w:rPr>
              <w:t>了解平等、正義的原則，並在生活中實踐。</w:t>
            </w:r>
          </w:p>
          <w:p w:rsidR="00F508FF" w:rsidRDefault="00F508FF" w:rsidP="00F508FF">
            <w:pPr>
              <w:spacing w:line="0" w:lineRule="atLeast"/>
              <w:rPr>
                <w:rFonts w:ascii="Times New Roman"/>
                <w:sz w:val="16"/>
                <w:szCs w:val="16"/>
              </w:rPr>
            </w:pPr>
            <w:r w:rsidRPr="00F508FF">
              <w:rPr>
                <w:rFonts w:ascii="Times New Roman" w:hint="eastAsia"/>
                <w:sz w:val="16"/>
                <w:szCs w:val="16"/>
              </w:rPr>
              <w:t>人</w:t>
            </w:r>
            <w:r w:rsidRPr="00F508FF">
              <w:rPr>
                <w:rFonts w:ascii="Times New Roman" w:hint="eastAsia"/>
                <w:sz w:val="16"/>
                <w:szCs w:val="16"/>
              </w:rPr>
              <w:t xml:space="preserve"> J5 </w:t>
            </w:r>
            <w:r w:rsidRPr="00F508FF">
              <w:rPr>
                <w:rFonts w:ascii="Times New Roman" w:hint="eastAsia"/>
                <w:sz w:val="16"/>
                <w:szCs w:val="16"/>
              </w:rPr>
              <w:t>了解社會上有不同的群體和文化，尊重並欣賞其差異。</w:t>
            </w:r>
          </w:p>
          <w:p w:rsidR="00F508FF" w:rsidRDefault="00F508FF" w:rsidP="00F508FF">
            <w:pPr>
              <w:spacing w:line="0" w:lineRule="atLeast"/>
              <w:rPr>
                <w:rFonts w:ascii="Times New Roman"/>
                <w:sz w:val="16"/>
                <w:szCs w:val="16"/>
              </w:rPr>
            </w:pPr>
            <w:r w:rsidRPr="00F508FF">
              <w:rPr>
                <w:rFonts w:ascii="Times New Roman"/>
                <w:sz w:val="16"/>
                <w:szCs w:val="16"/>
              </w:rPr>
              <w:t>【</w:t>
            </w:r>
            <w:r>
              <w:rPr>
                <w:rFonts w:ascii="Times New Roman" w:hint="eastAsia"/>
                <w:sz w:val="16"/>
                <w:szCs w:val="16"/>
              </w:rPr>
              <w:t>環境</w:t>
            </w:r>
            <w:r w:rsidRPr="00F508FF">
              <w:rPr>
                <w:rFonts w:ascii="Times New Roman"/>
                <w:sz w:val="16"/>
                <w:szCs w:val="16"/>
              </w:rPr>
              <w:t>教育】</w:t>
            </w:r>
          </w:p>
          <w:p w:rsidR="00F508FF" w:rsidRDefault="00F508FF" w:rsidP="00F508FF">
            <w:pPr>
              <w:spacing w:line="0" w:lineRule="atLeast"/>
              <w:rPr>
                <w:rFonts w:ascii="Times New Roman"/>
                <w:sz w:val="16"/>
                <w:szCs w:val="16"/>
              </w:rPr>
            </w:pPr>
            <w:r w:rsidRPr="00F508FF">
              <w:rPr>
                <w:rFonts w:ascii="Times New Roman" w:hint="eastAsia"/>
                <w:sz w:val="16"/>
                <w:szCs w:val="16"/>
              </w:rPr>
              <w:t>環</w:t>
            </w:r>
            <w:r w:rsidRPr="00F508FF">
              <w:rPr>
                <w:rFonts w:ascii="Times New Roman" w:hint="eastAsia"/>
                <w:sz w:val="16"/>
                <w:szCs w:val="16"/>
              </w:rPr>
              <w:t xml:space="preserve"> J2</w:t>
            </w:r>
            <w:r w:rsidRPr="00F508FF">
              <w:rPr>
                <w:rFonts w:ascii="Times New Roman" w:hint="eastAsia"/>
                <w:sz w:val="16"/>
                <w:szCs w:val="16"/>
              </w:rPr>
              <w:t>了解人與周遭動物的互動關係，認識動物需求，並</w:t>
            </w:r>
            <w:r w:rsidRPr="00F508FF">
              <w:rPr>
                <w:rFonts w:ascii="Times New Roman" w:hint="eastAsia"/>
                <w:sz w:val="16"/>
                <w:szCs w:val="16"/>
              </w:rPr>
              <w:t xml:space="preserve"> </w:t>
            </w:r>
            <w:r w:rsidRPr="00F508FF">
              <w:rPr>
                <w:rFonts w:ascii="Times New Roman" w:hint="eastAsia"/>
                <w:sz w:val="16"/>
                <w:szCs w:val="16"/>
              </w:rPr>
              <w:t>關</w:t>
            </w:r>
            <w:r w:rsidRPr="00F508FF">
              <w:rPr>
                <w:rFonts w:ascii="Times New Roman" w:hint="eastAsia"/>
                <w:sz w:val="16"/>
                <w:szCs w:val="16"/>
              </w:rPr>
              <w:t xml:space="preserve"> </w:t>
            </w:r>
            <w:r w:rsidRPr="00F508FF">
              <w:rPr>
                <w:rFonts w:ascii="Times New Roman" w:hint="eastAsia"/>
                <w:sz w:val="16"/>
                <w:szCs w:val="16"/>
              </w:rPr>
              <w:t>切動物福利。</w:t>
            </w:r>
          </w:p>
          <w:p w:rsidR="00F508FF" w:rsidRDefault="00F508FF" w:rsidP="00F508FF">
            <w:pPr>
              <w:spacing w:line="0" w:lineRule="atLeast"/>
              <w:rPr>
                <w:rFonts w:ascii="Times New Roman"/>
                <w:sz w:val="16"/>
                <w:szCs w:val="16"/>
              </w:rPr>
            </w:pPr>
            <w:r w:rsidRPr="00F508FF">
              <w:rPr>
                <w:rFonts w:ascii="Times New Roman" w:hint="eastAsia"/>
                <w:sz w:val="16"/>
                <w:szCs w:val="16"/>
              </w:rPr>
              <w:t>環</w:t>
            </w:r>
            <w:r w:rsidRPr="00F508FF">
              <w:rPr>
                <w:rFonts w:ascii="Times New Roman" w:hint="eastAsia"/>
                <w:sz w:val="16"/>
                <w:szCs w:val="16"/>
              </w:rPr>
              <w:t xml:space="preserve"> J3</w:t>
            </w:r>
            <w:r w:rsidRPr="00F508FF">
              <w:rPr>
                <w:rFonts w:ascii="Times New Roman" w:hint="eastAsia"/>
                <w:sz w:val="16"/>
                <w:szCs w:val="16"/>
              </w:rPr>
              <w:t>經由環境美學與自然文學了解自然環境的倫理價值。</w:t>
            </w:r>
          </w:p>
          <w:p w:rsidR="00F508FF" w:rsidRDefault="00F508FF" w:rsidP="00F508FF">
            <w:pPr>
              <w:spacing w:line="0" w:lineRule="atLeast"/>
              <w:rPr>
                <w:rFonts w:ascii="Times New Roman"/>
                <w:sz w:val="16"/>
                <w:szCs w:val="16"/>
              </w:rPr>
            </w:pPr>
            <w:r w:rsidRPr="00F508FF">
              <w:rPr>
                <w:rFonts w:ascii="Times New Roman"/>
                <w:sz w:val="16"/>
                <w:szCs w:val="16"/>
              </w:rPr>
              <w:t>【</w:t>
            </w:r>
            <w:r>
              <w:rPr>
                <w:rFonts w:ascii="Times New Roman" w:hint="eastAsia"/>
                <w:sz w:val="16"/>
                <w:szCs w:val="16"/>
              </w:rPr>
              <w:t>科技</w:t>
            </w:r>
            <w:r w:rsidRPr="00F508FF">
              <w:rPr>
                <w:rFonts w:ascii="Times New Roman"/>
                <w:sz w:val="16"/>
                <w:szCs w:val="16"/>
              </w:rPr>
              <w:t>教育】</w:t>
            </w:r>
          </w:p>
          <w:p w:rsidR="00F508FF" w:rsidRDefault="00F508FF" w:rsidP="00F508FF">
            <w:pPr>
              <w:spacing w:line="0" w:lineRule="atLeast"/>
              <w:rPr>
                <w:rFonts w:ascii="Times New Roman"/>
                <w:sz w:val="16"/>
                <w:szCs w:val="16"/>
              </w:rPr>
            </w:pPr>
            <w:r w:rsidRPr="00F508FF">
              <w:rPr>
                <w:rFonts w:ascii="Times New Roman" w:hint="eastAsia"/>
                <w:sz w:val="16"/>
                <w:szCs w:val="16"/>
              </w:rPr>
              <w:t>科</w:t>
            </w:r>
            <w:r w:rsidRPr="00F508FF">
              <w:rPr>
                <w:rFonts w:ascii="Times New Roman" w:hint="eastAsia"/>
                <w:sz w:val="16"/>
                <w:szCs w:val="16"/>
              </w:rPr>
              <w:t xml:space="preserve"> E1</w:t>
            </w:r>
            <w:r w:rsidRPr="00F508FF">
              <w:rPr>
                <w:rFonts w:ascii="Times New Roman" w:hint="eastAsia"/>
                <w:sz w:val="16"/>
                <w:szCs w:val="16"/>
              </w:rPr>
              <w:t>了解平日常見科技產品的用途與運作方式。</w:t>
            </w:r>
            <w:r w:rsidRPr="00F508FF">
              <w:rPr>
                <w:rFonts w:ascii="Times New Roman" w:hint="eastAsia"/>
                <w:sz w:val="16"/>
                <w:szCs w:val="16"/>
              </w:rPr>
              <w:t xml:space="preserve"> </w:t>
            </w:r>
          </w:p>
          <w:p w:rsidR="00F508FF" w:rsidRDefault="00F508FF" w:rsidP="00F508FF">
            <w:pPr>
              <w:spacing w:line="0" w:lineRule="atLeast"/>
              <w:rPr>
                <w:rFonts w:ascii="Times New Roman"/>
                <w:sz w:val="16"/>
                <w:szCs w:val="16"/>
              </w:rPr>
            </w:pPr>
            <w:r w:rsidRPr="00F508FF">
              <w:rPr>
                <w:rFonts w:ascii="Times New Roman" w:hint="eastAsia"/>
                <w:sz w:val="16"/>
                <w:szCs w:val="16"/>
              </w:rPr>
              <w:t>科</w:t>
            </w:r>
            <w:r w:rsidRPr="00F508FF">
              <w:rPr>
                <w:rFonts w:ascii="Times New Roman" w:hint="eastAsia"/>
                <w:sz w:val="16"/>
                <w:szCs w:val="16"/>
              </w:rPr>
              <w:t xml:space="preserve"> E2</w:t>
            </w:r>
            <w:r w:rsidRPr="00F508FF">
              <w:rPr>
                <w:rFonts w:ascii="Times New Roman" w:hint="eastAsia"/>
                <w:sz w:val="16"/>
                <w:szCs w:val="16"/>
              </w:rPr>
              <w:t>了解動手實作的重要性。</w:t>
            </w:r>
          </w:p>
          <w:p w:rsidR="00F508FF" w:rsidRDefault="00F508FF" w:rsidP="00F508FF">
            <w:pPr>
              <w:spacing w:line="0" w:lineRule="atLeast"/>
              <w:rPr>
                <w:rFonts w:ascii="Times New Roman"/>
                <w:sz w:val="16"/>
                <w:szCs w:val="16"/>
              </w:rPr>
            </w:pPr>
            <w:r w:rsidRPr="00F508FF">
              <w:rPr>
                <w:rFonts w:ascii="Times New Roman" w:hint="eastAsia"/>
                <w:sz w:val="16"/>
                <w:szCs w:val="16"/>
              </w:rPr>
              <w:t>科</w:t>
            </w:r>
            <w:r w:rsidRPr="00F508FF">
              <w:rPr>
                <w:rFonts w:ascii="Times New Roman" w:hint="eastAsia"/>
                <w:sz w:val="16"/>
                <w:szCs w:val="16"/>
              </w:rPr>
              <w:t xml:space="preserve"> E5 </w:t>
            </w:r>
            <w:r w:rsidRPr="00F508FF">
              <w:rPr>
                <w:rFonts w:ascii="Times New Roman" w:hint="eastAsia"/>
                <w:sz w:val="16"/>
                <w:szCs w:val="16"/>
              </w:rPr>
              <w:t>繪製簡單草圖以呈現設計構想。</w:t>
            </w:r>
          </w:p>
          <w:p w:rsidR="00F508FF" w:rsidRDefault="00F508FF" w:rsidP="00F508FF">
            <w:pPr>
              <w:spacing w:line="0" w:lineRule="atLeast"/>
              <w:rPr>
                <w:rFonts w:ascii="Times New Roman"/>
                <w:sz w:val="16"/>
                <w:szCs w:val="16"/>
              </w:rPr>
            </w:pPr>
            <w:r w:rsidRPr="00F508FF">
              <w:rPr>
                <w:rFonts w:ascii="Times New Roman" w:hint="eastAsia"/>
                <w:sz w:val="16"/>
                <w:szCs w:val="16"/>
              </w:rPr>
              <w:t>科</w:t>
            </w:r>
            <w:r w:rsidRPr="00F508FF">
              <w:rPr>
                <w:rFonts w:ascii="Times New Roman" w:hint="eastAsia"/>
                <w:sz w:val="16"/>
                <w:szCs w:val="16"/>
              </w:rPr>
              <w:t xml:space="preserve"> E7 </w:t>
            </w:r>
            <w:r w:rsidRPr="00F508FF">
              <w:rPr>
                <w:rFonts w:ascii="Times New Roman" w:hint="eastAsia"/>
                <w:sz w:val="16"/>
                <w:szCs w:val="16"/>
              </w:rPr>
              <w:t>依據設計構想以規劃物品的製作步驟。</w:t>
            </w:r>
          </w:p>
          <w:p w:rsidR="00F508FF" w:rsidRDefault="00F508FF" w:rsidP="00F508FF">
            <w:pPr>
              <w:spacing w:line="0" w:lineRule="atLeast"/>
              <w:rPr>
                <w:rFonts w:ascii="Times New Roman"/>
                <w:sz w:val="16"/>
                <w:szCs w:val="16"/>
              </w:rPr>
            </w:pPr>
            <w:r w:rsidRPr="00F508FF">
              <w:rPr>
                <w:rFonts w:ascii="Times New Roman"/>
                <w:sz w:val="16"/>
                <w:szCs w:val="16"/>
              </w:rPr>
              <w:lastRenderedPageBreak/>
              <w:t>【</w:t>
            </w:r>
            <w:r>
              <w:rPr>
                <w:rFonts w:ascii="Times New Roman" w:hint="eastAsia"/>
                <w:sz w:val="16"/>
                <w:szCs w:val="16"/>
              </w:rPr>
              <w:t>家庭</w:t>
            </w:r>
            <w:r w:rsidRPr="00F508FF">
              <w:rPr>
                <w:rFonts w:ascii="Times New Roman"/>
                <w:sz w:val="16"/>
                <w:szCs w:val="16"/>
              </w:rPr>
              <w:t>教育】</w:t>
            </w:r>
          </w:p>
          <w:p w:rsidR="00F508FF" w:rsidRDefault="00F508FF" w:rsidP="00F508FF">
            <w:pPr>
              <w:spacing w:line="0" w:lineRule="atLeast"/>
              <w:rPr>
                <w:rFonts w:ascii="Times New Roman"/>
                <w:sz w:val="16"/>
                <w:szCs w:val="16"/>
              </w:rPr>
            </w:pPr>
            <w:r w:rsidRPr="00F508FF">
              <w:rPr>
                <w:rFonts w:ascii="Times New Roman" w:hint="eastAsia"/>
                <w:sz w:val="16"/>
                <w:szCs w:val="16"/>
              </w:rPr>
              <w:t>家</w:t>
            </w:r>
            <w:r w:rsidRPr="00F508FF">
              <w:rPr>
                <w:rFonts w:ascii="Times New Roman" w:hint="eastAsia"/>
                <w:sz w:val="16"/>
                <w:szCs w:val="16"/>
              </w:rPr>
              <w:t xml:space="preserve"> J2 </w:t>
            </w:r>
            <w:r w:rsidRPr="00F508FF">
              <w:rPr>
                <w:rFonts w:ascii="Times New Roman" w:hint="eastAsia"/>
                <w:sz w:val="16"/>
                <w:szCs w:val="16"/>
              </w:rPr>
              <w:t>探討社會與自然環境對個人及家庭的影響。</w:t>
            </w:r>
            <w:r w:rsidRPr="00F508FF">
              <w:rPr>
                <w:rFonts w:ascii="Times New Roman" w:hint="eastAsia"/>
                <w:sz w:val="16"/>
                <w:szCs w:val="16"/>
              </w:rPr>
              <w:t xml:space="preserve"> </w:t>
            </w:r>
          </w:p>
          <w:p w:rsidR="00FB1E66" w:rsidRDefault="00FB1E66" w:rsidP="00F508FF">
            <w:pPr>
              <w:spacing w:line="0" w:lineRule="atLeast"/>
              <w:rPr>
                <w:rFonts w:ascii="Times New Roman"/>
                <w:sz w:val="16"/>
                <w:szCs w:val="16"/>
              </w:rPr>
            </w:pPr>
            <w:r w:rsidRPr="00FB1E66">
              <w:rPr>
                <w:rFonts w:ascii="Times New Roman"/>
                <w:sz w:val="16"/>
                <w:szCs w:val="16"/>
              </w:rPr>
              <w:t>【</w:t>
            </w:r>
            <w:r>
              <w:rPr>
                <w:rFonts w:ascii="Times New Roman" w:hint="eastAsia"/>
                <w:sz w:val="16"/>
                <w:szCs w:val="16"/>
              </w:rPr>
              <w:t>品德</w:t>
            </w:r>
            <w:r w:rsidRPr="00FB1E66">
              <w:rPr>
                <w:rFonts w:ascii="Times New Roman"/>
                <w:sz w:val="16"/>
                <w:szCs w:val="16"/>
              </w:rPr>
              <w:t>教育】</w:t>
            </w:r>
          </w:p>
          <w:p w:rsidR="00FB1E66" w:rsidRDefault="00FB1E66" w:rsidP="00FB1E66">
            <w:pPr>
              <w:spacing w:line="0" w:lineRule="atLeast"/>
              <w:rPr>
                <w:rFonts w:ascii="Times New Roman"/>
                <w:sz w:val="16"/>
                <w:szCs w:val="16"/>
              </w:rPr>
            </w:pPr>
            <w:r w:rsidRPr="00FB1E66">
              <w:rPr>
                <w:rFonts w:ascii="Times New Roman" w:hint="eastAsia"/>
                <w:sz w:val="16"/>
                <w:szCs w:val="16"/>
              </w:rPr>
              <w:t>品</w:t>
            </w:r>
            <w:r w:rsidRPr="00FB1E66">
              <w:rPr>
                <w:rFonts w:ascii="Times New Roman" w:hint="eastAsia"/>
                <w:sz w:val="16"/>
                <w:szCs w:val="16"/>
              </w:rPr>
              <w:t xml:space="preserve"> J3 </w:t>
            </w:r>
            <w:r w:rsidRPr="00FB1E66">
              <w:rPr>
                <w:rFonts w:ascii="Times New Roman" w:hint="eastAsia"/>
                <w:sz w:val="16"/>
                <w:szCs w:val="16"/>
              </w:rPr>
              <w:t>關懷生活環境與自然生態永續發展。</w:t>
            </w:r>
          </w:p>
          <w:p w:rsidR="00FB1E66" w:rsidRPr="00FB1E66" w:rsidRDefault="00FB1E66" w:rsidP="00FB1E66">
            <w:pPr>
              <w:spacing w:line="0" w:lineRule="atLeast"/>
              <w:rPr>
                <w:rFonts w:ascii="Times New Roman"/>
                <w:sz w:val="16"/>
                <w:szCs w:val="16"/>
              </w:rPr>
            </w:pPr>
            <w:r w:rsidRPr="00FB1E66">
              <w:rPr>
                <w:rFonts w:ascii="Times New Roman" w:hint="eastAsia"/>
                <w:sz w:val="16"/>
                <w:szCs w:val="16"/>
              </w:rPr>
              <w:t>品</w:t>
            </w:r>
            <w:r w:rsidRPr="00FB1E66">
              <w:rPr>
                <w:rFonts w:ascii="Times New Roman" w:hint="eastAsia"/>
                <w:sz w:val="16"/>
                <w:szCs w:val="16"/>
              </w:rPr>
              <w:t xml:space="preserve"> EJU4 </w:t>
            </w:r>
            <w:r w:rsidRPr="00FB1E66">
              <w:rPr>
                <w:rFonts w:ascii="Times New Roman" w:hint="eastAsia"/>
                <w:sz w:val="16"/>
                <w:szCs w:val="16"/>
              </w:rPr>
              <w:t>自律負責。</w:t>
            </w:r>
            <w:r w:rsidRPr="00FB1E66">
              <w:rPr>
                <w:rFonts w:ascii="Times New Roman" w:hint="eastAsia"/>
                <w:sz w:val="16"/>
                <w:szCs w:val="16"/>
              </w:rPr>
              <w:t xml:space="preserve"> </w:t>
            </w:r>
          </w:p>
          <w:p w:rsidR="00FB1E66" w:rsidRDefault="00FB1E66" w:rsidP="00FB1E66">
            <w:pPr>
              <w:spacing w:line="0" w:lineRule="atLeast"/>
              <w:rPr>
                <w:rFonts w:ascii="Times New Roman"/>
                <w:sz w:val="16"/>
                <w:szCs w:val="16"/>
              </w:rPr>
            </w:pPr>
            <w:r w:rsidRPr="00FB1E66">
              <w:rPr>
                <w:rFonts w:ascii="Times New Roman" w:hint="eastAsia"/>
                <w:sz w:val="16"/>
                <w:szCs w:val="16"/>
              </w:rPr>
              <w:t>品</w:t>
            </w:r>
            <w:r w:rsidRPr="00FB1E66">
              <w:rPr>
                <w:rFonts w:ascii="Times New Roman" w:hint="eastAsia"/>
                <w:sz w:val="16"/>
                <w:szCs w:val="16"/>
              </w:rPr>
              <w:t xml:space="preserve"> EJU5 </w:t>
            </w:r>
            <w:r w:rsidRPr="00FB1E66">
              <w:rPr>
                <w:rFonts w:ascii="Times New Roman" w:hint="eastAsia"/>
                <w:sz w:val="16"/>
                <w:szCs w:val="16"/>
              </w:rPr>
              <w:t>謙遜包容。</w:t>
            </w:r>
            <w:r w:rsidRPr="00FB1E66">
              <w:rPr>
                <w:rFonts w:ascii="Times New Roman" w:hint="eastAsia"/>
                <w:sz w:val="16"/>
                <w:szCs w:val="16"/>
              </w:rPr>
              <w:t xml:space="preserve"> </w:t>
            </w:r>
          </w:p>
          <w:p w:rsidR="00FB1E66" w:rsidRDefault="00FB1E66" w:rsidP="00FB1E66">
            <w:pPr>
              <w:spacing w:line="0" w:lineRule="atLeast"/>
              <w:rPr>
                <w:rFonts w:ascii="Times New Roman"/>
                <w:sz w:val="16"/>
                <w:szCs w:val="16"/>
              </w:rPr>
            </w:pPr>
            <w:r w:rsidRPr="00FB1E66">
              <w:rPr>
                <w:rFonts w:ascii="Times New Roman"/>
                <w:sz w:val="16"/>
                <w:szCs w:val="16"/>
              </w:rPr>
              <w:t>【</w:t>
            </w:r>
            <w:r>
              <w:rPr>
                <w:rFonts w:ascii="Times New Roman" w:hint="eastAsia"/>
                <w:sz w:val="16"/>
                <w:szCs w:val="16"/>
              </w:rPr>
              <w:t>生命</w:t>
            </w:r>
            <w:r w:rsidRPr="00FB1E66">
              <w:rPr>
                <w:rFonts w:ascii="Times New Roman"/>
                <w:sz w:val="16"/>
                <w:szCs w:val="16"/>
              </w:rPr>
              <w:t>教育】</w:t>
            </w:r>
          </w:p>
          <w:p w:rsidR="00FB1E66" w:rsidRDefault="00FB1E66" w:rsidP="00FB1E66">
            <w:pPr>
              <w:spacing w:line="0" w:lineRule="atLeast"/>
              <w:rPr>
                <w:rFonts w:ascii="Times New Roman"/>
                <w:sz w:val="16"/>
                <w:szCs w:val="16"/>
              </w:rPr>
            </w:pPr>
            <w:r w:rsidRPr="00FB1E66">
              <w:rPr>
                <w:rFonts w:ascii="Times New Roman" w:hint="eastAsia"/>
                <w:sz w:val="16"/>
                <w:szCs w:val="16"/>
              </w:rPr>
              <w:t>生</w:t>
            </w:r>
            <w:r w:rsidRPr="00FB1E66">
              <w:rPr>
                <w:rFonts w:ascii="Times New Roman" w:hint="eastAsia"/>
                <w:sz w:val="16"/>
                <w:szCs w:val="16"/>
              </w:rPr>
              <w:t xml:space="preserve"> J1 </w:t>
            </w:r>
            <w:r w:rsidRPr="00FB1E66">
              <w:rPr>
                <w:rFonts w:ascii="Times New Roman" w:hint="eastAsia"/>
                <w:sz w:val="16"/>
                <w:szCs w:val="16"/>
              </w:rPr>
              <w:t>思考生活、學校與社區的公共議題，培養與他人理性溝通的素養。</w:t>
            </w:r>
          </w:p>
          <w:p w:rsidR="00FB1E66" w:rsidRDefault="00FB1E66" w:rsidP="00FB1E66">
            <w:pPr>
              <w:spacing w:line="0" w:lineRule="atLeast"/>
              <w:rPr>
                <w:rFonts w:ascii="Times New Roman"/>
                <w:sz w:val="16"/>
                <w:szCs w:val="16"/>
              </w:rPr>
            </w:pPr>
            <w:r w:rsidRPr="00FB1E66">
              <w:rPr>
                <w:rFonts w:ascii="Times New Roman" w:hint="eastAsia"/>
                <w:sz w:val="16"/>
                <w:szCs w:val="16"/>
              </w:rPr>
              <w:t>生</w:t>
            </w:r>
            <w:r w:rsidRPr="00FB1E66">
              <w:rPr>
                <w:rFonts w:ascii="Times New Roman" w:hint="eastAsia"/>
                <w:sz w:val="16"/>
                <w:szCs w:val="16"/>
              </w:rPr>
              <w:t xml:space="preserve"> J5 </w:t>
            </w:r>
            <w:r w:rsidRPr="00FB1E66">
              <w:rPr>
                <w:rFonts w:ascii="Times New Roman" w:hint="eastAsia"/>
                <w:sz w:val="16"/>
                <w:szCs w:val="16"/>
              </w:rPr>
              <w:t>覺察生活中的各種迷思，在生活作息、健康促進、飲食運動、休閒</w:t>
            </w:r>
            <w:r w:rsidRPr="00FB1E66">
              <w:rPr>
                <w:rFonts w:ascii="Times New Roman" w:hint="eastAsia"/>
                <w:sz w:val="16"/>
                <w:szCs w:val="16"/>
              </w:rPr>
              <w:t xml:space="preserve"> </w:t>
            </w:r>
            <w:r w:rsidRPr="00FB1E66">
              <w:rPr>
                <w:rFonts w:ascii="Times New Roman" w:hint="eastAsia"/>
                <w:sz w:val="16"/>
                <w:szCs w:val="16"/>
              </w:rPr>
              <w:t>娛樂、人我關係等課題上進行價值思辨，尋求</w:t>
            </w:r>
            <w:r w:rsidRPr="00FB1E66">
              <w:rPr>
                <w:rFonts w:ascii="Times New Roman" w:hint="eastAsia"/>
                <w:sz w:val="16"/>
                <w:szCs w:val="16"/>
              </w:rPr>
              <w:t xml:space="preserve"> </w:t>
            </w:r>
            <w:r w:rsidRPr="00FB1E66">
              <w:rPr>
                <w:rFonts w:ascii="Times New Roman" w:hint="eastAsia"/>
                <w:sz w:val="16"/>
                <w:szCs w:val="16"/>
              </w:rPr>
              <w:t>解決之道。</w:t>
            </w:r>
          </w:p>
          <w:p w:rsidR="00D67F68" w:rsidRDefault="00D67F68" w:rsidP="00FB1E66">
            <w:pPr>
              <w:spacing w:line="0" w:lineRule="atLeast"/>
              <w:rPr>
                <w:rFonts w:ascii="Times New Roman"/>
                <w:sz w:val="16"/>
                <w:szCs w:val="16"/>
              </w:rPr>
            </w:pPr>
            <w:r w:rsidRPr="00D67F68">
              <w:rPr>
                <w:rFonts w:ascii="Times New Roman"/>
                <w:sz w:val="16"/>
                <w:szCs w:val="16"/>
              </w:rPr>
              <w:t>【</w:t>
            </w:r>
            <w:r>
              <w:rPr>
                <w:rFonts w:ascii="Times New Roman" w:hint="eastAsia"/>
                <w:sz w:val="16"/>
                <w:szCs w:val="16"/>
              </w:rPr>
              <w:t>資訊</w:t>
            </w:r>
            <w:r w:rsidRPr="00D67F68">
              <w:rPr>
                <w:rFonts w:ascii="Times New Roman"/>
                <w:sz w:val="16"/>
                <w:szCs w:val="16"/>
              </w:rPr>
              <w:t>教育】</w:t>
            </w:r>
          </w:p>
          <w:p w:rsidR="00D67F68" w:rsidRDefault="00D67F68" w:rsidP="00FB1E66">
            <w:pPr>
              <w:spacing w:line="0" w:lineRule="atLeast"/>
              <w:rPr>
                <w:rFonts w:ascii="Times New Roman"/>
                <w:sz w:val="16"/>
                <w:szCs w:val="16"/>
              </w:rPr>
            </w:pPr>
            <w:r w:rsidRPr="00D67F68">
              <w:rPr>
                <w:rFonts w:ascii="Times New Roman" w:hint="eastAsia"/>
                <w:sz w:val="16"/>
                <w:szCs w:val="16"/>
              </w:rPr>
              <w:t>資</w:t>
            </w:r>
            <w:r w:rsidRPr="00D67F68">
              <w:rPr>
                <w:rFonts w:ascii="Times New Roman" w:hint="eastAsia"/>
                <w:sz w:val="16"/>
                <w:szCs w:val="16"/>
              </w:rPr>
              <w:t xml:space="preserve"> E2 </w:t>
            </w:r>
            <w:r w:rsidRPr="00D67F68">
              <w:rPr>
                <w:rFonts w:ascii="Times New Roman" w:hint="eastAsia"/>
                <w:sz w:val="16"/>
                <w:szCs w:val="16"/>
              </w:rPr>
              <w:t>使用資訊科技解決生活中簡單的問題。</w:t>
            </w:r>
          </w:p>
          <w:p w:rsidR="00D67F68" w:rsidRDefault="00D67F68" w:rsidP="00FB1E66">
            <w:pPr>
              <w:spacing w:line="0" w:lineRule="atLeast"/>
              <w:rPr>
                <w:rFonts w:ascii="Times New Roman"/>
                <w:sz w:val="16"/>
                <w:szCs w:val="16"/>
              </w:rPr>
            </w:pPr>
            <w:r w:rsidRPr="00D67F68">
              <w:rPr>
                <w:rFonts w:ascii="Times New Roman" w:hint="eastAsia"/>
                <w:sz w:val="16"/>
                <w:szCs w:val="16"/>
              </w:rPr>
              <w:t>資</w:t>
            </w:r>
            <w:r w:rsidRPr="00D67F68">
              <w:rPr>
                <w:rFonts w:ascii="Times New Roman" w:hint="eastAsia"/>
                <w:sz w:val="16"/>
                <w:szCs w:val="16"/>
              </w:rPr>
              <w:t xml:space="preserve"> E6 </w:t>
            </w:r>
            <w:r w:rsidRPr="00D67F68">
              <w:rPr>
                <w:rFonts w:ascii="Times New Roman" w:hint="eastAsia"/>
                <w:sz w:val="16"/>
                <w:szCs w:val="16"/>
              </w:rPr>
              <w:t>認識與使用資訊科技以表達想法。</w:t>
            </w:r>
          </w:p>
          <w:p w:rsidR="00D67F68" w:rsidRDefault="00D67F68" w:rsidP="00FB1E66">
            <w:pPr>
              <w:spacing w:line="0" w:lineRule="atLeast"/>
              <w:rPr>
                <w:rFonts w:ascii="Times New Roman"/>
                <w:sz w:val="16"/>
                <w:szCs w:val="16"/>
              </w:rPr>
            </w:pPr>
            <w:r w:rsidRPr="00D67F68">
              <w:rPr>
                <w:rFonts w:ascii="Times New Roman" w:hint="eastAsia"/>
                <w:sz w:val="16"/>
                <w:szCs w:val="16"/>
              </w:rPr>
              <w:t>資</w:t>
            </w:r>
            <w:r w:rsidRPr="00D67F68">
              <w:rPr>
                <w:rFonts w:ascii="Times New Roman" w:hint="eastAsia"/>
                <w:sz w:val="16"/>
                <w:szCs w:val="16"/>
              </w:rPr>
              <w:t xml:space="preserve"> E9 </w:t>
            </w:r>
            <w:r w:rsidRPr="00D67F68">
              <w:rPr>
                <w:rFonts w:ascii="Times New Roman" w:hint="eastAsia"/>
                <w:sz w:val="16"/>
                <w:szCs w:val="16"/>
              </w:rPr>
              <w:t>利用資訊科技分享學習資源與心得。</w:t>
            </w:r>
            <w:r w:rsidRPr="00D67F68">
              <w:rPr>
                <w:rFonts w:ascii="Times New Roman" w:hint="eastAsia"/>
                <w:sz w:val="16"/>
                <w:szCs w:val="16"/>
              </w:rPr>
              <w:t xml:space="preserve"> </w:t>
            </w:r>
          </w:p>
          <w:p w:rsidR="00D67F68" w:rsidRDefault="00D67F68" w:rsidP="00FB1E66">
            <w:pPr>
              <w:spacing w:line="0" w:lineRule="atLeast"/>
              <w:rPr>
                <w:rFonts w:ascii="Times New Roman"/>
                <w:sz w:val="16"/>
                <w:szCs w:val="16"/>
              </w:rPr>
            </w:pPr>
            <w:r w:rsidRPr="00D67F68">
              <w:rPr>
                <w:rFonts w:ascii="Times New Roman" w:hint="eastAsia"/>
                <w:sz w:val="16"/>
                <w:szCs w:val="16"/>
              </w:rPr>
              <w:t>資</w:t>
            </w:r>
            <w:r w:rsidRPr="00D67F68">
              <w:rPr>
                <w:rFonts w:ascii="Times New Roman" w:hint="eastAsia"/>
                <w:sz w:val="16"/>
                <w:szCs w:val="16"/>
              </w:rPr>
              <w:t xml:space="preserve"> E13 </w:t>
            </w:r>
            <w:r w:rsidRPr="00D67F68">
              <w:rPr>
                <w:rFonts w:ascii="Times New Roman" w:hint="eastAsia"/>
                <w:sz w:val="16"/>
                <w:szCs w:val="16"/>
              </w:rPr>
              <w:t>具備學習資訊科技的興趣。</w:t>
            </w:r>
          </w:p>
          <w:p w:rsidR="00D67F68" w:rsidRPr="00D67F68" w:rsidRDefault="00D67F68" w:rsidP="00D67F68">
            <w:pPr>
              <w:spacing w:line="0" w:lineRule="atLeast"/>
              <w:rPr>
                <w:rFonts w:ascii="Times New Roman"/>
                <w:sz w:val="16"/>
                <w:szCs w:val="16"/>
              </w:rPr>
            </w:pPr>
            <w:r w:rsidRPr="00D67F68">
              <w:rPr>
                <w:rFonts w:ascii="Times New Roman"/>
                <w:sz w:val="16"/>
                <w:szCs w:val="16"/>
              </w:rPr>
              <w:t>【</w:t>
            </w:r>
            <w:r w:rsidRPr="00D67F68">
              <w:rPr>
                <w:rFonts w:ascii="Times New Roman" w:hint="eastAsia"/>
                <w:sz w:val="16"/>
                <w:szCs w:val="16"/>
              </w:rPr>
              <w:t>安全</w:t>
            </w:r>
            <w:r w:rsidRPr="00D67F68">
              <w:rPr>
                <w:rFonts w:ascii="Times New Roman"/>
                <w:sz w:val="16"/>
                <w:szCs w:val="16"/>
              </w:rPr>
              <w:t>教育】</w:t>
            </w:r>
          </w:p>
          <w:p w:rsidR="00D67F68" w:rsidRPr="00D67F68" w:rsidRDefault="00D67F68" w:rsidP="00D67F68">
            <w:pPr>
              <w:spacing w:line="0" w:lineRule="atLeast"/>
              <w:rPr>
                <w:rFonts w:ascii="Times New Roman"/>
                <w:sz w:val="16"/>
                <w:szCs w:val="16"/>
              </w:rPr>
            </w:pPr>
            <w:r w:rsidRPr="00D67F68">
              <w:rPr>
                <w:rFonts w:ascii="Times New Roman" w:hint="eastAsia"/>
                <w:sz w:val="16"/>
                <w:szCs w:val="16"/>
              </w:rPr>
              <w:t>安</w:t>
            </w:r>
            <w:r w:rsidRPr="00D67F68">
              <w:rPr>
                <w:rFonts w:ascii="Times New Roman" w:hint="eastAsia"/>
                <w:sz w:val="16"/>
                <w:szCs w:val="16"/>
              </w:rPr>
              <w:t xml:space="preserve"> J2 </w:t>
            </w:r>
            <w:r w:rsidRPr="00D67F68">
              <w:rPr>
                <w:rFonts w:ascii="Times New Roman" w:hint="eastAsia"/>
                <w:sz w:val="16"/>
                <w:szCs w:val="16"/>
              </w:rPr>
              <w:t>判斷常見的事故傷害。</w:t>
            </w:r>
          </w:p>
          <w:p w:rsidR="00D67F68" w:rsidRPr="00D67F68" w:rsidRDefault="00D67F68" w:rsidP="00D67F68">
            <w:pPr>
              <w:spacing w:line="0" w:lineRule="atLeast"/>
              <w:rPr>
                <w:rFonts w:ascii="Times New Roman"/>
                <w:sz w:val="16"/>
                <w:szCs w:val="16"/>
              </w:rPr>
            </w:pPr>
            <w:r w:rsidRPr="00D67F68">
              <w:rPr>
                <w:rFonts w:ascii="Times New Roman" w:hint="eastAsia"/>
                <w:sz w:val="16"/>
                <w:szCs w:val="16"/>
              </w:rPr>
              <w:t>安</w:t>
            </w:r>
            <w:r w:rsidRPr="00D67F68">
              <w:rPr>
                <w:rFonts w:ascii="Times New Roman" w:hint="eastAsia"/>
                <w:sz w:val="16"/>
                <w:szCs w:val="16"/>
              </w:rPr>
              <w:t xml:space="preserve"> J3 </w:t>
            </w:r>
            <w:r w:rsidRPr="00D67F68">
              <w:rPr>
                <w:rFonts w:ascii="Times New Roman" w:hint="eastAsia"/>
                <w:sz w:val="16"/>
                <w:szCs w:val="16"/>
              </w:rPr>
              <w:t>了解日常生活容易發</w:t>
            </w:r>
            <w:r w:rsidRPr="00D67F68">
              <w:rPr>
                <w:rFonts w:ascii="Times New Roman" w:hint="eastAsia"/>
                <w:sz w:val="16"/>
                <w:szCs w:val="16"/>
              </w:rPr>
              <w:lastRenderedPageBreak/>
              <w:t>生事故的原因。</w:t>
            </w:r>
          </w:p>
          <w:p w:rsidR="00D67F68" w:rsidRDefault="00D67F68" w:rsidP="00D67F68">
            <w:pPr>
              <w:spacing w:line="0" w:lineRule="atLeast"/>
              <w:rPr>
                <w:rFonts w:ascii="Times New Roman"/>
                <w:sz w:val="16"/>
                <w:szCs w:val="16"/>
              </w:rPr>
            </w:pPr>
            <w:r w:rsidRPr="00D67F68">
              <w:rPr>
                <w:rFonts w:ascii="Times New Roman" w:hint="eastAsia"/>
                <w:sz w:val="16"/>
                <w:szCs w:val="16"/>
              </w:rPr>
              <w:t>安</w:t>
            </w:r>
            <w:r w:rsidRPr="00D67F68">
              <w:rPr>
                <w:rFonts w:ascii="Times New Roman" w:hint="eastAsia"/>
                <w:sz w:val="16"/>
                <w:szCs w:val="16"/>
              </w:rPr>
              <w:t xml:space="preserve"> J9 </w:t>
            </w:r>
            <w:r w:rsidRPr="00D67F68">
              <w:rPr>
                <w:rFonts w:ascii="Times New Roman" w:hint="eastAsia"/>
                <w:sz w:val="16"/>
                <w:szCs w:val="16"/>
              </w:rPr>
              <w:t>遵守環境設施設備的安全守則。</w:t>
            </w:r>
          </w:p>
          <w:p w:rsidR="00D67F68" w:rsidRDefault="00D67F68" w:rsidP="00D67F68">
            <w:pPr>
              <w:spacing w:line="0" w:lineRule="atLeast"/>
              <w:rPr>
                <w:rFonts w:ascii="Times New Roman"/>
                <w:sz w:val="16"/>
                <w:szCs w:val="16"/>
              </w:rPr>
            </w:pPr>
            <w:r w:rsidRPr="00D67F68">
              <w:rPr>
                <w:rFonts w:ascii="Times New Roman"/>
                <w:sz w:val="16"/>
                <w:szCs w:val="16"/>
              </w:rPr>
              <w:t>【</w:t>
            </w:r>
            <w:r>
              <w:rPr>
                <w:rFonts w:ascii="Times New Roman" w:hint="eastAsia"/>
                <w:sz w:val="16"/>
                <w:szCs w:val="16"/>
              </w:rPr>
              <w:t>防災</w:t>
            </w:r>
            <w:r w:rsidRPr="00D67F68">
              <w:rPr>
                <w:rFonts w:ascii="Times New Roman"/>
                <w:sz w:val="16"/>
                <w:szCs w:val="16"/>
              </w:rPr>
              <w:t>教育】</w:t>
            </w:r>
          </w:p>
          <w:p w:rsidR="00D67F68" w:rsidRDefault="00D67F68" w:rsidP="00D67F68">
            <w:pPr>
              <w:spacing w:line="0" w:lineRule="atLeast"/>
              <w:rPr>
                <w:rFonts w:ascii="Times New Roman"/>
                <w:sz w:val="16"/>
                <w:szCs w:val="16"/>
              </w:rPr>
            </w:pPr>
            <w:r w:rsidRPr="00D67F68">
              <w:rPr>
                <w:rFonts w:ascii="Times New Roman" w:hint="eastAsia"/>
                <w:sz w:val="16"/>
                <w:szCs w:val="16"/>
              </w:rPr>
              <w:t>防</w:t>
            </w:r>
            <w:r w:rsidRPr="00D67F68">
              <w:rPr>
                <w:rFonts w:ascii="Times New Roman" w:hint="eastAsia"/>
                <w:sz w:val="16"/>
                <w:szCs w:val="16"/>
              </w:rPr>
              <w:t xml:space="preserve"> J7 </w:t>
            </w:r>
            <w:r w:rsidRPr="00D67F68">
              <w:rPr>
                <w:rFonts w:ascii="Times New Roman" w:hint="eastAsia"/>
                <w:sz w:val="16"/>
                <w:szCs w:val="16"/>
              </w:rPr>
              <w:t>繪製校園的防災地圖並參與校園防災演練。</w:t>
            </w:r>
          </w:p>
          <w:p w:rsidR="00D67F68" w:rsidRDefault="00D67F68" w:rsidP="00D67F68">
            <w:pPr>
              <w:spacing w:line="0" w:lineRule="atLeast"/>
              <w:rPr>
                <w:rFonts w:ascii="Times New Roman"/>
                <w:sz w:val="16"/>
                <w:szCs w:val="16"/>
              </w:rPr>
            </w:pPr>
            <w:r w:rsidRPr="00D67F68">
              <w:rPr>
                <w:rFonts w:ascii="Times New Roman" w:hint="eastAsia"/>
                <w:sz w:val="16"/>
                <w:szCs w:val="16"/>
              </w:rPr>
              <w:t>防</w:t>
            </w:r>
            <w:r w:rsidRPr="00D67F68">
              <w:rPr>
                <w:rFonts w:ascii="Times New Roman" w:hint="eastAsia"/>
                <w:sz w:val="16"/>
                <w:szCs w:val="16"/>
              </w:rPr>
              <w:t xml:space="preserve"> J9 </w:t>
            </w:r>
            <w:r w:rsidRPr="00D67F68">
              <w:rPr>
                <w:rFonts w:ascii="Times New Roman" w:hint="eastAsia"/>
                <w:sz w:val="16"/>
                <w:szCs w:val="16"/>
              </w:rPr>
              <w:t>了解校園及住家內各</w:t>
            </w:r>
            <w:r w:rsidRPr="00D67F68">
              <w:rPr>
                <w:rFonts w:ascii="Times New Roman" w:hint="eastAsia"/>
                <w:sz w:val="16"/>
                <w:szCs w:val="16"/>
              </w:rPr>
              <w:t xml:space="preserve"> </w:t>
            </w:r>
            <w:r w:rsidRPr="00D67F68">
              <w:rPr>
                <w:rFonts w:ascii="Times New Roman" w:hint="eastAsia"/>
                <w:sz w:val="16"/>
                <w:szCs w:val="16"/>
              </w:rPr>
              <w:t>項避難器具的正確使用方式。</w:t>
            </w:r>
          </w:p>
          <w:p w:rsidR="00D67F68" w:rsidRDefault="00D67F68" w:rsidP="00D67F68">
            <w:pPr>
              <w:spacing w:line="0" w:lineRule="atLeast"/>
              <w:rPr>
                <w:rFonts w:ascii="Times New Roman"/>
                <w:sz w:val="16"/>
                <w:szCs w:val="16"/>
              </w:rPr>
            </w:pPr>
            <w:r w:rsidRPr="00D67F68">
              <w:rPr>
                <w:rFonts w:ascii="Times New Roman"/>
                <w:sz w:val="16"/>
                <w:szCs w:val="16"/>
              </w:rPr>
              <w:t>【</w:t>
            </w:r>
            <w:r>
              <w:rPr>
                <w:rFonts w:ascii="Times New Roman" w:hint="eastAsia"/>
                <w:sz w:val="16"/>
                <w:szCs w:val="16"/>
              </w:rPr>
              <w:t>閱讀素養</w:t>
            </w:r>
            <w:r w:rsidRPr="00D67F68">
              <w:rPr>
                <w:rFonts w:ascii="Times New Roman"/>
                <w:sz w:val="16"/>
                <w:szCs w:val="16"/>
              </w:rPr>
              <w:t>教育】</w:t>
            </w:r>
          </w:p>
          <w:p w:rsidR="00D67F68" w:rsidRDefault="00D67F68" w:rsidP="00D67F68">
            <w:pPr>
              <w:spacing w:line="0" w:lineRule="atLeast"/>
              <w:rPr>
                <w:rFonts w:ascii="Times New Roman"/>
                <w:sz w:val="16"/>
                <w:szCs w:val="16"/>
              </w:rPr>
            </w:pPr>
            <w:r w:rsidRPr="00D67F68">
              <w:rPr>
                <w:rFonts w:ascii="Times New Roman" w:hint="eastAsia"/>
                <w:sz w:val="16"/>
                <w:szCs w:val="16"/>
              </w:rPr>
              <w:t>閱</w:t>
            </w:r>
            <w:r w:rsidRPr="00D67F68">
              <w:rPr>
                <w:rFonts w:ascii="Times New Roman" w:hint="eastAsia"/>
                <w:sz w:val="16"/>
                <w:szCs w:val="16"/>
              </w:rPr>
              <w:t xml:space="preserve"> J3 </w:t>
            </w:r>
            <w:r w:rsidRPr="00D67F68">
              <w:rPr>
                <w:rFonts w:ascii="Times New Roman" w:hint="eastAsia"/>
                <w:sz w:val="16"/>
                <w:szCs w:val="16"/>
              </w:rPr>
              <w:t>理解學科知識內的重</w:t>
            </w:r>
            <w:r w:rsidRPr="00D67F68">
              <w:rPr>
                <w:rFonts w:ascii="Times New Roman" w:hint="eastAsia"/>
                <w:sz w:val="16"/>
                <w:szCs w:val="16"/>
              </w:rPr>
              <w:t xml:space="preserve"> </w:t>
            </w:r>
            <w:r w:rsidRPr="00D67F68">
              <w:rPr>
                <w:rFonts w:ascii="Times New Roman" w:hint="eastAsia"/>
                <w:sz w:val="16"/>
                <w:szCs w:val="16"/>
              </w:rPr>
              <w:t>要詞彙的意涵，並懂得如何運用該詞彙與</w:t>
            </w:r>
            <w:r w:rsidRPr="00D67F68">
              <w:rPr>
                <w:rFonts w:ascii="Times New Roman" w:hint="eastAsia"/>
                <w:sz w:val="16"/>
                <w:szCs w:val="16"/>
              </w:rPr>
              <w:t xml:space="preserve"> </w:t>
            </w:r>
            <w:r w:rsidRPr="00D67F68">
              <w:rPr>
                <w:rFonts w:ascii="Times New Roman" w:hint="eastAsia"/>
                <w:sz w:val="16"/>
                <w:szCs w:val="16"/>
              </w:rPr>
              <w:t>他人進行溝通。</w:t>
            </w:r>
          </w:p>
          <w:p w:rsidR="00D67F68" w:rsidRDefault="00D67F68" w:rsidP="00D67F68">
            <w:pPr>
              <w:spacing w:line="0" w:lineRule="atLeast"/>
              <w:rPr>
                <w:rFonts w:ascii="Times New Roman"/>
                <w:sz w:val="16"/>
                <w:szCs w:val="16"/>
              </w:rPr>
            </w:pPr>
            <w:r w:rsidRPr="00D67F68">
              <w:rPr>
                <w:rFonts w:ascii="Times New Roman" w:hint="eastAsia"/>
                <w:sz w:val="16"/>
                <w:szCs w:val="16"/>
              </w:rPr>
              <w:t>閱</w:t>
            </w:r>
            <w:r w:rsidRPr="00D67F68">
              <w:rPr>
                <w:rFonts w:ascii="Times New Roman" w:hint="eastAsia"/>
                <w:sz w:val="16"/>
                <w:szCs w:val="16"/>
              </w:rPr>
              <w:t xml:space="preserve"> J4 </w:t>
            </w:r>
            <w:r w:rsidRPr="00D67F68">
              <w:rPr>
                <w:rFonts w:ascii="Times New Roman" w:hint="eastAsia"/>
                <w:sz w:val="16"/>
                <w:szCs w:val="16"/>
              </w:rPr>
              <w:t>除紙本閱讀之外，依學習需求選擇適當的閱讀媒材，並了解如何利用適當的管道獲得文本資源。</w:t>
            </w:r>
          </w:p>
          <w:p w:rsidR="00D67F68" w:rsidRDefault="00D67F68" w:rsidP="00D67F68">
            <w:pPr>
              <w:spacing w:line="0" w:lineRule="atLeast"/>
              <w:rPr>
                <w:rFonts w:ascii="Times New Roman"/>
                <w:sz w:val="16"/>
                <w:szCs w:val="16"/>
              </w:rPr>
            </w:pPr>
            <w:r w:rsidRPr="00D67F68">
              <w:rPr>
                <w:rFonts w:ascii="Times New Roman" w:hint="eastAsia"/>
                <w:sz w:val="16"/>
                <w:szCs w:val="16"/>
              </w:rPr>
              <w:t>閱</w:t>
            </w:r>
            <w:r w:rsidRPr="00D67F68">
              <w:rPr>
                <w:rFonts w:ascii="Times New Roman" w:hint="eastAsia"/>
                <w:sz w:val="16"/>
                <w:szCs w:val="16"/>
              </w:rPr>
              <w:t xml:space="preserve"> J7 </w:t>
            </w:r>
            <w:r w:rsidRPr="00D67F68">
              <w:rPr>
                <w:rFonts w:ascii="Times New Roman" w:hint="eastAsia"/>
                <w:sz w:val="16"/>
                <w:szCs w:val="16"/>
              </w:rPr>
              <w:t>小心求證資訊來源，判讀文本知識的正確性。</w:t>
            </w:r>
          </w:p>
          <w:p w:rsidR="00D67F68" w:rsidRDefault="00D67F68" w:rsidP="00D67F68">
            <w:pPr>
              <w:spacing w:line="0" w:lineRule="atLeast"/>
              <w:rPr>
                <w:rFonts w:ascii="Times New Roman"/>
                <w:sz w:val="16"/>
                <w:szCs w:val="16"/>
              </w:rPr>
            </w:pPr>
            <w:r w:rsidRPr="00D67F68">
              <w:rPr>
                <w:rFonts w:ascii="Times New Roman" w:hint="eastAsia"/>
                <w:sz w:val="16"/>
                <w:szCs w:val="16"/>
              </w:rPr>
              <w:t>閱</w:t>
            </w:r>
            <w:r w:rsidRPr="00D67F68">
              <w:rPr>
                <w:rFonts w:ascii="Times New Roman" w:hint="eastAsia"/>
                <w:sz w:val="16"/>
                <w:szCs w:val="16"/>
              </w:rPr>
              <w:t xml:space="preserve"> J8 </w:t>
            </w:r>
            <w:r w:rsidRPr="00D67F68">
              <w:rPr>
                <w:rFonts w:ascii="Times New Roman" w:hint="eastAsia"/>
                <w:sz w:val="16"/>
                <w:szCs w:val="16"/>
              </w:rPr>
              <w:t>在學習上遇到問題時，願意尋找課外資料，解決困難。</w:t>
            </w:r>
          </w:p>
          <w:p w:rsidR="00D67F68" w:rsidRPr="00D67F68" w:rsidRDefault="00D67F68" w:rsidP="00D67F68">
            <w:pPr>
              <w:spacing w:line="0" w:lineRule="atLeast"/>
              <w:rPr>
                <w:rFonts w:ascii="Times New Roman"/>
                <w:sz w:val="16"/>
                <w:szCs w:val="16"/>
              </w:rPr>
            </w:pPr>
            <w:r w:rsidRPr="00D67F68">
              <w:rPr>
                <w:rFonts w:ascii="Times New Roman" w:hint="eastAsia"/>
                <w:sz w:val="16"/>
                <w:szCs w:val="16"/>
              </w:rPr>
              <w:t>閱</w:t>
            </w:r>
            <w:r w:rsidRPr="00D67F68">
              <w:rPr>
                <w:rFonts w:ascii="Times New Roman" w:hint="eastAsia"/>
                <w:sz w:val="16"/>
                <w:szCs w:val="16"/>
              </w:rPr>
              <w:t xml:space="preserve"> J9 </w:t>
            </w:r>
            <w:r w:rsidRPr="00D67F68">
              <w:rPr>
                <w:rFonts w:ascii="Times New Roman" w:hint="eastAsia"/>
                <w:sz w:val="16"/>
                <w:szCs w:val="16"/>
              </w:rPr>
              <w:t>樂於參與閱讀相關的學習活動，並與他人交流。</w:t>
            </w:r>
          </w:p>
        </w:tc>
        <w:tc>
          <w:tcPr>
            <w:tcW w:w="1276" w:type="dxa"/>
          </w:tcPr>
          <w:p w:rsidR="002C444B" w:rsidRPr="00404194" w:rsidRDefault="002C444B" w:rsidP="002C79F7">
            <w:pPr>
              <w:spacing w:line="0" w:lineRule="atLeast"/>
              <w:rPr>
                <w:rFonts w:hAnsi="新細明體"/>
                <w:sz w:val="16"/>
                <w:szCs w:val="16"/>
              </w:rPr>
            </w:pPr>
            <w:r w:rsidRPr="00404194">
              <w:rPr>
                <w:rFonts w:hAnsi="新細明體" w:hint="eastAsia"/>
                <w:sz w:val="16"/>
                <w:szCs w:val="16"/>
              </w:rPr>
              <w:lastRenderedPageBreak/>
              <w:t>投影片、圖片、</w:t>
            </w:r>
          </w:p>
          <w:p w:rsidR="002C444B" w:rsidRPr="00404194" w:rsidRDefault="0088376F" w:rsidP="002C79F7">
            <w:pPr>
              <w:pStyle w:val="af6"/>
              <w:spacing w:line="240" w:lineRule="exact"/>
              <w:rPr>
                <w:rFonts w:ascii="新細明體" w:eastAsia="新細明體" w:hAnsi="新細明體"/>
                <w:sz w:val="16"/>
                <w:szCs w:val="16"/>
              </w:rPr>
            </w:pPr>
            <w:r>
              <w:rPr>
                <w:rFonts w:ascii="新細明體" w:hAnsi="新細明體" w:hint="eastAsia"/>
                <w:sz w:val="16"/>
                <w:szCs w:val="16"/>
              </w:rPr>
              <w:t>白紙、珠針、皮尺</w:t>
            </w:r>
            <w:r w:rsidRPr="0088376F">
              <w:rPr>
                <w:rFonts w:ascii="新細明體" w:hAnsi="新細明體" w:hint="eastAsia"/>
                <w:sz w:val="16"/>
                <w:szCs w:val="16"/>
              </w:rPr>
              <w:t>活動使用的相關器材、相關教學圖片。</w:t>
            </w:r>
          </w:p>
        </w:tc>
        <w:tc>
          <w:tcPr>
            <w:tcW w:w="1276" w:type="dxa"/>
          </w:tcPr>
          <w:p w:rsidR="00356C05" w:rsidRPr="00356C05" w:rsidRDefault="00392C2A" w:rsidP="00356C05">
            <w:pPr>
              <w:spacing w:line="0" w:lineRule="atLeast"/>
              <w:rPr>
                <w:sz w:val="16"/>
                <w:szCs w:val="16"/>
              </w:rPr>
            </w:pPr>
            <w:r>
              <w:rPr>
                <w:rFonts w:hint="eastAsia"/>
                <w:sz w:val="16"/>
                <w:szCs w:val="16"/>
              </w:rPr>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56C05" w:rsidRPr="00356C05" w:rsidRDefault="00356C05" w:rsidP="00356C05">
            <w:pPr>
              <w:spacing w:line="0" w:lineRule="atLeast"/>
              <w:rPr>
                <w:sz w:val="16"/>
                <w:szCs w:val="16"/>
                <w:u w:val="single"/>
              </w:rPr>
            </w:pPr>
            <w:r w:rsidRPr="00356C05">
              <w:rPr>
                <w:rFonts w:hint="eastAsia"/>
                <w:sz w:val="16"/>
                <w:szCs w:val="16"/>
                <w:u w:val="single"/>
              </w:rPr>
              <w:t xml:space="preserve"> </w:t>
            </w:r>
            <w:r w:rsidR="00392C2A">
              <w:rPr>
                <w:rFonts w:hint="eastAsia"/>
                <w:sz w:val="16"/>
                <w:szCs w:val="16"/>
                <w:u w:val="single"/>
              </w:rPr>
              <w:t>數學</w:t>
            </w:r>
            <w:r w:rsidRPr="00356C05">
              <w:rPr>
                <w:rFonts w:hint="eastAsia"/>
                <w:sz w:val="16"/>
                <w:szCs w:val="16"/>
                <w:u w:val="single"/>
              </w:rPr>
              <w:t xml:space="preserve"> </w:t>
            </w:r>
          </w:p>
          <w:p w:rsidR="00356C05" w:rsidRPr="00356C05" w:rsidRDefault="00356C05" w:rsidP="00356C05">
            <w:pPr>
              <w:spacing w:line="0" w:lineRule="atLeast"/>
              <w:rPr>
                <w:sz w:val="16"/>
                <w:szCs w:val="16"/>
                <w:u w:val="single"/>
              </w:rPr>
            </w:pPr>
            <w:r w:rsidRPr="00356C05">
              <w:rPr>
                <w:sz w:val="16"/>
                <w:szCs w:val="16"/>
              </w:rPr>
              <w:lastRenderedPageBreak/>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2C444B" w:rsidRPr="00404194" w:rsidRDefault="00356C05" w:rsidP="00392C2A">
            <w:pPr>
              <w:spacing w:line="0" w:lineRule="atLeast"/>
              <w:rPr>
                <w:sz w:val="16"/>
                <w:szCs w:val="16"/>
              </w:rPr>
            </w:pPr>
            <w:r w:rsidRPr="00356C05">
              <w:rPr>
                <w:rFonts w:hint="eastAsia"/>
                <w:sz w:val="16"/>
                <w:szCs w:val="16"/>
                <w:u w:val="single"/>
              </w:rPr>
              <w:t>＿</w:t>
            </w:r>
            <w:r w:rsidR="00392C2A">
              <w:rPr>
                <w:rFonts w:hint="eastAsia"/>
                <w:sz w:val="16"/>
                <w:szCs w:val="16"/>
                <w:u w:val="single"/>
              </w:rPr>
              <w:t>2</w:t>
            </w:r>
            <w:r w:rsidR="00392C2A">
              <w:rPr>
                <w:rFonts w:hint="eastAsia"/>
                <w:sz w:val="16"/>
                <w:szCs w:val="16"/>
                <w:u w:val="single"/>
              </w:rPr>
              <w:t>節</w:t>
            </w:r>
            <w:r w:rsidRPr="00356C05">
              <w:rPr>
                <w:rFonts w:hint="eastAsia"/>
                <w:sz w:val="16"/>
                <w:szCs w:val="16"/>
                <w:u w:val="single"/>
              </w:rPr>
              <w:t>＿</w:t>
            </w: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7</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復習評量</w:t>
            </w:r>
          </w:p>
        </w:tc>
        <w:tc>
          <w:tcPr>
            <w:tcW w:w="3402" w:type="dxa"/>
          </w:tcPr>
          <w:p w:rsidR="002C444B" w:rsidRPr="00404194" w:rsidRDefault="002C444B" w:rsidP="00D9659A">
            <w:pPr>
              <w:spacing w:line="0" w:lineRule="atLeast"/>
              <w:rPr>
                <w:sz w:val="16"/>
                <w:szCs w:val="16"/>
              </w:rPr>
            </w:pPr>
          </w:p>
        </w:tc>
        <w:tc>
          <w:tcPr>
            <w:tcW w:w="3119" w:type="dxa"/>
          </w:tcPr>
          <w:p w:rsidR="002C444B" w:rsidRPr="00404194" w:rsidRDefault="002C444B" w:rsidP="00D9659A">
            <w:pPr>
              <w:spacing w:line="0" w:lineRule="atLeast"/>
              <w:rPr>
                <w:sz w:val="16"/>
                <w:szCs w:val="16"/>
              </w:rPr>
            </w:pP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p>
        </w:tc>
        <w:tc>
          <w:tcPr>
            <w:tcW w:w="1275" w:type="dxa"/>
          </w:tcPr>
          <w:p w:rsidR="002C444B" w:rsidRPr="00404194" w:rsidRDefault="002C444B" w:rsidP="002C79F7">
            <w:pPr>
              <w:spacing w:line="0" w:lineRule="atLeast"/>
              <w:rPr>
                <w:rFonts w:ascii="Times New Roman"/>
                <w:sz w:val="16"/>
                <w:szCs w:val="16"/>
              </w:rPr>
            </w:pPr>
          </w:p>
        </w:tc>
        <w:tc>
          <w:tcPr>
            <w:tcW w:w="1276" w:type="dxa"/>
          </w:tcPr>
          <w:p w:rsidR="002C444B" w:rsidRPr="00404194" w:rsidRDefault="002C444B" w:rsidP="002C79F7">
            <w:pPr>
              <w:pStyle w:val="af6"/>
              <w:spacing w:line="240" w:lineRule="exact"/>
              <w:rPr>
                <w:rFonts w:ascii="新細明體" w:eastAsia="新細明體" w:hAnsi="新細明體"/>
                <w:sz w:val="16"/>
                <w:szCs w:val="16"/>
              </w:rPr>
            </w:pP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lastRenderedPageBreak/>
              <w:t>8</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lastRenderedPageBreak/>
              <w:t>第三章：生物體的營養</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lastRenderedPageBreak/>
              <w:t>˙</w:t>
            </w:r>
            <w:r w:rsidRPr="00404194">
              <w:rPr>
                <w:rFonts w:ascii="Times New Roman" w:hint="eastAsia"/>
                <w:sz w:val="16"/>
                <w:szCs w:val="16"/>
              </w:rPr>
              <w:t>3-1</w:t>
            </w:r>
            <w:r w:rsidRPr="00404194">
              <w:rPr>
                <w:rFonts w:ascii="Times New Roman" w:hint="eastAsia"/>
                <w:sz w:val="16"/>
                <w:szCs w:val="16"/>
              </w:rPr>
              <w:t>食物中的養分（</w:t>
            </w:r>
            <w:r w:rsidRPr="00404194">
              <w:rPr>
                <w:rFonts w:ascii="Times New Roman" w:hint="eastAsia"/>
                <w:sz w:val="16"/>
                <w:szCs w:val="16"/>
              </w:rPr>
              <w:t>1</w:t>
            </w:r>
            <w:r w:rsidRPr="00404194">
              <w:rPr>
                <w:rFonts w:ascii="Times New Roman" w:hint="eastAsia"/>
                <w:sz w:val="16"/>
                <w:szCs w:val="16"/>
              </w:rPr>
              <w:t>）</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3-2</w:t>
            </w:r>
            <w:r w:rsidRPr="00404194">
              <w:rPr>
                <w:rFonts w:ascii="Times New Roman" w:hint="eastAsia"/>
                <w:sz w:val="16"/>
                <w:szCs w:val="16"/>
              </w:rPr>
              <w:t>酵素（</w:t>
            </w:r>
            <w:r w:rsidRPr="00404194">
              <w:rPr>
                <w:rFonts w:ascii="Times New Roman" w:hint="eastAsia"/>
                <w:sz w:val="16"/>
                <w:szCs w:val="16"/>
              </w:rPr>
              <w:t>2</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ah -Ⅳ-2 </w:t>
            </w:r>
            <w:r w:rsidRPr="00404194">
              <w:rPr>
                <w:rFonts w:ascii="Times New Roman"/>
                <w:kern w:val="0"/>
                <w:sz w:val="16"/>
                <w:szCs w:val="16"/>
              </w:rPr>
              <w:t>應用所學到的科學知識與科學探究方法幫助自己做出最佳的決定。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ai-Ⅳ-1</w:t>
            </w:r>
            <w:r w:rsidRPr="00404194">
              <w:rPr>
                <w:rFonts w:ascii="Times New Roman"/>
                <w:kern w:val="0"/>
                <w:sz w:val="16"/>
                <w:szCs w:val="16"/>
              </w:rPr>
              <w:t>動手實作解決問題或驗證自己想法，而獲得成就感。</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ti-IV-1</w:t>
            </w:r>
            <w:r w:rsidRPr="00404194">
              <w:rPr>
                <w:rFonts w:ascii="Times New Roman"/>
                <w:kern w:val="0"/>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ti-Ⅳ-1 </w:t>
            </w:r>
            <w:r w:rsidRPr="00404194">
              <w:rPr>
                <w:rFonts w:ascii="Times New Roman"/>
                <w:kern w:val="0"/>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tm-Ⅳ-1 </w:t>
            </w:r>
            <w:r w:rsidRPr="00404194">
              <w:rPr>
                <w:rFonts w:ascii="Times New Roman"/>
                <w:kern w:val="0"/>
                <w:sz w:val="16"/>
                <w:szCs w:val="16"/>
              </w:rPr>
              <w:t>能從實驗過程、合作討論中理解較複雜的自然界模型，並能評估不同模型的優點和限制，進能應用在後續的科學理解或生活。</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kern w:val="0"/>
                <w:sz w:val="16"/>
                <w:szCs w:val="16"/>
              </w:rPr>
              <w:t>能從學習活動、日常經驗及科技運用、自然環境、書刊及網路媒體中，進行各種有計畫的觀察，進而能察覺問題。</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po-Ⅳ-2 </w:t>
            </w:r>
            <w:r w:rsidRPr="00404194">
              <w:rPr>
                <w:rFonts w:ascii="Times New Roman"/>
                <w:kern w:val="0"/>
                <w:sz w:val="16"/>
                <w:szCs w:val="16"/>
              </w:rPr>
              <w:t>能辨別適合科學探究或適合以科學方式尋求解決的問題（或假說），並能依據觀察、蒐集資料、閱讀、思考、討論等，提出適宜探究之問題。</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t xml:space="preserve">pe-Ⅳ-1 </w:t>
            </w:r>
            <w:r w:rsidRPr="00404194">
              <w:rPr>
                <w:rFonts w:ascii="Times New Roman"/>
                <w:kern w:val="0"/>
                <w:sz w:val="16"/>
                <w:szCs w:val="16"/>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240" w:lineRule="atLeast"/>
              <w:rPr>
                <w:sz w:val="16"/>
                <w:szCs w:val="16"/>
              </w:rPr>
            </w:pPr>
            <w:r w:rsidRPr="00404194">
              <w:rPr>
                <w:rFonts w:ascii="Times New Roman" w:hAnsi="Times New Roman"/>
                <w:kern w:val="0"/>
                <w:sz w:val="16"/>
                <w:szCs w:val="16"/>
              </w:rPr>
              <w:t>tc-IV-1</w:t>
            </w:r>
            <w:r w:rsidRPr="00404194">
              <w:rPr>
                <w:rFonts w:ascii="Times New Roman"/>
                <w:kern w:val="0"/>
                <w:sz w:val="16"/>
                <w:szCs w:val="16"/>
              </w:rPr>
              <w:t>能依據已知的自然科學知識與概念，對自己蒐集與分類的科學數據，抱持合理的懷疑態度，並對他人的資訊或報告，提出自己的看法或解釋。</w:t>
            </w:r>
          </w:p>
        </w:tc>
        <w:tc>
          <w:tcPr>
            <w:tcW w:w="3119" w:type="dxa"/>
          </w:tcPr>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Bb-Ⅳ-2 </w:t>
            </w:r>
            <w:r w:rsidRPr="00404194">
              <w:rPr>
                <w:rFonts w:ascii="Times New Roman" w:hAnsi="Times New Roman"/>
                <w:kern w:val="0"/>
                <w:sz w:val="16"/>
                <w:szCs w:val="16"/>
              </w:rPr>
              <w:t>透過水升高溫度所吸收的熱能定義熱量單位。</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Bc-Ⅳ-1 </w:t>
            </w:r>
            <w:r w:rsidRPr="00404194">
              <w:rPr>
                <w:rFonts w:ascii="Times New Roman" w:hAnsi="Times New Roman"/>
                <w:kern w:val="0"/>
                <w:sz w:val="16"/>
                <w:szCs w:val="16"/>
              </w:rPr>
              <w:t>生物經由酵素的催化進行新陳代謝，並以實驗活動探討影響酵素作用速率的因素。</w:t>
            </w:r>
          </w:p>
        </w:tc>
        <w:tc>
          <w:tcPr>
            <w:tcW w:w="425" w:type="dxa"/>
          </w:tcPr>
          <w:p w:rsidR="002C444B" w:rsidRPr="00404194" w:rsidRDefault="002C444B" w:rsidP="00D9659A">
            <w:pPr>
              <w:spacing w:line="0" w:lineRule="atLeast"/>
              <w:rPr>
                <w:sz w:val="16"/>
                <w:szCs w:val="16"/>
              </w:rPr>
            </w:pPr>
            <w:r w:rsidRPr="00404194">
              <w:rPr>
                <w:rFonts w:hint="eastAsia"/>
                <w:sz w:val="16"/>
                <w:szCs w:val="16"/>
              </w:rPr>
              <w:lastRenderedPageBreak/>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w:t>
            </w:r>
            <w:r w:rsidRPr="00404194">
              <w:rPr>
                <w:rFonts w:ascii="新細明體" w:eastAsia="新細明體" w:hAnsi="新細明體" w:hint="eastAsia"/>
                <w:sz w:val="16"/>
                <w:szCs w:val="16"/>
              </w:rPr>
              <w:lastRenderedPageBreak/>
              <w:t>量</w:t>
            </w:r>
          </w:p>
          <w:p w:rsidR="002C444B" w:rsidRPr="00404194" w:rsidRDefault="002C444B" w:rsidP="002C79F7">
            <w:pPr>
              <w:spacing w:line="0" w:lineRule="atLeast"/>
              <w:rPr>
                <w:rFonts w:hAnsi="新細明體"/>
                <w:sz w:val="16"/>
                <w:szCs w:val="16"/>
              </w:rPr>
            </w:pPr>
            <w:r w:rsidRPr="00404194">
              <w:rPr>
                <w:rFonts w:hAnsi="新細明體" w:hint="eastAsia"/>
                <w:sz w:val="16"/>
                <w:szCs w:val="16"/>
              </w:rPr>
              <w:t>活動進行</w:t>
            </w:r>
          </w:p>
        </w:tc>
        <w:tc>
          <w:tcPr>
            <w:tcW w:w="1275" w:type="dxa"/>
          </w:tcPr>
          <w:p w:rsidR="002C444B" w:rsidRDefault="00181875" w:rsidP="002C79F7">
            <w:pPr>
              <w:spacing w:line="0" w:lineRule="atLeast"/>
              <w:rPr>
                <w:rFonts w:ascii="Times New Roman"/>
                <w:sz w:val="16"/>
                <w:szCs w:val="16"/>
              </w:rPr>
            </w:pPr>
            <w:r w:rsidRPr="00181875">
              <w:rPr>
                <w:rFonts w:ascii="Times New Roman"/>
                <w:sz w:val="16"/>
                <w:szCs w:val="16"/>
              </w:rPr>
              <w:lastRenderedPageBreak/>
              <w:t>【</w:t>
            </w:r>
            <w:r w:rsidRPr="00181875">
              <w:rPr>
                <w:rFonts w:ascii="Times New Roman" w:hint="eastAsia"/>
                <w:sz w:val="16"/>
                <w:szCs w:val="16"/>
              </w:rPr>
              <w:t>性別平等</w:t>
            </w:r>
            <w:r w:rsidRPr="00181875">
              <w:rPr>
                <w:rFonts w:ascii="Times New Roman"/>
                <w:sz w:val="16"/>
                <w:szCs w:val="16"/>
              </w:rPr>
              <w:t>教育】</w:t>
            </w:r>
          </w:p>
          <w:p w:rsidR="00181875" w:rsidRDefault="00181875" w:rsidP="00181875">
            <w:pPr>
              <w:spacing w:line="0" w:lineRule="atLeast"/>
              <w:rPr>
                <w:rFonts w:ascii="Times New Roman"/>
                <w:sz w:val="16"/>
                <w:szCs w:val="16"/>
              </w:rPr>
            </w:pPr>
            <w:r w:rsidRPr="00181875">
              <w:rPr>
                <w:rFonts w:ascii="Times New Roman" w:hint="eastAsia"/>
                <w:sz w:val="16"/>
                <w:szCs w:val="16"/>
              </w:rPr>
              <w:lastRenderedPageBreak/>
              <w:t>性</w:t>
            </w:r>
            <w:r w:rsidRPr="00181875">
              <w:rPr>
                <w:rFonts w:ascii="Times New Roman" w:hint="eastAsia"/>
                <w:sz w:val="16"/>
                <w:szCs w:val="16"/>
              </w:rPr>
              <w:t xml:space="preserve"> J3 </w:t>
            </w:r>
            <w:r w:rsidRPr="00181875">
              <w:rPr>
                <w:rFonts w:ascii="Times New Roman" w:hint="eastAsia"/>
                <w:sz w:val="16"/>
                <w:szCs w:val="16"/>
              </w:rPr>
              <w:t>檢視家庭、學校、職場中基於性別刻板印象產生的偏見與歧視。</w:t>
            </w:r>
          </w:p>
          <w:p w:rsidR="00181875" w:rsidRDefault="00181875" w:rsidP="00181875">
            <w:pPr>
              <w:spacing w:line="0" w:lineRule="atLeast"/>
              <w:rPr>
                <w:rFonts w:ascii="Times New Roman"/>
                <w:sz w:val="16"/>
                <w:szCs w:val="16"/>
              </w:rPr>
            </w:pPr>
            <w:r w:rsidRPr="00181875">
              <w:rPr>
                <w:rFonts w:ascii="Times New Roman"/>
                <w:sz w:val="16"/>
                <w:szCs w:val="16"/>
              </w:rPr>
              <w:t>【</w:t>
            </w:r>
            <w:r>
              <w:rPr>
                <w:rFonts w:ascii="Times New Roman" w:hint="eastAsia"/>
                <w:sz w:val="16"/>
                <w:szCs w:val="16"/>
              </w:rPr>
              <w:t>人權</w:t>
            </w:r>
            <w:r w:rsidRPr="00181875">
              <w:rPr>
                <w:rFonts w:ascii="Times New Roman"/>
                <w:sz w:val="16"/>
                <w:szCs w:val="16"/>
              </w:rPr>
              <w:t>教育】</w:t>
            </w:r>
          </w:p>
          <w:p w:rsidR="00181875" w:rsidRDefault="00181875" w:rsidP="00181875">
            <w:pPr>
              <w:spacing w:line="0" w:lineRule="atLeast"/>
              <w:rPr>
                <w:rFonts w:ascii="Times New Roman"/>
                <w:sz w:val="16"/>
                <w:szCs w:val="16"/>
              </w:rPr>
            </w:pPr>
            <w:r w:rsidRPr="00181875">
              <w:rPr>
                <w:rFonts w:ascii="Times New Roman" w:hint="eastAsia"/>
                <w:sz w:val="16"/>
                <w:szCs w:val="16"/>
              </w:rPr>
              <w:t>人</w:t>
            </w:r>
            <w:r w:rsidRPr="00181875">
              <w:rPr>
                <w:rFonts w:ascii="Times New Roman" w:hint="eastAsia"/>
                <w:sz w:val="16"/>
                <w:szCs w:val="16"/>
              </w:rPr>
              <w:t>J4</w:t>
            </w:r>
            <w:r w:rsidRPr="00181875">
              <w:rPr>
                <w:rFonts w:ascii="Times New Roman" w:hint="eastAsia"/>
                <w:sz w:val="16"/>
                <w:szCs w:val="16"/>
              </w:rPr>
              <w:t>了解平等、正義的原則，並在生活中實踐。</w:t>
            </w:r>
          </w:p>
          <w:p w:rsidR="00181875" w:rsidRDefault="00181875" w:rsidP="00181875">
            <w:pPr>
              <w:spacing w:line="0" w:lineRule="atLeast"/>
              <w:rPr>
                <w:rFonts w:ascii="Times New Roman"/>
                <w:sz w:val="16"/>
                <w:szCs w:val="16"/>
              </w:rPr>
            </w:pPr>
            <w:r w:rsidRPr="00181875">
              <w:rPr>
                <w:rFonts w:ascii="Times New Roman" w:hint="eastAsia"/>
                <w:sz w:val="16"/>
                <w:szCs w:val="16"/>
              </w:rPr>
              <w:t>人</w:t>
            </w:r>
            <w:r w:rsidRPr="00181875">
              <w:rPr>
                <w:rFonts w:ascii="Times New Roman" w:hint="eastAsia"/>
                <w:sz w:val="16"/>
                <w:szCs w:val="16"/>
              </w:rPr>
              <w:t>J5</w:t>
            </w:r>
            <w:r w:rsidRPr="00181875">
              <w:rPr>
                <w:rFonts w:ascii="Times New Roman" w:hint="eastAsia"/>
                <w:sz w:val="16"/>
                <w:szCs w:val="16"/>
              </w:rPr>
              <w:t>了解社會上有不同的群體和文化，尊重並欣賞其差異。</w:t>
            </w:r>
          </w:p>
          <w:p w:rsidR="00181875" w:rsidRDefault="00181875" w:rsidP="003961AF">
            <w:pPr>
              <w:spacing w:line="0" w:lineRule="atLeast"/>
              <w:rPr>
                <w:rFonts w:ascii="Times New Roman"/>
                <w:sz w:val="16"/>
                <w:szCs w:val="16"/>
              </w:rPr>
            </w:pPr>
            <w:r w:rsidRPr="00181875">
              <w:rPr>
                <w:rFonts w:ascii="Times New Roman" w:hint="eastAsia"/>
                <w:sz w:val="16"/>
                <w:szCs w:val="16"/>
              </w:rPr>
              <w:t>人</w:t>
            </w:r>
            <w:r w:rsidRPr="00181875">
              <w:rPr>
                <w:rFonts w:ascii="Times New Roman" w:hint="eastAsia"/>
                <w:sz w:val="16"/>
                <w:szCs w:val="16"/>
              </w:rPr>
              <w:t>J6</w:t>
            </w:r>
            <w:r w:rsidRPr="00181875">
              <w:rPr>
                <w:rFonts w:ascii="Times New Roman" w:hint="eastAsia"/>
                <w:sz w:val="16"/>
                <w:szCs w:val="16"/>
              </w:rPr>
              <w:t>正視社會中的各種歧視，並採取行動來關懷與保護弱勢。</w:t>
            </w:r>
          </w:p>
          <w:p w:rsidR="003961AF" w:rsidRDefault="003961AF" w:rsidP="003961AF">
            <w:pPr>
              <w:spacing w:line="0" w:lineRule="atLeast"/>
              <w:rPr>
                <w:rFonts w:ascii="Times New Roman"/>
                <w:sz w:val="16"/>
                <w:szCs w:val="16"/>
              </w:rPr>
            </w:pPr>
            <w:r w:rsidRPr="003961AF">
              <w:rPr>
                <w:rFonts w:ascii="Times New Roman"/>
                <w:sz w:val="16"/>
                <w:szCs w:val="16"/>
              </w:rPr>
              <w:t>【</w:t>
            </w:r>
            <w:r w:rsidR="0045659C">
              <w:rPr>
                <w:rFonts w:ascii="Times New Roman" w:hint="eastAsia"/>
                <w:sz w:val="16"/>
                <w:szCs w:val="16"/>
              </w:rPr>
              <w:t>環境</w:t>
            </w:r>
            <w:r w:rsidRPr="003961AF">
              <w:rPr>
                <w:rFonts w:ascii="Times New Roman"/>
                <w:sz w:val="16"/>
                <w:szCs w:val="16"/>
              </w:rPr>
              <w:t>教育】</w:t>
            </w:r>
          </w:p>
          <w:p w:rsidR="0045659C" w:rsidRDefault="0045659C" w:rsidP="0045659C">
            <w:pPr>
              <w:spacing w:line="0" w:lineRule="atLeast"/>
              <w:rPr>
                <w:rFonts w:ascii="Times New Roman"/>
                <w:sz w:val="16"/>
                <w:szCs w:val="16"/>
              </w:rPr>
            </w:pPr>
            <w:r w:rsidRPr="0045659C">
              <w:rPr>
                <w:rFonts w:ascii="Times New Roman" w:hint="eastAsia"/>
                <w:sz w:val="16"/>
                <w:szCs w:val="16"/>
              </w:rPr>
              <w:t>環</w:t>
            </w:r>
            <w:r w:rsidRPr="0045659C">
              <w:rPr>
                <w:rFonts w:ascii="Times New Roman" w:hint="eastAsia"/>
                <w:sz w:val="16"/>
                <w:szCs w:val="16"/>
              </w:rPr>
              <w:t>J2</w:t>
            </w:r>
            <w:r w:rsidRPr="0045659C">
              <w:rPr>
                <w:rFonts w:ascii="Times New Roman" w:hint="eastAsia"/>
                <w:sz w:val="16"/>
                <w:szCs w:val="16"/>
              </w:rPr>
              <w:t>了解人與周遭動物的互動關係，認識動物需求，並關切</w:t>
            </w:r>
            <w:r w:rsidRPr="0045659C">
              <w:rPr>
                <w:rFonts w:ascii="Times New Roman" w:hint="eastAsia"/>
                <w:sz w:val="16"/>
                <w:szCs w:val="16"/>
              </w:rPr>
              <w:t xml:space="preserve"> </w:t>
            </w:r>
            <w:r w:rsidRPr="0045659C">
              <w:rPr>
                <w:rFonts w:ascii="Times New Roman" w:hint="eastAsia"/>
                <w:sz w:val="16"/>
                <w:szCs w:val="16"/>
              </w:rPr>
              <w:t>動物福利。</w:t>
            </w:r>
          </w:p>
          <w:p w:rsidR="0045659C" w:rsidRDefault="0045659C" w:rsidP="0045659C">
            <w:pPr>
              <w:spacing w:line="0" w:lineRule="atLeast"/>
              <w:rPr>
                <w:rFonts w:ascii="Times New Roman"/>
                <w:sz w:val="16"/>
                <w:szCs w:val="16"/>
              </w:rPr>
            </w:pPr>
            <w:r w:rsidRPr="0045659C">
              <w:rPr>
                <w:rFonts w:ascii="Times New Roman"/>
                <w:sz w:val="16"/>
                <w:szCs w:val="16"/>
              </w:rPr>
              <w:t>【</w:t>
            </w:r>
            <w:r>
              <w:rPr>
                <w:rFonts w:ascii="Times New Roman" w:hint="eastAsia"/>
                <w:sz w:val="16"/>
                <w:szCs w:val="16"/>
              </w:rPr>
              <w:t>海洋</w:t>
            </w:r>
            <w:r w:rsidRPr="0045659C">
              <w:rPr>
                <w:rFonts w:ascii="Times New Roman"/>
                <w:sz w:val="16"/>
                <w:szCs w:val="16"/>
              </w:rPr>
              <w:t>教育】</w:t>
            </w:r>
          </w:p>
          <w:p w:rsidR="0045659C" w:rsidRDefault="0045659C" w:rsidP="0045659C">
            <w:pPr>
              <w:spacing w:line="0" w:lineRule="atLeast"/>
              <w:rPr>
                <w:rFonts w:ascii="Times New Roman"/>
                <w:sz w:val="16"/>
                <w:szCs w:val="16"/>
              </w:rPr>
            </w:pPr>
            <w:r w:rsidRPr="0045659C">
              <w:rPr>
                <w:rFonts w:ascii="Times New Roman" w:hint="eastAsia"/>
                <w:sz w:val="16"/>
                <w:szCs w:val="16"/>
              </w:rPr>
              <w:t>海</w:t>
            </w:r>
            <w:r w:rsidRPr="0045659C">
              <w:rPr>
                <w:rFonts w:ascii="Times New Roman" w:hint="eastAsia"/>
                <w:sz w:val="16"/>
                <w:szCs w:val="16"/>
              </w:rPr>
              <w:t xml:space="preserve"> J16 </w:t>
            </w:r>
            <w:r w:rsidRPr="0045659C">
              <w:rPr>
                <w:rFonts w:ascii="Times New Roman" w:hint="eastAsia"/>
                <w:sz w:val="16"/>
                <w:szCs w:val="16"/>
              </w:rPr>
              <w:t>認識海洋生物資源之種類、用途、復育與保育方法。</w:t>
            </w:r>
          </w:p>
          <w:p w:rsidR="0045659C" w:rsidRDefault="0045659C" w:rsidP="0045659C">
            <w:pPr>
              <w:spacing w:line="0" w:lineRule="atLeast"/>
              <w:rPr>
                <w:rFonts w:ascii="Times New Roman"/>
                <w:sz w:val="16"/>
                <w:szCs w:val="16"/>
              </w:rPr>
            </w:pPr>
            <w:r w:rsidRPr="0045659C">
              <w:rPr>
                <w:rFonts w:ascii="Times New Roman" w:hint="eastAsia"/>
                <w:sz w:val="16"/>
                <w:szCs w:val="16"/>
              </w:rPr>
              <w:t>海</w:t>
            </w:r>
            <w:r w:rsidRPr="0045659C">
              <w:rPr>
                <w:rFonts w:ascii="Times New Roman" w:hint="eastAsia"/>
                <w:sz w:val="16"/>
                <w:szCs w:val="16"/>
              </w:rPr>
              <w:t xml:space="preserve"> J13 </w:t>
            </w:r>
            <w:r w:rsidRPr="0045659C">
              <w:rPr>
                <w:rFonts w:ascii="Times New Roman" w:hint="eastAsia"/>
                <w:sz w:val="16"/>
                <w:szCs w:val="16"/>
              </w:rPr>
              <w:t>探討海洋對陸上環</w:t>
            </w:r>
            <w:r w:rsidRPr="0045659C">
              <w:rPr>
                <w:rFonts w:ascii="Times New Roman" w:hint="eastAsia"/>
                <w:sz w:val="16"/>
                <w:szCs w:val="16"/>
              </w:rPr>
              <w:t xml:space="preserve"> </w:t>
            </w:r>
            <w:r w:rsidRPr="0045659C">
              <w:rPr>
                <w:rFonts w:ascii="Times New Roman" w:hint="eastAsia"/>
                <w:sz w:val="16"/>
                <w:szCs w:val="16"/>
              </w:rPr>
              <w:t>境與生活的影響。</w:t>
            </w:r>
          </w:p>
          <w:p w:rsidR="0094720B" w:rsidRDefault="0094720B" w:rsidP="0045659C">
            <w:pPr>
              <w:spacing w:line="0" w:lineRule="atLeast"/>
              <w:rPr>
                <w:rFonts w:ascii="Times New Roman"/>
                <w:sz w:val="16"/>
                <w:szCs w:val="16"/>
              </w:rPr>
            </w:pPr>
            <w:r w:rsidRPr="0094720B">
              <w:rPr>
                <w:rFonts w:ascii="Times New Roman"/>
                <w:sz w:val="16"/>
                <w:szCs w:val="16"/>
              </w:rPr>
              <w:t>【</w:t>
            </w:r>
            <w:r>
              <w:rPr>
                <w:rFonts w:ascii="Times New Roman" w:hint="eastAsia"/>
                <w:sz w:val="16"/>
                <w:szCs w:val="16"/>
              </w:rPr>
              <w:t>能源</w:t>
            </w:r>
            <w:r w:rsidRPr="0094720B">
              <w:rPr>
                <w:rFonts w:ascii="Times New Roman"/>
                <w:sz w:val="16"/>
                <w:szCs w:val="16"/>
              </w:rPr>
              <w:t>教育】</w:t>
            </w:r>
          </w:p>
          <w:p w:rsidR="0094720B" w:rsidRDefault="0094720B" w:rsidP="0094720B">
            <w:pPr>
              <w:spacing w:line="0" w:lineRule="atLeast"/>
              <w:rPr>
                <w:rFonts w:ascii="Times New Roman"/>
                <w:sz w:val="16"/>
                <w:szCs w:val="16"/>
              </w:rPr>
            </w:pPr>
            <w:r w:rsidRPr="0094720B">
              <w:rPr>
                <w:rFonts w:ascii="Times New Roman" w:hint="eastAsia"/>
                <w:sz w:val="16"/>
                <w:szCs w:val="16"/>
              </w:rPr>
              <w:t>能</w:t>
            </w:r>
            <w:r w:rsidRPr="0094720B">
              <w:rPr>
                <w:rFonts w:ascii="Times New Roman" w:hint="eastAsia"/>
                <w:sz w:val="16"/>
                <w:szCs w:val="16"/>
              </w:rPr>
              <w:t>J3</w:t>
            </w:r>
            <w:r w:rsidRPr="0094720B">
              <w:rPr>
                <w:rFonts w:ascii="Times New Roman" w:hint="eastAsia"/>
                <w:sz w:val="16"/>
                <w:szCs w:val="16"/>
              </w:rPr>
              <w:t>了解各式能源應用及創能、儲能與節能的原理。</w:t>
            </w:r>
          </w:p>
          <w:p w:rsidR="0094720B" w:rsidRDefault="0094720B" w:rsidP="0094720B">
            <w:pPr>
              <w:spacing w:line="0" w:lineRule="atLeast"/>
              <w:rPr>
                <w:rFonts w:ascii="Times New Roman"/>
                <w:sz w:val="16"/>
                <w:szCs w:val="16"/>
              </w:rPr>
            </w:pPr>
            <w:r w:rsidRPr="0094720B">
              <w:rPr>
                <w:rFonts w:ascii="Times New Roman" w:hint="eastAsia"/>
                <w:sz w:val="16"/>
                <w:szCs w:val="16"/>
              </w:rPr>
              <w:t>能</w:t>
            </w:r>
            <w:r w:rsidRPr="0094720B">
              <w:rPr>
                <w:rFonts w:ascii="Times New Roman" w:hint="eastAsia"/>
                <w:sz w:val="16"/>
                <w:szCs w:val="16"/>
              </w:rPr>
              <w:t xml:space="preserve"> J4</w:t>
            </w:r>
            <w:r w:rsidRPr="0094720B">
              <w:rPr>
                <w:rFonts w:ascii="Times New Roman" w:hint="eastAsia"/>
                <w:sz w:val="16"/>
                <w:szCs w:val="16"/>
              </w:rPr>
              <w:t>了解各種能量形式的轉換。</w:t>
            </w:r>
          </w:p>
          <w:p w:rsidR="0094720B" w:rsidRDefault="0094720B" w:rsidP="0094720B">
            <w:pPr>
              <w:spacing w:line="0" w:lineRule="atLeast"/>
              <w:rPr>
                <w:rFonts w:ascii="Times New Roman"/>
                <w:sz w:val="16"/>
                <w:szCs w:val="16"/>
              </w:rPr>
            </w:pPr>
            <w:r w:rsidRPr="0094720B">
              <w:rPr>
                <w:rFonts w:ascii="Times New Roman"/>
                <w:sz w:val="16"/>
                <w:szCs w:val="16"/>
              </w:rPr>
              <w:t>【</w:t>
            </w:r>
            <w:r>
              <w:rPr>
                <w:rFonts w:ascii="Times New Roman" w:hint="eastAsia"/>
                <w:sz w:val="16"/>
                <w:szCs w:val="16"/>
              </w:rPr>
              <w:t>家庭</w:t>
            </w:r>
            <w:r w:rsidRPr="0094720B">
              <w:rPr>
                <w:rFonts w:ascii="Times New Roman"/>
                <w:sz w:val="16"/>
                <w:szCs w:val="16"/>
              </w:rPr>
              <w:t>教育】</w:t>
            </w:r>
          </w:p>
          <w:p w:rsidR="0094720B" w:rsidRDefault="0094720B" w:rsidP="0094720B">
            <w:pPr>
              <w:spacing w:line="0" w:lineRule="atLeast"/>
              <w:rPr>
                <w:rFonts w:ascii="Times New Roman"/>
                <w:sz w:val="16"/>
                <w:szCs w:val="16"/>
              </w:rPr>
            </w:pPr>
            <w:r w:rsidRPr="0094720B">
              <w:rPr>
                <w:rFonts w:ascii="Times New Roman" w:hint="eastAsia"/>
                <w:sz w:val="16"/>
                <w:szCs w:val="16"/>
              </w:rPr>
              <w:t>家</w:t>
            </w:r>
            <w:r w:rsidRPr="0094720B">
              <w:rPr>
                <w:rFonts w:ascii="Times New Roman" w:hint="eastAsia"/>
                <w:sz w:val="16"/>
                <w:szCs w:val="16"/>
              </w:rPr>
              <w:t xml:space="preserve"> J7 </w:t>
            </w:r>
            <w:r w:rsidRPr="0094720B">
              <w:rPr>
                <w:rFonts w:ascii="Times New Roman" w:hint="eastAsia"/>
                <w:sz w:val="16"/>
                <w:szCs w:val="16"/>
              </w:rPr>
              <w:t>運用家庭資源，規劃個人生活目標。</w:t>
            </w:r>
          </w:p>
          <w:p w:rsidR="0094720B" w:rsidRDefault="0094720B" w:rsidP="0094720B">
            <w:pPr>
              <w:spacing w:line="0" w:lineRule="atLeast"/>
              <w:rPr>
                <w:rFonts w:ascii="Times New Roman"/>
                <w:sz w:val="16"/>
                <w:szCs w:val="16"/>
              </w:rPr>
            </w:pPr>
            <w:r w:rsidRPr="0094720B">
              <w:rPr>
                <w:rFonts w:ascii="Times New Roman" w:hint="eastAsia"/>
                <w:sz w:val="16"/>
                <w:szCs w:val="16"/>
              </w:rPr>
              <w:t>家</w:t>
            </w:r>
            <w:r w:rsidRPr="0094720B">
              <w:rPr>
                <w:rFonts w:ascii="Times New Roman" w:hint="eastAsia"/>
                <w:sz w:val="16"/>
                <w:szCs w:val="16"/>
              </w:rPr>
              <w:t xml:space="preserve"> J12 </w:t>
            </w:r>
            <w:r w:rsidRPr="0094720B">
              <w:rPr>
                <w:rFonts w:ascii="Times New Roman" w:hint="eastAsia"/>
                <w:sz w:val="16"/>
                <w:szCs w:val="16"/>
              </w:rPr>
              <w:t>分析家庭生活與社區</w:t>
            </w:r>
            <w:r w:rsidRPr="0094720B">
              <w:rPr>
                <w:rFonts w:ascii="Times New Roman" w:hint="eastAsia"/>
                <w:sz w:val="16"/>
                <w:szCs w:val="16"/>
              </w:rPr>
              <w:lastRenderedPageBreak/>
              <w:t>的關係，並善用社區資源。</w:t>
            </w:r>
          </w:p>
          <w:p w:rsidR="0094720B" w:rsidRDefault="0094720B" w:rsidP="0094720B">
            <w:pPr>
              <w:spacing w:line="0" w:lineRule="atLeast"/>
              <w:rPr>
                <w:rFonts w:ascii="Times New Roman"/>
                <w:sz w:val="16"/>
                <w:szCs w:val="16"/>
              </w:rPr>
            </w:pPr>
            <w:r w:rsidRPr="0094720B">
              <w:rPr>
                <w:rFonts w:ascii="Times New Roman"/>
                <w:sz w:val="16"/>
                <w:szCs w:val="16"/>
              </w:rPr>
              <w:t>【</w:t>
            </w:r>
            <w:r>
              <w:rPr>
                <w:rFonts w:ascii="Times New Roman" w:hint="eastAsia"/>
                <w:sz w:val="16"/>
                <w:szCs w:val="16"/>
              </w:rPr>
              <w:t>品德</w:t>
            </w:r>
            <w:r w:rsidRPr="0094720B">
              <w:rPr>
                <w:rFonts w:ascii="Times New Roman"/>
                <w:sz w:val="16"/>
                <w:szCs w:val="16"/>
              </w:rPr>
              <w:t>教育】</w:t>
            </w:r>
          </w:p>
          <w:p w:rsidR="0094720B" w:rsidRDefault="0094720B" w:rsidP="0094720B">
            <w:pPr>
              <w:spacing w:line="0" w:lineRule="atLeast"/>
              <w:rPr>
                <w:rFonts w:ascii="Times New Roman"/>
                <w:sz w:val="16"/>
                <w:szCs w:val="16"/>
              </w:rPr>
            </w:pPr>
            <w:r w:rsidRPr="0094720B">
              <w:rPr>
                <w:rFonts w:ascii="Times New Roman" w:hint="eastAsia"/>
                <w:sz w:val="16"/>
                <w:szCs w:val="16"/>
              </w:rPr>
              <w:t>品</w:t>
            </w:r>
            <w:r w:rsidRPr="0094720B">
              <w:rPr>
                <w:rFonts w:ascii="Times New Roman" w:hint="eastAsia"/>
                <w:sz w:val="16"/>
                <w:szCs w:val="16"/>
              </w:rPr>
              <w:t xml:space="preserve"> EJU6 </w:t>
            </w:r>
            <w:r w:rsidRPr="0094720B">
              <w:rPr>
                <w:rFonts w:ascii="Times New Roman" w:hint="eastAsia"/>
                <w:sz w:val="16"/>
                <w:szCs w:val="16"/>
              </w:rPr>
              <w:t>欣賞感恩。</w:t>
            </w:r>
          </w:p>
          <w:p w:rsidR="0094720B" w:rsidRDefault="0094720B" w:rsidP="0094720B">
            <w:pPr>
              <w:spacing w:line="0" w:lineRule="atLeast"/>
              <w:rPr>
                <w:rFonts w:ascii="Times New Roman"/>
                <w:sz w:val="16"/>
                <w:szCs w:val="16"/>
              </w:rPr>
            </w:pPr>
            <w:r w:rsidRPr="0094720B">
              <w:rPr>
                <w:rFonts w:ascii="Times New Roman" w:hint="eastAsia"/>
                <w:sz w:val="16"/>
                <w:szCs w:val="16"/>
              </w:rPr>
              <w:t>品</w:t>
            </w:r>
            <w:r w:rsidRPr="0094720B">
              <w:rPr>
                <w:rFonts w:ascii="Times New Roman" w:hint="eastAsia"/>
                <w:sz w:val="16"/>
                <w:szCs w:val="16"/>
              </w:rPr>
              <w:t xml:space="preserve">J6 </w:t>
            </w:r>
            <w:r w:rsidRPr="0094720B">
              <w:rPr>
                <w:rFonts w:ascii="Times New Roman" w:hint="eastAsia"/>
                <w:sz w:val="16"/>
                <w:szCs w:val="16"/>
              </w:rPr>
              <w:t>關懷弱勢的意涵、策略，及其實踐與反思。</w:t>
            </w:r>
          </w:p>
          <w:p w:rsidR="0094720B" w:rsidRDefault="0094720B" w:rsidP="0094720B">
            <w:pPr>
              <w:spacing w:line="0" w:lineRule="atLeast"/>
              <w:rPr>
                <w:rFonts w:ascii="Times New Roman"/>
                <w:sz w:val="16"/>
                <w:szCs w:val="16"/>
              </w:rPr>
            </w:pPr>
            <w:r w:rsidRPr="0094720B">
              <w:rPr>
                <w:rFonts w:ascii="Times New Roman"/>
                <w:sz w:val="16"/>
                <w:szCs w:val="16"/>
              </w:rPr>
              <w:t>【</w:t>
            </w:r>
            <w:r>
              <w:rPr>
                <w:rFonts w:ascii="Times New Roman" w:hint="eastAsia"/>
                <w:sz w:val="16"/>
                <w:szCs w:val="16"/>
              </w:rPr>
              <w:t>生命</w:t>
            </w:r>
            <w:r w:rsidRPr="0094720B">
              <w:rPr>
                <w:rFonts w:ascii="Times New Roman"/>
                <w:sz w:val="16"/>
                <w:szCs w:val="16"/>
              </w:rPr>
              <w:t>教育】</w:t>
            </w:r>
          </w:p>
          <w:p w:rsidR="00C60A16" w:rsidRDefault="0094720B" w:rsidP="0094720B">
            <w:pPr>
              <w:spacing w:line="0" w:lineRule="atLeast"/>
              <w:rPr>
                <w:rFonts w:ascii="Times New Roman"/>
                <w:sz w:val="16"/>
                <w:szCs w:val="16"/>
              </w:rPr>
            </w:pPr>
            <w:r w:rsidRPr="0094720B">
              <w:rPr>
                <w:rFonts w:ascii="Times New Roman" w:hint="eastAsia"/>
                <w:sz w:val="16"/>
                <w:szCs w:val="16"/>
              </w:rPr>
              <w:t>生</w:t>
            </w:r>
            <w:r w:rsidRPr="0094720B">
              <w:rPr>
                <w:rFonts w:ascii="Times New Roman" w:hint="eastAsia"/>
                <w:sz w:val="16"/>
                <w:szCs w:val="16"/>
              </w:rPr>
              <w:t>J1</w:t>
            </w:r>
            <w:r w:rsidRPr="0094720B">
              <w:rPr>
                <w:rFonts w:ascii="Times New Roman" w:hint="eastAsia"/>
                <w:sz w:val="16"/>
                <w:szCs w:val="16"/>
              </w:rPr>
              <w:t>思考生活、學校與社區的公共議題，培養與他人理性溝通的素養。</w:t>
            </w:r>
          </w:p>
          <w:p w:rsidR="00C60A16" w:rsidRDefault="00C60A16" w:rsidP="00C60A16">
            <w:pPr>
              <w:spacing w:line="0" w:lineRule="atLeast"/>
              <w:rPr>
                <w:rFonts w:ascii="Times New Roman"/>
                <w:sz w:val="16"/>
                <w:szCs w:val="16"/>
              </w:rPr>
            </w:pPr>
            <w:r w:rsidRPr="00C60A16">
              <w:rPr>
                <w:rFonts w:ascii="Times New Roman" w:hint="eastAsia"/>
                <w:sz w:val="16"/>
                <w:szCs w:val="16"/>
              </w:rPr>
              <w:t>生</w:t>
            </w:r>
            <w:r w:rsidRPr="00C60A16">
              <w:rPr>
                <w:rFonts w:ascii="Times New Roman" w:hint="eastAsia"/>
                <w:sz w:val="16"/>
                <w:szCs w:val="16"/>
              </w:rPr>
              <w:t>J2</w:t>
            </w:r>
            <w:r w:rsidRPr="00C60A16">
              <w:rPr>
                <w:rFonts w:ascii="Times New Roman" w:hint="eastAsia"/>
                <w:sz w:val="16"/>
                <w:szCs w:val="16"/>
              </w:rPr>
              <w:t>探討完整的人的各個面向，包括身體與心理、理性與感性、自由與命定、境遇與嚮往，理解人的主體能動性，培養適切的自我觀。</w:t>
            </w:r>
          </w:p>
          <w:p w:rsidR="00C60A16" w:rsidRDefault="00C60A16" w:rsidP="00C60A16">
            <w:pPr>
              <w:spacing w:line="0" w:lineRule="atLeast"/>
              <w:rPr>
                <w:rFonts w:ascii="Times New Roman"/>
                <w:sz w:val="16"/>
                <w:szCs w:val="16"/>
              </w:rPr>
            </w:pPr>
            <w:r w:rsidRPr="00C60A16">
              <w:rPr>
                <w:rFonts w:ascii="Times New Roman" w:hint="eastAsia"/>
                <w:sz w:val="16"/>
                <w:szCs w:val="16"/>
              </w:rPr>
              <w:t>生</w:t>
            </w:r>
            <w:r w:rsidRPr="00C60A16">
              <w:rPr>
                <w:rFonts w:ascii="Times New Roman" w:hint="eastAsia"/>
                <w:sz w:val="16"/>
                <w:szCs w:val="16"/>
              </w:rPr>
              <w:t xml:space="preserve"> J5 </w:t>
            </w:r>
            <w:r w:rsidRPr="00C60A16">
              <w:rPr>
                <w:rFonts w:ascii="Times New Roman" w:hint="eastAsia"/>
                <w:sz w:val="16"/>
                <w:szCs w:val="16"/>
              </w:rPr>
              <w:t>覺察生活中的各種迷思，在生活作息、健康促進、飲食</w:t>
            </w:r>
            <w:r w:rsidRPr="00C60A16">
              <w:rPr>
                <w:rFonts w:ascii="Times New Roman" w:hint="eastAsia"/>
                <w:sz w:val="16"/>
                <w:szCs w:val="16"/>
              </w:rPr>
              <w:t xml:space="preserve"> </w:t>
            </w:r>
            <w:r w:rsidRPr="00C60A16">
              <w:rPr>
                <w:rFonts w:ascii="Times New Roman" w:hint="eastAsia"/>
                <w:sz w:val="16"/>
                <w:szCs w:val="16"/>
              </w:rPr>
              <w:t>運動、休閒娛樂、人我關係等課題上進行價值思辨，尋求解決之道。</w:t>
            </w:r>
          </w:p>
          <w:p w:rsidR="00C60A16" w:rsidRDefault="00C60A16" w:rsidP="00C60A16">
            <w:pPr>
              <w:spacing w:line="0" w:lineRule="atLeast"/>
              <w:rPr>
                <w:rFonts w:ascii="Times New Roman"/>
                <w:sz w:val="16"/>
                <w:szCs w:val="16"/>
              </w:rPr>
            </w:pPr>
            <w:r w:rsidRPr="00C60A16">
              <w:rPr>
                <w:rFonts w:ascii="Times New Roman"/>
                <w:sz w:val="16"/>
                <w:szCs w:val="16"/>
              </w:rPr>
              <w:t>【</w:t>
            </w:r>
            <w:r>
              <w:rPr>
                <w:rFonts w:ascii="Times New Roman" w:hint="eastAsia"/>
                <w:sz w:val="16"/>
                <w:szCs w:val="16"/>
              </w:rPr>
              <w:t>安全</w:t>
            </w:r>
            <w:r w:rsidRPr="00C60A16">
              <w:rPr>
                <w:rFonts w:ascii="Times New Roman"/>
                <w:sz w:val="16"/>
                <w:szCs w:val="16"/>
              </w:rPr>
              <w:t>教育】</w:t>
            </w:r>
          </w:p>
          <w:p w:rsidR="00C60A16" w:rsidRDefault="00C60A16" w:rsidP="00C60A16">
            <w:pPr>
              <w:spacing w:line="0" w:lineRule="atLeast"/>
              <w:rPr>
                <w:rFonts w:ascii="Times New Roman"/>
                <w:sz w:val="16"/>
                <w:szCs w:val="16"/>
              </w:rPr>
            </w:pPr>
            <w:r w:rsidRPr="00C60A16">
              <w:rPr>
                <w:rFonts w:ascii="Times New Roman" w:hint="eastAsia"/>
                <w:sz w:val="16"/>
                <w:szCs w:val="16"/>
              </w:rPr>
              <w:t>安</w:t>
            </w:r>
            <w:r w:rsidRPr="00C60A16">
              <w:rPr>
                <w:rFonts w:ascii="Times New Roman" w:hint="eastAsia"/>
                <w:sz w:val="16"/>
                <w:szCs w:val="16"/>
              </w:rPr>
              <w:t xml:space="preserve"> J1 </w:t>
            </w:r>
            <w:r w:rsidRPr="00C60A16">
              <w:rPr>
                <w:rFonts w:ascii="Times New Roman" w:hint="eastAsia"/>
                <w:sz w:val="16"/>
                <w:szCs w:val="16"/>
              </w:rPr>
              <w:t>理解安全教育的意義。</w:t>
            </w:r>
          </w:p>
          <w:p w:rsidR="00C60A16" w:rsidRDefault="00C60A16" w:rsidP="00C60A16">
            <w:pPr>
              <w:spacing w:line="0" w:lineRule="atLeast"/>
              <w:rPr>
                <w:rFonts w:ascii="Times New Roman"/>
                <w:sz w:val="16"/>
                <w:szCs w:val="16"/>
              </w:rPr>
            </w:pPr>
            <w:r w:rsidRPr="00C60A16">
              <w:rPr>
                <w:rFonts w:ascii="Times New Roman" w:hint="eastAsia"/>
                <w:sz w:val="16"/>
                <w:szCs w:val="16"/>
              </w:rPr>
              <w:t>安</w:t>
            </w:r>
            <w:r w:rsidRPr="00C60A16">
              <w:rPr>
                <w:rFonts w:ascii="Times New Roman" w:hint="eastAsia"/>
                <w:sz w:val="16"/>
                <w:szCs w:val="16"/>
              </w:rPr>
              <w:t xml:space="preserve"> J2 </w:t>
            </w:r>
            <w:r w:rsidRPr="00C60A16">
              <w:rPr>
                <w:rFonts w:ascii="Times New Roman" w:hint="eastAsia"/>
                <w:sz w:val="16"/>
                <w:szCs w:val="16"/>
              </w:rPr>
              <w:t>判斷常見的事故傷害</w:t>
            </w:r>
            <w:r>
              <w:rPr>
                <w:rFonts w:ascii="Times New Roman" w:hint="eastAsia"/>
                <w:sz w:val="16"/>
                <w:szCs w:val="16"/>
              </w:rPr>
              <w:t>。</w:t>
            </w:r>
          </w:p>
          <w:p w:rsidR="00C60A16" w:rsidRDefault="00C60A16" w:rsidP="00C60A16">
            <w:pPr>
              <w:spacing w:line="0" w:lineRule="atLeast"/>
              <w:rPr>
                <w:rFonts w:ascii="Times New Roman"/>
                <w:sz w:val="16"/>
                <w:szCs w:val="16"/>
              </w:rPr>
            </w:pPr>
            <w:r w:rsidRPr="00C60A16">
              <w:rPr>
                <w:rFonts w:ascii="Times New Roman"/>
                <w:sz w:val="16"/>
                <w:szCs w:val="16"/>
              </w:rPr>
              <w:t>【</w:t>
            </w:r>
            <w:r>
              <w:rPr>
                <w:rFonts w:ascii="Times New Roman" w:hint="eastAsia"/>
                <w:sz w:val="16"/>
                <w:szCs w:val="16"/>
              </w:rPr>
              <w:t>多元文化</w:t>
            </w:r>
            <w:r w:rsidRPr="00C60A16">
              <w:rPr>
                <w:rFonts w:ascii="Times New Roman"/>
                <w:sz w:val="16"/>
                <w:szCs w:val="16"/>
              </w:rPr>
              <w:t>教育】</w:t>
            </w:r>
          </w:p>
          <w:p w:rsidR="00C60A16" w:rsidRDefault="00C60A16" w:rsidP="00C60A16">
            <w:pPr>
              <w:spacing w:line="0" w:lineRule="atLeast"/>
              <w:rPr>
                <w:rFonts w:ascii="Times New Roman"/>
                <w:sz w:val="16"/>
                <w:szCs w:val="16"/>
              </w:rPr>
            </w:pPr>
            <w:r w:rsidRPr="00C60A16">
              <w:rPr>
                <w:rFonts w:ascii="Times New Roman" w:hint="eastAsia"/>
                <w:sz w:val="16"/>
                <w:szCs w:val="16"/>
              </w:rPr>
              <w:t>多</w:t>
            </w:r>
            <w:r w:rsidRPr="00C60A16">
              <w:rPr>
                <w:rFonts w:ascii="Times New Roman" w:hint="eastAsia"/>
                <w:sz w:val="16"/>
                <w:szCs w:val="16"/>
              </w:rPr>
              <w:t>J4</w:t>
            </w:r>
            <w:r w:rsidRPr="00C60A16">
              <w:rPr>
                <w:rFonts w:ascii="Times New Roman" w:hint="eastAsia"/>
                <w:sz w:val="16"/>
                <w:szCs w:val="16"/>
              </w:rPr>
              <w:t>了解不同群體間如何看待彼此的文化。</w:t>
            </w:r>
          </w:p>
          <w:p w:rsidR="00C60A16" w:rsidRDefault="00C60A16" w:rsidP="00C60A16">
            <w:pPr>
              <w:spacing w:line="0" w:lineRule="atLeast"/>
              <w:rPr>
                <w:rFonts w:ascii="Times New Roman"/>
                <w:sz w:val="16"/>
                <w:szCs w:val="16"/>
              </w:rPr>
            </w:pPr>
            <w:r w:rsidRPr="00C60A16">
              <w:rPr>
                <w:rFonts w:ascii="Times New Roman" w:hint="eastAsia"/>
                <w:sz w:val="16"/>
                <w:szCs w:val="16"/>
              </w:rPr>
              <w:t>多</w:t>
            </w:r>
            <w:r w:rsidRPr="00C60A16">
              <w:rPr>
                <w:rFonts w:ascii="Times New Roman" w:hint="eastAsia"/>
                <w:sz w:val="16"/>
                <w:szCs w:val="16"/>
              </w:rPr>
              <w:t>J5</w:t>
            </w:r>
            <w:r w:rsidRPr="00C60A16">
              <w:rPr>
                <w:rFonts w:ascii="Times New Roman" w:hint="eastAsia"/>
                <w:sz w:val="16"/>
                <w:szCs w:val="16"/>
              </w:rPr>
              <w:t>了解及尊重不同文化的習俗與禁忌。</w:t>
            </w:r>
          </w:p>
          <w:p w:rsidR="0094720B" w:rsidRDefault="00C60A16" w:rsidP="00C60A16">
            <w:pPr>
              <w:spacing w:line="0" w:lineRule="atLeast"/>
              <w:rPr>
                <w:rFonts w:ascii="Times New Roman"/>
                <w:sz w:val="16"/>
                <w:szCs w:val="16"/>
              </w:rPr>
            </w:pPr>
            <w:r w:rsidRPr="00C60A16">
              <w:rPr>
                <w:rFonts w:ascii="Times New Roman" w:hint="eastAsia"/>
                <w:sz w:val="16"/>
                <w:szCs w:val="16"/>
              </w:rPr>
              <w:t>多</w:t>
            </w:r>
            <w:r w:rsidRPr="00C60A16">
              <w:rPr>
                <w:rFonts w:ascii="Times New Roman" w:hint="eastAsia"/>
                <w:sz w:val="16"/>
                <w:szCs w:val="16"/>
              </w:rPr>
              <w:t>J6</w:t>
            </w:r>
            <w:r w:rsidRPr="00C60A16">
              <w:rPr>
                <w:rFonts w:ascii="Times New Roman" w:hint="eastAsia"/>
                <w:sz w:val="16"/>
                <w:szCs w:val="16"/>
              </w:rPr>
              <w:t>分析不同</w:t>
            </w:r>
            <w:r w:rsidRPr="00C60A16">
              <w:rPr>
                <w:rFonts w:ascii="Times New Roman" w:hint="eastAsia"/>
                <w:sz w:val="16"/>
                <w:szCs w:val="16"/>
              </w:rPr>
              <w:lastRenderedPageBreak/>
              <w:t>群體的文化如何影響社會與生活方式。</w:t>
            </w:r>
            <w:r w:rsidRPr="00C60A16">
              <w:rPr>
                <w:rFonts w:ascii="Times New Roman" w:hint="eastAsia"/>
                <w:sz w:val="16"/>
                <w:szCs w:val="16"/>
              </w:rPr>
              <w:t xml:space="preserve"> </w:t>
            </w:r>
          </w:p>
          <w:p w:rsidR="00C60A16" w:rsidRDefault="00C60A16" w:rsidP="00C60A16">
            <w:pPr>
              <w:spacing w:line="0" w:lineRule="atLeast"/>
              <w:rPr>
                <w:rFonts w:ascii="Times New Roman"/>
                <w:sz w:val="16"/>
                <w:szCs w:val="16"/>
              </w:rPr>
            </w:pPr>
            <w:r w:rsidRPr="00C60A16">
              <w:rPr>
                <w:rFonts w:ascii="Times New Roman" w:hint="eastAsia"/>
                <w:sz w:val="16"/>
                <w:szCs w:val="16"/>
              </w:rPr>
              <w:t>多</w:t>
            </w:r>
            <w:r w:rsidRPr="00C60A16">
              <w:rPr>
                <w:rFonts w:ascii="Times New Roman" w:hint="eastAsia"/>
                <w:sz w:val="16"/>
                <w:szCs w:val="16"/>
              </w:rPr>
              <w:t>J8</w:t>
            </w:r>
            <w:r w:rsidRPr="00C60A16">
              <w:rPr>
                <w:rFonts w:ascii="Times New Roman" w:hint="eastAsia"/>
                <w:sz w:val="16"/>
                <w:szCs w:val="16"/>
              </w:rPr>
              <w:t>探討不同文化接觸時可能產生的衝突、融合或創新。</w:t>
            </w:r>
          </w:p>
          <w:p w:rsidR="00C60A16" w:rsidRDefault="00C60A16" w:rsidP="00C60A16">
            <w:pPr>
              <w:spacing w:line="0" w:lineRule="atLeast"/>
              <w:rPr>
                <w:rFonts w:ascii="Times New Roman"/>
                <w:sz w:val="16"/>
                <w:szCs w:val="16"/>
              </w:rPr>
            </w:pPr>
            <w:r w:rsidRPr="00C60A16">
              <w:rPr>
                <w:rFonts w:ascii="Times New Roman"/>
                <w:sz w:val="16"/>
                <w:szCs w:val="16"/>
              </w:rPr>
              <w:t>【</w:t>
            </w:r>
            <w:r>
              <w:rPr>
                <w:rFonts w:ascii="Times New Roman" w:hint="eastAsia"/>
                <w:sz w:val="16"/>
                <w:szCs w:val="16"/>
              </w:rPr>
              <w:t>國際</w:t>
            </w:r>
            <w:r w:rsidRPr="00C60A16">
              <w:rPr>
                <w:rFonts w:ascii="Times New Roman"/>
                <w:sz w:val="16"/>
                <w:szCs w:val="16"/>
              </w:rPr>
              <w:t>教育】</w:t>
            </w:r>
          </w:p>
          <w:p w:rsidR="00C60A16" w:rsidRPr="0094720B" w:rsidRDefault="00C60A16" w:rsidP="00C60A16">
            <w:pPr>
              <w:spacing w:line="0" w:lineRule="atLeast"/>
              <w:rPr>
                <w:rFonts w:ascii="Times New Roman"/>
                <w:sz w:val="16"/>
                <w:szCs w:val="16"/>
              </w:rPr>
            </w:pPr>
            <w:r w:rsidRPr="00C60A16">
              <w:rPr>
                <w:rFonts w:ascii="Times New Roman" w:hint="eastAsia"/>
                <w:sz w:val="16"/>
                <w:szCs w:val="16"/>
              </w:rPr>
              <w:t>國</w:t>
            </w:r>
            <w:r w:rsidRPr="00C60A16">
              <w:rPr>
                <w:rFonts w:ascii="Times New Roman" w:hint="eastAsia"/>
                <w:sz w:val="16"/>
                <w:szCs w:val="16"/>
              </w:rPr>
              <w:t xml:space="preserve"> J4 </w:t>
            </w:r>
            <w:r w:rsidRPr="00C60A16">
              <w:rPr>
                <w:rFonts w:ascii="Times New Roman" w:hint="eastAsia"/>
                <w:sz w:val="16"/>
                <w:szCs w:val="16"/>
              </w:rPr>
              <w:t>尊重與欣賞世界不同文化的價值。</w:t>
            </w:r>
          </w:p>
        </w:tc>
        <w:tc>
          <w:tcPr>
            <w:tcW w:w="1276" w:type="dxa"/>
          </w:tcPr>
          <w:p w:rsidR="002C444B" w:rsidRPr="00404194" w:rsidRDefault="002C444B" w:rsidP="0088376F">
            <w:pPr>
              <w:spacing w:line="0" w:lineRule="atLeast"/>
              <w:rPr>
                <w:rFonts w:ascii="新細明體" w:hAnsi="新細明體"/>
                <w:sz w:val="16"/>
                <w:szCs w:val="16"/>
              </w:rPr>
            </w:pPr>
            <w:r w:rsidRPr="00404194">
              <w:rPr>
                <w:rFonts w:hAnsi="新細明體" w:hint="eastAsia"/>
                <w:sz w:val="16"/>
                <w:szCs w:val="16"/>
              </w:rPr>
              <w:lastRenderedPageBreak/>
              <w:t>投影片、圖片</w:t>
            </w:r>
            <w:r w:rsidR="0088376F">
              <w:rPr>
                <w:rFonts w:hAnsi="新細明體" w:hint="eastAsia"/>
                <w:sz w:val="16"/>
                <w:szCs w:val="16"/>
              </w:rPr>
              <w:t>、各類含醣食物</w:t>
            </w:r>
            <w:r w:rsidR="0088376F">
              <w:rPr>
                <w:rFonts w:hAnsi="新細明體" w:hint="eastAsia"/>
                <w:sz w:val="16"/>
                <w:szCs w:val="16"/>
              </w:rPr>
              <w:lastRenderedPageBreak/>
              <w:t>等</w:t>
            </w:r>
            <w:r w:rsidR="0088376F" w:rsidRPr="0088376F">
              <w:rPr>
                <w:rFonts w:hAnsi="新細明體" w:hint="eastAsia"/>
                <w:sz w:val="16"/>
                <w:szCs w:val="16"/>
              </w:rPr>
              <w:t>活動使用的相關器材、相關教學圖片。</w:t>
            </w:r>
          </w:p>
        </w:tc>
        <w:tc>
          <w:tcPr>
            <w:tcW w:w="1276" w:type="dxa"/>
          </w:tcPr>
          <w:p w:rsidR="00356C05" w:rsidRPr="00356C05" w:rsidRDefault="00392C2A" w:rsidP="00356C05">
            <w:pPr>
              <w:spacing w:line="0" w:lineRule="atLeast"/>
              <w:rPr>
                <w:sz w:val="16"/>
                <w:szCs w:val="16"/>
              </w:rPr>
            </w:pPr>
            <w:r w:rsidRPr="00392C2A">
              <w:rPr>
                <w:rFonts w:hint="eastAsia"/>
                <w:sz w:val="16"/>
                <w:szCs w:val="16"/>
              </w:rPr>
              <w:lastRenderedPageBreak/>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lastRenderedPageBreak/>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92C2A" w:rsidRDefault="00356C05" w:rsidP="00356C05">
            <w:pPr>
              <w:spacing w:line="0" w:lineRule="atLeast"/>
              <w:rPr>
                <w:sz w:val="16"/>
                <w:szCs w:val="16"/>
                <w:u w:val="single"/>
              </w:rPr>
            </w:pPr>
            <w:r w:rsidRPr="00356C05">
              <w:rPr>
                <w:rFonts w:hint="eastAsia"/>
                <w:sz w:val="16"/>
                <w:szCs w:val="16"/>
                <w:u w:val="single"/>
              </w:rPr>
              <w:t xml:space="preserve"> </w:t>
            </w:r>
            <w:r w:rsidR="00392C2A">
              <w:rPr>
                <w:rFonts w:hint="eastAsia"/>
                <w:sz w:val="16"/>
                <w:szCs w:val="16"/>
                <w:u w:val="single"/>
              </w:rPr>
              <w:t>健康與體育</w:t>
            </w:r>
          </w:p>
          <w:p w:rsidR="00356C05" w:rsidRPr="00356C05" w:rsidRDefault="00356C05" w:rsidP="00356C05">
            <w:pPr>
              <w:spacing w:line="0" w:lineRule="atLeast"/>
              <w:rPr>
                <w:sz w:val="16"/>
                <w:szCs w:val="16"/>
                <w:u w:val="single"/>
              </w:rPr>
            </w:pPr>
            <w:r w:rsidRPr="00356C05">
              <w:rPr>
                <w:sz w:val="16"/>
                <w:szCs w:val="16"/>
              </w:rPr>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392C2A" w:rsidRDefault="00356C05" w:rsidP="00392C2A">
            <w:pPr>
              <w:spacing w:line="0" w:lineRule="atLeast"/>
              <w:rPr>
                <w:sz w:val="16"/>
                <w:szCs w:val="16"/>
                <w:u w:val="single"/>
              </w:rPr>
            </w:pPr>
            <w:r w:rsidRPr="00356C05">
              <w:rPr>
                <w:rFonts w:hint="eastAsia"/>
                <w:sz w:val="16"/>
                <w:szCs w:val="16"/>
                <w:u w:val="single"/>
              </w:rPr>
              <w:t>＿</w:t>
            </w:r>
            <w:r w:rsidR="00392C2A">
              <w:rPr>
                <w:rFonts w:hint="eastAsia"/>
                <w:sz w:val="16"/>
                <w:szCs w:val="16"/>
                <w:u w:val="single"/>
              </w:rPr>
              <w:t>1</w:t>
            </w:r>
            <w:r w:rsidR="00392C2A">
              <w:rPr>
                <w:rFonts w:hint="eastAsia"/>
                <w:sz w:val="16"/>
                <w:szCs w:val="16"/>
                <w:u w:val="single"/>
              </w:rPr>
              <w:t>節</w:t>
            </w:r>
            <w:r w:rsidR="00392C2A">
              <w:rPr>
                <w:rFonts w:hint="eastAsia"/>
                <w:sz w:val="16"/>
                <w:szCs w:val="16"/>
                <w:u w:val="single"/>
              </w:rPr>
              <w:t xml:space="preserve"> </w:t>
            </w:r>
          </w:p>
          <w:p w:rsidR="002C444B" w:rsidRPr="00404194" w:rsidRDefault="002C444B" w:rsidP="00392C2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9</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第三章：生物體的營養</w:t>
            </w:r>
          </w:p>
          <w:p w:rsidR="002C444B" w:rsidRPr="00404194" w:rsidRDefault="002C444B" w:rsidP="00D9659A">
            <w:pPr>
              <w:spacing w:line="0" w:lineRule="atLeast"/>
              <w:rPr>
                <w:sz w:val="16"/>
                <w:szCs w:val="16"/>
              </w:rPr>
            </w:pPr>
            <w:r w:rsidRPr="00404194">
              <w:rPr>
                <w:rFonts w:ascii="Times New Roman" w:hint="eastAsia"/>
                <w:sz w:val="16"/>
                <w:szCs w:val="16"/>
              </w:rPr>
              <w:t>˙</w:t>
            </w:r>
            <w:r w:rsidRPr="00404194">
              <w:rPr>
                <w:rFonts w:ascii="Times New Roman" w:hint="eastAsia"/>
                <w:sz w:val="16"/>
                <w:szCs w:val="16"/>
              </w:rPr>
              <w:t>3-3</w:t>
            </w:r>
            <w:r w:rsidRPr="00404194">
              <w:rPr>
                <w:rFonts w:ascii="Times New Roman" w:hint="eastAsia"/>
                <w:sz w:val="16"/>
                <w:szCs w:val="16"/>
              </w:rPr>
              <w:t>植物如何製造養分（</w:t>
            </w:r>
            <w:r w:rsidRPr="00404194">
              <w:rPr>
                <w:rFonts w:ascii="Times New Roman" w:hint="eastAsia"/>
                <w:sz w:val="16"/>
                <w:szCs w:val="16"/>
              </w:rPr>
              <w:t>3</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pa-Ⅳ-1 </w:t>
            </w:r>
            <w:r w:rsidRPr="00404194">
              <w:rPr>
                <w:rFonts w:ascii="Times New Roman" w:hAnsi="Times New Roman"/>
                <w:kern w:val="0"/>
                <w:sz w:val="16"/>
                <w:szCs w:val="16"/>
              </w:rPr>
              <w:t>能分析歸納、製作圖表、使用資訊及數學等方法，整理資訊或數據。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ai-Ⅳ-1</w:t>
            </w:r>
            <w:r w:rsidRPr="00404194">
              <w:rPr>
                <w:rFonts w:ascii="Times New Roman" w:hAnsi="Times New Roman"/>
                <w:kern w:val="0"/>
                <w:sz w:val="16"/>
                <w:szCs w:val="16"/>
              </w:rPr>
              <w:t>動手實作解決問題或驗證自己想法，而獲得成就感。</w:t>
            </w:r>
            <w:r w:rsidRPr="00404194">
              <w:rPr>
                <w:rFonts w:ascii="Times New Roman" w:hAnsi="Times New Roman"/>
                <w:kern w:val="0"/>
                <w:sz w:val="16"/>
                <w:szCs w:val="16"/>
              </w:rPr>
              <w:t xml:space="preserve"> </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hAns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ti-IV-1</w:t>
            </w:r>
            <w:r w:rsidRPr="00404194">
              <w:rPr>
                <w:rFonts w:ascii="Times New Roman" w:hAnsi="Times New Roman"/>
                <w:kern w:val="0"/>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pe-Ⅳ-1 </w:t>
            </w:r>
            <w:r w:rsidRPr="00404194">
              <w:rPr>
                <w:rFonts w:ascii="Times New Roman" w:hAnsi="Times New Roman"/>
                <w:kern w:val="0"/>
                <w:sz w:val="16"/>
                <w:szCs w:val="16"/>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2C444B" w:rsidRPr="00404194" w:rsidRDefault="002C444B" w:rsidP="00D9659A">
            <w:pPr>
              <w:spacing w:line="0" w:lineRule="atLeast"/>
              <w:rPr>
                <w:sz w:val="16"/>
                <w:szCs w:val="16"/>
              </w:rPr>
            </w:pPr>
            <w:r w:rsidRPr="00404194">
              <w:rPr>
                <w:rFonts w:ascii="Times New Roman" w:hAnsi="Times New Roman"/>
                <w:kern w:val="0"/>
                <w:sz w:val="16"/>
                <w:szCs w:val="16"/>
              </w:rPr>
              <w:t>pc-Ⅳ-1</w:t>
            </w:r>
            <w:r w:rsidRPr="00404194">
              <w:rPr>
                <w:rFonts w:ascii="Times New Roman" w:hAnsi="Times New Roman"/>
                <w:kern w:val="0"/>
                <w:sz w:val="16"/>
                <w:szCs w:val="16"/>
              </w:rPr>
              <w:t>能理解同學的探究過程和結果（或經簡化過的科學報告），提出合理而且具有根據的疑問或意見。並能對問題、探究方法、證據及發現，彼此間的符應情形，進行檢核並提出可能的改善方案。</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Bc-</w:t>
            </w:r>
            <w:r w:rsidRPr="00404194">
              <w:rPr>
                <w:rFonts w:ascii="Times New Roman" w:hAnsi="Times New Roman" w:hint="eastAsia"/>
                <w:kern w:val="0"/>
                <w:sz w:val="16"/>
                <w:szCs w:val="16"/>
              </w:rPr>
              <w:t>Ⅳ</w:t>
            </w:r>
            <w:r w:rsidRPr="00404194">
              <w:rPr>
                <w:rFonts w:ascii="Times New Roman" w:hAnsi="Times New Roman"/>
                <w:kern w:val="0"/>
                <w:sz w:val="16"/>
                <w:szCs w:val="16"/>
              </w:rPr>
              <w:t>-</w:t>
            </w:r>
            <w:r w:rsidRPr="00404194">
              <w:rPr>
                <w:rFonts w:ascii="Times New Roman" w:hAnsi="Times New Roman" w:hint="eastAsia"/>
                <w:kern w:val="0"/>
                <w:sz w:val="16"/>
                <w:szCs w:val="16"/>
              </w:rPr>
              <w:t xml:space="preserve">2 </w:t>
            </w:r>
            <w:r w:rsidRPr="00404194">
              <w:rPr>
                <w:rFonts w:ascii="Times New Roman" w:hAnsi="Times New Roman" w:hint="eastAsia"/>
                <w:kern w:val="0"/>
                <w:sz w:val="16"/>
                <w:szCs w:val="16"/>
              </w:rPr>
              <w:t>細胞利用養分進行呼吸作用釋放能量，供生物生存所需。</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Bc-</w:t>
            </w:r>
            <w:r w:rsidRPr="00404194">
              <w:rPr>
                <w:rFonts w:ascii="Times New Roman" w:hAnsi="Times New Roman" w:hint="eastAsia"/>
                <w:kern w:val="0"/>
                <w:sz w:val="16"/>
                <w:szCs w:val="16"/>
              </w:rPr>
              <w:t>Ⅳ</w:t>
            </w:r>
            <w:r w:rsidRPr="00404194">
              <w:rPr>
                <w:rFonts w:ascii="Times New Roman" w:hAnsi="Times New Roman"/>
                <w:kern w:val="0"/>
                <w:sz w:val="16"/>
                <w:szCs w:val="16"/>
              </w:rPr>
              <w:t xml:space="preserve">-3 </w:t>
            </w:r>
            <w:r w:rsidRPr="00404194">
              <w:rPr>
                <w:rFonts w:ascii="Times New Roman" w:hAnsi="Times New Roman" w:hint="eastAsia"/>
                <w:kern w:val="0"/>
                <w:sz w:val="16"/>
                <w:szCs w:val="16"/>
              </w:rPr>
              <w:t>植物利用葉綠體進行光合作用，將二氧化碳和水轉變成醣類養分，並釋出氧氣；養分可供植物本身及動物生長所需。</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hint="eastAsia"/>
                <w:kern w:val="0"/>
                <w:sz w:val="16"/>
                <w:szCs w:val="16"/>
              </w:rPr>
              <w:t>Bc-</w:t>
            </w:r>
            <w:r w:rsidRPr="00404194">
              <w:rPr>
                <w:rFonts w:ascii="Times New Roman" w:hAnsi="Times New Roman" w:hint="eastAsia"/>
                <w:kern w:val="0"/>
                <w:sz w:val="16"/>
                <w:szCs w:val="16"/>
              </w:rPr>
              <w:t>Ⅳ</w:t>
            </w:r>
            <w:r w:rsidRPr="00404194">
              <w:rPr>
                <w:rFonts w:ascii="Times New Roman" w:hAnsi="Times New Roman" w:hint="eastAsia"/>
                <w:kern w:val="0"/>
                <w:sz w:val="16"/>
                <w:szCs w:val="16"/>
              </w:rPr>
              <w:t xml:space="preserve">-4 </w:t>
            </w:r>
            <w:r w:rsidRPr="00404194">
              <w:rPr>
                <w:rFonts w:ascii="Times New Roman" w:hAnsi="Times New Roman" w:hint="eastAsia"/>
                <w:kern w:val="0"/>
                <w:sz w:val="16"/>
                <w:szCs w:val="16"/>
              </w:rPr>
              <w:t>日光、二氧化碳和水分等因素會影響光合作用的進行，這些因素的影響可經由探究實驗來證實。</w:t>
            </w:r>
          </w:p>
          <w:p w:rsidR="002C444B" w:rsidRPr="00404194" w:rsidRDefault="002C444B" w:rsidP="00D9659A">
            <w:pPr>
              <w:spacing w:line="0" w:lineRule="atLeast"/>
              <w:rPr>
                <w:sz w:val="16"/>
                <w:szCs w:val="16"/>
              </w:rPr>
            </w:pPr>
            <w:r w:rsidRPr="00404194">
              <w:rPr>
                <w:rFonts w:ascii="Times New Roman" w:hAnsi="Times New Roman" w:hint="eastAsia"/>
                <w:kern w:val="0"/>
                <w:sz w:val="16"/>
                <w:szCs w:val="16"/>
              </w:rPr>
              <w:t>Ba-</w:t>
            </w:r>
            <w:r w:rsidRPr="00404194">
              <w:rPr>
                <w:rFonts w:ascii="Times New Roman" w:hAnsi="Times New Roman" w:hint="eastAsia"/>
                <w:kern w:val="0"/>
                <w:sz w:val="16"/>
                <w:szCs w:val="16"/>
              </w:rPr>
              <w:t>Ⅳ</w:t>
            </w:r>
            <w:r w:rsidRPr="00404194">
              <w:rPr>
                <w:rFonts w:ascii="Times New Roman" w:hAnsi="Times New Roman" w:hint="eastAsia"/>
                <w:kern w:val="0"/>
                <w:sz w:val="16"/>
                <w:szCs w:val="16"/>
              </w:rPr>
              <w:t>-2</w:t>
            </w:r>
            <w:r w:rsidRPr="00404194">
              <w:rPr>
                <w:rFonts w:ascii="Times New Roman" w:hAnsi="Times New Roman" w:hint="eastAsia"/>
                <w:kern w:val="0"/>
                <w:sz w:val="16"/>
                <w:szCs w:val="16"/>
              </w:rPr>
              <w:t>光合作用是將光能轉換成化學能；呼吸作用是將化學能轉換成熱能。</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235876" w:rsidRDefault="00235876" w:rsidP="00235876">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235876" w:rsidRDefault="00235876" w:rsidP="0023587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235876" w:rsidRDefault="00235876" w:rsidP="00235876">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J11 </w:t>
            </w:r>
            <w:r w:rsidRPr="00FA6FD4">
              <w:rPr>
                <w:rFonts w:ascii="Times New Roman" w:hint="eastAsia"/>
                <w:sz w:val="16"/>
                <w:szCs w:val="16"/>
              </w:rPr>
              <w:t>去除性別刻板與性別偏見的情感表達與溝通，具備與他人平等互動的能力。</w:t>
            </w:r>
          </w:p>
          <w:p w:rsidR="00235876" w:rsidRDefault="00235876" w:rsidP="00235876">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J12 </w:t>
            </w:r>
            <w:r w:rsidRPr="00FA6FD4">
              <w:rPr>
                <w:rFonts w:ascii="Times New Roman" w:hint="eastAsia"/>
                <w:sz w:val="16"/>
                <w:szCs w:val="16"/>
              </w:rPr>
              <w:t>省思與他人的性別權力關係，促進平</w:t>
            </w:r>
            <w:r w:rsidRPr="00FA6FD4">
              <w:rPr>
                <w:rFonts w:ascii="Times New Roman" w:hint="eastAsia"/>
                <w:sz w:val="16"/>
                <w:szCs w:val="16"/>
              </w:rPr>
              <w:t xml:space="preserve"> </w:t>
            </w:r>
            <w:r w:rsidRPr="00FA6FD4">
              <w:rPr>
                <w:rFonts w:ascii="Times New Roman" w:hint="eastAsia"/>
                <w:sz w:val="16"/>
                <w:szCs w:val="16"/>
              </w:rPr>
              <w:t>等與良好的互動。</w:t>
            </w:r>
          </w:p>
          <w:p w:rsidR="00235876" w:rsidRDefault="00235876" w:rsidP="00235876">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235876" w:rsidRPr="00102E5F" w:rsidRDefault="00235876" w:rsidP="0023587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235876" w:rsidRPr="00102E5F" w:rsidRDefault="00235876" w:rsidP="0023587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235876" w:rsidRDefault="00235876" w:rsidP="00235876">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235876" w:rsidRDefault="00235876" w:rsidP="0023587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J3 </w:t>
            </w:r>
            <w:r w:rsidRPr="00102E5F">
              <w:rPr>
                <w:rFonts w:ascii="Times New Roman" w:hint="eastAsia"/>
                <w:sz w:val="16"/>
                <w:szCs w:val="16"/>
              </w:rPr>
              <w:t>經由環境美學與自然文學了解自然環境的倫理價值。</w:t>
            </w:r>
            <w:r w:rsidRPr="00102E5F">
              <w:rPr>
                <w:rFonts w:ascii="Times New Roman" w:hint="eastAsia"/>
                <w:sz w:val="16"/>
                <w:szCs w:val="16"/>
              </w:rPr>
              <w:t xml:space="preserve"> </w:t>
            </w:r>
          </w:p>
          <w:p w:rsidR="00235876" w:rsidRPr="00102E5F" w:rsidRDefault="00235876" w:rsidP="0023587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J14 </w:t>
            </w:r>
            <w:r w:rsidRPr="00102E5F">
              <w:rPr>
                <w:rFonts w:ascii="Times New Roman" w:hint="eastAsia"/>
                <w:sz w:val="16"/>
                <w:szCs w:val="16"/>
              </w:rPr>
              <w:t>了解能</w:t>
            </w:r>
            <w:r w:rsidRPr="00102E5F">
              <w:rPr>
                <w:rFonts w:ascii="Times New Roman" w:hint="eastAsia"/>
                <w:sz w:val="16"/>
                <w:szCs w:val="16"/>
              </w:rPr>
              <w:lastRenderedPageBreak/>
              <w:t>量流動及物質循環與生態系統運作的關係。</w:t>
            </w:r>
            <w:r w:rsidRPr="00102E5F">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能源</w:t>
            </w:r>
            <w:r w:rsidRPr="00102E5F">
              <w:rPr>
                <w:rFonts w:ascii="Times New Roman"/>
                <w:sz w:val="16"/>
                <w:szCs w:val="16"/>
              </w:rPr>
              <w:t>教育】</w:t>
            </w:r>
          </w:p>
          <w:p w:rsidR="00235876" w:rsidRDefault="00235876" w:rsidP="00235876">
            <w:pPr>
              <w:spacing w:line="0" w:lineRule="atLeast"/>
              <w:rPr>
                <w:rFonts w:ascii="Times New Roman"/>
                <w:sz w:val="16"/>
                <w:szCs w:val="16"/>
              </w:rPr>
            </w:pPr>
            <w:r w:rsidRPr="00102E5F">
              <w:rPr>
                <w:rFonts w:ascii="Times New Roman" w:hint="eastAsia"/>
                <w:sz w:val="16"/>
                <w:szCs w:val="16"/>
              </w:rPr>
              <w:t>能</w:t>
            </w:r>
            <w:r w:rsidRPr="00102E5F">
              <w:rPr>
                <w:rFonts w:ascii="Times New Roman" w:hint="eastAsia"/>
                <w:sz w:val="16"/>
                <w:szCs w:val="16"/>
              </w:rPr>
              <w:t xml:space="preserve"> J2 </w:t>
            </w:r>
            <w:r w:rsidRPr="00102E5F">
              <w:rPr>
                <w:rFonts w:ascii="Times New Roman" w:hint="eastAsia"/>
                <w:sz w:val="16"/>
                <w:szCs w:val="16"/>
              </w:rPr>
              <w:t>了解減少使用傳統能源對環境的影響。</w:t>
            </w:r>
            <w:r w:rsidRPr="00102E5F">
              <w:rPr>
                <w:rFonts w:ascii="Times New Roman" w:hint="eastAsia"/>
                <w:sz w:val="16"/>
                <w:szCs w:val="16"/>
              </w:rPr>
              <w:t xml:space="preserve"> </w:t>
            </w:r>
          </w:p>
          <w:p w:rsidR="00235876" w:rsidRPr="00102E5F" w:rsidRDefault="00235876" w:rsidP="00235876">
            <w:pPr>
              <w:spacing w:line="0" w:lineRule="atLeast"/>
              <w:rPr>
                <w:rFonts w:ascii="Times New Roman"/>
                <w:sz w:val="16"/>
                <w:szCs w:val="16"/>
              </w:rPr>
            </w:pPr>
            <w:r w:rsidRPr="00102E5F">
              <w:rPr>
                <w:rFonts w:ascii="Times New Roman" w:hint="eastAsia"/>
                <w:sz w:val="16"/>
                <w:szCs w:val="16"/>
              </w:rPr>
              <w:t>能</w:t>
            </w:r>
            <w:r w:rsidRPr="00102E5F">
              <w:rPr>
                <w:rFonts w:ascii="Times New Roman" w:hint="eastAsia"/>
                <w:sz w:val="16"/>
                <w:szCs w:val="16"/>
              </w:rPr>
              <w:t xml:space="preserve"> J4 </w:t>
            </w:r>
            <w:r w:rsidRPr="00102E5F">
              <w:rPr>
                <w:rFonts w:ascii="Times New Roman" w:hint="eastAsia"/>
                <w:sz w:val="16"/>
                <w:szCs w:val="16"/>
              </w:rPr>
              <w:t>了解各種能量形式的轉換。</w:t>
            </w:r>
            <w:r w:rsidRPr="00102E5F">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235876" w:rsidRDefault="00235876" w:rsidP="00235876">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J2 </w:t>
            </w:r>
            <w:r w:rsidRPr="00102E5F">
              <w:rPr>
                <w:rFonts w:ascii="Times New Roman" w:hint="eastAsia"/>
                <w:sz w:val="16"/>
                <w:szCs w:val="16"/>
              </w:rPr>
              <w:t>探討社會與自然環境對個人及家庭的影響。</w:t>
            </w:r>
          </w:p>
          <w:p w:rsidR="00235876" w:rsidRDefault="00235876" w:rsidP="0023587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J2 </w:t>
            </w:r>
            <w:r w:rsidRPr="0060676A">
              <w:rPr>
                <w:rFonts w:ascii="Times New Roman" w:hint="eastAsia"/>
                <w:sz w:val="16"/>
                <w:szCs w:val="16"/>
              </w:rPr>
              <w:t>重視群體規範與榮譽。</w:t>
            </w:r>
            <w:r w:rsidRPr="0060676A">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235876" w:rsidRDefault="00235876" w:rsidP="0023587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235876" w:rsidRDefault="00235876" w:rsidP="00235876">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235876" w:rsidRDefault="00235876" w:rsidP="0023587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資訊</w:t>
            </w:r>
            <w:r w:rsidRPr="0060676A">
              <w:rPr>
                <w:rFonts w:ascii="Times New Roman"/>
                <w:sz w:val="16"/>
                <w:szCs w:val="16"/>
              </w:rPr>
              <w:t>教育】</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E2 </w:t>
            </w:r>
            <w:r w:rsidRPr="0060676A">
              <w:rPr>
                <w:rFonts w:ascii="Times New Roman" w:hint="eastAsia"/>
                <w:sz w:val="16"/>
                <w:szCs w:val="16"/>
              </w:rPr>
              <w:t>使用資訊科技解決生活中簡單的問題。</w:t>
            </w:r>
            <w:r w:rsidRPr="0060676A">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E3 </w:t>
            </w:r>
            <w:r w:rsidRPr="0060676A">
              <w:rPr>
                <w:rFonts w:ascii="Times New Roman" w:hint="eastAsia"/>
                <w:sz w:val="16"/>
                <w:szCs w:val="16"/>
              </w:rPr>
              <w:t>應用運算思維描述問題解決的方法。</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E6 </w:t>
            </w:r>
            <w:r w:rsidRPr="0060676A">
              <w:rPr>
                <w:rFonts w:ascii="Times New Roman" w:hint="eastAsia"/>
                <w:sz w:val="16"/>
                <w:szCs w:val="16"/>
              </w:rPr>
              <w:t>認識與使用資訊科技以表達想法。</w:t>
            </w:r>
            <w:r w:rsidRPr="0060676A">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lastRenderedPageBreak/>
              <w:t>安</w:t>
            </w:r>
            <w:r w:rsidRPr="0060676A">
              <w:rPr>
                <w:rFonts w:ascii="Times New Roman" w:hint="eastAsia"/>
                <w:sz w:val="16"/>
                <w:szCs w:val="16"/>
              </w:rPr>
              <w:t xml:space="preserve"> J1 </w:t>
            </w:r>
            <w:r w:rsidRPr="0060676A">
              <w:rPr>
                <w:rFonts w:ascii="Times New Roman" w:hint="eastAsia"/>
                <w:sz w:val="16"/>
                <w:szCs w:val="16"/>
              </w:rPr>
              <w:t>理解安全教育的意義。</w:t>
            </w:r>
            <w:r w:rsidRPr="0060676A">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J2 </w:t>
            </w:r>
            <w:r w:rsidRPr="0060676A">
              <w:rPr>
                <w:rFonts w:ascii="Times New Roman" w:hint="eastAsia"/>
                <w:sz w:val="16"/>
                <w:szCs w:val="16"/>
              </w:rPr>
              <w:t>判斷常見的事故傷害</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J3 </w:t>
            </w:r>
            <w:r w:rsidRPr="0060676A">
              <w:rPr>
                <w:rFonts w:ascii="Times New Roman" w:hint="eastAsia"/>
                <w:sz w:val="16"/>
                <w:szCs w:val="16"/>
              </w:rPr>
              <w:t>了解日常生活容易發生事故的原因。</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J4 </w:t>
            </w:r>
            <w:r w:rsidRPr="0060676A">
              <w:rPr>
                <w:rFonts w:ascii="Times New Roman" w:hint="eastAsia"/>
                <w:sz w:val="16"/>
                <w:szCs w:val="16"/>
              </w:rPr>
              <w:t>探討日常生活發生事故的影響因素。</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J8 </w:t>
            </w:r>
            <w:r w:rsidRPr="0060676A">
              <w:rPr>
                <w:rFonts w:ascii="Times New Roman" w:hint="eastAsia"/>
                <w:sz w:val="16"/>
                <w:szCs w:val="16"/>
              </w:rPr>
              <w:t>演練校園災害預防的課題。</w:t>
            </w:r>
            <w:r w:rsidRPr="0060676A">
              <w:rPr>
                <w:rFonts w:ascii="Times New Roman" w:hint="eastAsia"/>
                <w:sz w:val="16"/>
                <w:szCs w:val="16"/>
              </w:rPr>
              <w:t xml:space="preserve"> </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J9 </w:t>
            </w:r>
            <w:r w:rsidRPr="0060676A">
              <w:rPr>
                <w:rFonts w:ascii="Times New Roman" w:hint="eastAsia"/>
                <w:sz w:val="16"/>
                <w:szCs w:val="16"/>
              </w:rPr>
              <w:t>遵守環境設施設備的安全守則。</w:t>
            </w:r>
          </w:p>
          <w:p w:rsidR="00235876" w:rsidRPr="0060676A" w:rsidRDefault="00235876" w:rsidP="00235876">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J11 </w:t>
            </w:r>
            <w:r w:rsidRPr="0060676A">
              <w:rPr>
                <w:rFonts w:ascii="Times New Roman" w:hint="eastAsia"/>
                <w:sz w:val="16"/>
                <w:szCs w:val="16"/>
              </w:rPr>
              <w:t>學習創傷救護技能。</w:t>
            </w:r>
            <w:r w:rsidRPr="0060676A">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235876" w:rsidRPr="00CD538B" w:rsidRDefault="00235876" w:rsidP="0023587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235876" w:rsidRPr="00CD538B" w:rsidRDefault="00235876" w:rsidP="0023587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J2 </w:t>
            </w:r>
            <w:r w:rsidRPr="00CD538B">
              <w:rPr>
                <w:rFonts w:ascii="Times New Roman" w:hint="eastAsia"/>
                <w:sz w:val="16"/>
                <w:szCs w:val="16"/>
              </w:rPr>
              <w:t>發展跨文本的比對、分析、深究的能力，以判讀文本知識的正確性。</w:t>
            </w:r>
            <w:r w:rsidRPr="00CD538B">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235876" w:rsidRPr="00CD538B" w:rsidRDefault="00235876" w:rsidP="0023587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235876" w:rsidRPr="00CD538B" w:rsidRDefault="00235876" w:rsidP="0023587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p>
          <w:p w:rsidR="00235876" w:rsidRDefault="00235876" w:rsidP="0023587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J9 </w:t>
            </w:r>
            <w:r w:rsidRPr="00CD538B">
              <w:rPr>
                <w:rFonts w:ascii="Times New Roman" w:hint="eastAsia"/>
                <w:sz w:val="16"/>
                <w:szCs w:val="16"/>
              </w:rPr>
              <w:t>樂於參與閱讀相關的學習活動，並與他人交流。</w:t>
            </w:r>
          </w:p>
          <w:p w:rsidR="00FA6FD4" w:rsidRPr="00235876" w:rsidRDefault="00235876" w:rsidP="003824A8">
            <w:pPr>
              <w:spacing w:line="0" w:lineRule="atLeast"/>
              <w:rPr>
                <w:rFonts w:ascii="Times New Roman"/>
                <w:sz w:val="16"/>
                <w:szCs w:val="16"/>
              </w:rPr>
            </w:pPr>
            <w:r w:rsidRPr="00CD538B">
              <w:rPr>
                <w:rFonts w:ascii="Times New Roman" w:hint="eastAsia"/>
                <w:sz w:val="16"/>
                <w:szCs w:val="16"/>
              </w:rPr>
              <w:lastRenderedPageBreak/>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2C444B" w:rsidRPr="00404194" w:rsidRDefault="0088376F" w:rsidP="0088376F">
            <w:pPr>
              <w:pStyle w:val="af6"/>
              <w:spacing w:line="240" w:lineRule="exact"/>
              <w:rPr>
                <w:rFonts w:ascii="新細明體" w:eastAsia="新細明體" w:hAnsi="新細明體"/>
                <w:sz w:val="16"/>
                <w:szCs w:val="16"/>
              </w:rPr>
            </w:pPr>
            <w:r w:rsidRPr="0088376F">
              <w:rPr>
                <w:rFonts w:ascii="Calibri" w:eastAsia="新細明體" w:hAnsi="新細明體" w:cs="Times New Roman" w:hint="eastAsia"/>
                <w:sz w:val="16"/>
                <w:szCs w:val="16"/>
              </w:rPr>
              <w:lastRenderedPageBreak/>
              <w:t>投影片、圖片、</w:t>
            </w:r>
            <w:r>
              <w:rPr>
                <w:rFonts w:ascii="Calibri" w:eastAsia="新細明體" w:hAnsi="新細明體" w:cs="Times New Roman" w:hint="eastAsia"/>
                <w:sz w:val="16"/>
                <w:szCs w:val="16"/>
              </w:rPr>
              <w:t>燒杯、碘液與</w:t>
            </w:r>
            <w:r w:rsidRPr="0088376F">
              <w:rPr>
                <w:rFonts w:ascii="Calibri" w:eastAsia="新細明體" w:hAnsi="新細明體" w:cs="Times New Roman" w:hint="eastAsia"/>
                <w:sz w:val="16"/>
                <w:szCs w:val="16"/>
              </w:rPr>
              <w:t>各類</w:t>
            </w:r>
            <w:r>
              <w:rPr>
                <w:rFonts w:ascii="Calibri" w:eastAsia="新細明體" w:hAnsi="新細明體" w:cs="Times New Roman" w:hint="eastAsia"/>
                <w:sz w:val="16"/>
                <w:szCs w:val="16"/>
              </w:rPr>
              <w:t>葉片</w:t>
            </w:r>
            <w:r w:rsidRPr="0088376F">
              <w:rPr>
                <w:rFonts w:ascii="Calibri" w:eastAsia="新細明體" w:hAnsi="新細明體" w:cs="Times New Roman" w:hint="eastAsia"/>
                <w:sz w:val="16"/>
                <w:szCs w:val="16"/>
              </w:rPr>
              <w:t>等活動使用的相關器材、相關教學圖片。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0</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第三章：生物體的營養</w:t>
            </w:r>
          </w:p>
          <w:p w:rsidR="002C444B" w:rsidRPr="00404194" w:rsidRDefault="002C444B" w:rsidP="00D9659A">
            <w:pPr>
              <w:spacing w:line="0" w:lineRule="atLeast"/>
              <w:rPr>
                <w:sz w:val="16"/>
                <w:szCs w:val="16"/>
              </w:rPr>
            </w:pPr>
            <w:r w:rsidRPr="00404194">
              <w:rPr>
                <w:rFonts w:ascii="Times New Roman" w:hint="eastAsia"/>
                <w:sz w:val="16"/>
                <w:szCs w:val="16"/>
              </w:rPr>
              <w:t>˙</w:t>
            </w:r>
            <w:r w:rsidRPr="00404194">
              <w:rPr>
                <w:rFonts w:ascii="Times New Roman" w:hint="eastAsia"/>
                <w:sz w:val="16"/>
                <w:szCs w:val="16"/>
              </w:rPr>
              <w:t>3-4</w:t>
            </w:r>
            <w:r w:rsidRPr="00404194">
              <w:rPr>
                <w:rFonts w:ascii="Times New Roman" w:hint="eastAsia"/>
                <w:sz w:val="16"/>
                <w:szCs w:val="16"/>
              </w:rPr>
              <w:t>人體如何獲得養分（</w:t>
            </w:r>
            <w:r w:rsidRPr="00404194">
              <w:rPr>
                <w:rFonts w:ascii="Times New Roman" w:hint="eastAsia"/>
                <w:sz w:val="16"/>
                <w:szCs w:val="16"/>
              </w:rPr>
              <w:t>3</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hAns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ah-Ⅳ-1</w:t>
            </w:r>
            <w:r w:rsidRPr="00404194">
              <w:rPr>
                <w:rFonts w:ascii="Times New Roman" w:hAnsi="Times New Roman"/>
                <w:kern w:val="0"/>
                <w:sz w:val="16"/>
                <w:szCs w:val="16"/>
              </w:rPr>
              <w:t>對於有關科學發現的報導，甚至權威的解釋（例如：報章雜誌的報導或書本上的解釋），能抱持懷疑的態度，評估其推論的證據是否充分且可信賴。</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ah -Ⅳ-2 </w:t>
            </w:r>
            <w:r w:rsidRPr="00404194">
              <w:rPr>
                <w:rFonts w:ascii="Times New Roman" w:hAnsi="Times New Roman"/>
                <w:kern w:val="0"/>
                <w:sz w:val="16"/>
                <w:szCs w:val="16"/>
              </w:rPr>
              <w:t>應用所學到的科學知識與科學探究方法幫助自己做出最佳的決定。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0" w:lineRule="atLeast"/>
              <w:rPr>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Db-Ⅳ-1 </w:t>
            </w:r>
            <w:r w:rsidRPr="00404194">
              <w:rPr>
                <w:rFonts w:ascii="Times New Roman" w:hAnsi="Times New Roman"/>
                <w:kern w:val="0"/>
                <w:sz w:val="16"/>
                <w:szCs w:val="16"/>
              </w:rPr>
              <w:t>動物體（以人體為例）經由攝食、消化、吸收獲得所需的養分。</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Db-Ⅳ-2 </w:t>
            </w:r>
            <w:r w:rsidRPr="00404194">
              <w:rPr>
                <w:rFonts w:ascii="Times New Roman" w:hAnsi="Times New Roman"/>
                <w:kern w:val="0"/>
                <w:sz w:val="16"/>
                <w:szCs w:val="16"/>
              </w:rPr>
              <w:t>動物體（以人體為例）的循環系統能將體內的物質運輸至各細胞處，並進行物質交換。並經由心跳、心音及脈搏的探測，以了解循環系統的運作情形。</w:t>
            </w:r>
            <w:r w:rsidRPr="00404194">
              <w:rPr>
                <w:rFonts w:ascii="Times New Roman" w:hAnsi="Times New Roman"/>
                <w:kern w:val="0"/>
                <w:sz w:val="16"/>
                <w:szCs w:val="16"/>
              </w:rPr>
              <w:t xml:space="preserve"> </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t xml:space="preserve">INa-Ⅳ-1 </w:t>
            </w:r>
            <w:r w:rsidRPr="00404194">
              <w:rPr>
                <w:rFonts w:ascii="Times New Roman" w:hAnsi="Times New Roman"/>
                <w:kern w:val="0"/>
                <w:sz w:val="16"/>
                <w:szCs w:val="16"/>
              </w:rPr>
              <w:t>能量有多種不同的形式。</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AB135B" w:rsidRDefault="00AB135B" w:rsidP="00AB135B">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AB135B" w:rsidRDefault="00AB135B" w:rsidP="00AB135B">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AB135B" w:rsidRDefault="00AB135B" w:rsidP="00AB135B">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AB135B" w:rsidRDefault="00AB135B" w:rsidP="00AB135B">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AB135B" w:rsidRDefault="00AB135B" w:rsidP="00AB135B">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J10 </w:t>
            </w:r>
            <w:r w:rsidRPr="00077074">
              <w:rPr>
                <w:rFonts w:ascii="Times New Roman" w:hint="eastAsia"/>
                <w:sz w:val="16"/>
                <w:szCs w:val="16"/>
              </w:rPr>
              <w:t>探究社會中資源運用與分配的性別不平等，並提出解決策略。</w:t>
            </w:r>
          </w:p>
          <w:p w:rsidR="00AB135B" w:rsidRDefault="00AB135B" w:rsidP="00AB135B">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AB135B" w:rsidRDefault="00AB135B" w:rsidP="00AB135B">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AB135B" w:rsidRPr="00102E5F" w:rsidRDefault="00AB135B" w:rsidP="00AB135B">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AB135B" w:rsidRPr="00102E5F" w:rsidRDefault="00AB135B" w:rsidP="00AB135B">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了解人身自由權，並具有自我保護的知能。</w:t>
            </w:r>
          </w:p>
          <w:p w:rsidR="00AB135B" w:rsidRDefault="00AB135B" w:rsidP="00AB135B">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AB135B" w:rsidRPr="00102E5F" w:rsidRDefault="00AB135B" w:rsidP="00AB135B">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2C444B" w:rsidRDefault="00AB135B" w:rsidP="00AB135B">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J6 </w:t>
            </w:r>
            <w:r w:rsidRPr="00102E5F">
              <w:rPr>
                <w:rFonts w:ascii="Times New Roman" w:hint="eastAsia"/>
                <w:sz w:val="16"/>
                <w:szCs w:val="16"/>
              </w:rPr>
              <w:t>了解世</w:t>
            </w:r>
            <w:r w:rsidRPr="00102E5F">
              <w:rPr>
                <w:rFonts w:ascii="Times New Roman" w:hint="eastAsia"/>
                <w:sz w:val="16"/>
                <w:szCs w:val="16"/>
              </w:rPr>
              <w:lastRenderedPageBreak/>
              <w:t>界人口數量增加、糧食供給與營養的永續議題。</w:t>
            </w:r>
          </w:p>
          <w:p w:rsidR="00AB135B" w:rsidRDefault="00AB135B" w:rsidP="00AB135B">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AB135B" w:rsidRPr="00102E5F" w:rsidRDefault="00AB135B" w:rsidP="00AB135B">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J1 </w:t>
            </w:r>
            <w:r w:rsidRPr="00102E5F">
              <w:rPr>
                <w:rFonts w:ascii="Times New Roman" w:hint="eastAsia"/>
                <w:sz w:val="16"/>
                <w:szCs w:val="16"/>
              </w:rPr>
              <w:t>分析家庭的發展歷程。</w:t>
            </w:r>
            <w:r w:rsidRPr="00102E5F">
              <w:rPr>
                <w:rFonts w:ascii="Times New Roman" w:hint="eastAsia"/>
                <w:sz w:val="16"/>
                <w:szCs w:val="16"/>
              </w:rPr>
              <w:t xml:space="preserve"> </w:t>
            </w:r>
          </w:p>
          <w:p w:rsidR="00AB135B" w:rsidRDefault="00AB135B" w:rsidP="00AB135B">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J2 </w:t>
            </w:r>
            <w:r w:rsidRPr="00102E5F">
              <w:rPr>
                <w:rFonts w:ascii="Times New Roman" w:hint="eastAsia"/>
                <w:sz w:val="16"/>
                <w:szCs w:val="16"/>
              </w:rPr>
              <w:t>探討社會與自然環境對個人及家庭的影響。</w:t>
            </w:r>
          </w:p>
          <w:p w:rsidR="00AB135B" w:rsidRPr="00102E5F" w:rsidRDefault="00AB135B" w:rsidP="00AB135B">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J7 </w:t>
            </w:r>
            <w:r w:rsidRPr="00102E5F">
              <w:rPr>
                <w:rFonts w:ascii="Times New Roman" w:hint="eastAsia"/>
                <w:sz w:val="16"/>
                <w:szCs w:val="16"/>
              </w:rPr>
              <w:t>運用家庭資源，規劃個人生活目標。</w:t>
            </w:r>
            <w:r w:rsidRPr="00102E5F">
              <w:rPr>
                <w:rFonts w:ascii="Times New Roman" w:hint="eastAsia"/>
                <w:sz w:val="16"/>
                <w:szCs w:val="16"/>
              </w:rPr>
              <w:t xml:space="preserve"> </w:t>
            </w:r>
          </w:p>
          <w:p w:rsidR="00AB135B" w:rsidRPr="00102E5F" w:rsidRDefault="00AB135B" w:rsidP="00AB135B">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J8 </w:t>
            </w:r>
            <w:r w:rsidRPr="00102E5F">
              <w:rPr>
                <w:rFonts w:ascii="Times New Roman" w:hint="eastAsia"/>
                <w:sz w:val="16"/>
                <w:szCs w:val="16"/>
              </w:rPr>
              <w:t>探討家庭消費與財物管理策略。</w:t>
            </w:r>
            <w:r w:rsidRPr="00102E5F">
              <w:rPr>
                <w:rFonts w:ascii="Times New Roman" w:hint="eastAsia"/>
                <w:sz w:val="16"/>
                <w:szCs w:val="16"/>
              </w:rPr>
              <w:t xml:space="preserve"> </w:t>
            </w:r>
          </w:p>
          <w:p w:rsidR="00AB135B" w:rsidRDefault="00AB135B" w:rsidP="00AB135B">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AB135B" w:rsidRDefault="00AB135B" w:rsidP="00AB135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AB135B" w:rsidRPr="0060676A" w:rsidRDefault="00AB135B" w:rsidP="00AB135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AB135B" w:rsidRPr="0060676A" w:rsidRDefault="00AB135B" w:rsidP="00AB135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AB135B" w:rsidRDefault="00AB135B" w:rsidP="00AB135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關懷弱勢的意涵、策略，及其實踐與反思。</w:t>
            </w:r>
            <w:r w:rsidRPr="0060676A">
              <w:rPr>
                <w:rFonts w:ascii="Times New Roman" w:hint="eastAsia"/>
                <w:sz w:val="16"/>
                <w:szCs w:val="16"/>
              </w:rPr>
              <w:t xml:space="preserve"> </w:t>
            </w:r>
          </w:p>
          <w:p w:rsidR="00AB135B" w:rsidRDefault="00AB135B" w:rsidP="00AB135B">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AB135B" w:rsidRDefault="00AB135B" w:rsidP="00AB135B">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AB135B" w:rsidRPr="0060676A" w:rsidRDefault="00AB135B" w:rsidP="00AB135B">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AB135B" w:rsidRDefault="00AB135B" w:rsidP="00AB135B">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w:t>
            </w:r>
            <w:r w:rsidRPr="0060676A">
              <w:rPr>
                <w:rFonts w:ascii="Times New Roman" w:hint="eastAsia"/>
                <w:sz w:val="16"/>
                <w:szCs w:val="16"/>
              </w:rPr>
              <w:lastRenderedPageBreak/>
              <w:t>意義之間的關係。</w:t>
            </w:r>
            <w:r w:rsidRPr="0060676A">
              <w:rPr>
                <w:rFonts w:ascii="Times New Roman" w:hint="eastAsia"/>
                <w:sz w:val="16"/>
                <w:szCs w:val="16"/>
              </w:rPr>
              <w:t xml:space="preserve"> </w:t>
            </w:r>
          </w:p>
          <w:p w:rsidR="00AB135B" w:rsidRDefault="00AB135B" w:rsidP="00AB135B">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J5 </w:t>
            </w:r>
            <w:r w:rsidRPr="0060676A">
              <w:rPr>
                <w:rFonts w:ascii="Times New Roman" w:hint="eastAsia"/>
                <w:sz w:val="16"/>
                <w:szCs w:val="16"/>
              </w:rPr>
              <w:t>覺察生活中的各種迷思，在生活作息、健康促進、飲食運動、休閒娛樂、人我關係等課題上進行價值思辨，尋求解決之道。</w:t>
            </w:r>
          </w:p>
          <w:p w:rsidR="002822A5" w:rsidRDefault="002822A5" w:rsidP="002822A5">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資訊</w:t>
            </w:r>
            <w:r w:rsidRPr="0060676A">
              <w:rPr>
                <w:rFonts w:ascii="Times New Roman"/>
                <w:sz w:val="16"/>
                <w:szCs w:val="16"/>
              </w:rPr>
              <w:t>教育】</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E2 </w:t>
            </w:r>
            <w:r w:rsidRPr="0060676A">
              <w:rPr>
                <w:rFonts w:ascii="Times New Roman" w:hint="eastAsia"/>
                <w:sz w:val="16"/>
                <w:szCs w:val="16"/>
              </w:rPr>
              <w:t>使用資訊科技解決生活中簡單的問題。</w:t>
            </w:r>
            <w:r w:rsidRPr="0060676A">
              <w:rPr>
                <w:rFonts w:ascii="Times New Roman" w:hint="eastAsia"/>
                <w:sz w:val="16"/>
                <w:szCs w:val="16"/>
              </w:rPr>
              <w:t xml:space="preserve"> </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E7 </w:t>
            </w:r>
            <w:r w:rsidRPr="0060676A">
              <w:rPr>
                <w:rFonts w:ascii="Times New Roman" w:hint="eastAsia"/>
                <w:sz w:val="16"/>
                <w:szCs w:val="16"/>
              </w:rPr>
              <w:t>使用資訊科技與他人建立良好的互動關係。</w:t>
            </w:r>
            <w:r w:rsidRPr="0060676A">
              <w:rPr>
                <w:rFonts w:ascii="Times New Roman" w:hint="eastAsia"/>
                <w:sz w:val="16"/>
                <w:szCs w:val="16"/>
              </w:rPr>
              <w:t xml:space="preserve"> </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E11 </w:t>
            </w:r>
            <w:r w:rsidRPr="0060676A">
              <w:rPr>
                <w:rFonts w:ascii="Times New Roman" w:hint="eastAsia"/>
                <w:sz w:val="16"/>
                <w:szCs w:val="16"/>
              </w:rPr>
              <w:t>建立康健的數位使用習慣與態度。</w:t>
            </w:r>
            <w:r w:rsidRPr="0060676A">
              <w:rPr>
                <w:rFonts w:ascii="Times New Roman" w:hint="eastAsia"/>
                <w:sz w:val="16"/>
                <w:szCs w:val="16"/>
              </w:rPr>
              <w:t xml:space="preserve"> </w:t>
            </w:r>
          </w:p>
          <w:p w:rsidR="002822A5" w:rsidRDefault="002822A5" w:rsidP="002822A5">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 </w:t>
            </w:r>
            <w:r w:rsidRPr="0060676A">
              <w:rPr>
                <w:rFonts w:ascii="Times New Roman" w:hint="eastAsia"/>
                <w:sz w:val="16"/>
                <w:szCs w:val="16"/>
              </w:rPr>
              <w:t>理解安全教育的意義。</w:t>
            </w:r>
            <w:r w:rsidRPr="0060676A">
              <w:rPr>
                <w:rFonts w:ascii="Times New Roman" w:hint="eastAsia"/>
                <w:sz w:val="16"/>
                <w:szCs w:val="16"/>
              </w:rPr>
              <w:t xml:space="preserve"> </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J5 </w:t>
            </w:r>
            <w:r w:rsidRPr="0060676A">
              <w:rPr>
                <w:rFonts w:ascii="Times New Roman" w:hint="eastAsia"/>
                <w:sz w:val="16"/>
                <w:szCs w:val="16"/>
              </w:rPr>
              <w:t>了解特殊體質學生的運動安全。</w:t>
            </w:r>
            <w:r w:rsidRPr="0060676A">
              <w:rPr>
                <w:rFonts w:ascii="Times New Roman" w:hint="eastAsia"/>
                <w:sz w:val="16"/>
                <w:szCs w:val="16"/>
              </w:rPr>
              <w:t xml:space="preserve"> </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J7 </w:t>
            </w:r>
            <w:r w:rsidRPr="0060676A">
              <w:rPr>
                <w:rFonts w:ascii="Times New Roman" w:hint="eastAsia"/>
                <w:sz w:val="16"/>
                <w:szCs w:val="16"/>
              </w:rPr>
              <w:t>了解霸凌防制的精神。</w:t>
            </w:r>
            <w:r w:rsidRPr="0060676A">
              <w:rPr>
                <w:rFonts w:ascii="Times New Roman" w:hint="eastAsia"/>
                <w:sz w:val="16"/>
                <w:szCs w:val="16"/>
              </w:rPr>
              <w:t xml:space="preserve"> </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J8 </w:t>
            </w:r>
            <w:r w:rsidRPr="0060676A">
              <w:rPr>
                <w:rFonts w:ascii="Times New Roman" w:hint="eastAsia"/>
                <w:sz w:val="16"/>
                <w:szCs w:val="16"/>
              </w:rPr>
              <w:t>演練校園災害預防的課題。</w:t>
            </w:r>
            <w:r w:rsidRPr="0060676A">
              <w:rPr>
                <w:rFonts w:ascii="Times New Roman" w:hint="eastAsia"/>
                <w:sz w:val="16"/>
                <w:szCs w:val="16"/>
              </w:rPr>
              <w:t xml:space="preserve"> </w:t>
            </w:r>
          </w:p>
          <w:p w:rsidR="002822A5" w:rsidRDefault="002822A5" w:rsidP="002822A5">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2822A5" w:rsidRPr="00CD538B"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2822A5" w:rsidRPr="00CD538B"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J2 </w:t>
            </w:r>
            <w:r w:rsidRPr="00CD538B">
              <w:rPr>
                <w:rFonts w:ascii="Times New Roman" w:hint="eastAsia"/>
                <w:sz w:val="16"/>
                <w:szCs w:val="16"/>
              </w:rPr>
              <w:t>發展跨文本的比對、分析、深究的能力，以判讀文本知識的正確性。</w:t>
            </w:r>
            <w:r w:rsidRPr="00CD538B">
              <w:rPr>
                <w:rFonts w:ascii="Times New Roman" w:hint="eastAsia"/>
                <w:sz w:val="16"/>
                <w:szCs w:val="16"/>
              </w:rPr>
              <w:t xml:space="preserve"> </w:t>
            </w:r>
          </w:p>
          <w:p w:rsidR="002822A5"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w:t>
            </w:r>
            <w:r w:rsidRPr="00CD538B">
              <w:rPr>
                <w:rFonts w:ascii="Times New Roman" w:hint="eastAsia"/>
                <w:sz w:val="16"/>
                <w:szCs w:val="16"/>
              </w:rPr>
              <w:lastRenderedPageBreak/>
              <w:t>涵，並懂得如何運用該詞彙與他人進行溝通。</w:t>
            </w:r>
          </w:p>
          <w:p w:rsidR="002822A5" w:rsidRPr="00CD538B"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J4 </w:t>
            </w:r>
            <w:r w:rsidRPr="00CD538B">
              <w:rPr>
                <w:rFonts w:ascii="Times New Roman" w:hint="eastAsia"/>
                <w:sz w:val="16"/>
                <w:szCs w:val="16"/>
              </w:rPr>
              <w:t>除紙本閱讀之外，依學習需求選擇適當的閱讀媒材，並了解如何利用適當的管道獲得文本資源。</w:t>
            </w:r>
            <w:r w:rsidRPr="00CD538B">
              <w:rPr>
                <w:rFonts w:ascii="Times New Roman" w:hint="eastAsia"/>
                <w:sz w:val="16"/>
                <w:szCs w:val="16"/>
              </w:rPr>
              <w:t xml:space="preserve"> </w:t>
            </w:r>
          </w:p>
          <w:p w:rsidR="002822A5" w:rsidRPr="00CD538B"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2822A5" w:rsidRPr="00CD538B"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2822A5" w:rsidRPr="00CD538B"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p>
          <w:p w:rsidR="002822A5" w:rsidRPr="002822A5" w:rsidRDefault="002822A5" w:rsidP="002822A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2C444B" w:rsidRPr="00404194" w:rsidRDefault="0088376F" w:rsidP="0088376F">
            <w:pPr>
              <w:spacing w:line="0" w:lineRule="atLeast"/>
              <w:rPr>
                <w:rFonts w:hAnsi="新細明體"/>
                <w:sz w:val="16"/>
                <w:szCs w:val="16"/>
              </w:rPr>
            </w:pPr>
            <w:r>
              <w:rPr>
                <w:rFonts w:hAnsi="新細明體" w:hint="eastAsia"/>
                <w:sz w:val="16"/>
                <w:szCs w:val="16"/>
              </w:rPr>
              <w:lastRenderedPageBreak/>
              <w:t>投影機或影片播放媒體等</w:t>
            </w:r>
            <w:r w:rsidRPr="0088376F">
              <w:rPr>
                <w:rFonts w:hAnsi="新細明體" w:hint="eastAsia"/>
                <w:sz w:val="16"/>
                <w:szCs w:val="16"/>
              </w:rPr>
              <w:t>相關教學圖片。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1</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第四章：生物體內的運輸</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4-1</w:t>
            </w:r>
            <w:r w:rsidRPr="00404194">
              <w:rPr>
                <w:rFonts w:ascii="Times New Roman" w:hint="eastAsia"/>
                <w:sz w:val="16"/>
                <w:szCs w:val="16"/>
              </w:rPr>
              <w:t>植物的運輸構造（</w:t>
            </w:r>
            <w:r w:rsidRPr="00404194">
              <w:rPr>
                <w:rFonts w:ascii="Times New Roman" w:hint="eastAsia"/>
                <w:sz w:val="16"/>
                <w:szCs w:val="16"/>
              </w:rPr>
              <w:t>2</w:t>
            </w:r>
            <w:r w:rsidRPr="00404194">
              <w:rPr>
                <w:rFonts w:ascii="Times New Roman" w:hint="eastAsia"/>
                <w:sz w:val="16"/>
                <w:szCs w:val="16"/>
              </w:rPr>
              <w:t>）</w:t>
            </w:r>
          </w:p>
          <w:p w:rsidR="002C444B" w:rsidRPr="00404194" w:rsidRDefault="002C444B" w:rsidP="00D9659A">
            <w:pPr>
              <w:spacing w:line="0" w:lineRule="atLeast"/>
              <w:rPr>
                <w:sz w:val="16"/>
                <w:szCs w:val="16"/>
              </w:rPr>
            </w:pPr>
            <w:r w:rsidRPr="00404194">
              <w:rPr>
                <w:rFonts w:ascii="Times New Roman" w:hint="eastAsia"/>
                <w:sz w:val="16"/>
                <w:szCs w:val="16"/>
              </w:rPr>
              <w:t>˙</w:t>
            </w:r>
            <w:r w:rsidRPr="00404194">
              <w:rPr>
                <w:rFonts w:ascii="Times New Roman" w:hint="eastAsia"/>
                <w:sz w:val="16"/>
                <w:szCs w:val="16"/>
              </w:rPr>
              <w:t>4-2</w:t>
            </w:r>
            <w:r w:rsidRPr="00404194">
              <w:rPr>
                <w:rFonts w:ascii="Times New Roman" w:hint="eastAsia"/>
                <w:sz w:val="16"/>
                <w:szCs w:val="16"/>
              </w:rPr>
              <w:t>人體內的血液循環（</w:t>
            </w:r>
            <w:r w:rsidRPr="00404194">
              <w:rPr>
                <w:rFonts w:ascii="Times New Roman" w:hint="eastAsia"/>
                <w:sz w:val="16"/>
                <w:szCs w:val="16"/>
              </w:rPr>
              <w:t>1</w:t>
            </w:r>
            <w:r w:rsidRPr="00404194">
              <w:rPr>
                <w:rFonts w:ascii="Times New Roman"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pe-Ⅳ-1</w:t>
            </w:r>
            <w:r w:rsidRPr="00404194">
              <w:rPr>
                <w:rFonts w:ascii="Times New Roman" w:hAnsi="Times New Roman"/>
                <w:kern w:val="0"/>
                <w:sz w:val="16"/>
                <w:szCs w:val="16"/>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pe-Ⅳ-2</w:t>
            </w:r>
            <w:r w:rsidRPr="00404194">
              <w:rPr>
                <w:rFonts w:ascii="Times New Roman" w:hAnsi="Times New Roman"/>
                <w:kern w:val="0"/>
                <w:sz w:val="16"/>
                <w:szCs w:val="16"/>
              </w:rPr>
              <w:t>能正確安全操作適合學習階段的物品、器材儀器、科技設備與資源。能進行客觀的質性觀察或數值量測並詳實記錄。</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w:t>
            </w:r>
            <w:r w:rsidRPr="00404194">
              <w:rPr>
                <w:rFonts w:ascii="Times New Roman" w:hAnsi="Times New Roman"/>
                <w:kern w:val="0"/>
                <w:sz w:val="16"/>
                <w:szCs w:val="16"/>
              </w:rPr>
              <w:lastRenderedPageBreak/>
              <w:t>畫的觀察，進而能察覺問題。</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po-Ⅳ-2</w:t>
            </w:r>
            <w:r w:rsidRPr="00404194">
              <w:rPr>
                <w:rFonts w:ascii="Times New Roman" w:hAnsi="Times New Roman"/>
                <w:kern w:val="0"/>
                <w:sz w:val="16"/>
                <w:szCs w:val="16"/>
              </w:rPr>
              <w:t>能辨別適合科學探究或適合以科學方式尋求解決的問題（或假說），並能依據觀察、蒐集資料、閱讀、思考、討論等，提出適宜探究之問題。</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ai-Ⅳ-1</w:t>
            </w:r>
            <w:r w:rsidRPr="00404194">
              <w:rPr>
                <w:rFonts w:ascii="Times New Roman" w:hAnsi="Times New Roman"/>
                <w:kern w:val="0"/>
                <w:sz w:val="16"/>
                <w:szCs w:val="16"/>
              </w:rPr>
              <w:t>動手實作解決問題或驗證自己想法，而獲得成就感。</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ai-Ⅳ-2</w:t>
            </w:r>
            <w:r w:rsidRPr="00404194">
              <w:rPr>
                <w:rFonts w:ascii="Times New Roman" w:hAnsi="Times New Roman"/>
                <w:kern w:val="0"/>
                <w:sz w:val="16"/>
                <w:szCs w:val="16"/>
              </w:rPr>
              <w:t>透過與同儕的討論，分享科學發現的樂趣。</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ai-Ⅳ-3</w:t>
            </w:r>
            <w:r w:rsidRPr="00404194">
              <w:rPr>
                <w:rFonts w:ascii="Times New Roman" w:hAns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pa-Ⅳ-1 </w:t>
            </w:r>
            <w:r w:rsidRPr="00404194">
              <w:rPr>
                <w:rFonts w:ascii="Times New Roman" w:hAnsi="Times New Roman"/>
                <w:kern w:val="0"/>
                <w:sz w:val="16"/>
                <w:szCs w:val="16"/>
              </w:rPr>
              <w:t>能分析歸納、製作圖表、使用資訊及數學等方法，整理資訊或數據。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pc-Ⅳ-2 </w:t>
            </w:r>
            <w:r w:rsidRPr="00404194">
              <w:rPr>
                <w:rFonts w:ascii="Times New Roman" w:hAnsi="Times New Roman"/>
                <w:kern w:val="0"/>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ah -Ⅳ-2 </w:t>
            </w:r>
            <w:r w:rsidRPr="00404194">
              <w:rPr>
                <w:rFonts w:ascii="Times New Roman" w:hAnsi="Times New Roman"/>
                <w:kern w:val="0"/>
                <w:sz w:val="16"/>
                <w:szCs w:val="16"/>
              </w:rPr>
              <w:t>應用所學到的科學知識與科學探究方法幫助自己做出最佳的決定。</w:t>
            </w:r>
          </w:p>
          <w:p w:rsidR="002C444B" w:rsidRPr="00404194" w:rsidRDefault="002C444B" w:rsidP="00D9659A">
            <w:pPr>
              <w:spacing w:line="240" w:lineRule="atLeast"/>
              <w:rPr>
                <w:rFonts w:ascii="Times New Roman" w:hAnsi="Times New Roman"/>
                <w:sz w:val="16"/>
                <w:szCs w:val="16"/>
              </w:rPr>
            </w:pPr>
            <w:r w:rsidRPr="00404194">
              <w:rPr>
                <w:rFonts w:ascii="Times New Roman" w:hAnsi="Times New Roman"/>
                <w:kern w:val="0"/>
                <w:sz w:val="16"/>
                <w:szCs w:val="16"/>
              </w:rPr>
              <w:t>an-Ⅳ-1</w:t>
            </w:r>
            <w:r w:rsidRPr="00404194">
              <w:rPr>
                <w:rFonts w:ascii="Times New Roman" w:hAnsi="Times New Roman"/>
                <w:kern w:val="0"/>
                <w:sz w:val="16"/>
                <w:szCs w:val="16"/>
              </w:rPr>
              <w:t>察覺到科學的觀察、測量和方法是否具有正當性是受到社會共同建構的標準所規範。</w:t>
            </w:r>
          </w:p>
        </w:tc>
        <w:tc>
          <w:tcPr>
            <w:tcW w:w="3119" w:type="dxa"/>
          </w:tcPr>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hint="eastAsia"/>
                <w:kern w:val="0"/>
                <w:sz w:val="16"/>
                <w:szCs w:val="16"/>
              </w:rPr>
              <w:lastRenderedPageBreak/>
              <w:t>Db-</w:t>
            </w:r>
            <w:r w:rsidRPr="00404194">
              <w:rPr>
                <w:rFonts w:ascii="Times New Roman" w:hAnsi="Times New Roman" w:hint="eastAsia"/>
                <w:kern w:val="0"/>
                <w:sz w:val="16"/>
                <w:szCs w:val="16"/>
              </w:rPr>
              <w:t>Ⅳ</w:t>
            </w:r>
            <w:r w:rsidRPr="00404194">
              <w:rPr>
                <w:rFonts w:ascii="Times New Roman" w:hAnsi="Times New Roman" w:hint="eastAsia"/>
                <w:kern w:val="0"/>
                <w:sz w:val="16"/>
                <w:szCs w:val="16"/>
              </w:rPr>
              <w:t xml:space="preserve">-6 </w:t>
            </w:r>
            <w:r w:rsidRPr="00404194">
              <w:rPr>
                <w:rFonts w:ascii="Times New Roman" w:hAnsi="Times New Roman" w:hint="eastAsia"/>
                <w:kern w:val="0"/>
                <w:sz w:val="16"/>
                <w:szCs w:val="16"/>
              </w:rPr>
              <w:t>植物體根、莖、葉、花、果實內的維管束具有運輸功能。</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hint="eastAsia"/>
                <w:kern w:val="0"/>
                <w:sz w:val="16"/>
                <w:szCs w:val="16"/>
              </w:rPr>
              <w:t>Db-</w:t>
            </w:r>
            <w:r w:rsidRPr="00404194">
              <w:rPr>
                <w:rFonts w:ascii="Times New Roman" w:hAnsi="Times New Roman" w:hint="eastAsia"/>
                <w:kern w:val="0"/>
                <w:sz w:val="16"/>
                <w:szCs w:val="16"/>
              </w:rPr>
              <w:t>Ⅳ</w:t>
            </w:r>
            <w:r w:rsidRPr="00404194">
              <w:rPr>
                <w:rFonts w:ascii="Times New Roman" w:hAnsi="Times New Roman" w:hint="eastAsia"/>
                <w:kern w:val="0"/>
                <w:sz w:val="16"/>
                <w:szCs w:val="16"/>
              </w:rPr>
              <w:t xml:space="preserve">-2 </w:t>
            </w:r>
            <w:r w:rsidRPr="00404194">
              <w:rPr>
                <w:rFonts w:ascii="Times New Roman" w:hAnsi="Times New Roman" w:hint="eastAsia"/>
                <w:kern w:val="0"/>
                <w:sz w:val="16"/>
                <w:szCs w:val="16"/>
              </w:rPr>
              <w:t>動物體（以人體為例）的循環系統能將體內的物質運輸至各細胞處，並進行物質交換。並經由心跳、心音及脈搏的探測，以了解循環系統的運作情形。</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hint="eastAsia"/>
                <w:kern w:val="0"/>
                <w:sz w:val="16"/>
                <w:szCs w:val="16"/>
              </w:rPr>
              <w:t>Db-</w:t>
            </w:r>
            <w:r w:rsidRPr="00404194">
              <w:rPr>
                <w:rFonts w:ascii="Times New Roman" w:hAnsi="Times New Roman" w:hint="eastAsia"/>
                <w:kern w:val="0"/>
                <w:sz w:val="16"/>
                <w:szCs w:val="16"/>
              </w:rPr>
              <w:t>Ⅳ</w:t>
            </w:r>
            <w:r w:rsidRPr="00404194">
              <w:rPr>
                <w:rFonts w:ascii="Times New Roman" w:hAnsi="Times New Roman" w:hint="eastAsia"/>
                <w:kern w:val="0"/>
                <w:sz w:val="16"/>
                <w:szCs w:val="16"/>
              </w:rPr>
              <w:t xml:space="preserve">-3 </w:t>
            </w:r>
            <w:r w:rsidRPr="00404194">
              <w:rPr>
                <w:rFonts w:ascii="Times New Roman" w:hAnsi="Times New Roman" w:hint="eastAsia"/>
                <w:kern w:val="0"/>
                <w:sz w:val="16"/>
                <w:szCs w:val="16"/>
              </w:rPr>
              <w:t>動物體（以人體為例）藉由呼吸系統與外界交換氣體。</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2822A5" w:rsidRDefault="002822A5" w:rsidP="002822A5">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2822A5" w:rsidRDefault="002822A5" w:rsidP="002822A5">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2822A5" w:rsidRDefault="002822A5" w:rsidP="002822A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2822A5" w:rsidRDefault="002822A5" w:rsidP="002822A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2822A5" w:rsidRDefault="002822A5" w:rsidP="002822A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w:t>
            </w:r>
            <w:r w:rsidRPr="00077074">
              <w:rPr>
                <w:rFonts w:ascii="Times New Roman" w:hint="eastAsia"/>
                <w:sz w:val="16"/>
                <w:szCs w:val="16"/>
              </w:rPr>
              <w:lastRenderedPageBreak/>
              <w:t>議題，維護自己與尊重他人的身體自主權。</w:t>
            </w:r>
          </w:p>
          <w:p w:rsidR="002822A5" w:rsidRDefault="002822A5" w:rsidP="002822A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2822A5" w:rsidRDefault="002822A5" w:rsidP="002822A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J9 </w:t>
            </w:r>
            <w:r w:rsidRPr="00077074">
              <w:rPr>
                <w:rFonts w:ascii="Times New Roman" w:hint="eastAsia"/>
                <w:sz w:val="16"/>
                <w:szCs w:val="16"/>
              </w:rPr>
              <w:t>認識性別權益相關法律與性別平等運動的楷模，具備關懷性別少數的態度。</w:t>
            </w:r>
          </w:p>
          <w:p w:rsidR="002822A5" w:rsidRDefault="002822A5" w:rsidP="002822A5">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J11 </w:t>
            </w:r>
            <w:r w:rsidRPr="00FA6FD4">
              <w:rPr>
                <w:rFonts w:ascii="Times New Roman" w:hint="eastAsia"/>
                <w:sz w:val="16"/>
                <w:szCs w:val="16"/>
              </w:rPr>
              <w:t>去除性別刻板與性別偏見的情感表達與溝通，具備與他人平等互動的能力。</w:t>
            </w:r>
          </w:p>
          <w:p w:rsidR="002C444B" w:rsidRDefault="002822A5" w:rsidP="002822A5">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J12 </w:t>
            </w:r>
            <w:r w:rsidRPr="00FA6FD4">
              <w:rPr>
                <w:rFonts w:ascii="Times New Roman" w:hint="eastAsia"/>
                <w:sz w:val="16"/>
                <w:szCs w:val="16"/>
              </w:rPr>
              <w:t>省思與他人的性別權力關係，促進平</w:t>
            </w:r>
            <w:r w:rsidRPr="00FA6FD4">
              <w:rPr>
                <w:rFonts w:ascii="Times New Roman" w:hint="eastAsia"/>
                <w:sz w:val="16"/>
                <w:szCs w:val="16"/>
              </w:rPr>
              <w:t xml:space="preserve"> </w:t>
            </w:r>
            <w:r w:rsidRPr="00FA6FD4">
              <w:rPr>
                <w:rFonts w:ascii="Times New Roman" w:hint="eastAsia"/>
                <w:sz w:val="16"/>
                <w:szCs w:val="16"/>
              </w:rPr>
              <w:t>等與良好的互動。</w:t>
            </w:r>
          </w:p>
          <w:p w:rsidR="002822A5" w:rsidRDefault="002822A5" w:rsidP="002822A5">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2822A5" w:rsidRDefault="002822A5" w:rsidP="002822A5">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2822A5" w:rsidRPr="00102E5F" w:rsidRDefault="002822A5" w:rsidP="002822A5">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2822A5" w:rsidRPr="00102E5F" w:rsidRDefault="002822A5" w:rsidP="002822A5">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了解人身自由權，並具有自我保護的知能。</w:t>
            </w:r>
          </w:p>
          <w:p w:rsidR="002822A5" w:rsidRDefault="002822A5" w:rsidP="002822A5">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2822A5" w:rsidRDefault="002822A5" w:rsidP="002822A5">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2822A5" w:rsidRDefault="002822A5" w:rsidP="002822A5">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w:t>
            </w:r>
            <w:r w:rsidRPr="0060676A">
              <w:rPr>
                <w:rFonts w:ascii="Times New Roman" w:hint="eastAsia"/>
                <w:sz w:val="16"/>
                <w:szCs w:val="16"/>
              </w:rPr>
              <w:lastRenderedPageBreak/>
              <w:t>面向，包括身體與心理、理性與感性、自由與命定、境遇與嚮往，理解人的主體能動性，培養適切的自我觀。</w:t>
            </w:r>
            <w:r w:rsidRPr="0060676A">
              <w:rPr>
                <w:rFonts w:ascii="Times New Roman" w:hint="eastAsia"/>
                <w:sz w:val="16"/>
                <w:szCs w:val="16"/>
              </w:rPr>
              <w:t xml:space="preserve"> </w:t>
            </w:r>
          </w:p>
          <w:p w:rsidR="002822A5" w:rsidRPr="0060676A" w:rsidRDefault="002822A5" w:rsidP="002822A5">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14522C" w:rsidRDefault="002822A5" w:rsidP="002822A5">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J5 </w:t>
            </w:r>
            <w:r w:rsidRPr="0060676A">
              <w:rPr>
                <w:rFonts w:ascii="Times New Roman" w:hint="eastAsia"/>
                <w:sz w:val="16"/>
                <w:szCs w:val="16"/>
              </w:rPr>
              <w:t>覺察生活中的各種迷思，在生活作息、健康促進、飲食運動、休閒娛樂、人我關係等課題上進行價值思辨，尋求解決之道。</w:t>
            </w:r>
          </w:p>
          <w:p w:rsidR="0014522C" w:rsidRDefault="0014522C" w:rsidP="0014522C">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 </w:t>
            </w:r>
            <w:r w:rsidRPr="0060676A">
              <w:rPr>
                <w:rFonts w:ascii="Times New Roman" w:hint="eastAsia"/>
                <w:sz w:val="16"/>
                <w:szCs w:val="16"/>
              </w:rPr>
              <w:t>理解安全教育的意義。</w:t>
            </w:r>
            <w:r w:rsidRPr="0060676A">
              <w:rPr>
                <w:rFonts w:ascii="Times New Roman" w:hint="eastAsia"/>
                <w:sz w:val="16"/>
                <w:szCs w:val="16"/>
              </w:rPr>
              <w:t xml:space="preserve"> </w:t>
            </w:r>
          </w:p>
          <w:p w:rsidR="0014522C"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J2 </w:t>
            </w:r>
            <w:r w:rsidRPr="0060676A">
              <w:rPr>
                <w:rFonts w:ascii="Times New Roman" w:hint="eastAsia"/>
                <w:sz w:val="16"/>
                <w:szCs w:val="16"/>
              </w:rPr>
              <w:t>判斷常見的事故傷害</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J3 </w:t>
            </w:r>
            <w:r w:rsidRPr="0060676A">
              <w:rPr>
                <w:rFonts w:ascii="Times New Roman" w:hint="eastAsia"/>
                <w:sz w:val="16"/>
                <w:szCs w:val="16"/>
              </w:rPr>
              <w:t>了解日常生活容易發生事故的原因。</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J4 </w:t>
            </w:r>
            <w:r w:rsidRPr="0060676A">
              <w:rPr>
                <w:rFonts w:ascii="Times New Roman" w:hint="eastAsia"/>
                <w:sz w:val="16"/>
                <w:szCs w:val="16"/>
              </w:rPr>
              <w:t>探討日常生活發生事故的影響因素。</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J5 </w:t>
            </w:r>
            <w:r w:rsidRPr="0060676A">
              <w:rPr>
                <w:rFonts w:ascii="Times New Roman" w:hint="eastAsia"/>
                <w:sz w:val="16"/>
                <w:szCs w:val="16"/>
              </w:rPr>
              <w:t>了解特殊體質學生的運動安全。</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J7 </w:t>
            </w:r>
            <w:r w:rsidRPr="0060676A">
              <w:rPr>
                <w:rFonts w:ascii="Times New Roman" w:hint="eastAsia"/>
                <w:sz w:val="16"/>
                <w:szCs w:val="16"/>
              </w:rPr>
              <w:t>了解霸凌防制的精神。</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J8 </w:t>
            </w:r>
            <w:r w:rsidRPr="0060676A">
              <w:rPr>
                <w:rFonts w:ascii="Times New Roman" w:hint="eastAsia"/>
                <w:sz w:val="16"/>
                <w:szCs w:val="16"/>
              </w:rPr>
              <w:t>演練校園災害預防的課題。</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J9 </w:t>
            </w:r>
            <w:r w:rsidRPr="0060676A">
              <w:rPr>
                <w:rFonts w:ascii="Times New Roman" w:hint="eastAsia"/>
                <w:sz w:val="16"/>
                <w:szCs w:val="16"/>
              </w:rPr>
              <w:t>遵守環境設施設備的安全守則。</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J10 </w:t>
            </w:r>
            <w:r w:rsidRPr="0060676A">
              <w:rPr>
                <w:rFonts w:ascii="Times New Roman" w:hint="eastAsia"/>
                <w:sz w:val="16"/>
                <w:szCs w:val="16"/>
              </w:rPr>
              <w:t>學習心肺復甦術及</w:t>
            </w:r>
            <w:r w:rsidRPr="0060676A">
              <w:rPr>
                <w:rFonts w:ascii="Times New Roman" w:hint="eastAsia"/>
                <w:sz w:val="16"/>
                <w:szCs w:val="16"/>
              </w:rPr>
              <w:t xml:space="preserve"> AED </w:t>
            </w:r>
            <w:r w:rsidRPr="0060676A">
              <w:rPr>
                <w:rFonts w:ascii="Times New Roman" w:hint="eastAsia"/>
                <w:sz w:val="16"/>
                <w:szCs w:val="16"/>
              </w:rPr>
              <w:t>的操作。</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lastRenderedPageBreak/>
              <w:t>安</w:t>
            </w:r>
            <w:r w:rsidRPr="0060676A">
              <w:rPr>
                <w:rFonts w:ascii="Times New Roman" w:hint="eastAsia"/>
                <w:sz w:val="16"/>
                <w:szCs w:val="16"/>
              </w:rPr>
              <w:t xml:space="preserve"> J11 </w:t>
            </w:r>
            <w:r w:rsidRPr="0060676A">
              <w:rPr>
                <w:rFonts w:ascii="Times New Roman" w:hint="eastAsia"/>
                <w:sz w:val="16"/>
                <w:szCs w:val="16"/>
              </w:rPr>
              <w:t>學習創傷救護技能。</w:t>
            </w:r>
            <w:r w:rsidRPr="0060676A">
              <w:rPr>
                <w:rFonts w:ascii="Times New Roman" w:hint="eastAsia"/>
                <w:sz w:val="16"/>
                <w:szCs w:val="16"/>
              </w:rPr>
              <w:t xml:space="preserve"> </w:t>
            </w:r>
          </w:p>
          <w:p w:rsidR="0014522C" w:rsidRDefault="0014522C" w:rsidP="0014522C">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14522C" w:rsidRPr="00CD538B" w:rsidRDefault="0014522C" w:rsidP="0014522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14522C" w:rsidRDefault="0014522C" w:rsidP="0014522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14522C" w:rsidRPr="00CD538B" w:rsidRDefault="0014522C" w:rsidP="0014522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J4 </w:t>
            </w:r>
            <w:r w:rsidRPr="00CD538B">
              <w:rPr>
                <w:rFonts w:ascii="Times New Roman" w:hint="eastAsia"/>
                <w:sz w:val="16"/>
                <w:szCs w:val="16"/>
              </w:rPr>
              <w:t>除紙本閱讀之外，依學習需求選擇適當的閱讀媒材，並了解如何利用適當的管道獲得文本資源。</w:t>
            </w:r>
            <w:r w:rsidRPr="00CD538B">
              <w:rPr>
                <w:rFonts w:ascii="Times New Roman" w:hint="eastAsia"/>
                <w:sz w:val="16"/>
                <w:szCs w:val="16"/>
              </w:rPr>
              <w:t xml:space="preserve"> </w:t>
            </w:r>
          </w:p>
          <w:p w:rsidR="0014522C" w:rsidRPr="00CD538B" w:rsidRDefault="0014522C" w:rsidP="0014522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14522C" w:rsidRPr="00CD538B" w:rsidRDefault="0014522C" w:rsidP="0014522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2822A5" w:rsidRDefault="0014522C" w:rsidP="0014522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p>
          <w:p w:rsidR="0014522C" w:rsidRDefault="0014522C" w:rsidP="0014522C">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戶外</w:t>
            </w:r>
            <w:r w:rsidRPr="00CD538B">
              <w:rPr>
                <w:rFonts w:ascii="Times New Roman"/>
                <w:sz w:val="16"/>
                <w:szCs w:val="16"/>
              </w:rPr>
              <w:t>教育】</w:t>
            </w:r>
          </w:p>
          <w:p w:rsidR="0014522C" w:rsidRDefault="0014522C" w:rsidP="0014522C">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J1 </w:t>
            </w:r>
            <w:r w:rsidRPr="00CD538B">
              <w:rPr>
                <w:rFonts w:ascii="Times New Roman" w:hint="eastAsia"/>
                <w:sz w:val="16"/>
                <w:szCs w:val="16"/>
              </w:rPr>
              <w:t>善用教室外、戶外及校外教學，認識臺灣環境並參訪自然及文化資產，如國家公園、國家風景區及國家森林公園等。</w:t>
            </w:r>
            <w:r w:rsidRPr="00CD538B">
              <w:rPr>
                <w:rFonts w:ascii="Times New Roman" w:hint="eastAsia"/>
                <w:sz w:val="16"/>
                <w:szCs w:val="16"/>
              </w:rPr>
              <w:t xml:space="preserve"> </w:t>
            </w:r>
          </w:p>
          <w:p w:rsidR="0014522C" w:rsidRDefault="0014522C" w:rsidP="0014522C">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J2 </w:t>
            </w:r>
            <w:r w:rsidRPr="00CD538B">
              <w:rPr>
                <w:rFonts w:ascii="Times New Roman" w:hint="eastAsia"/>
                <w:sz w:val="16"/>
                <w:szCs w:val="16"/>
              </w:rPr>
              <w:t>擴充對環境的理解，運</w:t>
            </w:r>
            <w:r w:rsidRPr="00CD538B">
              <w:rPr>
                <w:rFonts w:ascii="Times New Roman" w:hint="eastAsia"/>
                <w:sz w:val="16"/>
                <w:szCs w:val="16"/>
              </w:rPr>
              <w:lastRenderedPageBreak/>
              <w:t>用所學的知識到生活當中，具備觀察、描述、測量、紀錄的能力。</w:t>
            </w:r>
          </w:p>
          <w:p w:rsidR="0014522C" w:rsidRDefault="0014522C" w:rsidP="0014522C">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原住民族</w:t>
            </w:r>
            <w:r w:rsidRPr="00102E5F">
              <w:rPr>
                <w:rFonts w:ascii="Times New Roman"/>
                <w:sz w:val="16"/>
                <w:szCs w:val="16"/>
              </w:rPr>
              <w:t>教育】</w:t>
            </w:r>
          </w:p>
          <w:p w:rsidR="0014522C" w:rsidRDefault="0014522C" w:rsidP="0014522C">
            <w:pPr>
              <w:spacing w:line="0" w:lineRule="atLeast"/>
              <w:rPr>
                <w:rFonts w:ascii="Times New Roman"/>
                <w:sz w:val="16"/>
                <w:szCs w:val="16"/>
              </w:rPr>
            </w:pPr>
            <w:r w:rsidRPr="0060676A">
              <w:rPr>
                <w:rFonts w:ascii="Times New Roman" w:hint="eastAsia"/>
                <w:sz w:val="16"/>
                <w:szCs w:val="16"/>
              </w:rPr>
              <w:t>原</w:t>
            </w:r>
            <w:r w:rsidRPr="0060676A">
              <w:rPr>
                <w:rFonts w:ascii="Times New Roman" w:hint="eastAsia"/>
                <w:sz w:val="16"/>
                <w:szCs w:val="16"/>
              </w:rPr>
              <w:t xml:space="preserve"> J3 </w:t>
            </w:r>
            <w:r w:rsidRPr="0060676A">
              <w:rPr>
                <w:rFonts w:ascii="Times New Roman" w:hint="eastAsia"/>
                <w:sz w:val="16"/>
                <w:szCs w:val="16"/>
              </w:rPr>
              <w:t>培養對各種語言文化差異的尊重。</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原</w:t>
            </w:r>
            <w:r w:rsidRPr="0060676A">
              <w:rPr>
                <w:rFonts w:ascii="Times New Roman" w:hint="eastAsia"/>
                <w:sz w:val="16"/>
                <w:szCs w:val="16"/>
              </w:rPr>
              <w:t xml:space="preserve"> J11 </w:t>
            </w:r>
            <w:r w:rsidRPr="0060676A">
              <w:rPr>
                <w:rFonts w:ascii="Times New Roman" w:hint="eastAsia"/>
                <w:sz w:val="16"/>
                <w:szCs w:val="16"/>
              </w:rPr>
              <w:t>認識原住民族土地自然資源與文化間的關係。</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原</w:t>
            </w:r>
            <w:r w:rsidRPr="0060676A">
              <w:rPr>
                <w:rFonts w:ascii="Times New Roman" w:hint="eastAsia"/>
                <w:sz w:val="16"/>
                <w:szCs w:val="16"/>
              </w:rPr>
              <w:t xml:space="preserve"> J12 </w:t>
            </w:r>
            <w:r w:rsidRPr="0060676A">
              <w:rPr>
                <w:rFonts w:ascii="Times New Roman" w:hint="eastAsia"/>
                <w:sz w:val="16"/>
                <w:szCs w:val="16"/>
              </w:rPr>
              <w:t>主動關注原住民族土地與自然資源議題。</w:t>
            </w:r>
          </w:p>
          <w:p w:rsidR="0014522C" w:rsidRDefault="0014522C" w:rsidP="0014522C">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14522C"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J4 </w:t>
            </w:r>
            <w:r w:rsidRPr="0060676A">
              <w:rPr>
                <w:rFonts w:ascii="Times New Roman" w:hint="eastAsia"/>
                <w:sz w:val="16"/>
                <w:szCs w:val="16"/>
              </w:rPr>
              <w:t>族群差異與平等的道德議題。</w:t>
            </w:r>
            <w:r w:rsidRPr="0060676A">
              <w:rPr>
                <w:rFonts w:ascii="Times New Roman" w:hint="eastAsia"/>
                <w:sz w:val="16"/>
                <w:szCs w:val="16"/>
              </w:rPr>
              <w:t xml:space="preserve"> </w:t>
            </w:r>
          </w:p>
          <w:p w:rsidR="0014522C"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關懷弱勢的意涵、策略，及其實踐與反思。</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J7 </w:t>
            </w:r>
            <w:r w:rsidRPr="0060676A">
              <w:rPr>
                <w:rFonts w:ascii="Times New Roman" w:hint="eastAsia"/>
                <w:sz w:val="16"/>
                <w:szCs w:val="16"/>
              </w:rPr>
              <w:t>同理分享與多元接納。</w:t>
            </w:r>
            <w:r w:rsidRPr="0060676A">
              <w:rPr>
                <w:rFonts w:ascii="Times New Roman" w:hint="eastAsia"/>
                <w:sz w:val="16"/>
                <w:szCs w:val="16"/>
              </w:rPr>
              <w:t xml:space="preserve"> </w:t>
            </w:r>
          </w:p>
          <w:p w:rsidR="0014522C" w:rsidRPr="0060676A"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J9 </w:t>
            </w:r>
            <w:r w:rsidRPr="0060676A">
              <w:rPr>
                <w:rFonts w:ascii="Times New Roman" w:hint="eastAsia"/>
                <w:sz w:val="16"/>
                <w:szCs w:val="16"/>
              </w:rPr>
              <w:t>知行合一與自我反省。</w:t>
            </w:r>
          </w:p>
        </w:tc>
        <w:tc>
          <w:tcPr>
            <w:tcW w:w="1276" w:type="dxa"/>
          </w:tcPr>
          <w:p w:rsidR="002C444B" w:rsidRPr="00404194" w:rsidRDefault="002C444B" w:rsidP="002C79F7">
            <w:pPr>
              <w:spacing w:line="0" w:lineRule="atLeast"/>
              <w:rPr>
                <w:rFonts w:hAnsi="新細明體"/>
                <w:sz w:val="16"/>
                <w:szCs w:val="16"/>
              </w:rPr>
            </w:pPr>
            <w:r w:rsidRPr="00404194">
              <w:rPr>
                <w:rFonts w:hAnsi="新細明體" w:hint="eastAsia"/>
                <w:sz w:val="16"/>
                <w:szCs w:val="16"/>
              </w:rPr>
              <w:lastRenderedPageBreak/>
              <w:t>投影機或影片播放媒體、</w:t>
            </w:r>
          </w:p>
          <w:p w:rsidR="002C444B" w:rsidRPr="00404194" w:rsidRDefault="002C444B" w:rsidP="002C79F7">
            <w:pPr>
              <w:spacing w:line="0" w:lineRule="atLeast"/>
              <w:rPr>
                <w:rFonts w:hAnsi="新細明體"/>
                <w:sz w:val="16"/>
                <w:szCs w:val="16"/>
              </w:rPr>
            </w:pPr>
            <w:r w:rsidRPr="00404194">
              <w:rPr>
                <w:rFonts w:hAnsi="新細明體" w:hint="eastAsia"/>
                <w:sz w:val="16"/>
                <w:szCs w:val="16"/>
              </w:rPr>
              <w:t>投影片、</w:t>
            </w:r>
          </w:p>
          <w:p w:rsidR="002C444B" w:rsidRPr="00404194" w:rsidRDefault="002C444B" w:rsidP="002C79F7">
            <w:pPr>
              <w:spacing w:line="0" w:lineRule="atLeast"/>
              <w:rPr>
                <w:rFonts w:hAnsi="新細明體"/>
                <w:sz w:val="16"/>
                <w:szCs w:val="16"/>
              </w:rPr>
            </w:pPr>
            <w:r w:rsidRPr="00404194">
              <w:rPr>
                <w:rFonts w:hAnsi="新細明體" w:hint="eastAsia"/>
                <w:sz w:val="16"/>
                <w:szCs w:val="16"/>
              </w:rPr>
              <w:t>芹菜、量筒、</w:t>
            </w:r>
            <w:r w:rsidR="0088376F">
              <w:rPr>
                <w:rFonts w:hAnsi="新細明體" w:hint="eastAsia"/>
                <w:sz w:val="16"/>
                <w:szCs w:val="16"/>
              </w:rPr>
              <w:t>橘子、白玫瑰、</w:t>
            </w:r>
            <w:r w:rsidRPr="00404194">
              <w:rPr>
                <w:rFonts w:hAnsi="新細明體" w:hint="eastAsia"/>
                <w:sz w:val="16"/>
                <w:szCs w:val="16"/>
              </w:rPr>
              <w:t>稀釋紅墨水、小刀、放大鏡。</w:t>
            </w:r>
          </w:p>
          <w:p w:rsidR="002C444B" w:rsidRPr="00404194" w:rsidRDefault="002C444B" w:rsidP="002C79F7">
            <w:pPr>
              <w:spacing w:line="0" w:lineRule="atLeast"/>
              <w:rPr>
                <w:rFonts w:hAnsi="新細明體"/>
                <w:sz w:val="16"/>
                <w:szCs w:val="16"/>
              </w:rPr>
            </w:pPr>
            <w:r w:rsidRPr="00404194">
              <w:rPr>
                <w:rFonts w:hAnsi="新細明體" w:hint="eastAsia"/>
                <w:sz w:val="16"/>
                <w:szCs w:val="16"/>
              </w:rPr>
              <w:t>心臟、血管的模型、血液流動影帶、放映媒體、</w:t>
            </w:r>
          </w:p>
          <w:p w:rsidR="002C444B" w:rsidRPr="00404194" w:rsidRDefault="002C444B" w:rsidP="0088376F">
            <w:pPr>
              <w:spacing w:line="0" w:lineRule="atLeast"/>
              <w:rPr>
                <w:rFonts w:ascii="新細明體" w:hAnsi="新細明體"/>
                <w:sz w:val="16"/>
                <w:szCs w:val="16"/>
              </w:rPr>
            </w:pPr>
            <w:r w:rsidRPr="00404194">
              <w:rPr>
                <w:rFonts w:hAnsi="新細明體" w:hint="eastAsia"/>
                <w:sz w:val="16"/>
                <w:szCs w:val="16"/>
              </w:rPr>
              <w:t>聽診器、</w:t>
            </w:r>
            <w:r w:rsidRPr="00404194">
              <w:rPr>
                <w:rFonts w:ascii="新細明體" w:hAnsi="新細明體" w:hint="eastAsia"/>
                <w:sz w:val="16"/>
                <w:szCs w:val="16"/>
              </w:rPr>
              <w:t>小魚。</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2</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sz w:val="16"/>
                <w:szCs w:val="16"/>
              </w:rPr>
            </w:pPr>
            <w:r w:rsidRPr="00404194">
              <w:rPr>
                <w:rFonts w:hint="eastAsia"/>
                <w:sz w:val="16"/>
                <w:szCs w:val="16"/>
              </w:rPr>
              <w:t>第四章：生物體內的運輸</w:t>
            </w:r>
          </w:p>
          <w:p w:rsidR="002C444B" w:rsidRPr="00404194" w:rsidRDefault="002C444B" w:rsidP="00D9659A">
            <w:pPr>
              <w:spacing w:line="0" w:lineRule="atLeast"/>
              <w:rPr>
                <w:rFonts w:ascii="Times New Roman"/>
                <w:color w:val="FF0000"/>
                <w:sz w:val="16"/>
                <w:szCs w:val="16"/>
              </w:rPr>
            </w:pPr>
            <w:r w:rsidRPr="00404194">
              <w:rPr>
                <w:rFonts w:hint="eastAsia"/>
                <w:sz w:val="16"/>
                <w:szCs w:val="16"/>
              </w:rPr>
              <w:t>˙</w:t>
            </w:r>
            <w:r w:rsidRPr="00404194">
              <w:rPr>
                <w:rFonts w:hint="eastAsia"/>
                <w:sz w:val="16"/>
                <w:szCs w:val="16"/>
              </w:rPr>
              <w:t>4-2</w:t>
            </w:r>
            <w:r w:rsidRPr="00404194">
              <w:rPr>
                <w:rFonts w:hint="eastAsia"/>
                <w:sz w:val="16"/>
                <w:szCs w:val="16"/>
              </w:rPr>
              <w:t>人體內的血液循環（</w:t>
            </w:r>
            <w:r w:rsidRPr="00404194">
              <w:rPr>
                <w:rFonts w:hint="eastAsia"/>
                <w:sz w:val="16"/>
                <w:szCs w:val="16"/>
              </w:rPr>
              <w:t>3</w:t>
            </w:r>
            <w:r w:rsidRPr="00404194">
              <w:rPr>
                <w:rFonts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pa-Ⅳ-1 </w:t>
            </w:r>
            <w:r w:rsidRPr="00404194">
              <w:rPr>
                <w:rFonts w:ascii="Times New Roman" w:hAnsi="Times New Roman"/>
                <w:kern w:val="0"/>
                <w:sz w:val="16"/>
                <w:szCs w:val="16"/>
              </w:rPr>
              <w:t>能分析歸納、製作圖表、使用資訊及數學等方法，整理資訊或數據。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pc-Ⅳ-2 </w:t>
            </w:r>
            <w:r w:rsidRPr="00404194">
              <w:rPr>
                <w:rFonts w:ascii="Times New Roman" w:hAnsi="Times New Roman"/>
                <w:kern w:val="0"/>
                <w:sz w:val="16"/>
                <w:szCs w:val="16"/>
              </w:rPr>
              <w:t>能利用口語、影像（如攝影、錄影）、文字與圖案、繪圖或實物、科學名詞、數學公式、模型或經教師認可後以報告或新媒體形式</w:t>
            </w:r>
            <w:r w:rsidRPr="00404194">
              <w:rPr>
                <w:rFonts w:ascii="Times New Roman" w:hAnsi="Times New Roman"/>
                <w:kern w:val="0"/>
                <w:sz w:val="16"/>
                <w:szCs w:val="16"/>
              </w:rPr>
              <w:lastRenderedPageBreak/>
              <w:t>表達完整之探究過程、發現與成果、價值、限制和主張等。視需要，並能摘要描述主要過程、發現和可能的運用。</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ai-Ⅳ-1</w:t>
            </w:r>
            <w:r w:rsidRPr="00404194">
              <w:rPr>
                <w:rFonts w:ascii="Times New Roman" w:hAnsi="Times New Roman"/>
                <w:kern w:val="0"/>
                <w:sz w:val="16"/>
                <w:szCs w:val="16"/>
              </w:rPr>
              <w:t>動手實作解決問題或驗證自己想法，而獲得成就感。</w:t>
            </w:r>
            <w:r w:rsidRPr="00404194">
              <w:rPr>
                <w:rFonts w:ascii="Times New Roman" w:hAnsi="Times New Roman"/>
                <w:kern w:val="0"/>
                <w:sz w:val="16"/>
                <w:szCs w:val="16"/>
              </w:rPr>
              <w:t xml:space="preserve"> </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hAns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ah -Ⅳ-2 </w:t>
            </w:r>
            <w:r w:rsidRPr="00404194">
              <w:rPr>
                <w:rFonts w:ascii="Times New Roman" w:hAnsi="Times New Roman"/>
                <w:kern w:val="0"/>
                <w:sz w:val="16"/>
                <w:szCs w:val="16"/>
              </w:rPr>
              <w:t>應用所學到的科學知識與科學探究方法幫助自己做出最佳的決定。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an-Ⅳ-1</w:t>
            </w:r>
            <w:r w:rsidRPr="00404194">
              <w:rPr>
                <w:rFonts w:ascii="Times New Roman" w:hAnsi="Times New Roman"/>
                <w:kern w:val="0"/>
                <w:sz w:val="16"/>
                <w:szCs w:val="16"/>
              </w:rPr>
              <w:t>察覺到科學的觀察、測量和方法是否具有正當性是受到社會共同建構的標準所規範。</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pe-Ⅳ-2</w:t>
            </w:r>
            <w:r w:rsidRPr="00404194">
              <w:rPr>
                <w:rFonts w:ascii="Times New Roman" w:hAnsi="Times New Roman"/>
                <w:kern w:val="0"/>
                <w:sz w:val="16"/>
                <w:szCs w:val="16"/>
              </w:rPr>
              <w:t>能正確安全操作適合學習階段的物品、器材儀器、科技設備與資源。能進行客觀的質性觀察或數值量測並詳實記錄。</w:t>
            </w:r>
          </w:p>
          <w:p w:rsidR="002C444B" w:rsidRPr="00404194" w:rsidRDefault="002C444B" w:rsidP="00D9659A">
            <w:pPr>
              <w:spacing w:line="0" w:lineRule="atLeast"/>
              <w:rPr>
                <w:sz w:val="16"/>
                <w:szCs w:val="16"/>
              </w:rPr>
            </w:pPr>
            <w:r w:rsidRPr="00404194">
              <w:rPr>
                <w:rFonts w:ascii="Times New Roman" w:hAnsi="Times New Roman"/>
                <w:kern w:val="0"/>
                <w:sz w:val="16"/>
                <w:szCs w:val="16"/>
              </w:rPr>
              <w:t>pe-Ⅳ-1</w:t>
            </w:r>
            <w:r w:rsidRPr="00404194">
              <w:rPr>
                <w:rFonts w:ascii="Times New Roman" w:hAnsi="Times New Roman"/>
                <w:kern w:val="0"/>
                <w:sz w:val="16"/>
                <w:szCs w:val="16"/>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tc>
        <w:tc>
          <w:tcPr>
            <w:tcW w:w="3119" w:type="dxa"/>
          </w:tcPr>
          <w:p w:rsidR="002C444B" w:rsidRPr="00404194" w:rsidRDefault="002C444B" w:rsidP="00D9659A">
            <w:pPr>
              <w:spacing w:line="240" w:lineRule="atLeast"/>
              <w:rPr>
                <w:rFonts w:ascii="新細明體" w:hAnsi="新細明體"/>
                <w:kern w:val="0"/>
                <w:sz w:val="16"/>
                <w:szCs w:val="16"/>
              </w:rPr>
            </w:pPr>
            <w:r w:rsidRPr="00404194">
              <w:rPr>
                <w:rFonts w:ascii="新細明體" w:hAnsi="新細明體"/>
                <w:kern w:val="0"/>
                <w:sz w:val="16"/>
                <w:szCs w:val="16"/>
              </w:rPr>
              <w:lastRenderedPageBreak/>
              <w:t>Db-Ⅳ-2 動物體（以人體為例）的循環系統能將體內的物質運輸至各細胞處，並進行物質交換。並經由心跳、心音及脈搏的探測，以了解循環系統的運作情形。</w:t>
            </w:r>
          </w:p>
          <w:p w:rsidR="002C444B" w:rsidRPr="00404194" w:rsidRDefault="002C444B" w:rsidP="00D9659A">
            <w:pPr>
              <w:spacing w:line="0" w:lineRule="atLeast"/>
              <w:rPr>
                <w:sz w:val="16"/>
                <w:szCs w:val="16"/>
              </w:rPr>
            </w:pPr>
            <w:r w:rsidRPr="00404194">
              <w:rPr>
                <w:rFonts w:ascii="新細明體" w:hAnsi="新細明體"/>
                <w:kern w:val="0"/>
                <w:sz w:val="16"/>
                <w:szCs w:val="16"/>
              </w:rPr>
              <w:t>Db-Ⅳ-3 動物體（以人體為例）藉由呼吸</w:t>
            </w:r>
            <w:r w:rsidRPr="00404194">
              <w:rPr>
                <w:rFonts w:ascii="新細明體" w:hAnsi="新細明體"/>
                <w:kern w:val="0"/>
                <w:sz w:val="16"/>
                <w:szCs w:val="16"/>
              </w:rPr>
              <w:lastRenderedPageBreak/>
              <w:t>系統與外界交換氣體。</w:t>
            </w:r>
          </w:p>
        </w:tc>
        <w:tc>
          <w:tcPr>
            <w:tcW w:w="425" w:type="dxa"/>
          </w:tcPr>
          <w:p w:rsidR="002C444B" w:rsidRPr="00404194" w:rsidRDefault="002C444B" w:rsidP="00D9659A">
            <w:pPr>
              <w:spacing w:line="0" w:lineRule="atLeast"/>
              <w:rPr>
                <w:sz w:val="16"/>
                <w:szCs w:val="16"/>
              </w:rPr>
            </w:pPr>
            <w:r w:rsidRPr="00404194">
              <w:rPr>
                <w:rFonts w:hint="eastAsia"/>
                <w:sz w:val="16"/>
                <w:szCs w:val="16"/>
              </w:rPr>
              <w:lastRenderedPageBreak/>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性別平等</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J1 </w:t>
            </w:r>
            <w:r w:rsidRPr="0014522C">
              <w:rPr>
                <w:rFonts w:ascii="Times New Roman" w:hint="eastAsia"/>
                <w:sz w:val="16"/>
                <w:szCs w:val="16"/>
              </w:rPr>
              <w:t>接納自我與尊重他人的性傾向、性別</w:t>
            </w:r>
            <w:r w:rsidRPr="0014522C">
              <w:rPr>
                <w:rFonts w:ascii="Times New Roman" w:hint="eastAsia"/>
                <w:sz w:val="16"/>
                <w:szCs w:val="16"/>
              </w:rPr>
              <w:lastRenderedPageBreak/>
              <w:t>特質與性別認同。</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J2 </w:t>
            </w:r>
            <w:r w:rsidRPr="0014522C">
              <w:rPr>
                <w:rFonts w:ascii="Times New Roman" w:hint="eastAsia"/>
                <w:sz w:val="16"/>
                <w:szCs w:val="16"/>
              </w:rPr>
              <w:t>釐清身體意象的性別迷思。</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J3 </w:t>
            </w:r>
            <w:r w:rsidRPr="0014522C">
              <w:rPr>
                <w:rFonts w:ascii="Times New Roman" w:hint="eastAsia"/>
                <w:sz w:val="16"/>
                <w:szCs w:val="16"/>
              </w:rPr>
              <w:t>檢視家庭、學校、職場</w:t>
            </w:r>
            <w:r w:rsidRPr="0014522C">
              <w:rPr>
                <w:rFonts w:ascii="Times New Roman" w:hint="eastAsia"/>
                <w:sz w:val="16"/>
                <w:szCs w:val="16"/>
              </w:rPr>
              <w:t xml:space="preserve"> </w:t>
            </w:r>
            <w:r w:rsidRPr="0014522C">
              <w:rPr>
                <w:rFonts w:ascii="Times New Roman" w:hint="eastAsia"/>
                <w:sz w:val="16"/>
                <w:szCs w:val="16"/>
              </w:rPr>
              <w:t>中基於性別刻板印象產生的偏見與歧視。</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J4 </w:t>
            </w:r>
            <w:r w:rsidRPr="0014522C">
              <w:rPr>
                <w:rFonts w:ascii="Times New Roman" w:hint="eastAsia"/>
                <w:sz w:val="16"/>
                <w:szCs w:val="16"/>
              </w:rPr>
              <w:t>認識身體自主權相關議題，維護自己與尊重他人的身體自主權。</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J5 </w:t>
            </w:r>
            <w:r w:rsidRPr="0014522C">
              <w:rPr>
                <w:rFonts w:ascii="Times New Roman" w:hint="eastAsia"/>
                <w:sz w:val="16"/>
                <w:szCs w:val="16"/>
              </w:rPr>
              <w:t>辨識性騷擾、性侵害與性霸凌的樣態，運用資源解決問題。</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J9 </w:t>
            </w:r>
            <w:r w:rsidRPr="0014522C">
              <w:rPr>
                <w:rFonts w:ascii="Times New Roman" w:hint="eastAsia"/>
                <w:sz w:val="16"/>
                <w:szCs w:val="16"/>
              </w:rPr>
              <w:t>認識性別權益相關法律與性別平等運動的楷模，具備關懷性別少數的態度。</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J11 </w:t>
            </w:r>
            <w:r w:rsidRPr="0014522C">
              <w:rPr>
                <w:rFonts w:ascii="Times New Roman" w:hint="eastAsia"/>
                <w:sz w:val="16"/>
                <w:szCs w:val="16"/>
              </w:rPr>
              <w:t>去除性別刻板與性別偏見的情感表達與溝通，具備與他人平等互動的能力。</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J12 </w:t>
            </w:r>
            <w:r w:rsidRPr="0014522C">
              <w:rPr>
                <w:rFonts w:ascii="Times New Roman" w:hint="eastAsia"/>
                <w:sz w:val="16"/>
                <w:szCs w:val="16"/>
              </w:rPr>
              <w:t>省思與他人的性別權力關係，促進平</w:t>
            </w:r>
            <w:r w:rsidRPr="0014522C">
              <w:rPr>
                <w:rFonts w:ascii="Times New Roman" w:hint="eastAsia"/>
                <w:sz w:val="16"/>
                <w:szCs w:val="16"/>
              </w:rPr>
              <w:t xml:space="preserve"> </w:t>
            </w:r>
            <w:r w:rsidRPr="0014522C">
              <w:rPr>
                <w:rFonts w:ascii="Times New Roman" w:hint="eastAsia"/>
                <w:sz w:val="16"/>
                <w:szCs w:val="16"/>
              </w:rPr>
              <w:t>等與良好的互動。</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人權</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人</w:t>
            </w:r>
            <w:r w:rsidRPr="0014522C">
              <w:rPr>
                <w:rFonts w:ascii="Times New Roman" w:hint="eastAsia"/>
                <w:sz w:val="16"/>
                <w:szCs w:val="16"/>
              </w:rPr>
              <w:t xml:space="preserve"> J5 </w:t>
            </w:r>
            <w:r w:rsidRPr="0014522C">
              <w:rPr>
                <w:rFonts w:ascii="Times New Roman" w:hint="eastAsia"/>
                <w:sz w:val="16"/>
                <w:szCs w:val="16"/>
              </w:rPr>
              <w:t>了解社會上有不同的群體和文化，尊重並欣賞其差異。</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人</w:t>
            </w:r>
            <w:r w:rsidRPr="0014522C">
              <w:rPr>
                <w:rFonts w:ascii="Times New Roman" w:hint="eastAsia"/>
                <w:sz w:val="16"/>
                <w:szCs w:val="16"/>
              </w:rPr>
              <w:t xml:space="preserve"> J6 </w:t>
            </w:r>
            <w:r w:rsidRPr="0014522C">
              <w:rPr>
                <w:rFonts w:ascii="Times New Roman" w:hint="eastAsia"/>
                <w:sz w:val="16"/>
                <w:szCs w:val="16"/>
              </w:rPr>
              <w:t>正視社會中的各種歧視，並採取行動來關懷與保護</w:t>
            </w:r>
            <w:r w:rsidRPr="0014522C">
              <w:rPr>
                <w:rFonts w:ascii="Times New Roman" w:hint="eastAsia"/>
                <w:sz w:val="16"/>
                <w:szCs w:val="16"/>
              </w:rPr>
              <w:lastRenderedPageBreak/>
              <w:t>弱勢。</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人</w:t>
            </w:r>
            <w:r w:rsidRPr="0014522C">
              <w:rPr>
                <w:rFonts w:ascii="Times New Roman" w:hint="eastAsia"/>
                <w:sz w:val="16"/>
                <w:szCs w:val="16"/>
              </w:rPr>
              <w:t xml:space="preserve"> J8 </w:t>
            </w:r>
            <w:r w:rsidRPr="0014522C">
              <w:rPr>
                <w:rFonts w:ascii="Times New Roman" w:hint="eastAsia"/>
                <w:sz w:val="16"/>
                <w:szCs w:val="16"/>
              </w:rPr>
              <w:t>了解人身自由權，並具有自我保護的知能。</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人</w:t>
            </w:r>
            <w:r w:rsidRPr="0014522C">
              <w:rPr>
                <w:rFonts w:ascii="Times New Roman" w:hint="eastAsia"/>
                <w:sz w:val="16"/>
                <w:szCs w:val="16"/>
              </w:rPr>
              <w:t xml:space="preserve"> J9 </w:t>
            </w:r>
            <w:r w:rsidRPr="0014522C">
              <w:rPr>
                <w:rFonts w:ascii="Times New Roman" w:hint="eastAsia"/>
                <w:sz w:val="16"/>
                <w:szCs w:val="16"/>
              </w:rPr>
              <w:t>認識教育權、工作權與個人生涯發展的關係。</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生命</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生</w:t>
            </w:r>
            <w:r w:rsidRPr="0014522C">
              <w:rPr>
                <w:rFonts w:ascii="Times New Roman" w:hint="eastAsia"/>
                <w:sz w:val="16"/>
                <w:szCs w:val="16"/>
              </w:rPr>
              <w:t xml:space="preserve"> J2 </w:t>
            </w:r>
            <w:r w:rsidRPr="0014522C">
              <w:rPr>
                <w:rFonts w:ascii="Times New Roman" w:hint="eastAsia"/>
                <w:sz w:val="16"/>
                <w:szCs w:val="16"/>
              </w:rPr>
              <w:t>探討完整的人的各個面向，包括身體與心理、理性與感性、自由與命定、境遇與嚮往，理解人的主體能動性，培養適切的自我觀。</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生</w:t>
            </w:r>
            <w:r w:rsidRPr="0014522C">
              <w:rPr>
                <w:rFonts w:ascii="Times New Roman" w:hint="eastAsia"/>
                <w:sz w:val="16"/>
                <w:szCs w:val="16"/>
              </w:rPr>
              <w:t xml:space="preserve"> J3 </w:t>
            </w:r>
            <w:r w:rsidRPr="0014522C">
              <w:rPr>
                <w:rFonts w:ascii="Times New Roman" w:hint="eastAsia"/>
                <w:sz w:val="16"/>
                <w:szCs w:val="16"/>
              </w:rPr>
              <w:t>反思生老病死與人生無常的現象，探索人生的目的、價值與意義。</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生</w:t>
            </w:r>
            <w:r w:rsidRPr="0014522C">
              <w:rPr>
                <w:rFonts w:ascii="Times New Roman" w:hint="eastAsia"/>
                <w:sz w:val="16"/>
                <w:szCs w:val="16"/>
              </w:rPr>
              <w:t xml:space="preserve"> J5 </w:t>
            </w:r>
            <w:r w:rsidRPr="0014522C">
              <w:rPr>
                <w:rFonts w:ascii="Times New Roman" w:hint="eastAsia"/>
                <w:sz w:val="16"/>
                <w:szCs w:val="16"/>
              </w:rPr>
              <w:t>覺察生活中的各種迷思，在生活作息、健康促進、飲食運動、休閒娛樂、人我關係等課題上進行價值思辨，尋求解決之道。</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安全</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J1 </w:t>
            </w:r>
            <w:r w:rsidRPr="0014522C">
              <w:rPr>
                <w:rFonts w:ascii="Times New Roman" w:hint="eastAsia"/>
                <w:sz w:val="16"/>
                <w:szCs w:val="16"/>
              </w:rPr>
              <w:t>理解安全教育的意義。</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J2 </w:t>
            </w:r>
            <w:r w:rsidRPr="0014522C">
              <w:rPr>
                <w:rFonts w:ascii="Times New Roman" w:hint="eastAsia"/>
                <w:sz w:val="16"/>
                <w:szCs w:val="16"/>
              </w:rPr>
              <w:t>判斷常見的事故傷害</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J3 </w:t>
            </w:r>
            <w:r w:rsidRPr="0014522C">
              <w:rPr>
                <w:rFonts w:ascii="Times New Roman" w:hint="eastAsia"/>
                <w:sz w:val="16"/>
                <w:szCs w:val="16"/>
              </w:rPr>
              <w:t>了解日常生活容易發生事故的原因。</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J4 </w:t>
            </w:r>
            <w:r w:rsidRPr="0014522C">
              <w:rPr>
                <w:rFonts w:ascii="Times New Roman" w:hint="eastAsia"/>
                <w:sz w:val="16"/>
                <w:szCs w:val="16"/>
              </w:rPr>
              <w:t>探討日常生活發生事故的影響因素。</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J5 </w:t>
            </w:r>
            <w:r w:rsidRPr="0014522C">
              <w:rPr>
                <w:rFonts w:ascii="Times New Roman" w:hint="eastAsia"/>
                <w:sz w:val="16"/>
                <w:szCs w:val="16"/>
              </w:rPr>
              <w:t>了解特殊體質學生的</w:t>
            </w:r>
            <w:r w:rsidRPr="0014522C">
              <w:rPr>
                <w:rFonts w:ascii="Times New Roman" w:hint="eastAsia"/>
                <w:sz w:val="16"/>
                <w:szCs w:val="16"/>
              </w:rPr>
              <w:lastRenderedPageBreak/>
              <w:t>運動安全。</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J7 </w:t>
            </w:r>
            <w:r w:rsidRPr="0014522C">
              <w:rPr>
                <w:rFonts w:ascii="Times New Roman" w:hint="eastAsia"/>
                <w:sz w:val="16"/>
                <w:szCs w:val="16"/>
              </w:rPr>
              <w:t>了解霸凌防制的精神。</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J8 </w:t>
            </w:r>
            <w:r w:rsidRPr="0014522C">
              <w:rPr>
                <w:rFonts w:ascii="Times New Roman" w:hint="eastAsia"/>
                <w:sz w:val="16"/>
                <w:szCs w:val="16"/>
              </w:rPr>
              <w:t>演練校園災害預防的課題。</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J9 </w:t>
            </w:r>
            <w:r w:rsidRPr="0014522C">
              <w:rPr>
                <w:rFonts w:ascii="Times New Roman" w:hint="eastAsia"/>
                <w:sz w:val="16"/>
                <w:szCs w:val="16"/>
              </w:rPr>
              <w:t>遵守環境設施設備的安全守則。</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J10 </w:t>
            </w:r>
            <w:r w:rsidRPr="0014522C">
              <w:rPr>
                <w:rFonts w:ascii="Times New Roman" w:hint="eastAsia"/>
                <w:sz w:val="16"/>
                <w:szCs w:val="16"/>
              </w:rPr>
              <w:t>學習心肺復甦術及</w:t>
            </w:r>
            <w:r w:rsidRPr="0014522C">
              <w:rPr>
                <w:rFonts w:ascii="Times New Roman" w:hint="eastAsia"/>
                <w:sz w:val="16"/>
                <w:szCs w:val="16"/>
              </w:rPr>
              <w:t xml:space="preserve"> AED </w:t>
            </w:r>
            <w:r w:rsidRPr="0014522C">
              <w:rPr>
                <w:rFonts w:ascii="Times New Roman" w:hint="eastAsia"/>
                <w:sz w:val="16"/>
                <w:szCs w:val="16"/>
              </w:rPr>
              <w:t>的操作。</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J11 </w:t>
            </w:r>
            <w:r w:rsidRPr="0014522C">
              <w:rPr>
                <w:rFonts w:ascii="Times New Roman" w:hint="eastAsia"/>
                <w:sz w:val="16"/>
                <w:szCs w:val="16"/>
              </w:rPr>
              <w:t>學習創傷救護技能。</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閱讀素養</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J1 </w:t>
            </w:r>
            <w:r w:rsidRPr="0014522C">
              <w:rPr>
                <w:rFonts w:ascii="Times New Roman" w:hint="eastAsia"/>
                <w:sz w:val="16"/>
                <w:szCs w:val="16"/>
              </w:rPr>
              <w:t>發展多元文本的閱讀策略。</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J3 </w:t>
            </w:r>
            <w:r w:rsidRPr="0014522C">
              <w:rPr>
                <w:rFonts w:ascii="Times New Roman" w:hint="eastAsia"/>
                <w:sz w:val="16"/>
                <w:szCs w:val="16"/>
              </w:rPr>
              <w:t>理解學科知識內的重要詞彙的意涵，並懂得如何運用該詞彙與他人進行溝通。</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J4 </w:t>
            </w:r>
            <w:r w:rsidRPr="0014522C">
              <w:rPr>
                <w:rFonts w:ascii="Times New Roman" w:hint="eastAsia"/>
                <w:sz w:val="16"/>
                <w:szCs w:val="16"/>
              </w:rPr>
              <w:t>除紙本閱讀之外，依學習需求選擇適當的閱讀媒材，並了解如何利用適當的管道獲得文本資源。</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J5 </w:t>
            </w:r>
            <w:r w:rsidRPr="0014522C">
              <w:rPr>
                <w:rFonts w:ascii="Times New Roman" w:hint="eastAsia"/>
                <w:sz w:val="16"/>
                <w:szCs w:val="16"/>
              </w:rPr>
              <w:t>活用文本，認識並運用滿足基本生活需求所使用之文本。</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J7 </w:t>
            </w:r>
            <w:r w:rsidRPr="0014522C">
              <w:rPr>
                <w:rFonts w:ascii="Times New Roman" w:hint="eastAsia"/>
                <w:sz w:val="16"/>
                <w:szCs w:val="16"/>
              </w:rPr>
              <w:t>小心求證資訊來源，判讀文本知識的正確性。</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J8 </w:t>
            </w:r>
            <w:r w:rsidRPr="0014522C">
              <w:rPr>
                <w:rFonts w:ascii="Times New Roman" w:hint="eastAsia"/>
                <w:sz w:val="16"/>
                <w:szCs w:val="16"/>
              </w:rPr>
              <w:t>在學習上遇到問題時，願意尋找課外資料，解決困難。</w:t>
            </w:r>
          </w:p>
          <w:p w:rsidR="0014522C" w:rsidRPr="0014522C" w:rsidRDefault="0014522C" w:rsidP="0014522C">
            <w:pPr>
              <w:spacing w:line="0" w:lineRule="atLeast"/>
              <w:rPr>
                <w:rFonts w:ascii="Times New Roman"/>
                <w:sz w:val="16"/>
                <w:szCs w:val="16"/>
              </w:rPr>
            </w:pPr>
            <w:r w:rsidRPr="0014522C">
              <w:rPr>
                <w:rFonts w:ascii="Times New Roman"/>
                <w:sz w:val="16"/>
                <w:szCs w:val="16"/>
              </w:rPr>
              <w:lastRenderedPageBreak/>
              <w:t>【</w:t>
            </w:r>
            <w:r w:rsidRPr="0014522C">
              <w:rPr>
                <w:rFonts w:ascii="Times New Roman" w:hint="eastAsia"/>
                <w:sz w:val="16"/>
                <w:szCs w:val="16"/>
              </w:rPr>
              <w:t>原住民族</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原</w:t>
            </w:r>
            <w:r w:rsidRPr="0014522C">
              <w:rPr>
                <w:rFonts w:ascii="Times New Roman" w:hint="eastAsia"/>
                <w:sz w:val="16"/>
                <w:szCs w:val="16"/>
              </w:rPr>
              <w:t xml:space="preserve"> J3 </w:t>
            </w:r>
            <w:r w:rsidRPr="0014522C">
              <w:rPr>
                <w:rFonts w:ascii="Times New Roman" w:hint="eastAsia"/>
                <w:sz w:val="16"/>
                <w:szCs w:val="16"/>
              </w:rPr>
              <w:t>培養對各種語言文化差異的尊重。</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原</w:t>
            </w:r>
            <w:r w:rsidRPr="0014522C">
              <w:rPr>
                <w:rFonts w:ascii="Times New Roman" w:hint="eastAsia"/>
                <w:sz w:val="16"/>
                <w:szCs w:val="16"/>
              </w:rPr>
              <w:t xml:space="preserve"> J11 </w:t>
            </w:r>
            <w:r w:rsidRPr="0014522C">
              <w:rPr>
                <w:rFonts w:ascii="Times New Roman" w:hint="eastAsia"/>
                <w:sz w:val="16"/>
                <w:szCs w:val="16"/>
              </w:rPr>
              <w:t>認識原住民族土地自然資源與文化間的關係。</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原</w:t>
            </w:r>
            <w:r w:rsidRPr="0014522C">
              <w:rPr>
                <w:rFonts w:ascii="Times New Roman" w:hint="eastAsia"/>
                <w:sz w:val="16"/>
                <w:szCs w:val="16"/>
              </w:rPr>
              <w:t xml:space="preserve"> J12 </w:t>
            </w:r>
            <w:r w:rsidRPr="0014522C">
              <w:rPr>
                <w:rFonts w:ascii="Times New Roman" w:hint="eastAsia"/>
                <w:sz w:val="16"/>
                <w:szCs w:val="16"/>
              </w:rPr>
              <w:t>主動關注原住民族土地與自然資源議題。</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品德</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EJU4 </w:t>
            </w:r>
            <w:r w:rsidRPr="0014522C">
              <w:rPr>
                <w:rFonts w:ascii="Times New Roman" w:hint="eastAsia"/>
                <w:sz w:val="16"/>
                <w:szCs w:val="16"/>
              </w:rPr>
              <w:t>自律負責。</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EJU5 </w:t>
            </w:r>
            <w:r w:rsidRPr="0014522C">
              <w:rPr>
                <w:rFonts w:ascii="Times New Roman" w:hint="eastAsia"/>
                <w:sz w:val="16"/>
                <w:szCs w:val="16"/>
              </w:rPr>
              <w:t>謙遜包容。</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EJU6 </w:t>
            </w:r>
            <w:r w:rsidRPr="0014522C">
              <w:rPr>
                <w:rFonts w:ascii="Times New Roman" w:hint="eastAsia"/>
                <w:sz w:val="16"/>
                <w:szCs w:val="16"/>
              </w:rPr>
              <w:t>欣賞感恩。</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J4 </w:t>
            </w:r>
            <w:r w:rsidRPr="0014522C">
              <w:rPr>
                <w:rFonts w:ascii="Times New Roman" w:hint="eastAsia"/>
                <w:sz w:val="16"/>
                <w:szCs w:val="16"/>
              </w:rPr>
              <w:t>族群差異與平等的道德議題。</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J6 </w:t>
            </w:r>
            <w:r w:rsidRPr="0014522C">
              <w:rPr>
                <w:rFonts w:ascii="Times New Roman" w:hint="eastAsia"/>
                <w:sz w:val="16"/>
                <w:szCs w:val="16"/>
              </w:rPr>
              <w:t>關懷弱勢的意涵、策略，及其實踐與反思。</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J7 </w:t>
            </w:r>
            <w:r w:rsidRPr="0014522C">
              <w:rPr>
                <w:rFonts w:ascii="Times New Roman" w:hint="eastAsia"/>
                <w:sz w:val="16"/>
                <w:szCs w:val="16"/>
              </w:rPr>
              <w:t>同理分享與多元接納。</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J8 </w:t>
            </w:r>
            <w:r w:rsidRPr="0014522C">
              <w:rPr>
                <w:rFonts w:ascii="Times New Roman" w:hint="eastAsia"/>
                <w:sz w:val="16"/>
                <w:szCs w:val="16"/>
              </w:rPr>
              <w:t>理性溝通與問題解決。</w:t>
            </w:r>
            <w:r w:rsidRPr="0014522C">
              <w:rPr>
                <w:rFonts w:ascii="Times New Roman" w:hint="eastAsia"/>
                <w:sz w:val="16"/>
                <w:szCs w:val="16"/>
              </w:rPr>
              <w:t xml:space="preserve"> </w:t>
            </w:r>
          </w:p>
          <w:p w:rsidR="002C444B" w:rsidRPr="00404194"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J9 </w:t>
            </w:r>
            <w:r w:rsidRPr="0014522C">
              <w:rPr>
                <w:rFonts w:ascii="Times New Roman" w:hint="eastAsia"/>
                <w:sz w:val="16"/>
                <w:szCs w:val="16"/>
              </w:rPr>
              <w:t>知行合一與自我反省。</w:t>
            </w:r>
          </w:p>
        </w:tc>
        <w:tc>
          <w:tcPr>
            <w:tcW w:w="1276" w:type="dxa"/>
          </w:tcPr>
          <w:p w:rsidR="002C444B" w:rsidRPr="00404194" w:rsidRDefault="002C444B" w:rsidP="0088376F">
            <w:pPr>
              <w:spacing w:line="0" w:lineRule="atLeast"/>
              <w:rPr>
                <w:rFonts w:ascii="新細明體" w:hAnsi="新細明體"/>
                <w:sz w:val="16"/>
                <w:szCs w:val="16"/>
              </w:rPr>
            </w:pPr>
            <w:r w:rsidRPr="00404194">
              <w:rPr>
                <w:rFonts w:hAnsi="新細明體" w:hint="eastAsia"/>
                <w:sz w:val="16"/>
                <w:szCs w:val="16"/>
              </w:rPr>
              <w:lastRenderedPageBreak/>
              <w:t>投影機或影片播放媒體、</w:t>
            </w:r>
            <w:r w:rsidRPr="00404194">
              <w:rPr>
                <w:rFonts w:ascii="新細明體" w:hAnsi="新細明體" w:hint="eastAsia"/>
                <w:sz w:val="16"/>
                <w:szCs w:val="16"/>
              </w:rPr>
              <w:t>投影片。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3</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sz w:val="16"/>
                <w:szCs w:val="16"/>
              </w:rPr>
            </w:pPr>
            <w:r w:rsidRPr="00404194">
              <w:rPr>
                <w:rFonts w:hint="eastAsia"/>
                <w:sz w:val="16"/>
                <w:szCs w:val="16"/>
              </w:rPr>
              <w:t>第四章：生物體內的運輸</w:t>
            </w:r>
          </w:p>
          <w:p w:rsidR="002C444B" w:rsidRPr="00404194" w:rsidRDefault="002C444B" w:rsidP="00D9659A">
            <w:pPr>
              <w:spacing w:line="0" w:lineRule="atLeast"/>
              <w:rPr>
                <w:rFonts w:ascii="Times New Roman"/>
                <w:sz w:val="16"/>
                <w:szCs w:val="16"/>
              </w:rPr>
            </w:pPr>
            <w:r w:rsidRPr="00404194">
              <w:rPr>
                <w:rFonts w:hint="eastAsia"/>
                <w:sz w:val="16"/>
                <w:szCs w:val="16"/>
              </w:rPr>
              <w:t>˙</w:t>
            </w:r>
            <w:r w:rsidRPr="00404194">
              <w:rPr>
                <w:rFonts w:hint="eastAsia"/>
                <w:sz w:val="16"/>
                <w:szCs w:val="16"/>
              </w:rPr>
              <w:t>4-3</w:t>
            </w:r>
            <w:r w:rsidRPr="00404194">
              <w:rPr>
                <w:rFonts w:hint="eastAsia"/>
                <w:sz w:val="16"/>
                <w:szCs w:val="16"/>
              </w:rPr>
              <w:t>人體內的淋巴循環（</w:t>
            </w:r>
            <w:r w:rsidRPr="00404194">
              <w:rPr>
                <w:rFonts w:hint="eastAsia"/>
                <w:sz w:val="16"/>
                <w:szCs w:val="16"/>
              </w:rPr>
              <w:t>3</w:t>
            </w:r>
            <w:r w:rsidRPr="00404194">
              <w:rPr>
                <w:rFonts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hAnsi="Times New Roman"/>
                <w:kern w:val="0"/>
                <w:sz w:val="16"/>
                <w:szCs w:val="16"/>
              </w:rPr>
              <w:t>透過所學到的科學知識和科學探索的各種方法，解釋自然現象發生的原因，建立科學學習的自信心。</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ah -Ⅳ-2 </w:t>
            </w:r>
            <w:r w:rsidRPr="00404194">
              <w:rPr>
                <w:rFonts w:ascii="Times New Roman" w:hAnsi="Times New Roman"/>
                <w:kern w:val="0"/>
                <w:sz w:val="16"/>
                <w:szCs w:val="16"/>
              </w:rPr>
              <w:t>應用所學到的科學知識與科學探究方法幫助自己做出最佳的決定。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an-Ⅳ-1</w:t>
            </w:r>
            <w:r w:rsidRPr="00404194">
              <w:rPr>
                <w:rFonts w:ascii="Times New Roman" w:hAnsi="Times New Roman"/>
                <w:kern w:val="0"/>
                <w:sz w:val="16"/>
                <w:szCs w:val="16"/>
              </w:rPr>
              <w:t>察覺到科學的觀察、測量和方法是否具有正當性是受到社會共同建構的標準所規範。</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an -Ⅳ-2 </w:t>
            </w:r>
            <w:r w:rsidRPr="00404194">
              <w:rPr>
                <w:rFonts w:ascii="Times New Roman" w:hAnsi="Times New Roman"/>
                <w:kern w:val="0"/>
                <w:sz w:val="16"/>
                <w:szCs w:val="16"/>
              </w:rPr>
              <w:t>分辨科學知識的確定性和持久性會因科學研究的時空背景不同而有所變化。</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an -Ⅳ-3 </w:t>
            </w:r>
            <w:r w:rsidRPr="00404194">
              <w:rPr>
                <w:rFonts w:ascii="Times New Roman" w:hAnsi="Times New Roman"/>
                <w:kern w:val="0"/>
                <w:sz w:val="16"/>
                <w:szCs w:val="16"/>
              </w:rPr>
              <w:t>體察到不同性別、背景、族群科學家們具有堅毅、嚴謹和講求邏輯的特質，也具有好奇心、求知慾和想像力。</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t>po-Ⅳ-2</w:t>
            </w:r>
            <w:r w:rsidRPr="00404194">
              <w:rPr>
                <w:rFonts w:ascii="Times New Roman" w:hAnsi="Times New Roman"/>
                <w:kern w:val="0"/>
                <w:sz w:val="16"/>
                <w:szCs w:val="16"/>
              </w:rPr>
              <w:t>能辨別適合科學探究或適合以科學方式尋求解決的問題（或假說），並能依據觀察、蒐集資料、閱讀、思考、討論等，提出適宜探究之問題。</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Db-Ⅳ-2 </w:t>
            </w:r>
            <w:r w:rsidRPr="00404194">
              <w:rPr>
                <w:rFonts w:ascii="Times New Roman" w:hAnsi="Times New Roman"/>
                <w:kern w:val="0"/>
                <w:sz w:val="16"/>
                <w:szCs w:val="16"/>
              </w:rPr>
              <w:t>動物體（以人體為例）的循環系統能將體內的物質運輸至各細胞處，並進行物質交換。並經由心跳、心音及脈搏的探測，以了解循環系統的運作情形。</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Dc-Ⅳ-3 </w:t>
            </w:r>
            <w:r w:rsidRPr="00404194">
              <w:rPr>
                <w:rFonts w:ascii="Times New Roman" w:hAnsi="Times New Roman"/>
                <w:kern w:val="0"/>
                <w:sz w:val="16"/>
                <w:szCs w:val="16"/>
              </w:rPr>
              <w:t>皮膚是人體的第一道防禦系統，能阻止外來物，例如：細菌的侵入；而淋巴系統則可進一步產生免疫作用。</w:t>
            </w:r>
          </w:p>
          <w:p w:rsidR="002C444B" w:rsidRPr="00404194" w:rsidRDefault="002C444B" w:rsidP="00D9659A">
            <w:pPr>
              <w:spacing w:line="0" w:lineRule="atLeast"/>
              <w:rPr>
                <w:rFonts w:ascii="Times New Roman" w:hAnsi="Times New Roman"/>
                <w:kern w:val="0"/>
                <w:sz w:val="16"/>
                <w:szCs w:val="16"/>
              </w:rPr>
            </w:pPr>
            <w:r w:rsidRPr="00404194">
              <w:rPr>
                <w:rFonts w:ascii="Times New Roman" w:hAnsi="Times New Roman"/>
                <w:kern w:val="0"/>
                <w:sz w:val="16"/>
                <w:szCs w:val="16"/>
              </w:rPr>
              <w:t xml:space="preserve">Ma-Ⅳ-1 </w:t>
            </w:r>
            <w:r w:rsidRPr="00404194">
              <w:rPr>
                <w:rFonts w:ascii="Times New Roman" w:hAnsi="Times New Roman"/>
                <w:kern w:val="0"/>
                <w:sz w:val="16"/>
                <w:szCs w:val="16"/>
              </w:rPr>
              <w:t>生命科學的進步，有助於解決社會中發生的農業、食品、能源、醫藥，以及環境相關的問題。</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性別平等</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J2 </w:t>
            </w:r>
            <w:r w:rsidRPr="0014522C">
              <w:rPr>
                <w:rFonts w:ascii="Times New Roman" w:hint="eastAsia"/>
                <w:sz w:val="16"/>
                <w:szCs w:val="16"/>
              </w:rPr>
              <w:t>釐清身體意象的性別迷思。</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J3 </w:t>
            </w:r>
            <w:r w:rsidRPr="0014522C">
              <w:rPr>
                <w:rFonts w:ascii="Times New Roman" w:hint="eastAsia"/>
                <w:sz w:val="16"/>
                <w:szCs w:val="16"/>
              </w:rPr>
              <w:t>檢視家庭、學校、職場</w:t>
            </w:r>
            <w:r w:rsidRPr="0014522C">
              <w:rPr>
                <w:rFonts w:ascii="Times New Roman" w:hint="eastAsia"/>
                <w:sz w:val="16"/>
                <w:szCs w:val="16"/>
              </w:rPr>
              <w:t xml:space="preserve"> </w:t>
            </w:r>
            <w:r w:rsidRPr="0014522C">
              <w:rPr>
                <w:rFonts w:ascii="Times New Roman" w:hint="eastAsia"/>
                <w:sz w:val="16"/>
                <w:szCs w:val="16"/>
              </w:rPr>
              <w:t>中基於性別刻板印象產生的偏見與歧視。</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性</w:t>
            </w:r>
            <w:r w:rsidRPr="0014522C">
              <w:rPr>
                <w:rFonts w:ascii="Times New Roman" w:hint="eastAsia"/>
                <w:sz w:val="16"/>
                <w:szCs w:val="16"/>
              </w:rPr>
              <w:t xml:space="preserve"> J4 </w:t>
            </w:r>
            <w:r w:rsidRPr="0014522C">
              <w:rPr>
                <w:rFonts w:ascii="Times New Roman" w:hint="eastAsia"/>
                <w:sz w:val="16"/>
                <w:szCs w:val="16"/>
              </w:rPr>
              <w:t>認識身體自主權相關議題，維護自己</w:t>
            </w:r>
            <w:r w:rsidRPr="0014522C">
              <w:rPr>
                <w:rFonts w:ascii="Times New Roman" w:hint="eastAsia"/>
                <w:sz w:val="16"/>
                <w:szCs w:val="16"/>
              </w:rPr>
              <w:lastRenderedPageBreak/>
              <w:t>與尊重他人的身體自主權。</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人權</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人</w:t>
            </w:r>
            <w:r w:rsidRPr="0014522C">
              <w:rPr>
                <w:rFonts w:ascii="Times New Roman" w:hint="eastAsia"/>
                <w:sz w:val="16"/>
                <w:szCs w:val="16"/>
              </w:rPr>
              <w:t xml:space="preserve"> J6 </w:t>
            </w:r>
            <w:r w:rsidRPr="0014522C">
              <w:rPr>
                <w:rFonts w:ascii="Times New Roman" w:hint="eastAsia"/>
                <w:sz w:val="16"/>
                <w:szCs w:val="16"/>
              </w:rPr>
              <w:t>正視社會中的各種歧視，並採取行動來關懷與保護弱勢。</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人</w:t>
            </w:r>
            <w:r w:rsidRPr="0014522C">
              <w:rPr>
                <w:rFonts w:ascii="Times New Roman" w:hint="eastAsia"/>
                <w:sz w:val="16"/>
                <w:szCs w:val="16"/>
              </w:rPr>
              <w:t xml:space="preserve"> J8 </w:t>
            </w:r>
            <w:r w:rsidRPr="0014522C">
              <w:rPr>
                <w:rFonts w:ascii="Times New Roman" w:hint="eastAsia"/>
                <w:sz w:val="16"/>
                <w:szCs w:val="16"/>
              </w:rPr>
              <w:t>了解人身自由權，並具有自我保護的知能。</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生命</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生</w:t>
            </w:r>
            <w:r w:rsidRPr="0014522C">
              <w:rPr>
                <w:rFonts w:ascii="Times New Roman" w:hint="eastAsia"/>
                <w:sz w:val="16"/>
                <w:szCs w:val="16"/>
              </w:rPr>
              <w:t xml:space="preserve"> J2 </w:t>
            </w:r>
            <w:r w:rsidRPr="0014522C">
              <w:rPr>
                <w:rFonts w:ascii="Times New Roman" w:hint="eastAsia"/>
                <w:sz w:val="16"/>
                <w:szCs w:val="16"/>
              </w:rPr>
              <w:t>探討完整的人的各個面向，包括身體與心理、理性與感性、自由與命定、境遇與嚮往，理解人的主體能動性，培養適切的自我觀。</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生</w:t>
            </w:r>
            <w:r w:rsidRPr="0014522C">
              <w:rPr>
                <w:rFonts w:ascii="Times New Roman" w:hint="eastAsia"/>
                <w:sz w:val="16"/>
                <w:szCs w:val="16"/>
              </w:rPr>
              <w:t xml:space="preserve"> J3 </w:t>
            </w:r>
            <w:r w:rsidRPr="0014522C">
              <w:rPr>
                <w:rFonts w:ascii="Times New Roman" w:hint="eastAsia"/>
                <w:sz w:val="16"/>
                <w:szCs w:val="16"/>
              </w:rPr>
              <w:t>反思生老病死與人生無常的現象，探索人生的目的、價值與意義。</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生</w:t>
            </w:r>
            <w:r w:rsidRPr="0014522C">
              <w:rPr>
                <w:rFonts w:ascii="Times New Roman" w:hint="eastAsia"/>
                <w:sz w:val="16"/>
                <w:szCs w:val="16"/>
              </w:rPr>
              <w:t xml:space="preserve"> J5 </w:t>
            </w:r>
            <w:r w:rsidRPr="0014522C">
              <w:rPr>
                <w:rFonts w:ascii="Times New Roman" w:hint="eastAsia"/>
                <w:sz w:val="16"/>
                <w:szCs w:val="16"/>
              </w:rPr>
              <w:t>覺察生活中的各種迷思，在生活作息、健康促進、飲食運動、休閒娛樂、人我關係等課題上進行價值思辨，尋求解決之道。</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安全</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J1 </w:t>
            </w:r>
            <w:r w:rsidRPr="0014522C">
              <w:rPr>
                <w:rFonts w:ascii="Times New Roman" w:hint="eastAsia"/>
                <w:sz w:val="16"/>
                <w:szCs w:val="16"/>
              </w:rPr>
              <w:t>理解安全教育的意義。</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J2 </w:t>
            </w:r>
            <w:r w:rsidRPr="0014522C">
              <w:rPr>
                <w:rFonts w:ascii="Times New Roman" w:hint="eastAsia"/>
                <w:sz w:val="16"/>
                <w:szCs w:val="16"/>
              </w:rPr>
              <w:t>判斷常見的事故傷害</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J3 </w:t>
            </w:r>
            <w:r w:rsidRPr="0014522C">
              <w:rPr>
                <w:rFonts w:ascii="Times New Roman" w:hint="eastAsia"/>
                <w:sz w:val="16"/>
                <w:szCs w:val="16"/>
              </w:rPr>
              <w:t>了解日常生活容易發生事故的原因。</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J4 </w:t>
            </w:r>
            <w:r w:rsidRPr="0014522C">
              <w:rPr>
                <w:rFonts w:ascii="Times New Roman" w:hint="eastAsia"/>
                <w:sz w:val="16"/>
                <w:szCs w:val="16"/>
              </w:rPr>
              <w:t>探討日常生活發生事</w:t>
            </w:r>
            <w:r w:rsidRPr="0014522C">
              <w:rPr>
                <w:rFonts w:ascii="Times New Roman" w:hint="eastAsia"/>
                <w:sz w:val="16"/>
                <w:szCs w:val="16"/>
              </w:rPr>
              <w:lastRenderedPageBreak/>
              <w:t>故的影響因素。</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J5 </w:t>
            </w:r>
            <w:r w:rsidRPr="0014522C">
              <w:rPr>
                <w:rFonts w:ascii="Times New Roman" w:hint="eastAsia"/>
                <w:sz w:val="16"/>
                <w:szCs w:val="16"/>
              </w:rPr>
              <w:t>了解特殊體質學生的運動安全。</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J9 </w:t>
            </w:r>
            <w:r w:rsidRPr="0014522C">
              <w:rPr>
                <w:rFonts w:ascii="Times New Roman" w:hint="eastAsia"/>
                <w:sz w:val="16"/>
                <w:szCs w:val="16"/>
              </w:rPr>
              <w:t>遵守環境設施設備的安全守則。</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安</w:t>
            </w:r>
            <w:r w:rsidRPr="0014522C">
              <w:rPr>
                <w:rFonts w:ascii="Times New Roman" w:hint="eastAsia"/>
                <w:sz w:val="16"/>
                <w:szCs w:val="16"/>
              </w:rPr>
              <w:t xml:space="preserve"> J11 </w:t>
            </w:r>
            <w:r w:rsidRPr="0014522C">
              <w:rPr>
                <w:rFonts w:ascii="Times New Roman" w:hint="eastAsia"/>
                <w:sz w:val="16"/>
                <w:szCs w:val="16"/>
              </w:rPr>
              <w:t>學習創傷救護技能。</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閱讀素養</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J1 </w:t>
            </w:r>
            <w:r w:rsidRPr="0014522C">
              <w:rPr>
                <w:rFonts w:ascii="Times New Roman" w:hint="eastAsia"/>
                <w:sz w:val="16"/>
                <w:szCs w:val="16"/>
              </w:rPr>
              <w:t>發展多元文本的閱讀策略。</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J3 </w:t>
            </w:r>
            <w:r w:rsidRPr="0014522C">
              <w:rPr>
                <w:rFonts w:ascii="Times New Roman" w:hint="eastAsia"/>
                <w:sz w:val="16"/>
                <w:szCs w:val="16"/>
              </w:rPr>
              <w:t>理解學科知識內的重要詞彙的意涵，並懂得如何運用該詞彙與他人進行溝通。</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J4 </w:t>
            </w:r>
            <w:r w:rsidRPr="0014522C">
              <w:rPr>
                <w:rFonts w:ascii="Times New Roman" w:hint="eastAsia"/>
                <w:sz w:val="16"/>
                <w:szCs w:val="16"/>
              </w:rPr>
              <w:t>除紙本閱讀之外，依學習需求選擇適當的閱讀媒材，並了解如何利用適當的管道獲得文本資源。</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J5 </w:t>
            </w:r>
            <w:r w:rsidRPr="0014522C">
              <w:rPr>
                <w:rFonts w:ascii="Times New Roman" w:hint="eastAsia"/>
                <w:sz w:val="16"/>
                <w:szCs w:val="16"/>
              </w:rPr>
              <w:t>活用文本，認識並運用滿足基本生活需求所使用之文本。</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閱</w:t>
            </w:r>
            <w:r w:rsidRPr="0014522C">
              <w:rPr>
                <w:rFonts w:ascii="Times New Roman" w:hint="eastAsia"/>
                <w:sz w:val="16"/>
                <w:szCs w:val="16"/>
              </w:rPr>
              <w:t xml:space="preserve"> J7 </w:t>
            </w:r>
            <w:r w:rsidRPr="0014522C">
              <w:rPr>
                <w:rFonts w:ascii="Times New Roman" w:hint="eastAsia"/>
                <w:sz w:val="16"/>
                <w:szCs w:val="16"/>
              </w:rPr>
              <w:t>小心求證資訊來源，判讀文本知識的正確性。</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sz w:val="16"/>
                <w:szCs w:val="16"/>
              </w:rPr>
              <w:t>【</w:t>
            </w:r>
            <w:r w:rsidRPr="0014522C">
              <w:rPr>
                <w:rFonts w:ascii="Times New Roman" w:hint="eastAsia"/>
                <w:sz w:val="16"/>
                <w:szCs w:val="16"/>
              </w:rPr>
              <w:t>品德</w:t>
            </w:r>
            <w:r w:rsidRPr="0014522C">
              <w:rPr>
                <w:rFonts w:ascii="Times New Roman"/>
                <w:sz w:val="16"/>
                <w:szCs w:val="16"/>
              </w:rPr>
              <w:t>教育】</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EJU4 </w:t>
            </w:r>
            <w:r w:rsidRPr="0014522C">
              <w:rPr>
                <w:rFonts w:ascii="Times New Roman" w:hint="eastAsia"/>
                <w:sz w:val="16"/>
                <w:szCs w:val="16"/>
              </w:rPr>
              <w:t>自律負責。</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J6 </w:t>
            </w:r>
            <w:r w:rsidRPr="0014522C">
              <w:rPr>
                <w:rFonts w:ascii="Times New Roman" w:hint="eastAsia"/>
                <w:sz w:val="16"/>
                <w:szCs w:val="16"/>
              </w:rPr>
              <w:t>關懷弱勢的意涵、策略，及其實踐與反思。</w:t>
            </w:r>
            <w:r w:rsidRPr="0014522C">
              <w:rPr>
                <w:rFonts w:ascii="Times New Roman" w:hint="eastAsia"/>
                <w:sz w:val="16"/>
                <w:szCs w:val="16"/>
              </w:rPr>
              <w:t xml:space="preserve"> </w:t>
            </w:r>
          </w:p>
          <w:p w:rsidR="0014522C" w:rsidRPr="0014522C"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J8 </w:t>
            </w:r>
            <w:r w:rsidRPr="0014522C">
              <w:rPr>
                <w:rFonts w:ascii="Times New Roman" w:hint="eastAsia"/>
                <w:sz w:val="16"/>
                <w:szCs w:val="16"/>
              </w:rPr>
              <w:t>理性溝通與問題解決。</w:t>
            </w:r>
            <w:r w:rsidRPr="0014522C">
              <w:rPr>
                <w:rFonts w:ascii="Times New Roman" w:hint="eastAsia"/>
                <w:sz w:val="16"/>
                <w:szCs w:val="16"/>
              </w:rPr>
              <w:t xml:space="preserve"> </w:t>
            </w:r>
          </w:p>
          <w:p w:rsidR="002C444B" w:rsidRDefault="0014522C" w:rsidP="0014522C">
            <w:pPr>
              <w:spacing w:line="0" w:lineRule="atLeast"/>
              <w:rPr>
                <w:rFonts w:ascii="Times New Roman"/>
                <w:sz w:val="16"/>
                <w:szCs w:val="16"/>
              </w:rPr>
            </w:pPr>
            <w:r w:rsidRPr="0014522C">
              <w:rPr>
                <w:rFonts w:ascii="Times New Roman" w:hint="eastAsia"/>
                <w:sz w:val="16"/>
                <w:szCs w:val="16"/>
              </w:rPr>
              <w:t>品</w:t>
            </w:r>
            <w:r w:rsidRPr="0014522C">
              <w:rPr>
                <w:rFonts w:ascii="Times New Roman" w:hint="eastAsia"/>
                <w:sz w:val="16"/>
                <w:szCs w:val="16"/>
              </w:rPr>
              <w:t xml:space="preserve"> J9 </w:t>
            </w:r>
            <w:r w:rsidRPr="0014522C">
              <w:rPr>
                <w:rFonts w:ascii="Times New Roman" w:hint="eastAsia"/>
                <w:sz w:val="16"/>
                <w:szCs w:val="16"/>
              </w:rPr>
              <w:t>知行合</w:t>
            </w:r>
            <w:r w:rsidRPr="0014522C">
              <w:rPr>
                <w:rFonts w:ascii="Times New Roman" w:hint="eastAsia"/>
                <w:sz w:val="16"/>
                <w:szCs w:val="16"/>
              </w:rPr>
              <w:lastRenderedPageBreak/>
              <w:t>一與自我反省。</w:t>
            </w:r>
          </w:p>
          <w:p w:rsidR="007732D6" w:rsidRDefault="007732D6" w:rsidP="007732D6">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7732D6" w:rsidRDefault="007732D6" w:rsidP="007732D6">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7732D6" w:rsidRDefault="007732D6" w:rsidP="007732D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7732D6" w:rsidRPr="0060676A" w:rsidRDefault="007732D6" w:rsidP="007732D6">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J1 </w:t>
            </w:r>
            <w:r w:rsidRPr="0060676A">
              <w:rPr>
                <w:rFonts w:ascii="Times New Roman" w:hint="eastAsia"/>
                <w:sz w:val="16"/>
                <w:szCs w:val="16"/>
              </w:rPr>
              <w:t>了解生涯規劃的意義與功能。</w:t>
            </w:r>
            <w:r w:rsidRPr="0060676A">
              <w:rPr>
                <w:rFonts w:ascii="Times New Roman" w:hint="eastAsia"/>
                <w:sz w:val="16"/>
                <w:szCs w:val="16"/>
              </w:rPr>
              <w:t xml:space="preserve"> </w:t>
            </w:r>
          </w:p>
          <w:p w:rsidR="007732D6" w:rsidRDefault="007732D6" w:rsidP="007732D6">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具備生涯規劃的知識與概念。</w:t>
            </w:r>
          </w:p>
          <w:p w:rsidR="007732D6" w:rsidRPr="00CD538B" w:rsidRDefault="007732D6" w:rsidP="007732D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J3 </w:t>
            </w:r>
            <w:r w:rsidRPr="00CD538B">
              <w:rPr>
                <w:rFonts w:ascii="Times New Roman" w:hint="eastAsia"/>
                <w:sz w:val="16"/>
                <w:szCs w:val="16"/>
              </w:rPr>
              <w:t>覺察自己的能力與興趣。</w:t>
            </w:r>
            <w:r w:rsidRPr="00CD538B">
              <w:rPr>
                <w:rFonts w:ascii="Times New Roman" w:hint="eastAsia"/>
                <w:sz w:val="16"/>
                <w:szCs w:val="16"/>
              </w:rPr>
              <w:t xml:space="preserve"> </w:t>
            </w:r>
          </w:p>
          <w:p w:rsidR="007732D6" w:rsidRPr="00404194" w:rsidRDefault="007732D6" w:rsidP="007732D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tc>
        <w:tc>
          <w:tcPr>
            <w:tcW w:w="1276" w:type="dxa"/>
          </w:tcPr>
          <w:p w:rsidR="002C444B" w:rsidRPr="00404194" w:rsidRDefault="002C444B" w:rsidP="0088376F">
            <w:pPr>
              <w:spacing w:line="0" w:lineRule="atLeast"/>
              <w:rPr>
                <w:rFonts w:ascii="新細明體" w:hAnsi="新細明體"/>
                <w:sz w:val="16"/>
                <w:szCs w:val="16"/>
              </w:rPr>
            </w:pPr>
            <w:r w:rsidRPr="00404194">
              <w:rPr>
                <w:rFonts w:hAnsi="新細明體" w:hint="eastAsia"/>
                <w:sz w:val="16"/>
                <w:szCs w:val="16"/>
              </w:rPr>
              <w:lastRenderedPageBreak/>
              <w:t>投影機或影片播放媒體、</w:t>
            </w:r>
            <w:r w:rsidRPr="00404194">
              <w:rPr>
                <w:rFonts w:ascii="新細明體" w:hAnsi="新細明體" w:hint="eastAsia"/>
                <w:sz w:val="16"/>
                <w:szCs w:val="16"/>
              </w:rPr>
              <w:t>投影片。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4</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復習評量</w:t>
            </w:r>
          </w:p>
        </w:tc>
        <w:tc>
          <w:tcPr>
            <w:tcW w:w="3402" w:type="dxa"/>
          </w:tcPr>
          <w:p w:rsidR="002C444B" w:rsidRPr="00404194" w:rsidRDefault="002C444B" w:rsidP="00D9659A">
            <w:pPr>
              <w:spacing w:line="0" w:lineRule="atLeast"/>
              <w:rPr>
                <w:sz w:val="16"/>
                <w:szCs w:val="16"/>
              </w:rPr>
            </w:pPr>
          </w:p>
        </w:tc>
        <w:tc>
          <w:tcPr>
            <w:tcW w:w="3119" w:type="dxa"/>
          </w:tcPr>
          <w:p w:rsidR="002C444B" w:rsidRPr="00404194" w:rsidRDefault="002C444B" w:rsidP="00D9659A">
            <w:pPr>
              <w:spacing w:line="0" w:lineRule="atLeast"/>
              <w:rPr>
                <w:sz w:val="16"/>
                <w:szCs w:val="16"/>
              </w:rPr>
            </w:pP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p>
        </w:tc>
        <w:tc>
          <w:tcPr>
            <w:tcW w:w="1275" w:type="dxa"/>
          </w:tcPr>
          <w:p w:rsidR="002C444B" w:rsidRPr="00404194" w:rsidRDefault="002C444B" w:rsidP="002C79F7">
            <w:pPr>
              <w:spacing w:line="0" w:lineRule="atLeast"/>
              <w:rPr>
                <w:rFonts w:ascii="Times New Roman"/>
                <w:sz w:val="16"/>
                <w:szCs w:val="16"/>
              </w:rPr>
            </w:pPr>
          </w:p>
        </w:tc>
        <w:tc>
          <w:tcPr>
            <w:tcW w:w="1276" w:type="dxa"/>
          </w:tcPr>
          <w:p w:rsidR="002C444B" w:rsidRPr="00404194" w:rsidRDefault="002C444B" w:rsidP="002C79F7">
            <w:pPr>
              <w:pStyle w:val="af6"/>
              <w:spacing w:line="240" w:lineRule="exact"/>
              <w:rPr>
                <w:rFonts w:ascii="新細明體" w:eastAsia="新細明體" w:hAnsi="新細明體"/>
                <w:sz w:val="16"/>
                <w:szCs w:val="16"/>
              </w:rPr>
            </w:pP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2C444B" w:rsidRPr="00447917" w:rsidTr="00207781">
        <w:trPr>
          <w:trHeight w:val="363"/>
          <w:jc w:val="center"/>
        </w:trPr>
        <w:tc>
          <w:tcPr>
            <w:tcW w:w="1295" w:type="dxa"/>
            <w:vMerge/>
            <w:tcMar>
              <w:left w:w="28" w:type="dxa"/>
              <w:right w:w="28" w:type="dxa"/>
            </w:tcMar>
            <w:vAlign w:val="center"/>
          </w:tcPr>
          <w:p w:rsidR="002C444B" w:rsidRPr="00D9659A" w:rsidRDefault="002C444B" w:rsidP="00D9659A">
            <w:pPr>
              <w:snapToGrid w:val="0"/>
              <w:spacing w:line="0" w:lineRule="atLeast"/>
              <w:rPr>
                <w:rFonts w:ascii="標楷體" w:eastAsia="標楷體" w:hAnsi="標楷體"/>
                <w:sz w:val="20"/>
                <w:szCs w:val="20"/>
                <w:lang w:eastAsia="zh-HK"/>
              </w:rPr>
            </w:pPr>
          </w:p>
        </w:tc>
        <w:tc>
          <w:tcPr>
            <w:tcW w:w="567" w:type="dxa"/>
            <w:vAlign w:val="center"/>
          </w:tcPr>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2C444B" w:rsidRPr="00D9659A" w:rsidRDefault="002C444B"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5</w:t>
            </w:r>
            <w:r w:rsidRPr="00D9659A">
              <w:rPr>
                <w:rFonts w:ascii="標楷體" w:eastAsia="標楷體" w:hAnsi="標楷體" w:hint="eastAsia"/>
                <w:sz w:val="20"/>
                <w:szCs w:val="20"/>
                <w:lang w:eastAsia="zh-HK"/>
              </w:rPr>
              <w:t>週</w:t>
            </w:r>
          </w:p>
        </w:tc>
        <w:tc>
          <w:tcPr>
            <w:tcW w:w="1134" w:type="dxa"/>
          </w:tcPr>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第五章：生物體的協調作用</w:t>
            </w:r>
          </w:p>
          <w:p w:rsidR="002C444B" w:rsidRPr="00404194" w:rsidRDefault="002C444B" w:rsidP="00D9659A">
            <w:pPr>
              <w:spacing w:line="0" w:lineRule="atLeast"/>
              <w:rPr>
                <w:rFonts w:ascii="Times New Roman"/>
                <w:sz w:val="16"/>
                <w:szCs w:val="16"/>
              </w:rPr>
            </w:pPr>
            <w:r w:rsidRPr="00404194">
              <w:rPr>
                <w:rFonts w:ascii="Times New Roman" w:hint="eastAsia"/>
                <w:sz w:val="16"/>
                <w:szCs w:val="16"/>
              </w:rPr>
              <w:t>˙</w:t>
            </w:r>
            <w:r w:rsidRPr="00404194">
              <w:rPr>
                <w:rFonts w:hint="eastAsia"/>
                <w:sz w:val="16"/>
                <w:szCs w:val="16"/>
              </w:rPr>
              <w:t>5-1</w:t>
            </w:r>
            <w:r w:rsidRPr="00404194">
              <w:rPr>
                <w:rFonts w:hint="eastAsia"/>
                <w:sz w:val="16"/>
                <w:szCs w:val="16"/>
              </w:rPr>
              <w:t>神經系統（</w:t>
            </w:r>
            <w:r w:rsidRPr="00404194">
              <w:rPr>
                <w:rFonts w:hint="eastAsia"/>
                <w:sz w:val="16"/>
                <w:szCs w:val="16"/>
              </w:rPr>
              <w:t>3</w:t>
            </w:r>
            <w:r w:rsidRPr="00404194">
              <w:rPr>
                <w:rFonts w:hint="eastAsia"/>
                <w:sz w:val="16"/>
                <w:szCs w:val="16"/>
              </w:rPr>
              <w:t>）</w:t>
            </w:r>
          </w:p>
        </w:tc>
        <w:tc>
          <w:tcPr>
            <w:tcW w:w="3402"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pa-Ⅳ-1 </w:t>
            </w:r>
            <w:r w:rsidRPr="00404194">
              <w:rPr>
                <w:rFonts w:ascii="Times New Roman" w:hAnsi="Times New Roman"/>
                <w:kern w:val="0"/>
                <w:sz w:val="16"/>
                <w:szCs w:val="16"/>
              </w:rPr>
              <w:t>能分析歸納、製作圖表、使用資訊及數學等方法，整理資訊或數據。</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pa-Ⅳ-2</w:t>
            </w:r>
            <w:r w:rsidRPr="00404194">
              <w:rPr>
                <w:rFonts w:ascii="Times New Roman" w:hAnsi="Times New Roman"/>
                <w:kern w:val="0"/>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pc-Ⅳ-1</w:t>
            </w:r>
            <w:r w:rsidRPr="00404194">
              <w:rPr>
                <w:rFonts w:ascii="Times New Roman" w:hAnsi="Times New Roman"/>
                <w:kern w:val="0"/>
                <w:sz w:val="16"/>
                <w:szCs w:val="16"/>
              </w:rPr>
              <w:t>能理解同學的探究過程和結果（或經簡化過的科學報告），提出合理而且具有根據的疑問或意見。並能對問題、探究方法、證據及發現，彼此間的符應情形，進行檢核並提出可能的改善方案。</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ai -Ⅳ-2 </w:t>
            </w:r>
            <w:r w:rsidRPr="00404194">
              <w:rPr>
                <w:rFonts w:ascii="Times New Roman" w:hAnsi="Times New Roman"/>
                <w:kern w:val="0"/>
                <w:sz w:val="16"/>
                <w:szCs w:val="16"/>
              </w:rPr>
              <w:t>透過與同儕的討論，分享科學發現的樂趣。</w:t>
            </w:r>
          </w:p>
        </w:tc>
        <w:tc>
          <w:tcPr>
            <w:tcW w:w="3119" w:type="dxa"/>
          </w:tcPr>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Dc-Ⅳ-1 </w:t>
            </w:r>
            <w:r w:rsidRPr="00404194">
              <w:rPr>
                <w:rFonts w:ascii="Times New Roman"/>
                <w:kern w:val="0"/>
                <w:sz w:val="16"/>
                <w:szCs w:val="16"/>
              </w:rPr>
              <w:t>人體的神經系統能察覺環境的變動並產生反應。</w:t>
            </w:r>
          </w:p>
          <w:p w:rsidR="002C444B" w:rsidRPr="00404194" w:rsidRDefault="002C444B" w:rsidP="00D9659A">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Dc-Ⅳ-5 </w:t>
            </w:r>
            <w:r w:rsidRPr="00404194">
              <w:rPr>
                <w:rFonts w:ascii="Times New Roman"/>
                <w:kern w:val="0"/>
                <w:sz w:val="16"/>
                <w:szCs w:val="16"/>
              </w:rPr>
              <w:t>生物體能覺察外界環境變化、採取適當的反應以使體內環境維持恆定，這些現象能以觀察或改變自變項的方式來探討。</w:t>
            </w:r>
          </w:p>
          <w:p w:rsidR="002C444B" w:rsidRPr="00404194" w:rsidRDefault="002C444B" w:rsidP="00D9659A">
            <w:pPr>
              <w:spacing w:line="0" w:lineRule="atLeast"/>
              <w:rPr>
                <w:rFonts w:ascii="Times New Roman" w:hAnsi="Times New Roman"/>
                <w:sz w:val="16"/>
                <w:szCs w:val="16"/>
              </w:rPr>
            </w:pPr>
            <w:r w:rsidRPr="00404194">
              <w:rPr>
                <w:rFonts w:ascii="Times New Roman" w:hAnsi="Times New Roman"/>
                <w:kern w:val="0"/>
                <w:sz w:val="16"/>
                <w:szCs w:val="16"/>
              </w:rPr>
              <w:t xml:space="preserve">Ma-IV-5 </w:t>
            </w:r>
            <w:r w:rsidRPr="00404194">
              <w:rPr>
                <w:rFonts w:ascii="Times New Roman"/>
                <w:kern w:val="0"/>
                <w:sz w:val="16"/>
                <w:szCs w:val="16"/>
              </w:rPr>
              <w:t>各種本土科學知能（含原住民族科學與世界觀）對社會、經濟環境及生態保護之啟示。</w:t>
            </w:r>
          </w:p>
        </w:tc>
        <w:tc>
          <w:tcPr>
            <w:tcW w:w="425" w:type="dxa"/>
          </w:tcPr>
          <w:p w:rsidR="002C444B" w:rsidRPr="00404194" w:rsidRDefault="002C444B" w:rsidP="00D9659A">
            <w:pPr>
              <w:spacing w:line="0" w:lineRule="atLeast"/>
              <w:rPr>
                <w:sz w:val="16"/>
                <w:szCs w:val="16"/>
              </w:rPr>
            </w:pPr>
            <w:r w:rsidRPr="00404194">
              <w:rPr>
                <w:rFonts w:hint="eastAsia"/>
                <w:sz w:val="16"/>
                <w:szCs w:val="16"/>
              </w:rPr>
              <w:t>3</w:t>
            </w:r>
          </w:p>
        </w:tc>
        <w:tc>
          <w:tcPr>
            <w:tcW w:w="709" w:type="dxa"/>
          </w:tcPr>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2C444B" w:rsidRPr="00404194" w:rsidRDefault="002C444B"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7732D6" w:rsidRDefault="007732D6" w:rsidP="007732D6">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7732D6" w:rsidRDefault="007732D6" w:rsidP="007732D6">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7732D6" w:rsidRDefault="007732D6" w:rsidP="007732D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7732D6" w:rsidRDefault="007732D6" w:rsidP="007732D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7732D6" w:rsidRDefault="007732D6" w:rsidP="007732D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7732D6" w:rsidRDefault="007732D6" w:rsidP="007732D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w:t>
            </w:r>
            <w:r w:rsidRPr="00077074">
              <w:rPr>
                <w:rFonts w:ascii="Times New Roman" w:hint="eastAsia"/>
                <w:sz w:val="16"/>
                <w:szCs w:val="16"/>
              </w:rPr>
              <w:lastRenderedPageBreak/>
              <w:t>決問題。</w:t>
            </w:r>
          </w:p>
          <w:p w:rsidR="007732D6" w:rsidRDefault="007732D6" w:rsidP="007732D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J7 </w:t>
            </w:r>
            <w:r w:rsidRPr="00077074">
              <w:rPr>
                <w:rFonts w:ascii="Times New Roman" w:hint="eastAsia"/>
                <w:sz w:val="16"/>
                <w:szCs w:val="16"/>
              </w:rPr>
              <w:t>解析各種媒體所傳遞的性別迷思、偏見與歧視。</w:t>
            </w:r>
          </w:p>
          <w:p w:rsidR="007732D6" w:rsidRDefault="007732D6" w:rsidP="007732D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J8 </w:t>
            </w:r>
            <w:r w:rsidRPr="00077074">
              <w:rPr>
                <w:rFonts w:ascii="Times New Roman" w:hint="eastAsia"/>
                <w:sz w:val="16"/>
                <w:szCs w:val="16"/>
              </w:rPr>
              <w:t>解讀科技產品的性別意涵。</w:t>
            </w:r>
          </w:p>
          <w:p w:rsidR="007732D6" w:rsidRDefault="007732D6" w:rsidP="007732D6">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7732D6" w:rsidRDefault="007732D6" w:rsidP="007732D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關懷國內人權議題，提出一個符合正義的社會藍圖，並進行社會改進與行動。</w:t>
            </w:r>
          </w:p>
          <w:p w:rsidR="007732D6" w:rsidRPr="00102E5F" w:rsidRDefault="007732D6" w:rsidP="007732D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7732D6" w:rsidRDefault="007732D6" w:rsidP="007732D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7732D6" w:rsidRPr="00102E5F" w:rsidRDefault="007732D6" w:rsidP="007732D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7732D6" w:rsidRPr="00102E5F" w:rsidRDefault="007732D6" w:rsidP="007732D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了解人身自由權，並具有自我保護的知能。</w:t>
            </w:r>
          </w:p>
          <w:p w:rsidR="007732D6" w:rsidRPr="00102E5F" w:rsidRDefault="007732D6" w:rsidP="007732D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B95D7A" w:rsidRDefault="00B95D7A" w:rsidP="00B95D7A">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科技</w:t>
            </w:r>
            <w:r w:rsidRPr="00102E5F">
              <w:rPr>
                <w:rFonts w:ascii="Times New Roman"/>
                <w:sz w:val="16"/>
                <w:szCs w:val="16"/>
              </w:rPr>
              <w:t>教育】</w:t>
            </w:r>
          </w:p>
          <w:p w:rsidR="00B95D7A" w:rsidRPr="00102E5F" w:rsidRDefault="00B95D7A" w:rsidP="00B95D7A">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E1 </w:t>
            </w:r>
            <w:r w:rsidRPr="00102E5F">
              <w:rPr>
                <w:rFonts w:ascii="Times New Roman" w:hint="eastAsia"/>
                <w:sz w:val="16"/>
                <w:szCs w:val="16"/>
              </w:rPr>
              <w:t>了解平日常見科技產品的用途與運作方式。</w:t>
            </w:r>
            <w:r w:rsidRPr="00102E5F">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E2 </w:t>
            </w:r>
            <w:r w:rsidRPr="00102E5F">
              <w:rPr>
                <w:rFonts w:ascii="Times New Roman" w:hint="eastAsia"/>
                <w:sz w:val="16"/>
                <w:szCs w:val="16"/>
              </w:rPr>
              <w:t>了解動手實作的重要性。</w:t>
            </w:r>
            <w:r w:rsidRPr="00102E5F">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E4 </w:t>
            </w:r>
            <w:r w:rsidRPr="00102E5F">
              <w:rPr>
                <w:rFonts w:ascii="Times New Roman" w:hint="eastAsia"/>
                <w:sz w:val="16"/>
                <w:szCs w:val="16"/>
              </w:rPr>
              <w:t>體會動手實作的樂</w:t>
            </w:r>
            <w:r w:rsidRPr="00102E5F">
              <w:rPr>
                <w:rFonts w:ascii="Times New Roman" w:hint="eastAsia"/>
                <w:sz w:val="16"/>
                <w:szCs w:val="16"/>
              </w:rPr>
              <w:lastRenderedPageBreak/>
              <w:t>趣，並養成正向的科技態度。</w:t>
            </w:r>
            <w:r w:rsidRPr="00102E5F">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E6 </w:t>
            </w:r>
            <w:r w:rsidRPr="00102E5F">
              <w:rPr>
                <w:rFonts w:ascii="Times New Roman" w:hint="eastAsia"/>
                <w:sz w:val="16"/>
                <w:szCs w:val="16"/>
              </w:rPr>
              <w:t>操作家庭常見的手工具。</w:t>
            </w:r>
            <w:r w:rsidRPr="00102E5F">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J9 </w:t>
            </w:r>
            <w:r w:rsidRPr="0060676A">
              <w:rPr>
                <w:rFonts w:ascii="Times New Roman" w:hint="eastAsia"/>
                <w:sz w:val="16"/>
                <w:szCs w:val="16"/>
              </w:rPr>
              <w:t>知行合一與自我反省。</w:t>
            </w:r>
          </w:p>
          <w:p w:rsidR="00B95D7A" w:rsidRDefault="00B95D7A" w:rsidP="00B95D7A">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B95D7A" w:rsidRDefault="00B95D7A" w:rsidP="00B95D7A">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B95D7A" w:rsidRDefault="00B95D7A" w:rsidP="00B95D7A">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J5 </w:t>
            </w:r>
            <w:r w:rsidRPr="0060676A">
              <w:rPr>
                <w:rFonts w:ascii="Times New Roman" w:hint="eastAsia"/>
                <w:sz w:val="16"/>
                <w:szCs w:val="16"/>
              </w:rPr>
              <w:t>覺察生活中的各種迷思，在生活作息、健康促進、飲食運動、休閒娛樂、人我關係等課題上進行價值思辨，尋求解決之道。</w:t>
            </w:r>
          </w:p>
          <w:p w:rsidR="00B95D7A" w:rsidRDefault="00B95D7A" w:rsidP="00B95D7A">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資訊</w:t>
            </w:r>
            <w:r w:rsidRPr="0060676A">
              <w:rPr>
                <w:rFonts w:ascii="Times New Roman"/>
                <w:sz w:val="16"/>
                <w:szCs w:val="16"/>
              </w:rPr>
              <w:t>教育】</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E1 </w:t>
            </w:r>
            <w:r w:rsidRPr="0060676A">
              <w:rPr>
                <w:rFonts w:ascii="Times New Roman" w:hint="eastAsia"/>
                <w:sz w:val="16"/>
                <w:szCs w:val="16"/>
              </w:rPr>
              <w:t>認識常見的資訊系統。</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E2 </w:t>
            </w:r>
            <w:r w:rsidRPr="0060676A">
              <w:rPr>
                <w:rFonts w:ascii="Times New Roman" w:hint="eastAsia"/>
                <w:sz w:val="16"/>
                <w:szCs w:val="16"/>
              </w:rPr>
              <w:t>使用資訊科技解決生活中簡單的問題。</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lastRenderedPageBreak/>
              <w:t>資</w:t>
            </w:r>
            <w:r w:rsidRPr="0060676A">
              <w:rPr>
                <w:rFonts w:ascii="Times New Roman" w:hint="eastAsia"/>
                <w:sz w:val="16"/>
                <w:szCs w:val="16"/>
              </w:rPr>
              <w:t xml:space="preserve"> E10 </w:t>
            </w:r>
            <w:r w:rsidRPr="0060676A">
              <w:rPr>
                <w:rFonts w:ascii="Times New Roman" w:hint="eastAsia"/>
                <w:sz w:val="16"/>
                <w:szCs w:val="16"/>
              </w:rPr>
              <w:t>了解資訊科技於日常生活之重要性。</w:t>
            </w:r>
            <w:r w:rsidRPr="0060676A">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 </w:t>
            </w:r>
            <w:r w:rsidRPr="0060676A">
              <w:rPr>
                <w:rFonts w:ascii="Times New Roman" w:hint="eastAsia"/>
                <w:sz w:val="16"/>
                <w:szCs w:val="16"/>
              </w:rPr>
              <w:t>理解安全教育的意義。</w:t>
            </w:r>
            <w:r w:rsidRPr="0060676A">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J2 </w:t>
            </w:r>
            <w:r w:rsidRPr="0060676A">
              <w:rPr>
                <w:rFonts w:ascii="Times New Roman" w:hint="eastAsia"/>
                <w:sz w:val="16"/>
                <w:szCs w:val="16"/>
              </w:rPr>
              <w:t>判斷常見的事故傷害</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J3 </w:t>
            </w:r>
            <w:r w:rsidRPr="0060676A">
              <w:rPr>
                <w:rFonts w:ascii="Times New Roman" w:hint="eastAsia"/>
                <w:sz w:val="16"/>
                <w:szCs w:val="16"/>
              </w:rPr>
              <w:t>了解日常生活容易發生事故的原因。</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J4 </w:t>
            </w:r>
            <w:r w:rsidRPr="0060676A">
              <w:rPr>
                <w:rFonts w:ascii="Times New Roman" w:hint="eastAsia"/>
                <w:sz w:val="16"/>
                <w:szCs w:val="16"/>
              </w:rPr>
              <w:t>探討日常生活發生事故的影響因素。</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J5 </w:t>
            </w:r>
            <w:r w:rsidRPr="0060676A">
              <w:rPr>
                <w:rFonts w:ascii="Times New Roman" w:hint="eastAsia"/>
                <w:sz w:val="16"/>
                <w:szCs w:val="16"/>
              </w:rPr>
              <w:t>了解特殊體質學生的運動安全。</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J6 </w:t>
            </w:r>
            <w:r w:rsidRPr="0060676A">
              <w:rPr>
                <w:rFonts w:ascii="Times New Roman" w:hint="eastAsia"/>
                <w:sz w:val="16"/>
                <w:szCs w:val="16"/>
              </w:rPr>
              <w:t>了解運動設施安全的維護。</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J7 </w:t>
            </w:r>
            <w:r w:rsidRPr="0060676A">
              <w:rPr>
                <w:rFonts w:ascii="Times New Roman" w:hint="eastAsia"/>
                <w:sz w:val="16"/>
                <w:szCs w:val="16"/>
              </w:rPr>
              <w:t>了解霸凌防制的精神。</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J8 </w:t>
            </w:r>
            <w:r w:rsidRPr="0060676A">
              <w:rPr>
                <w:rFonts w:ascii="Times New Roman" w:hint="eastAsia"/>
                <w:sz w:val="16"/>
                <w:szCs w:val="16"/>
              </w:rPr>
              <w:t>演練校園災害預防的課題。</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J9 </w:t>
            </w:r>
            <w:r w:rsidRPr="0060676A">
              <w:rPr>
                <w:rFonts w:ascii="Times New Roman" w:hint="eastAsia"/>
                <w:sz w:val="16"/>
                <w:szCs w:val="16"/>
              </w:rPr>
              <w:t>遵守環境設施設備的安全守則。</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J10 </w:t>
            </w:r>
            <w:r w:rsidRPr="0060676A">
              <w:rPr>
                <w:rFonts w:ascii="Times New Roman" w:hint="eastAsia"/>
                <w:sz w:val="16"/>
                <w:szCs w:val="16"/>
              </w:rPr>
              <w:t>學習心肺復甦術及</w:t>
            </w:r>
            <w:r w:rsidRPr="0060676A">
              <w:rPr>
                <w:rFonts w:ascii="Times New Roman" w:hint="eastAsia"/>
                <w:sz w:val="16"/>
                <w:szCs w:val="16"/>
              </w:rPr>
              <w:t xml:space="preserve"> AED </w:t>
            </w:r>
            <w:r w:rsidRPr="0060676A">
              <w:rPr>
                <w:rFonts w:ascii="Times New Roman" w:hint="eastAsia"/>
                <w:sz w:val="16"/>
                <w:szCs w:val="16"/>
              </w:rPr>
              <w:t>的操作。</w:t>
            </w:r>
            <w:r w:rsidRPr="0060676A">
              <w:rPr>
                <w:rFonts w:ascii="Times New Roman" w:hint="eastAsia"/>
                <w:sz w:val="16"/>
                <w:szCs w:val="16"/>
              </w:rPr>
              <w:t xml:space="preserve"> </w:t>
            </w:r>
          </w:p>
          <w:p w:rsidR="00B95D7A" w:rsidRPr="0060676A" w:rsidRDefault="00B95D7A" w:rsidP="00B95D7A">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J11 </w:t>
            </w:r>
            <w:r w:rsidRPr="0060676A">
              <w:rPr>
                <w:rFonts w:ascii="Times New Roman" w:hint="eastAsia"/>
                <w:sz w:val="16"/>
                <w:szCs w:val="16"/>
              </w:rPr>
              <w:t>學習創傷救護技能。</w:t>
            </w:r>
            <w:r w:rsidRPr="0060676A">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J1 </w:t>
            </w:r>
            <w:r w:rsidRPr="00CD538B">
              <w:rPr>
                <w:rFonts w:ascii="Times New Roman" w:hint="eastAsia"/>
                <w:sz w:val="16"/>
                <w:szCs w:val="16"/>
              </w:rPr>
              <w:t>珍惜並維護我族文化。</w:t>
            </w:r>
            <w:r w:rsidRPr="00CD538B">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J2 </w:t>
            </w:r>
            <w:r w:rsidRPr="00CD538B">
              <w:rPr>
                <w:rFonts w:ascii="Times New Roman" w:hint="eastAsia"/>
                <w:sz w:val="16"/>
                <w:szCs w:val="16"/>
              </w:rPr>
              <w:t>關懷我族文化遺產的傳承與興革。</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J3 </w:t>
            </w:r>
            <w:r w:rsidRPr="00CD538B">
              <w:rPr>
                <w:rFonts w:ascii="Times New Roman" w:hint="eastAsia"/>
                <w:sz w:val="16"/>
                <w:szCs w:val="16"/>
              </w:rPr>
              <w:t>提高對弱勢或少數群體文化的覺察與省思。</w:t>
            </w:r>
            <w:r w:rsidRPr="00CD538B">
              <w:rPr>
                <w:rFonts w:ascii="Times New Roman" w:hint="eastAsia"/>
                <w:sz w:val="16"/>
                <w:szCs w:val="16"/>
              </w:rPr>
              <w:t xml:space="preserve"> </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w:t>
            </w:r>
            <w:r w:rsidRPr="00CD538B">
              <w:rPr>
                <w:rFonts w:ascii="Times New Roman" w:hint="eastAsia"/>
                <w:sz w:val="16"/>
                <w:szCs w:val="16"/>
              </w:rPr>
              <w:lastRenderedPageBreak/>
              <w:t>化。</w:t>
            </w:r>
            <w:r w:rsidRPr="00CD538B">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J7 </w:t>
            </w:r>
            <w:r w:rsidRPr="00CD538B">
              <w:rPr>
                <w:rFonts w:ascii="Times New Roman" w:hint="eastAsia"/>
                <w:sz w:val="16"/>
                <w:szCs w:val="16"/>
              </w:rPr>
              <w:t>探討我族文化與他族文化的關聯性。</w:t>
            </w:r>
            <w:r w:rsidRPr="00CD538B">
              <w:rPr>
                <w:rFonts w:ascii="Times New Roman" w:hint="eastAsia"/>
                <w:sz w:val="16"/>
                <w:szCs w:val="16"/>
              </w:rPr>
              <w:t xml:space="preserve"> </w:t>
            </w:r>
          </w:p>
          <w:p w:rsidR="002C444B" w:rsidRDefault="00B95D7A" w:rsidP="00B95D7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B95D7A" w:rsidRDefault="00B95D7A" w:rsidP="00B95D7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J2 </w:t>
            </w:r>
            <w:r w:rsidRPr="00CD538B">
              <w:rPr>
                <w:rFonts w:ascii="Times New Roman" w:hint="eastAsia"/>
                <w:sz w:val="16"/>
                <w:szCs w:val="16"/>
              </w:rPr>
              <w:t>發展跨文本的比對、分析、深究的能力，以判讀文本知識的正確性。</w:t>
            </w:r>
            <w:r w:rsidRPr="00CD538B">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J6 </w:t>
            </w:r>
            <w:r w:rsidRPr="00CD538B">
              <w:rPr>
                <w:rFonts w:ascii="Times New Roman" w:hint="eastAsia"/>
                <w:sz w:val="16"/>
                <w:szCs w:val="16"/>
              </w:rPr>
              <w:t>懂得在不同學習及生活情境中使用文本之規則。</w:t>
            </w:r>
            <w:r w:rsidRPr="00CD538B">
              <w:rPr>
                <w:rFonts w:ascii="Times New Roman" w:hint="eastAsia"/>
                <w:sz w:val="16"/>
                <w:szCs w:val="16"/>
              </w:rPr>
              <w:t xml:space="preserve"> </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B95D7A" w:rsidRPr="00CD538B"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p>
          <w:p w:rsidR="00B95D7A" w:rsidRDefault="00B95D7A" w:rsidP="00B95D7A">
            <w:pPr>
              <w:spacing w:line="0" w:lineRule="atLeast"/>
              <w:rPr>
                <w:rFonts w:ascii="Times New Roman"/>
                <w:sz w:val="16"/>
                <w:szCs w:val="16"/>
              </w:rPr>
            </w:pPr>
            <w:r w:rsidRPr="00CD538B">
              <w:rPr>
                <w:rFonts w:ascii="Times New Roman" w:hint="eastAsia"/>
                <w:sz w:val="16"/>
                <w:szCs w:val="16"/>
              </w:rPr>
              <w:lastRenderedPageBreak/>
              <w:t>閱</w:t>
            </w:r>
            <w:r w:rsidRPr="00CD538B">
              <w:rPr>
                <w:rFonts w:ascii="Times New Roman" w:hint="eastAsia"/>
                <w:sz w:val="16"/>
                <w:szCs w:val="16"/>
              </w:rPr>
              <w:t xml:space="preserve"> J9 </w:t>
            </w:r>
            <w:r w:rsidRPr="00CD538B">
              <w:rPr>
                <w:rFonts w:ascii="Times New Roman" w:hint="eastAsia"/>
                <w:sz w:val="16"/>
                <w:szCs w:val="16"/>
              </w:rPr>
              <w:t>樂於參與閱讀相關的學習活動，並與他人交流。</w:t>
            </w:r>
          </w:p>
          <w:p w:rsidR="00B95D7A" w:rsidRPr="00B95D7A" w:rsidRDefault="00B95D7A" w:rsidP="00B95D7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2C444B" w:rsidRPr="00404194" w:rsidRDefault="002C444B" w:rsidP="0088376F">
            <w:pPr>
              <w:spacing w:line="0" w:lineRule="atLeast"/>
              <w:rPr>
                <w:rFonts w:ascii="新細明體" w:hAnsi="新細明體"/>
                <w:sz w:val="16"/>
                <w:szCs w:val="16"/>
              </w:rPr>
            </w:pPr>
            <w:r w:rsidRPr="00404194">
              <w:rPr>
                <w:rFonts w:hAnsi="新細明體" w:hint="eastAsia"/>
                <w:sz w:val="16"/>
                <w:szCs w:val="16"/>
              </w:rPr>
              <w:lastRenderedPageBreak/>
              <w:t>投影機或影片播放媒體、</w:t>
            </w:r>
            <w:r w:rsidRPr="00404194">
              <w:rPr>
                <w:rFonts w:ascii="新細明體" w:hAnsi="新細明體" w:hint="eastAsia"/>
                <w:sz w:val="16"/>
                <w:szCs w:val="16"/>
              </w:rPr>
              <w:t>投影片。</w:t>
            </w:r>
          </w:p>
        </w:tc>
        <w:tc>
          <w:tcPr>
            <w:tcW w:w="1276" w:type="dxa"/>
          </w:tcPr>
          <w:p w:rsidR="002C444B" w:rsidRPr="00404194" w:rsidRDefault="002C444B" w:rsidP="00D9659A">
            <w:pPr>
              <w:spacing w:line="0" w:lineRule="atLeast"/>
              <w:rPr>
                <w:sz w:val="16"/>
                <w:szCs w:val="16"/>
              </w:rPr>
            </w:pPr>
          </w:p>
        </w:tc>
        <w:tc>
          <w:tcPr>
            <w:tcW w:w="696" w:type="dxa"/>
          </w:tcPr>
          <w:p w:rsidR="002C444B" w:rsidRPr="00404194" w:rsidRDefault="002C444B" w:rsidP="00D9659A">
            <w:pPr>
              <w:spacing w:line="0" w:lineRule="atLeast"/>
              <w:rPr>
                <w:sz w:val="16"/>
                <w:szCs w:val="16"/>
              </w:rPr>
            </w:pPr>
          </w:p>
        </w:tc>
      </w:tr>
      <w:tr w:rsidR="004B6D74" w:rsidRPr="00447917" w:rsidTr="00207781">
        <w:trPr>
          <w:trHeight w:val="363"/>
          <w:jc w:val="center"/>
        </w:trPr>
        <w:tc>
          <w:tcPr>
            <w:tcW w:w="1295" w:type="dxa"/>
            <w:vMerge/>
            <w:tcMar>
              <w:left w:w="28" w:type="dxa"/>
              <w:right w:w="28" w:type="dxa"/>
            </w:tcMar>
            <w:vAlign w:val="center"/>
          </w:tcPr>
          <w:p w:rsidR="004B6D74" w:rsidRPr="00D9659A" w:rsidRDefault="004B6D74" w:rsidP="00D9659A">
            <w:pPr>
              <w:snapToGrid w:val="0"/>
              <w:spacing w:line="0" w:lineRule="atLeast"/>
              <w:rPr>
                <w:rFonts w:ascii="標楷體" w:eastAsia="標楷體" w:hAnsi="標楷體"/>
                <w:sz w:val="20"/>
                <w:szCs w:val="20"/>
                <w:lang w:eastAsia="zh-HK"/>
              </w:rPr>
            </w:pPr>
          </w:p>
        </w:tc>
        <w:tc>
          <w:tcPr>
            <w:tcW w:w="567" w:type="dxa"/>
            <w:vAlign w:val="center"/>
          </w:tcPr>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6</w:t>
            </w:r>
            <w:r w:rsidRPr="00D9659A">
              <w:rPr>
                <w:rFonts w:ascii="標楷體" w:eastAsia="標楷體" w:hAnsi="標楷體" w:hint="eastAsia"/>
                <w:sz w:val="20"/>
                <w:szCs w:val="20"/>
                <w:lang w:eastAsia="zh-HK"/>
              </w:rPr>
              <w:t>週</w:t>
            </w:r>
          </w:p>
        </w:tc>
        <w:tc>
          <w:tcPr>
            <w:tcW w:w="1134" w:type="dxa"/>
          </w:tcPr>
          <w:p w:rsidR="004B6D74" w:rsidRPr="00404194" w:rsidRDefault="004B6D74" w:rsidP="00D9659A">
            <w:pPr>
              <w:spacing w:line="0" w:lineRule="atLeast"/>
              <w:rPr>
                <w:rFonts w:ascii="Times New Roman"/>
                <w:sz w:val="16"/>
                <w:szCs w:val="16"/>
              </w:rPr>
            </w:pPr>
            <w:r w:rsidRPr="00404194">
              <w:rPr>
                <w:rFonts w:ascii="Times New Roman" w:hint="eastAsia"/>
                <w:sz w:val="16"/>
                <w:szCs w:val="16"/>
              </w:rPr>
              <w:t>第五章：生物體的協調作用</w:t>
            </w:r>
          </w:p>
          <w:p w:rsidR="004B6D74" w:rsidRPr="00404194" w:rsidRDefault="004B6D74" w:rsidP="00D9659A">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5-1</w:t>
            </w:r>
            <w:r w:rsidRPr="00404194">
              <w:rPr>
                <w:rFonts w:ascii="Times New Roman" w:hint="eastAsia"/>
                <w:sz w:val="16"/>
                <w:szCs w:val="16"/>
              </w:rPr>
              <w:t>神經系統（</w:t>
            </w:r>
            <w:r w:rsidRPr="00404194">
              <w:rPr>
                <w:rFonts w:ascii="Times New Roman" w:hint="eastAsia"/>
                <w:sz w:val="16"/>
                <w:szCs w:val="16"/>
              </w:rPr>
              <w:t>1</w:t>
            </w:r>
            <w:r w:rsidRPr="00404194">
              <w:rPr>
                <w:rFonts w:ascii="Times New Roman" w:hint="eastAsia"/>
                <w:sz w:val="16"/>
                <w:szCs w:val="16"/>
              </w:rPr>
              <w:t>）</w:t>
            </w:r>
          </w:p>
          <w:p w:rsidR="004B6D74" w:rsidRPr="00404194" w:rsidRDefault="004B6D74" w:rsidP="00D9659A">
            <w:pPr>
              <w:spacing w:line="0" w:lineRule="atLeast"/>
              <w:rPr>
                <w:sz w:val="16"/>
                <w:szCs w:val="16"/>
              </w:rPr>
            </w:pPr>
            <w:r w:rsidRPr="00404194">
              <w:rPr>
                <w:rFonts w:ascii="Times New Roman" w:hint="eastAsia"/>
                <w:sz w:val="16"/>
                <w:szCs w:val="16"/>
              </w:rPr>
              <w:t>˙</w:t>
            </w:r>
            <w:r w:rsidRPr="00404194">
              <w:rPr>
                <w:rFonts w:ascii="Times New Roman" w:hint="eastAsia"/>
                <w:sz w:val="16"/>
                <w:szCs w:val="16"/>
              </w:rPr>
              <w:t>5-2</w:t>
            </w:r>
            <w:r w:rsidRPr="00404194">
              <w:rPr>
                <w:rFonts w:ascii="Times New Roman" w:hint="eastAsia"/>
                <w:sz w:val="16"/>
                <w:szCs w:val="16"/>
              </w:rPr>
              <w:t>內分泌系統的運作（</w:t>
            </w:r>
            <w:r w:rsidRPr="00404194">
              <w:rPr>
                <w:rFonts w:ascii="Times New Roman" w:hint="eastAsia"/>
                <w:sz w:val="16"/>
                <w:szCs w:val="16"/>
              </w:rPr>
              <w:t>2</w:t>
            </w:r>
            <w:r w:rsidRPr="00404194">
              <w:rPr>
                <w:rFonts w:ascii="Times New Roman" w:hint="eastAsia"/>
                <w:sz w:val="16"/>
                <w:szCs w:val="16"/>
              </w:rPr>
              <w:t>）</w:t>
            </w:r>
          </w:p>
        </w:tc>
        <w:tc>
          <w:tcPr>
            <w:tcW w:w="3402" w:type="dxa"/>
          </w:tcPr>
          <w:p w:rsidR="004B6D74" w:rsidRPr="00404194" w:rsidRDefault="004B6D74" w:rsidP="002C79F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pa-Ⅳ-1 </w:t>
            </w:r>
            <w:r w:rsidRPr="00404194">
              <w:rPr>
                <w:rFonts w:ascii="Times New Roman" w:hAnsi="Times New Roman"/>
                <w:kern w:val="0"/>
                <w:sz w:val="16"/>
                <w:szCs w:val="16"/>
              </w:rPr>
              <w:t>能分析歸納、製作圖表、使用資訊及數學等方法，整理資訊或數據。</w:t>
            </w:r>
          </w:p>
          <w:p w:rsidR="004B6D74" w:rsidRPr="00404194" w:rsidRDefault="004B6D74" w:rsidP="002C79F7">
            <w:pPr>
              <w:spacing w:line="240" w:lineRule="atLeast"/>
              <w:rPr>
                <w:rFonts w:ascii="Times New Roman" w:hAnsi="Times New Roman"/>
                <w:kern w:val="0"/>
                <w:sz w:val="16"/>
                <w:szCs w:val="16"/>
              </w:rPr>
            </w:pPr>
            <w:r w:rsidRPr="00404194">
              <w:rPr>
                <w:rFonts w:ascii="Times New Roman" w:hAnsi="Times New Roman"/>
                <w:kern w:val="0"/>
                <w:sz w:val="16"/>
                <w:szCs w:val="16"/>
              </w:rPr>
              <w:t>pa-Ⅳ-2</w:t>
            </w:r>
            <w:r w:rsidRPr="00404194">
              <w:rPr>
                <w:rFonts w:ascii="Times New Roman" w:hAnsi="Times New Roman"/>
                <w:kern w:val="0"/>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4B6D74" w:rsidRPr="00404194" w:rsidRDefault="004B6D74" w:rsidP="002C79F7">
            <w:pPr>
              <w:spacing w:line="240" w:lineRule="atLeast"/>
              <w:rPr>
                <w:rFonts w:ascii="Times New Roman" w:hAnsi="Times New Roman"/>
                <w:kern w:val="0"/>
                <w:sz w:val="16"/>
                <w:szCs w:val="16"/>
              </w:rPr>
            </w:pPr>
            <w:r w:rsidRPr="00404194">
              <w:rPr>
                <w:rFonts w:ascii="Times New Roman" w:hAnsi="Times New Roman"/>
                <w:kern w:val="0"/>
                <w:sz w:val="16"/>
                <w:szCs w:val="16"/>
              </w:rPr>
              <w:t>pc-Ⅳ-1</w:t>
            </w:r>
            <w:r w:rsidRPr="00404194">
              <w:rPr>
                <w:rFonts w:ascii="Times New Roman" w:hAnsi="Times New Roman"/>
                <w:kern w:val="0"/>
                <w:sz w:val="16"/>
                <w:szCs w:val="16"/>
              </w:rPr>
              <w:t>能理解同學的探究過程和結果（或經簡化過的科學報告），提出合理而且具有根據的疑問或意見。並能對問題、探究方法、證據及發現，彼此間的符應情形，進行檢核並提出可能的改善方案。</w:t>
            </w:r>
          </w:p>
          <w:p w:rsidR="004B6D74" w:rsidRPr="00404194" w:rsidRDefault="004B6D74" w:rsidP="002C79F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ai -Ⅳ-2 </w:t>
            </w:r>
            <w:r w:rsidRPr="00404194">
              <w:rPr>
                <w:rFonts w:ascii="Times New Roman" w:hAnsi="Times New Roman"/>
                <w:kern w:val="0"/>
                <w:sz w:val="16"/>
                <w:szCs w:val="16"/>
              </w:rPr>
              <w:t>透過與同儕的討論，分享科學發現的樂趣。</w:t>
            </w:r>
          </w:p>
          <w:p w:rsidR="004B6D74" w:rsidRPr="00404194" w:rsidRDefault="004B6D74" w:rsidP="00E34AAD">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kern w:val="0"/>
                <w:sz w:val="16"/>
                <w:szCs w:val="16"/>
              </w:rPr>
              <w:t>透過所學到的科學知識和科學探索的各種方法，解釋自然現象發生的原因，建立科學學習的自信心。</w:t>
            </w:r>
          </w:p>
          <w:p w:rsidR="004B6D74" w:rsidRPr="00404194" w:rsidRDefault="004B6D74" w:rsidP="00E34AAD">
            <w:pPr>
              <w:spacing w:line="240" w:lineRule="atLeast"/>
              <w:rPr>
                <w:rFonts w:ascii="Times New Roman" w:hAnsi="Times New Roman"/>
                <w:kern w:val="0"/>
                <w:sz w:val="16"/>
                <w:szCs w:val="16"/>
              </w:rPr>
            </w:pPr>
            <w:r w:rsidRPr="00404194">
              <w:rPr>
                <w:rFonts w:ascii="Times New Roman" w:hAnsi="Times New Roman"/>
                <w:kern w:val="0"/>
                <w:sz w:val="16"/>
                <w:szCs w:val="16"/>
              </w:rPr>
              <w:t>ah-Ⅳ-1</w:t>
            </w:r>
            <w:r w:rsidRPr="00404194">
              <w:rPr>
                <w:rFonts w:ascii="Times New Roman"/>
                <w:kern w:val="0"/>
                <w:sz w:val="16"/>
                <w:szCs w:val="16"/>
              </w:rPr>
              <w:t>對於有關科學發現的報導甚至權威的解釋（如報章雜誌的報導或書本上的解釋）能抱持懷疑的態度，評估其推論的證據是否充分且可信賴。</w:t>
            </w:r>
          </w:p>
          <w:p w:rsidR="004B6D74" w:rsidRPr="00404194" w:rsidRDefault="004B6D74" w:rsidP="00E34AAD">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ah -Ⅳ-2 </w:t>
            </w:r>
            <w:r w:rsidRPr="00404194">
              <w:rPr>
                <w:rFonts w:ascii="Times New Roman"/>
                <w:kern w:val="0"/>
                <w:sz w:val="16"/>
                <w:szCs w:val="16"/>
              </w:rPr>
              <w:t>應用所學到的科學知識與科學探究方法幫助自己做出最佳的決定。</w:t>
            </w:r>
          </w:p>
          <w:p w:rsidR="004B6D74" w:rsidRPr="00404194" w:rsidRDefault="004B6D74" w:rsidP="00E34AAD">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kern w:val="0"/>
                <w:sz w:val="16"/>
                <w:szCs w:val="16"/>
              </w:rPr>
              <w:t>能將所習得的知識正確的連結到所觀察到的自然現象及實驗數據，並推論出其中的關聯，進而運用習得的知識來解釋自己論點的正確性。</w:t>
            </w:r>
          </w:p>
          <w:p w:rsidR="004B6D74" w:rsidRPr="00404194" w:rsidRDefault="004B6D74" w:rsidP="00E34AAD">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kern w:val="0"/>
                <w:sz w:val="16"/>
                <w:szCs w:val="16"/>
              </w:rPr>
              <w:t>能從學習活動、日常經驗及科技運用、自然環境、書刊及網路媒體中，進行各種有計畫的觀察，進而能察覺問題。</w:t>
            </w:r>
          </w:p>
        </w:tc>
        <w:tc>
          <w:tcPr>
            <w:tcW w:w="3119" w:type="dxa"/>
          </w:tcPr>
          <w:p w:rsidR="004B6D74" w:rsidRPr="00404194" w:rsidRDefault="004B6D74" w:rsidP="002C79F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Dc-Ⅳ-1 </w:t>
            </w:r>
            <w:r w:rsidRPr="00404194">
              <w:rPr>
                <w:rFonts w:ascii="Times New Roman" w:hAnsi="Times New Roman"/>
                <w:kern w:val="0"/>
                <w:sz w:val="16"/>
                <w:szCs w:val="16"/>
              </w:rPr>
              <w:t>人體的神經系統能察覺環境的變動並產生反應。</w:t>
            </w:r>
          </w:p>
          <w:p w:rsidR="004B6D74" w:rsidRPr="00404194" w:rsidRDefault="004B6D74" w:rsidP="002C79F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Dc-Ⅳ-5 </w:t>
            </w:r>
            <w:r w:rsidRPr="00404194">
              <w:rPr>
                <w:rFonts w:ascii="Times New Roman" w:hAnsi="Times New Roman"/>
                <w:kern w:val="0"/>
                <w:sz w:val="16"/>
                <w:szCs w:val="16"/>
              </w:rPr>
              <w:t>生物體能覺察外界環境變化、採取適當的反應以使體內環境維持恆定，這些現象能以觀察或改變自變項的方式來探討。</w:t>
            </w:r>
          </w:p>
          <w:p w:rsidR="004B6D74" w:rsidRPr="00404194" w:rsidRDefault="004B6D74" w:rsidP="002C79F7">
            <w:pPr>
              <w:spacing w:line="0" w:lineRule="atLeast"/>
              <w:rPr>
                <w:rFonts w:ascii="Times New Roman" w:hAnsi="Times New Roman"/>
                <w:sz w:val="16"/>
                <w:szCs w:val="16"/>
              </w:rPr>
            </w:pPr>
            <w:r w:rsidRPr="00404194">
              <w:rPr>
                <w:rFonts w:ascii="Times New Roman" w:hAnsi="Times New Roman"/>
                <w:kern w:val="0"/>
                <w:sz w:val="16"/>
                <w:szCs w:val="16"/>
              </w:rPr>
              <w:t xml:space="preserve">Ma-IV-5 </w:t>
            </w:r>
            <w:r w:rsidRPr="00404194">
              <w:rPr>
                <w:rFonts w:ascii="Times New Roman" w:hAnsi="Times New Roman"/>
                <w:kern w:val="0"/>
                <w:sz w:val="16"/>
                <w:szCs w:val="16"/>
              </w:rPr>
              <w:t>各種本土科學知能（含原住民族科學與世界觀）對社會、經濟環境及生態保護之啟示。</w:t>
            </w:r>
          </w:p>
        </w:tc>
        <w:tc>
          <w:tcPr>
            <w:tcW w:w="425" w:type="dxa"/>
          </w:tcPr>
          <w:p w:rsidR="004B6D74" w:rsidRPr="00404194" w:rsidRDefault="004B6D74" w:rsidP="00D9659A">
            <w:pPr>
              <w:spacing w:line="0" w:lineRule="atLeast"/>
              <w:rPr>
                <w:sz w:val="16"/>
                <w:szCs w:val="16"/>
              </w:rPr>
            </w:pPr>
            <w:r w:rsidRPr="00404194">
              <w:rPr>
                <w:rFonts w:hint="eastAsia"/>
                <w:sz w:val="16"/>
                <w:szCs w:val="16"/>
              </w:rPr>
              <w:t>3</w:t>
            </w:r>
          </w:p>
        </w:tc>
        <w:tc>
          <w:tcPr>
            <w:tcW w:w="709" w:type="dxa"/>
          </w:tcPr>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4B6D74" w:rsidRDefault="004B6D74" w:rsidP="004B6D74">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4B6D74" w:rsidRDefault="004B6D74" w:rsidP="004B6D74">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4B6D74" w:rsidRDefault="004B6D74" w:rsidP="004B6D74">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4B6D74" w:rsidRDefault="004B6D74" w:rsidP="004B6D74">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4B6D74" w:rsidRDefault="004B6D74" w:rsidP="004B6D74">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4B6D74" w:rsidRDefault="004B6D74" w:rsidP="004B6D74">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4B6D74" w:rsidRDefault="004B6D74" w:rsidP="004B6D74">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J7 </w:t>
            </w:r>
            <w:r w:rsidRPr="00077074">
              <w:rPr>
                <w:rFonts w:ascii="Times New Roman" w:hint="eastAsia"/>
                <w:sz w:val="16"/>
                <w:szCs w:val="16"/>
              </w:rPr>
              <w:t>解析各種媒體所傳遞的性別迷思、偏見與歧視。</w:t>
            </w:r>
          </w:p>
          <w:p w:rsidR="004B6D74" w:rsidRDefault="004B6D74" w:rsidP="004B6D74">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J8 </w:t>
            </w:r>
            <w:r w:rsidRPr="00077074">
              <w:rPr>
                <w:rFonts w:ascii="Times New Roman" w:hint="eastAsia"/>
                <w:sz w:val="16"/>
                <w:szCs w:val="16"/>
              </w:rPr>
              <w:t>解讀科技產品的性別意涵。</w:t>
            </w:r>
          </w:p>
          <w:p w:rsidR="004B6D74" w:rsidRDefault="004B6D74" w:rsidP="004B6D74">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4B6D74" w:rsidRDefault="004B6D74" w:rsidP="004B6D74">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w:t>
            </w:r>
            <w:r w:rsidRPr="00102E5F">
              <w:rPr>
                <w:rFonts w:ascii="Times New Roman" w:hint="eastAsia"/>
                <w:sz w:val="16"/>
                <w:szCs w:val="16"/>
              </w:rPr>
              <w:lastRenderedPageBreak/>
              <w:t>改進與行動。</w:t>
            </w:r>
          </w:p>
          <w:p w:rsidR="004B6D74" w:rsidRPr="00102E5F" w:rsidRDefault="004B6D74" w:rsidP="004B6D74">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4B6D74" w:rsidRPr="00102E5F" w:rsidRDefault="004B6D74" w:rsidP="004B6D74">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4B6D74" w:rsidRPr="00102E5F" w:rsidRDefault="004B6D74" w:rsidP="004B6D74">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了解人身自由權，並具有自我保護的知能。</w:t>
            </w:r>
          </w:p>
          <w:p w:rsidR="004B6D74" w:rsidRPr="00102E5F" w:rsidRDefault="004B6D74" w:rsidP="004B6D74">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4B6D74" w:rsidRDefault="004B6D74" w:rsidP="004B6D74">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科技</w:t>
            </w:r>
            <w:r w:rsidRPr="00102E5F">
              <w:rPr>
                <w:rFonts w:ascii="Times New Roman"/>
                <w:sz w:val="16"/>
                <w:szCs w:val="16"/>
              </w:rPr>
              <w:t>教育】</w:t>
            </w:r>
          </w:p>
          <w:p w:rsidR="004B6D74" w:rsidRPr="00102E5F" w:rsidRDefault="004B6D74" w:rsidP="004B6D74">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E1 </w:t>
            </w:r>
            <w:r w:rsidRPr="00102E5F">
              <w:rPr>
                <w:rFonts w:ascii="Times New Roman" w:hint="eastAsia"/>
                <w:sz w:val="16"/>
                <w:szCs w:val="16"/>
              </w:rPr>
              <w:t>了解平日常見科技產品的用途與運作方式。</w:t>
            </w:r>
            <w:r w:rsidRPr="00102E5F">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E2 </w:t>
            </w:r>
            <w:r w:rsidRPr="00102E5F">
              <w:rPr>
                <w:rFonts w:ascii="Times New Roman" w:hint="eastAsia"/>
                <w:sz w:val="16"/>
                <w:szCs w:val="16"/>
              </w:rPr>
              <w:t>了解動手實作的重要性。</w:t>
            </w:r>
            <w:r w:rsidRPr="00102E5F">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E4 </w:t>
            </w:r>
            <w:r w:rsidRPr="00102E5F">
              <w:rPr>
                <w:rFonts w:ascii="Times New Roman" w:hint="eastAsia"/>
                <w:sz w:val="16"/>
                <w:szCs w:val="16"/>
              </w:rPr>
              <w:t>體會動手實作的樂趣，並養成正向的科技態度。</w:t>
            </w:r>
            <w:r w:rsidRPr="00102E5F">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E6 </w:t>
            </w:r>
            <w:r w:rsidRPr="00102E5F">
              <w:rPr>
                <w:rFonts w:ascii="Times New Roman" w:hint="eastAsia"/>
                <w:sz w:val="16"/>
                <w:szCs w:val="16"/>
              </w:rPr>
              <w:t>操作家庭常見的手工具。</w:t>
            </w:r>
            <w:r w:rsidRPr="00102E5F">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60676A">
              <w:rPr>
                <w:rFonts w:ascii="Times New Roman" w:hint="eastAsia"/>
                <w:sz w:val="16"/>
                <w:szCs w:val="16"/>
              </w:rPr>
              <w:lastRenderedPageBreak/>
              <w:t>品</w:t>
            </w:r>
            <w:r w:rsidRPr="0060676A">
              <w:rPr>
                <w:rFonts w:ascii="Times New Roman" w:hint="eastAsia"/>
                <w:sz w:val="16"/>
                <w:szCs w:val="16"/>
              </w:rPr>
              <w:t xml:space="preserve"> J9 </w:t>
            </w:r>
            <w:r w:rsidRPr="0060676A">
              <w:rPr>
                <w:rFonts w:ascii="Times New Roman" w:hint="eastAsia"/>
                <w:sz w:val="16"/>
                <w:szCs w:val="16"/>
              </w:rPr>
              <w:t>知行合一與自我反省。</w:t>
            </w:r>
          </w:p>
          <w:p w:rsidR="004B6D74" w:rsidRDefault="004B6D74" w:rsidP="004B6D74">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4B6D74" w:rsidRDefault="004B6D74" w:rsidP="004B6D74">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4B6D74" w:rsidRDefault="004B6D74" w:rsidP="004B6D74">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J5 </w:t>
            </w:r>
            <w:r w:rsidRPr="0060676A">
              <w:rPr>
                <w:rFonts w:ascii="Times New Roman" w:hint="eastAsia"/>
                <w:sz w:val="16"/>
                <w:szCs w:val="16"/>
              </w:rPr>
              <w:t>覺察生活中的各種迷思，在生活作息、健康促進、飲食運動、休閒娛樂、人我關係等課題上進行價值思辨，尋求解決之道。</w:t>
            </w:r>
          </w:p>
          <w:p w:rsidR="004B6D74" w:rsidRDefault="004B6D74" w:rsidP="004B6D74">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資訊</w:t>
            </w:r>
            <w:r w:rsidRPr="0060676A">
              <w:rPr>
                <w:rFonts w:ascii="Times New Roman"/>
                <w:sz w:val="16"/>
                <w:szCs w:val="16"/>
              </w:rPr>
              <w:t>教育】</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E1 </w:t>
            </w:r>
            <w:r w:rsidRPr="0060676A">
              <w:rPr>
                <w:rFonts w:ascii="Times New Roman" w:hint="eastAsia"/>
                <w:sz w:val="16"/>
                <w:szCs w:val="16"/>
              </w:rPr>
              <w:t>認識常見的資訊系統。</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E2 </w:t>
            </w:r>
            <w:r w:rsidRPr="0060676A">
              <w:rPr>
                <w:rFonts w:ascii="Times New Roman" w:hint="eastAsia"/>
                <w:sz w:val="16"/>
                <w:szCs w:val="16"/>
              </w:rPr>
              <w:t>使用資訊科技解決生活中簡單的問題。</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E10 </w:t>
            </w:r>
            <w:r w:rsidRPr="0060676A">
              <w:rPr>
                <w:rFonts w:ascii="Times New Roman" w:hint="eastAsia"/>
                <w:sz w:val="16"/>
                <w:szCs w:val="16"/>
              </w:rPr>
              <w:t>了解資訊科技於日常生活之重要性。</w:t>
            </w:r>
            <w:r w:rsidRPr="0060676A">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 </w:t>
            </w:r>
            <w:r w:rsidRPr="0060676A">
              <w:rPr>
                <w:rFonts w:ascii="Times New Roman" w:hint="eastAsia"/>
                <w:sz w:val="16"/>
                <w:szCs w:val="16"/>
              </w:rPr>
              <w:t>理解安全教育的意義。</w:t>
            </w:r>
            <w:r w:rsidRPr="0060676A">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J2 </w:t>
            </w:r>
            <w:r w:rsidRPr="0060676A">
              <w:rPr>
                <w:rFonts w:ascii="Times New Roman" w:hint="eastAsia"/>
                <w:sz w:val="16"/>
                <w:szCs w:val="16"/>
              </w:rPr>
              <w:t>判斷常見的事故傷害</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J3 </w:t>
            </w:r>
            <w:r w:rsidRPr="0060676A">
              <w:rPr>
                <w:rFonts w:ascii="Times New Roman" w:hint="eastAsia"/>
                <w:sz w:val="16"/>
                <w:szCs w:val="16"/>
              </w:rPr>
              <w:t>了解日常生活容易發生事故的原因。</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J4 </w:t>
            </w:r>
            <w:r w:rsidRPr="0060676A">
              <w:rPr>
                <w:rFonts w:ascii="Times New Roman" w:hint="eastAsia"/>
                <w:sz w:val="16"/>
                <w:szCs w:val="16"/>
              </w:rPr>
              <w:t>探討日常生活發生事故的影響因素。</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lastRenderedPageBreak/>
              <w:t>安</w:t>
            </w:r>
            <w:r w:rsidRPr="0060676A">
              <w:rPr>
                <w:rFonts w:ascii="Times New Roman" w:hint="eastAsia"/>
                <w:sz w:val="16"/>
                <w:szCs w:val="16"/>
              </w:rPr>
              <w:t xml:space="preserve"> J5 </w:t>
            </w:r>
            <w:r w:rsidRPr="0060676A">
              <w:rPr>
                <w:rFonts w:ascii="Times New Roman" w:hint="eastAsia"/>
                <w:sz w:val="16"/>
                <w:szCs w:val="16"/>
              </w:rPr>
              <w:t>了解特殊體質學生的運動安全。</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J6 </w:t>
            </w:r>
            <w:r w:rsidRPr="0060676A">
              <w:rPr>
                <w:rFonts w:ascii="Times New Roman" w:hint="eastAsia"/>
                <w:sz w:val="16"/>
                <w:szCs w:val="16"/>
              </w:rPr>
              <w:t>了解運動設施安全的維護。</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J7 </w:t>
            </w:r>
            <w:r w:rsidRPr="0060676A">
              <w:rPr>
                <w:rFonts w:ascii="Times New Roman" w:hint="eastAsia"/>
                <w:sz w:val="16"/>
                <w:szCs w:val="16"/>
              </w:rPr>
              <w:t>了解霸凌防制的精神。</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J8 </w:t>
            </w:r>
            <w:r w:rsidRPr="0060676A">
              <w:rPr>
                <w:rFonts w:ascii="Times New Roman" w:hint="eastAsia"/>
                <w:sz w:val="16"/>
                <w:szCs w:val="16"/>
              </w:rPr>
              <w:t>演練校園災害預防的課題。</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J9 </w:t>
            </w:r>
            <w:r w:rsidRPr="0060676A">
              <w:rPr>
                <w:rFonts w:ascii="Times New Roman" w:hint="eastAsia"/>
                <w:sz w:val="16"/>
                <w:szCs w:val="16"/>
              </w:rPr>
              <w:t>遵守環境設施設備的安全守則。</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J10 </w:t>
            </w:r>
            <w:r w:rsidRPr="0060676A">
              <w:rPr>
                <w:rFonts w:ascii="Times New Roman" w:hint="eastAsia"/>
                <w:sz w:val="16"/>
                <w:szCs w:val="16"/>
              </w:rPr>
              <w:t>學習心肺復甦術及</w:t>
            </w:r>
            <w:r w:rsidRPr="0060676A">
              <w:rPr>
                <w:rFonts w:ascii="Times New Roman" w:hint="eastAsia"/>
                <w:sz w:val="16"/>
                <w:szCs w:val="16"/>
              </w:rPr>
              <w:t xml:space="preserve"> AED </w:t>
            </w:r>
            <w:r w:rsidRPr="0060676A">
              <w:rPr>
                <w:rFonts w:ascii="Times New Roman" w:hint="eastAsia"/>
                <w:sz w:val="16"/>
                <w:szCs w:val="16"/>
              </w:rPr>
              <w:t>的操作。</w:t>
            </w:r>
            <w:r w:rsidRPr="0060676A">
              <w:rPr>
                <w:rFonts w:ascii="Times New Roman" w:hint="eastAsia"/>
                <w:sz w:val="16"/>
                <w:szCs w:val="16"/>
              </w:rPr>
              <w:t xml:space="preserve"> </w:t>
            </w:r>
          </w:p>
          <w:p w:rsidR="004B6D74" w:rsidRPr="0060676A" w:rsidRDefault="004B6D74" w:rsidP="004B6D74">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J11 </w:t>
            </w:r>
            <w:r w:rsidRPr="0060676A">
              <w:rPr>
                <w:rFonts w:ascii="Times New Roman" w:hint="eastAsia"/>
                <w:sz w:val="16"/>
                <w:szCs w:val="16"/>
              </w:rPr>
              <w:t>學習創傷救護技能。</w:t>
            </w:r>
            <w:r w:rsidRPr="0060676A">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J1 </w:t>
            </w:r>
            <w:r w:rsidRPr="00CD538B">
              <w:rPr>
                <w:rFonts w:ascii="Times New Roman" w:hint="eastAsia"/>
                <w:sz w:val="16"/>
                <w:szCs w:val="16"/>
              </w:rPr>
              <w:t>珍惜並維護我族文化。</w:t>
            </w:r>
            <w:r w:rsidRPr="00CD538B">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J2 </w:t>
            </w:r>
            <w:r w:rsidRPr="00CD538B">
              <w:rPr>
                <w:rFonts w:ascii="Times New Roman" w:hint="eastAsia"/>
                <w:sz w:val="16"/>
                <w:szCs w:val="16"/>
              </w:rPr>
              <w:t>關懷我族文化遺產的傳承與興革。</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J3 </w:t>
            </w:r>
            <w:r w:rsidRPr="00CD538B">
              <w:rPr>
                <w:rFonts w:ascii="Times New Roman" w:hint="eastAsia"/>
                <w:sz w:val="16"/>
                <w:szCs w:val="16"/>
              </w:rPr>
              <w:t>提高對弱勢或少數群體文化的覺察與省思。</w:t>
            </w:r>
            <w:r w:rsidRPr="00CD538B">
              <w:rPr>
                <w:rFonts w:ascii="Times New Roman" w:hint="eastAsia"/>
                <w:sz w:val="16"/>
                <w:szCs w:val="16"/>
              </w:rPr>
              <w:t xml:space="preserve"> </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了解不同群體間如何看待彼此的文化。</w:t>
            </w:r>
            <w:r w:rsidRPr="00CD538B">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J7 </w:t>
            </w:r>
            <w:r w:rsidRPr="00CD538B">
              <w:rPr>
                <w:rFonts w:ascii="Times New Roman" w:hint="eastAsia"/>
                <w:sz w:val="16"/>
                <w:szCs w:val="16"/>
              </w:rPr>
              <w:t>探討我族文化與他族文化的關聯性。</w:t>
            </w:r>
            <w:r w:rsidRPr="00CD538B">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4B6D74" w:rsidRDefault="004B6D74" w:rsidP="004B6D74">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w:t>
            </w:r>
            <w:r w:rsidRPr="00CD538B">
              <w:rPr>
                <w:rFonts w:ascii="Times New Roman"/>
                <w:sz w:val="16"/>
                <w:szCs w:val="16"/>
              </w:rPr>
              <w:lastRenderedPageBreak/>
              <w:t>育】</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J2 </w:t>
            </w:r>
            <w:r w:rsidRPr="00CD538B">
              <w:rPr>
                <w:rFonts w:ascii="Times New Roman" w:hint="eastAsia"/>
                <w:sz w:val="16"/>
                <w:szCs w:val="16"/>
              </w:rPr>
              <w:t>發展跨文本的比對、分析、深究的能力，以判讀文本知識的正確性。</w:t>
            </w:r>
            <w:r w:rsidRPr="00CD538B">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J6 </w:t>
            </w:r>
            <w:r w:rsidRPr="00CD538B">
              <w:rPr>
                <w:rFonts w:ascii="Times New Roman" w:hint="eastAsia"/>
                <w:sz w:val="16"/>
                <w:szCs w:val="16"/>
              </w:rPr>
              <w:t>懂得在不同學習及生活情境中使用文本之規則。</w:t>
            </w:r>
            <w:r w:rsidRPr="00CD538B">
              <w:rPr>
                <w:rFonts w:ascii="Times New Roman" w:hint="eastAsia"/>
                <w:sz w:val="16"/>
                <w:szCs w:val="16"/>
              </w:rPr>
              <w:t xml:space="preserve"> </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4B6D74" w:rsidRPr="00CD538B"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p>
          <w:p w:rsidR="004B6D74"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J9 </w:t>
            </w:r>
            <w:r w:rsidRPr="00CD538B">
              <w:rPr>
                <w:rFonts w:ascii="Times New Roman" w:hint="eastAsia"/>
                <w:sz w:val="16"/>
                <w:szCs w:val="16"/>
              </w:rPr>
              <w:t>樂於參與閱讀相關的學習活動，並與他人交流。</w:t>
            </w:r>
          </w:p>
          <w:p w:rsidR="004B6D74" w:rsidRPr="00B95D7A" w:rsidRDefault="004B6D74" w:rsidP="004B6D74">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4B6D74" w:rsidRPr="00404194" w:rsidRDefault="0088376F" w:rsidP="0088376F">
            <w:pPr>
              <w:spacing w:line="0" w:lineRule="atLeast"/>
              <w:rPr>
                <w:rFonts w:ascii="新細明體" w:hAnsi="新細明體"/>
                <w:sz w:val="16"/>
                <w:szCs w:val="16"/>
              </w:rPr>
            </w:pPr>
            <w:r w:rsidRPr="0088376F">
              <w:rPr>
                <w:rFonts w:ascii="新細明體" w:hAnsi="新細明體" w:hint="eastAsia"/>
                <w:sz w:val="16"/>
                <w:szCs w:val="16"/>
              </w:rPr>
              <w:lastRenderedPageBreak/>
              <w:t>投影機或影片播放媒體、投影片。</w:t>
            </w:r>
          </w:p>
        </w:tc>
        <w:tc>
          <w:tcPr>
            <w:tcW w:w="1276" w:type="dxa"/>
          </w:tcPr>
          <w:p w:rsidR="004B6D74" w:rsidRPr="00404194" w:rsidRDefault="004B6D74" w:rsidP="00D9659A">
            <w:pPr>
              <w:spacing w:line="0" w:lineRule="atLeast"/>
              <w:rPr>
                <w:sz w:val="16"/>
                <w:szCs w:val="16"/>
              </w:rPr>
            </w:pPr>
          </w:p>
        </w:tc>
        <w:tc>
          <w:tcPr>
            <w:tcW w:w="696" w:type="dxa"/>
          </w:tcPr>
          <w:p w:rsidR="004B6D74" w:rsidRPr="00404194" w:rsidRDefault="004B6D74" w:rsidP="00D9659A">
            <w:pPr>
              <w:spacing w:line="0" w:lineRule="atLeast"/>
              <w:rPr>
                <w:sz w:val="16"/>
                <w:szCs w:val="16"/>
              </w:rPr>
            </w:pPr>
          </w:p>
        </w:tc>
      </w:tr>
      <w:tr w:rsidR="004B6D74" w:rsidRPr="00447917" w:rsidTr="00207781">
        <w:trPr>
          <w:trHeight w:val="363"/>
          <w:jc w:val="center"/>
        </w:trPr>
        <w:tc>
          <w:tcPr>
            <w:tcW w:w="1295" w:type="dxa"/>
            <w:vMerge/>
            <w:tcMar>
              <w:left w:w="28" w:type="dxa"/>
              <w:right w:w="28" w:type="dxa"/>
            </w:tcMar>
            <w:vAlign w:val="center"/>
          </w:tcPr>
          <w:p w:rsidR="004B6D74" w:rsidRPr="00D9659A" w:rsidRDefault="004B6D74" w:rsidP="00D9659A">
            <w:pPr>
              <w:snapToGrid w:val="0"/>
              <w:spacing w:line="0" w:lineRule="atLeast"/>
              <w:rPr>
                <w:rFonts w:ascii="標楷體" w:eastAsia="標楷體" w:hAnsi="標楷體"/>
                <w:sz w:val="20"/>
                <w:szCs w:val="20"/>
                <w:lang w:eastAsia="zh-HK"/>
              </w:rPr>
            </w:pPr>
          </w:p>
        </w:tc>
        <w:tc>
          <w:tcPr>
            <w:tcW w:w="567" w:type="dxa"/>
            <w:vAlign w:val="center"/>
          </w:tcPr>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7</w:t>
            </w:r>
            <w:r w:rsidRPr="00D9659A">
              <w:rPr>
                <w:rFonts w:ascii="標楷體" w:eastAsia="標楷體" w:hAnsi="標楷體" w:hint="eastAsia"/>
                <w:sz w:val="20"/>
                <w:szCs w:val="20"/>
                <w:lang w:eastAsia="zh-HK"/>
              </w:rPr>
              <w:t>週</w:t>
            </w:r>
          </w:p>
        </w:tc>
        <w:tc>
          <w:tcPr>
            <w:tcW w:w="1134" w:type="dxa"/>
          </w:tcPr>
          <w:p w:rsidR="004B6D74" w:rsidRPr="00404194" w:rsidRDefault="004B6D74" w:rsidP="00565B33">
            <w:pPr>
              <w:spacing w:line="0" w:lineRule="atLeast"/>
              <w:rPr>
                <w:rFonts w:ascii="Times New Roman"/>
                <w:sz w:val="16"/>
                <w:szCs w:val="16"/>
              </w:rPr>
            </w:pPr>
            <w:r w:rsidRPr="00404194">
              <w:rPr>
                <w:rFonts w:ascii="Times New Roman" w:hint="eastAsia"/>
                <w:sz w:val="16"/>
                <w:szCs w:val="16"/>
              </w:rPr>
              <w:t>第五章：生物體的協調作用</w:t>
            </w:r>
          </w:p>
          <w:p w:rsidR="004B6D74" w:rsidRPr="00404194" w:rsidRDefault="004B6D74" w:rsidP="00565B33">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5-3</w:t>
            </w:r>
            <w:r w:rsidRPr="00404194">
              <w:rPr>
                <w:rFonts w:ascii="Times New Roman" w:hint="eastAsia"/>
                <w:sz w:val="16"/>
                <w:szCs w:val="16"/>
              </w:rPr>
              <w:t>植物的感應（</w:t>
            </w:r>
            <w:r w:rsidRPr="00404194">
              <w:rPr>
                <w:rFonts w:ascii="Times New Roman" w:hint="eastAsia"/>
                <w:sz w:val="16"/>
                <w:szCs w:val="16"/>
              </w:rPr>
              <w:t>2</w:t>
            </w:r>
            <w:r w:rsidRPr="00404194">
              <w:rPr>
                <w:rFonts w:ascii="Times New Roman" w:hint="eastAsia"/>
                <w:sz w:val="16"/>
                <w:szCs w:val="16"/>
              </w:rPr>
              <w:t>）</w:t>
            </w:r>
          </w:p>
          <w:p w:rsidR="004B6D74" w:rsidRPr="00404194" w:rsidRDefault="004B6D74" w:rsidP="00565B33">
            <w:pPr>
              <w:spacing w:line="0" w:lineRule="atLeast"/>
              <w:rPr>
                <w:rFonts w:ascii="Times New Roman"/>
                <w:sz w:val="16"/>
                <w:szCs w:val="16"/>
              </w:rPr>
            </w:pPr>
            <w:r w:rsidRPr="00404194">
              <w:rPr>
                <w:rFonts w:ascii="Times New Roman" w:hint="eastAsia"/>
                <w:sz w:val="16"/>
                <w:szCs w:val="16"/>
              </w:rPr>
              <w:lastRenderedPageBreak/>
              <w:t>第六章：生物體內的恆定</w:t>
            </w:r>
          </w:p>
          <w:p w:rsidR="004B6D74" w:rsidRPr="00404194" w:rsidRDefault="004B6D74" w:rsidP="00565B33">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6-1</w:t>
            </w:r>
            <w:r w:rsidRPr="00404194">
              <w:rPr>
                <w:rFonts w:ascii="Times New Roman" w:hint="eastAsia"/>
                <w:sz w:val="16"/>
                <w:szCs w:val="16"/>
              </w:rPr>
              <w:t>呼吸與氣體的恆定（</w:t>
            </w:r>
            <w:r w:rsidRPr="00404194">
              <w:rPr>
                <w:rFonts w:ascii="Times New Roman" w:hint="eastAsia"/>
                <w:sz w:val="16"/>
                <w:szCs w:val="16"/>
              </w:rPr>
              <w:t>1</w:t>
            </w:r>
            <w:r w:rsidRPr="00404194">
              <w:rPr>
                <w:rFonts w:ascii="Times New Roman" w:hint="eastAsia"/>
                <w:sz w:val="16"/>
                <w:szCs w:val="16"/>
              </w:rPr>
              <w:t>）</w:t>
            </w:r>
          </w:p>
        </w:tc>
        <w:tc>
          <w:tcPr>
            <w:tcW w:w="3402" w:type="dxa"/>
          </w:tcPr>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ai-Ⅳ-1</w:t>
            </w:r>
            <w:r w:rsidRPr="00404194">
              <w:rPr>
                <w:rFonts w:ascii="Times New Roman" w:hAnsi="Times New Roman"/>
                <w:kern w:val="0"/>
                <w:sz w:val="16"/>
                <w:szCs w:val="16"/>
              </w:rPr>
              <w:t>動手實作解決問題或驗證自己想法，而獲得成就感。</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hAnsi="Times New Roman"/>
                <w:kern w:val="0"/>
                <w:sz w:val="16"/>
                <w:szCs w:val="16"/>
              </w:rPr>
              <w:t>透過所學到的科學知識和科學探索的各種方法，解釋自然現象發生的原因，建立科學學習的自信心。</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4B6D74" w:rsidRPr="00404194" w:rsidRDefault="004B6D74" w:rsidP="00FB4626">
            <w:pPr>
              <w:spacing w:line="0" w:lineRule="atLeast"/>
              <w:rPr>
                <w:rFonts w:ascii="Times New Roman" w:hAnsi="Times New Roman"/>
                <w:kern w:val="0"/>
                <w:sz w:val="16"/>
                <w:szCs w:val="16"/>
              </w:rPr>
            </w:pPr>
            <w:r w:rsidRPr="00404194">
              <w:rPr>
                <w:rFonts w:ascii="Times New Roman" w:hAnsi="Times New Roman"/>
                <w:kern w:val="0"/>
                <w:sz w:val="16"/>
                <w:szCs w:val="16"/>
              </w:rPr>
              <w:t>pa-Ⅳ-2</w:t>
            </w:r>
            <w:r w:rsidRPr="00404194">
              <w:rPr>
                <w:rFonts w:ascii="Times New Roman" w:hAnsi="Times New Roman"/>
                <w:kern w:val="0"/>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po-Ⅳ-2</w:t>
            </w:r>
            <w:r w:rsidRPr="00404194">
              <w:rPr>
                <w:rFonts w:ascii="Times New Roman" w:hAnsi="Times New Roman"/>
                <w:kern w:val="0"/>
                <w:sz w:val="16"/>
                <w:szCs w:val="16"/>
              </w:rPr>
              <w:t>能辨別適合科學探究或適合以科學方式尋求解決的問題（或假說），並能依據觀察、蒐集資料、閱讀、思考、討論等，提出適宜探究之問題。</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pe-Ⅳ-2</w:t>
            </w:r>
            <w:r w:rsidRPr="00404194">
              <w:rPr>
                <w:rFonts w:ascii="Times New Roman" w:hAnsi="Times New Roman"/>
                <w:kern w:val="0"/>
                <w:sz w:val="16"/>
                <w:szCs w:val="16"/>
              </w:rPr>
              <w:t>能正確安全操作適合學習階段的物品、器材儀器、科技設備與資源。能進行客觀的質性觀察或數值量測並詳實記錄。</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an-Ⅳ-1</w:t>
            </w:r>
            <w:r w:rsidRPr="00404194">
              <w:rPr>
                <w:rFonts w:ascii="Times New Roman" w:hAnsi="Times New Roman"/>
                <w:kern w:val="0"/>
                <w:sz w:val="16"/>
                <w:szCs w:val="16"/>
              </w:rPr>
              <w:t>察覺到科學的觀察、測量和方法是否具有正當性，是受到社會共同建構的標準所規範。</w:t>
            </w:r>
          </w:p>
          <w:p w:rsidR="004B6D74" w:rsidRPr="00404194" w:rsidRDefault="004B6D74" w:rsidP="00FB4626">
            <w:pPr>
              <w:spacing w:line="0" w:lineRule="atLeast"/>
              <w:rPr>
                <w:rFonts w:ascii="Times New Roman" w:hAnsi="Times New Roman"/>
                <w:kern w:val="0"/>
                <w:sz w:val="16"/>
                <w:szCs w:val="16"/>
              </w:rPr>
            </w:pPr>
            <w:r w:rsidRPr="00404194">
              <w:rPr>
                <w:rFonts w:ascii="Times New Roman" w:hAnsi="Times New Roman"/>
                <w:kern w:val="0"/>
                <w:sz w:val="16"/>
                <w:szCs w:val="16"/>
              </w:rPr>
              <w:t xml:space="preserve">tm-Ⅳ-1  </w:t>
            </w:r>
            <w:r w:rsidRPr="00404194">
              <w:rPr>
                <w:rFonts w:ascii="Times New Roman" w:hAnsi="Times New Roman"/>
                <w:kern w:val="0"/>
                <w:sz w:val="16"/>
                <w:szCs w:val="16"/>
              </w:rPr>
              <w:t>能從實驗過程、合作討論中理解較複雜的自然界模型，並能評估不同模型的優點和限制，進能應用在後續的科學理解或生活。</w:t>
            </w:r>
          </w:p>
        </w:tc>
        <w:tc>
          <w:tcPr>
            <w:tcW w:w="3119" w:type="dxa"/>
          </w:tcPr>
          <w:p w:rsidR="004B6D74" w:rsidRPr="00404194" w:rsidRDefault="004B6D74" w:rsidP="00D9659A">
            <w:pPr>
              <w:spacing w:line="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Dc-Ⅳ-5 </w:t>
            </w:r>
            <w:r w:rsidRPr="00404194">
              <w:rPr>
                <w:rFonts w:ascii="Times New Roman" w:hAnsi="Times New Roman"/>
                <w:kern w:val="0"/>
                <w:sz w:val="16"/>
                <w:szCs w:val="16"/>
              </w:rPr>
              <w:t>生物體能覺察外界環境變化、採取適當的反應以使體內環境維持恆定，這些現象能以觀察或改變自變項的方式來探討。</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Bc-Ⅳ-2 </w:t>
            </w:r>
            <w:r w:rsidRPr="00404194">
              <w:rPr>
                <w:rFonts w:ascii="Times New Roman"/>
                <w:kern w:val="0"/>
                <w:sz w:val="16"/>
                <w:szCs w:val="16"/>
              </w:rPr>
              <w:t>細胞利用養分進行呼吸作用釋放</w:t>
            </w:r>
            <w:r w:rsidRPr="00404194">
              <w:rPr>
                <w:rFonts w:ascii="Times New Roman"/>
                <w:kern w:val="0"/>
                <w:sz w:val="16"/>
                <w:szCs w:val="16"/>
              </w:rPr>
              <w:lastRenderedPageBreak/>
              <w:t>能量，供生物生存所需。</w:t>
            </w:r>
            <w:r w:rsidRPr="00404194">
              <w:rPr>
                <w:rFonts w:ascii="Times New Roman" w:hAnsi="Times New Roman"/>
                <w:kern w:val="0"/>
                <w:sz w:val="16"/>
                <w:szCs w:val="16"/>
              </w:rPr>
              <w:t xml:space="preserve"> </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Dc-Ⅳ-4 </w:t>
            </w:r>
            <w:r w:rsidRPr="00404194">
              <w:rPr>
                <w:rFonts w:ascii="Times New Roman"/>
                <w:kern w:val="0"/>
                <w:sz w:val="16"/>
                <w:szCs w:val="16"/>
              </w:rPr>
              <w:t>人體會藉由各系統的協調，使體內所含的物質以及各種狀態能維持在一定範圍內。</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Dc-Ⅳ-5 </w:t>
            </w:r>
            <w:r w:rsidRPr="00404194">
              <w:rPr>
                <w:rFonts w:ascii="Times New Roman"/>
                <w:kern w:val="0"/>
                <w:sz w:val="16"/>
                <w:szCs w:val="16"/>
              </w:rPr>
              <w:t>生物體能覺察外界環境變化、採取適當的反應以使體內環境維持恆定，這些現象能以觀察或改變自變項的方式來探討。</w:t>
            </w:r>
          </w:p>
          <w:p w:rsidR="004B6D74" w:rsidRPr="00404194" w:rsidRDefault="004B6D74" w:rsidP="00FB4626">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Db-Ⅳ-3 </w:t>
            </w:r>
            <w:r w:rsidRPr="00404194">
              <w:rPr>
                <w:rFonts w:ascii="Times New Roman"/>
                <w:kern w:val="0"/>
                <w:sz w:val="16"/>
                <w:szCs w:val="16"/>
              </w:rPr>
              <w:t>動物體（以人體為例）藉由呼吸系統與外界交換氣體。</w:t>
            </w:r>
          </w:p>
          <w:p w:rsidR="004B6D74" w:rsidRPr="00404194" w:rsidRDefault="004B6D74" w:rsidP="00FB4626">
            <w:pPr>
              <w:spacing w:line="0" w:lineRule="atLeast"/>
              <w:rPr>
                <w:rFonts w:ascii="Times New Roman" w:hAnsi="Times New Roman"/>
                <w:sz w:val="16"/>
                <w:szCs w:val="16"/>
              </w:rPr>
            </w:pPr>
            <w:r w:rsidRPr="00404194">
              <w:rPr>
                <w:rFonts w:ascii="Times New Roman" w:hAnsi="Times New Roman"/>
                <w:kern w:val="0"/>
                <w:sz w:val="16"/>
                <w:szCs w:val="16"/>
              </w:rPr>
              <w:t xml:space="preserve">Me-Ⅳ-1 </w:t>
            </w:r>
            <w:r w:rsidRPr="00404194">
              <w:rPr>
                <w:rFonts w:ascii="Times New Roman"/>
                <w:kern w:val="0"/>
                <w:sz w:val="16"/>
                <w:szCs w:val="16"/>
              </w:rPr>
              <w:t>環境汙染物對生物生長的影響及應用。</w:t>
            </w:r>
          </w:p>
        </w:tc>
        <w:tc>
          <w:tcPr>
            <w:tcW w:w="425" w:type="dxa"/>
          </w:tcPr>
          <w:p w:rsidR="004B6D74" w:rsidRPr="00404194" w:rsidRDefault="004B6D74" w:rsidP="00D9659A">
            <w:pPr>
              <w:spacing w:line="0" w:lineRule="atLeast"/>
              <w:rPr>
                <w:sz w:val="16"/>
                <w:szCs w:val="16"/>
              </w:rPr>
            </w:pPr>
            <w:r w:rsidRPr="00404194">
              <w:rPr>
                <w:rFonts w:hint="eastAsia"/>
                <w:sz w:val="16"/>
                <w:szCs w:val="16"/>
              </w:rPr>
              <w:lastRenderedPageBreak/>
              <w:t>3</w:t>
            </w:r>
          </w:p>
        </w:tc>
        <w:tc>
          <w:tcPr>
            <w:tcW w:w="709" w:type="dxa"/>
          </w:tcPr>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EE37E1" w:rsidRDefault="00EE37E1" w:rsidP="00EE37E1">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EE37E1" w:rsidRPr="00102E5F" w:rsidRDefault="00EE37E1" w:rsidP="00EE37E1">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EE37E1" w:rsidRPr="00102E5F" w:rsidRDefault="00EE37E1" w:rsidP="00EE37E1">
            <w:pPr>
              <w:spacing w:line="0" w:lineRule="atLeast"/>
              <w:rPr>
                <w:rFonts w:ascii="Times New Roman"/>
                <w:sz w:val="16"/>
                <w:szCs w:val="16"/>
              </w:rPr>
            </w:pPr>
            <w:r w:rsidRPr="00102E5F">
              <w:rPr>
                <w:rFonts w:ascii="Times New Roman" w:hint="eastAsia"/>
                <w:sz w:val="16"/>
                <w:szCs w:val="16"/>
              </w:rPr>
              <w:t xml:space="preserve"> </w:t>
            </w:r>
          </w:p>
          <w:p w:rsidR="00EE37E1" w:rsidRDefault="00EE37E1" w:rsidP="00EE37E1">
            <w:pPr>
              <w:spacing w:line="0" w:lineRule="atLeast"/>
              <w:rPr>
                <w:rFonts w:ascii="Times New Roman"/>
                <w:sz w:val="16"/>
                <w:szCs w:val="16"/>
              </w:rPr>
            </w:pPr>
            <w:r w:rsidRPr="00102E5F">
              <w:rPr>
                <w:rFonts w:ascii="Times New Roman" w:hint="eastAsia"/>
                <w:sz w:val="16"/>
                <w:szCs w:val="16"/>
              </w:rPr>
              <w:lastRenderedPageBreak/>
              <w:t>環</w:t>
            </w:r>
            <w:r w:rsidRPr="00102E5F">
              <w:rPr>
                <w:rFonts w:ascii="Times New Roman" w:hint="eastAsia"/>
                <w:sz w:val="16"/>
                <w:szCs w:val="16"/>
              </w:rPr>
              <w:t xml:space="preserve"> J3 </w:t>
            </w:r>
            <w:r w:rsidRPr="00102E5F">
              <w:rPr>
                <w:rFonts w:ascii="Times New Roman" w:hint="eastAsia"/>
                <w:sz w:val="16"/>
                <w:szCs w:val="16"/>
              </w:rPr>
              <w:t>經由環境美學與自然文學了解自然環境的倫理價值。</w:t>
            </w:r>
            <w:r w:rsidRPr="00102E5F">
              <w:rPr>
                <w:rFonts w:ascii="Times New Roman" w:hint="eastAsia"/>
                <w:sz w:val="16"/>
                <w:szCs w:val="16"/>
              </w:rPr>
              <w:t xml:space="preserve"> </w:t>
            </w:r>
          </w:p>
          <w:p w:rsidR="00EE37E1" w:rsidRPr="00102E5F" w:rsidRDefault="00EE37E1" w:rsidP="00EE37E1">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J4 </w:t>
            </w:r>
            <w:r w:rsidRPr="00102E5F">
              <w:rPr>
                <w:rFonts w:ascii="Times New Roman" w:hint="eastAsia"/>
                <w:sz w:val="16"/>
                <w:szCs w:val="16"/>
              </w:rPr>
              <w:t>了解永續發展的意義（環境、社會、與經濟的均衡發展）與原則。</w:t>
            </w:r>
            <w:r w:rsidRPr="00102E5F">
              <w:rPr>
                <w:rFonts w:ascii="Times New Roman" w:hint="eastAsia"/>
                <w:sz w:val="16"/>
                <w:szCs w:val="16"/>
              </w:rPr>
              <w:t xml:space="preserve"> </w:t>
            </w:r>
          </w:p>
          <w:p w:rsidR="00EE37E1" w:rsidRPr="00102E5F" w:rsidRDefault="00EE37E1" w:rsidP="00EE37E1">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J8 </w:t>
            </w:r>
            <w:r w:rsidRPr="00102E5F">
              <w:rPr>
                <w:rFonts w:ascii="Times New Roman" w:hint="eastAsia"/>
                <w:sz w:val="16"/>
                <w:szCs w:val="16"/>
              </w:rPr>
              <w:t>了解臺灣生態環境及社會發展面對氣候變遷的脆弱性與韌性。</w:t>
            </w:r>
            <w:r w:rsidRPr="00102E5F">
              <w:rPr>
                <w:rFonts w:ascii="Times New Roman" w:hint="eastAsia"/>
                <w:sz w:val="16"/>
                <w:szCs w:val="16"/>
              </w:rPr>
              <w:t xml:space="preserve"> </w:t>
            </w:r>
          </w:p>
          <w:p w:rsidR="00411DA6" w:rsidRDefault="00411DA6" w:rsidP="00411DA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411DA6" w:rsidRDefault="00411DA6" w:rsidP="00411DA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411DA6" w:rsidRPr="0060676A" w:rsidRDefault="00411DA6" w:rsidP="00411DA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411DA6" w:rsidRPr="0060676A" w:rsidRDefault="00411DA6" w:rsidP="00411DA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411DA6" w:rsidRPr="0060676A" w:rsidRDefault="00411DA6" w:rsidP="00411DA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411DA6" w:rsidRPr="0060676A" w:rsidRDefault="00411DA6" w:rsidP="00411DA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r w:rsidRPr="0060676A">
              <w:rPr>
                <w:rFonts w:ascii="Times New Roman" w:hint="eastAsia"/>
                <w:sz w:val="16"/>
                <w:szCs w:val="16"/>
              </w:rPr>
              <w:t xml:space="preserve"> </w:t>
            </w:r>
          </w:p>
          <w:p w:rsidR="00411DA6" w:rsidRDefault="00411DA6" w:rsidP="00411DA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411DA6" w:rsidRPr="0060676A" w:rsidRDefault="00411DA6" w:rsidP="00411DA6">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411DA6" w:rsidRDefault="00411DA6" w:rsidP="00411DA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411DA6" w:rsidRDefault="00411DA6" w:rsidP="00411DA6">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具備生涯規劃的知識與概念。</w:t>
            </w:r>
          </w:p>
          <w:p w:rsidR="00411DA6" w:rsidRPr="0060676A" w:rsidRDefault="00411DA6" w:rsidP="00411DA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J6 </w:t>
            </w:r>
            <w:r w:rsidRPr="00CD538B">
              <w:rPr>
                <w:rFonts w:ascii="Times New Roman" w:hint="eastAsia"/>
                <w:sz w:val="16"/>
                <w:szCs w:val="16"/>
              </w:rPr>
              <w:t>建立對於未來生涯的願景。</w:t>
            </w:r>
            <w:r w:rsidRPr="00CD538B">
              <w:rPr>
                <w:rFonts w:ascii="Times New Roman" w:hint="eastAsia"/>
                <w:sz w:val="16"/>
                <w:szCs w:val="16"/>
              </w:rPr>
              <w:t xml:space="preserve"> </w:t>
            </w:r>
          </w:p>
          <w:p w:rsidR="00411DA6" w:rsidRPr="00CD538B" w:rsidRDefault="00411DA6" w:rsidP="00411DA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J7 </w:t>
            </w:r>
            <w:r w:rsidRPr="00CD538B">
              <w:rPr>
                <w:rFonts w:ascii="Times New Roman" w:hint="eastAsia"/>
                <w:sz w:val="16"/>
                <w:szCs w:val="16"/>
              </w:rPr>
              <w:t>學習蒐集與分析工作</w:t>
            </w:r>
            <w:r w:rsidRPr="00CD538B">
              <w:rPr>
                <w:rFonts w:ascii="Times New Roman" w:hint="eastAsia"/>
                <w:sz w:val="16"/>
                <w:szCs w:val="16"/>
              </w:rPr>
              <w:t>/</w:t>
            </w:r>
            <w:r w:rsidRPr="00CD538B">
              <w:rPr>
                <w:rFonts w:ascii="Times New Roman" w:hint="eastAsia"/>
                <w:sz w:val="16"/>
                <w:szCs w:val="16"/>
              </w:rPr>
              <w:t>教育環境的資料。</w:t>
            </w:r>
            <w:r w:rsidRPr="00CD538B">
              <w:rPr>
                <w:rFonts w:ascii="Times New Roman" w:hint="eastAsia"/>
                <w:sz w:val="16"/>
                <w:szCs w:val="16"/>
              </w:rPr>
              <w:t xml:space="preserve"> </w:t>
            </w:r>
          </w:p>
          <w:p w:rsidR="00411DA6" w:rsidRDefault="00411DA6" w:rsidP="00411DA6">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w:t>
            </w:r>
            <w:r w:rsidRPr="00CD538B">
              <w:rPr>
                <w:rFonts w:ascii="Times New Roman"/>
                <w:sz w:val="16"/>
                <w:szCs w:val="16"/>
              </w:rPr>
              <w:lastRenderedPageBreak/>
              <w:t>育】</w:t>
            </w:r>
          </w:p>
          <w:p w:rsidR="00411DA6" w:rsidRPr="00CD538B" w:rsidRDefault="00411DA6" w:rsidP="00411DA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411DA6" w:rsidRDefault="00411DA6" w:rsidP="00411DA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411DA6" w:rsidRPr="00CD538B" w:rsidRDefault="00411DA6" w:rsidP="00411DA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p>
          <w:p w:rsidR="004B6D74" w:rsidRPr="00411DA6" w:rsidRDefault="00411DA6" w:rsidP="00411DA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r w:rsidRPr="00CD538B">
              <w:rPr>
                <w:rFonts w:ascii="Times New Roman" w:hint="eastAsia"/>
                <w:sz w:val="16"/>
                <w:szCs w:val="16"/>
              </w:rPr>
              <w:t xml:space="preserve"> </w:t>
            </w:r>
          </w:p>
        </w:tc>
        <w:tc>
          <w:tcPr>
            <w:tcW w:w="1276" w:type="dxa"/>
          </w:tcPr>
          <w:p w:rsidR="004B6D74" w:rsidRPr="00404194" w:rsidRDefault="0088376F" w:rsidP="002C79F7">
            <w:pPr>
              <w:pStyle w:val="af6"/>
              <w:spacing w:line="240" w:lineRule="exact"/>
              <w:rPr>
                <w:rFonts w:ascii="新細明體" w:eastAsia="新細明體" w:hAnsi="新細明體"/>
                <w:sz w:val="16"/>
                <w:szCs w:val="16"/>
              </w:rPr>
            </w:pPr>
            <w:r w:rsidRPr="0088376F">
              <w:rPr>
                <w:rFonts w:ascii="新細明體" w:eastAsia="新細明體" w:hAnsi="新細明體" w:hint="eastAsia"/>
                <w:sz w:val="16"/>
                <w:szCs w:val="16"/>
              </w:rPr>
              <w:lastRenderedPageBreak/>
              <w:t>投影機或影片播放媒體、投影片。</w:t>
            </w:r>
          </w:p>
        </w:tc>
        <w:tc>
          <w:tcPr>
            <w:tcW w:w="1276" w:type="dxa"/>
          </w:tcPr>
          <w:p w:rsidR="00356C05" w:rsidRPr="00356C05" w:rsidRDefault="00392C2A" w:rsidP="00356C05">
            <w:pPr>
              <w:spacing w:line="0" w:lineRule="atLeast"/>
              <w:rPr>
                <w:sz w:val="16"/>
                <w:szCs w:val="16"/>
              </w:rPr>
            </w:pPr>
            <w:r>
              <w:rPr>
                <w:rFonts w:hint="eastAsia"/>
                <w:sz w:val="16"/>
                <w:szCs w:val="16"/>
              </w:rPr>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92C2A" w:rsidRDefault="00356C05" w:rsidP="00356C05">
            <w:pPr>
              <w:spacing w:line="0" w:lineRule="atLeast"/>
              <w:rPr>
                <w:sz w:val="16"/>
                <w:szCs w:val="16"/>
                <w:u w:val="single"/>
              </w:rPr>
            </w:pPr>
            <w:r w:rsidRPr="00356C05">
              <w:rPr>
                <w:rFonts w:hint="eastAsia"/>
                <w:sz w:val="16"/>
                <w:szCs w:val="16"/>
                <w:u w:val="single"/>
              </w:rPr>
              <w:t xml:space="preserve">  </w:t>
            </w:r>
            <w:r w:rsidR="00392C2A">
              <w:rPr>
                <w:rFonts w:hint="eastAsia"/>
                <w:sz w:val="16"/>
                <w:szCs w:val="16"/>
                <w:u w:val="single"/>
              </w:rPr>
              <w:t>理化</w:t>
            </w:r>
          </w:p>
          <w:p w:rsidR="00356C05" w:rsidRPr="00356C05" w:rsidRDefault="00356C05" w:rsidP="00356C05">
            <w:pPr>
              <w:spacing w:line="0" w:lineRule="atLeast"/>
              <w:rPr>
                <w:sz w:val="16"/>
                <w:szCs w:val="16"/>
                <w:u w:val="single"/>
              </w:rPr>
            </w:pPr>
            <w:r w:rsidRPr="00356C05">
              <w:rPr>
                <w:sz w:val="16"/>
                <w:szCs w:val="16"/>
              </w:rPr>
              <w:lastRenderedPageBreak/>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4B6D74" w:rsidRPr="00404194" w:rsidRDefault="00356C05" w:rsidP="00392C2A">
            <w:pPr>
              <w:spacing w:line="0" w:lineRule="atLeast"/>
              <w:rPr>
                <w:sz w:val="16"/>
                <w:szCs w:val="16"/>
              </w:rPr>
            </w:pPr>
            <w:r w:rsidRPr="00356C05">
              <w:rPr>
                <w:rFonts w:hint="eastAsia"/>
                <w:sz w:val="16"/>
                <w:szCs w:val="16"/>
                <w:u w:val="single"/>
              </w:rPr>
              <w:t>＿</w:t>
            </w:r>
            <w:r w:rsidR="00392C2A">
              <w:rPr>
                <w:rFonts w:hint="eastAsia"/>
                <w:sz w:val="16"/>
                <w:szCs w:val="16"/>
                <w:u w:val="single"/>
              </w:rPr>
              <w:t>2</w:t>
            </w:r>
            <w:r w:rsidR="00392C2A">
              <w:rPr>
                <w:rFonts w:hint="eastAsia"/>
                <w:sz w:val="16"/>
                <w:szCs w:val="16"/>
                <w:u w:val="single"/>
              </w:rPr>
              <w:t>節</w:t>
            </w:r>
          </w:p>
        </w:tc>
        <w:tc>
          <w:tcPr>
            <w:tcW w:w="696" w:type="dxa"/>
          </w:tcPr>
          <w:p w:rsidR="004B6D74" w:rsidRPr="00404194" w:rsidRDefault="004B6D74" w:rsidP="00D9659A">
            <w:pPr>
              <w:spacing w:line="0" w:lineRule="atLeast"/>
              <w:rPr>
                <w:sz w:val="16"/>
                <w:szCs w:val="16"/>
              </w:rPr>
            </w:pPr>
          </w:p>
        </w:tc>
      </w:tr>
      <w:tr w:rsidR="004B6D74" w:rsidRPr="00447917" w:rsidTr="00207781">
        <w:trPr>
          <w:trHeight w:val="363"/>
          <w:jc w:val="center"/>
        </w:trPr>
        <w:tc>
          <w:tcPr>
            <w:tcW w:w="1295" w:type="dxa"/>
            <w:vMerge/>
            <w:tcMar>
              <w:left w:w="28" w:type="dxa"/>
              <w:right w:w="28" w:type="dxa"/>
            </w:tcMar>
            <w:vAlign w:val="center"/>
          </w:tcPr>
          <w:p w:rsidR="004B6D74" w:rsidRPr="00D9659A" w:rsidRDefault="004B6D74" w:rsidP="00D9659A">
            <w:pPr>
              <w:snapToGrid w:val="0"/>
              <w:spacing w:line="0" w:lineRule="atLeast"/>
              <w:rPr>
                <w:rFonts w:ascii="標楷體" w:eastAsia="標楷體" w:hAnsi="標楷體"/>
                <w:sz w:val="20"/>
                <w:szCs w:val="20"/>
                <w:lang w:eastAsia="zh-HK"/>
              </w:rPr>
            </w:pPr>
          </w:p>
        </w:tc>
        <w:tc>
          <w:tcPr>
            <w:tcW w:w="567" w:type="dxa"/>
            <w:vAlign w:val="center"/>
          </w:tcPr>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8</w:t>
            </w:r>
            <w:r w:rsidRPr="00D9659A">
              <w:rPr>
                <w:rFonts w:ascii="標楷體" w:eastAsia="標楷體" w:hAnsi="標楷體" w:hint="eastAsia"/>
                <w:sz w:val="20"/>
                <w:szCs w:val="20"/>
                <w:lang w:eastAsia="zh-HK"/>
              </w:rPr>
              <w:t>週</w:t>
            </w:r>
          </w:p>
        </w:tc>
        <w:tc>
          <w:tcPr>
            <w:tcW w:w="1134" w:type="dxa"/>
          </w:tcPr>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第六章：生物體內的恆定</w:t>
            </w:r>
          </w:p>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6-1</w:t>
            </w:r>
            <w:r w:rsidRPr="00404194">
              <w:rPr>
                <w:rFonts w:ascii="Times New Roman" w:hint="eastAsia"/>
                <w:sz w:val="16"/>
                <w:szCs w:val="16"/>
              </w:rPr>
              <w:t>呼吸與氣體的恆定（</w:t>
            </w:r>
            <w:r w:rsidRPr="00404194">
              <w:rPr>
                <w:rFonts w:ascii="Times New Roman" w:hint="eastAsia"/>
                <w:sz w:val="16"/>
                <w:szCs w:val="16"/>
              </w:rPr>
              <w:t>3</w:t>
            </w:r>
            <w:r w:rsidRPr="00404194">
              <w:rPr>
                <w:rFonts w:ascii="Times New Roman" w:hint="eastAsia"/>
                <w:sz w:val="16"/>
                <w:szCs w:val="16"/>
              </w:rPr>
              <w:t>）</w:t>
            </w:r>
          </w:p>
        </w:tc>
        <w:tc>
          <w:tcPr>
            <w:tcW w:w="3402" w:type="dxa"/>
          </w:tcPr>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kern w:val="0"/>
                <w:sz w:val="16"/>
                <w:szCs w:val="16"/>
              </w:rPr>
              <w:t>能從學習活動、日常經驗及科技運用、自然環境、書刊及網路媒體中，進行各種有計畫的觀察，進而能察覺問題。</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po-Ⅳ-2</w:t>
            </w:r>
            <w:r w:rsidRPr="00404194">
              <w:rPr>
                <w:rFonts w:ascii="Times New Roman"/>
                <w:kern w:val="0"/>
                <w:sz w:val="16"/>
                <w:szCs w:val="16"/>
              </w:rPr>
              <w:t>能辨別適合科學探究或適合以科學方式尋求解決的問題（或假說），並能依據觀察、蒐集資料、閱讀、思考、討論等，提出適宜探究之問題。</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pe-Ⅳ-2</w:t>
            </w:r>
            <w:r w:rsidRPr="00404194">
              <w:rPr>
                <w:rFonts w:ascii="Times New Roman"/>
                <w:kern w:val="0"/>
                <w:sz w:val="16"/>
                <w:szCs w:val="16"/>
              </w:rPr>
              <w:t>能正確安全操作適合學習階段的物品、器材儀器、科技設備與資源。能進行客觀的質性觀察或數值量測並詳實記錄。</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ai -Ⅳ-1 </w:t>
            </w:r>
            <w:r w:rsidRPr="00404194">
              <w:rPr>
                <w:rFonts w:ascii="Times New Roman"/>
                <w:kern w:val="0"/>
                <w:sz w:val="16"/>
                <w:szCs w:val="16"/>
              </w:rPr>
              <w:t>動手實作解決問題或驗證自己想法，而獲得成就感。</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ai -Ⅳ-3</w:t>
            </w:r>
            <w:r w:rsidRPr="00404194">
              <w:rPr>
                <w:rFonts w:ascii="Times New Roman"/>
                <w:kern w:val="0"/>
                <w:sz w:val="16"/>
                <w:szCs w:val="16"/>
              </w:rPr>
              <w:t>透過所學到的科學知識和科學探索的各種方法，解釋自然現象發生的原因，建立科學學習的自信心。</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kern w:val="0"/>
                <w:sz w:val="16"/>
                <w:szCs w:val="16"/>
              </w:rPr>
              <w:t>能將所習得的知識正確的連結到所觀察到的自然現象及實驗數據，並推論出其中的關聯，進而運用習得的知識來解釋自己論點的正確性。</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an-Ⅳ-1</w:t>
            </w:r>
            <w:r w:rsidRPr="00404194">
              <w:rPr>
                <w:rFonts w:ascii="Times New Roman"/>
                <w:kern w:val="0"/>
                <w:sz w:val="16"/>
                <w:szCs w:val="16"/>
              </w:rPr>
              <w:t>察覺到科學的觀察、測量和方法是否具有正當性，是受到社會共同建構的標準所規範。</w:t>
            </w:r>
          </w:p>
          <w:p w:rsidR="004B6D74" w:rsidRPr="00404194" w:rsidRDefault="004B6D74" w:rsidP="006F3F77">
            <w:pPr>
              <w:spacing w:line="0" w:lineRule="atLeast"/>
              <w:rPr>
                <w:sz w:val="16"/>
                <w:szCs w:val="16"/>
              </w:rPr>
            </w:pPr>
            <w:r w:rsidRPr="00404194">
              <w:rPr>
                <w:rFonts w:ascii="Times New Roman" w:hAnsi="Times New Roman"/>
                <w:kern w:val="0"/>
                <w:sz w:val="16"/>
                <w:szCs w:val="16"/>
              </w:rPr>
              <w:t xml:space="preserve">tm-Ⅳ-1  </w:t>
            </w:r>
            <w:r w:rsidRPr="00404194">
              <w:rPr>
                <w:rFonts w:ascii="Times New Roman"/>
                <w:kern w:val="0"/>
                <w:sz w:val="16"/>
                <w:szCs w:val="16"/>
              </w:rPr>
              <w:t>能從實驗過程、合作討論中理解較複雜的自然界模型，並能評估不同模型的優點和</w:t>
            </w:r>
            <w:r w:rsidRPr="00404194">
              <w:rPr>
                <w:rFonts w:ascii="Times New Roman"/>
                <w:kern w:val="0"/>
                <w:sz w:val="16"/>
                <w:szCs w:val="16"/>
              </w:rPr>
              <w:lastRenderedPageBreak/>
              <w:t>限制，進能應用在後續的科學理解或生活。</w:t>
            </w:r>
          </w:p>
        </w:tc>
        <w:tc>
          <w:tcPr>
            <w:tcW w:w="3119" w:type="dxa"/>
          </w:tcPr>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lastRenderedPageBreak/>
              <w:t xml:space="preserve">Bc-Ⅳ-2 </w:t>
            </w:r>
            <w:r w:rsidRPr="00404194">
              <w:rPr>
                <w:rFonts w:ascii="Times New Roman" w:hAnsi="新細明體"/>
                <w:kern w:val="0"/>
                <w:sz w:val="16"/>
                <w:szCs w:val="16"/>
              </w:rPr>
              <w:t>細胞利用養分進行呼吸作用釋放能量，供生物生存所需。</w:t>
            </w:r>
            <w:r w:rsidRPr="00404194">
              <w:rPr>
                <w:rFonts w:ascii="Times New Roman" w:hAnsi="Times New Roman"/>
                <w:kern w:val="0"/>
                <w:sz w:val="16"/>
                <w:szCs w:val="16"/>
              </w:rPr>
              <w:t xml:space="preserve"> </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Dc-Ⅳ-4 </w:t>
            </w:r>
            <w:r w:rsidRPr="00404194">
              <w:rPr>
                <w:rFonts w:ascii="Times New Roman" w:hAnsi="新細明體"/>
                <w:kern w:val="0"/>
                <w:sz w:val="16"/>
                <w:szCs w:val="16"/>
              </w:rPr>
              <w:t>人體會藉由各系統的協調，使體內所含的物質以及各種狀態能維持在一定範圍內。</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Dc-Ⅳ-5 </w:t>
            </w:r>
            <w:r w:rsidRPr="00404194">
              <w:rPr>
                <w:rFonts w:ascii="Times New Roman" w:hAnsi="新細明體"/>
                <w:kern w:val="0"/>
                <w:sz w:val="16"/>
                <w:szCs w:val="16"/>
              </w:rPr>
              <w:t>生物體能覺察外界環境變化、採取適當的反應以使體內環境維持恆定，這些現象能以觀察或改變自變項的方式來探討。</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Db-Ⅳ-3 </w:t>
            </w:r>
            <w:r w:rsidRPr="00404194">
              <w:rPr>
                <w:rFonts w:ascii="Times New Roman" w:hAnsi="新細明體"/>
                <w:kern w:val="0"/>
                <w:sz w:val="16"/>
                <w:szCs w:val="16"/>
              </w:rPr>
              <w:t>動物體（以人體為例）藉由呼吸系統與外界交換氣體。</w:t>
            </w:r>
          </w:p>
          <w:p w:rsidR="004B6D74" w:rsidRPr="00404194" w:rsidRDefault="004B6D74" w:rsidP="006F3F77">
            <w:pPr>
              <w:spacing w:line="0" w:lineRule="atLeast"/>
              <w:rPr>
                <w:sz w:val="16"/>
                <w:szCs w:val="16"/>
              </w:rPr>
            </w:pPr>
            <w:r w:rsidRPr="00404194">
              <w:rPr>
                <w:rFonts w:ascii="Times New Roman" w:hAnsi="Times New Roman"/>
                <w:kern w:val="0"/>
                <w:sz w:val="16"/>
                <w:szCs w:val="16"/>
              </w:rPr>
              <w:t xml:space="preserve">Me-Ⅳ-1 </w:t>
            </w:r>
            <w:r w:rsidRPr="00404194">
              <w:rPr>
                <w:rFonts w:ascii="Times New Roman" w:hAnsi="新細明體"/>
                <w:kern w:val="0"/>
                <w:sz w:val="16"/>
                <w:szCs w:val="16"/>
              </w:rPr>
              <w:t>環境汙染物對生物生長的影響及應用。</w:t>
            </w:r>
          </w:p>
        </w:tc>
        <w:tc>
          <w:tcPr>
            <w:tcW w:w="425" w:type="dxa"/>
          </w:tcPr>
          <w:p w:rsidR="004B6D74" w:rsidRPr="00404194" w:rsidRDefault="004B6D74" w:rsidP="00D9659A">
            <w:pPr>
              <w:spacing w:line="0" w:lineRule="atLeast"/>
              <w:rPr>
                <w:sz w:val="16"/>
                <w:szCs w:val="16"/>
              </w:rPr>
            </w:pPr>
            <w:r w:rsidRPr="00404194">
              <w:rPr>
                <w:rFonts w:hint="eastAsia"/>
                <w:sz w:val="16"/>
                <w:szCs w:val="16"/>
              </w:rPr>
              <w:t>3</w:t>
            </w:r>
          </w:p>
        </w:tc>
        <w:tc>
          <w:tcPr>
            <w:tcW w:w="709" w:type="dxa"/>
          </w:tcPr>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560F91" w:rsidRDefault="00560F91" w:rsidP="00560F91">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560F91" w:rsidRDefault="00560F91" w:rsidP="00560F91">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560F91" w:rsidRDefault="00560F91" w:rsidP="00560F91">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560F91" w:rsidRDefault="00560F91" w:rsidP="00560F91">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560F91" w:rsidRDefault="00560F91" w:rsidP="00560F91">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560F91" w:rsidRDefault="00560F91" w:rsidP="00560F91">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560F91" w:rsidRPr="00102E5F" w:rsidRDefault="00560F91" w:rsidP="00560F91">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560F91" w:rsidRPr="00102E5F" w:rsidRDefault="00560F91" w:rsidP="00560F91">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w:t>
            </w:r>
            <w:r w:rsidRPr="00102E5F">
              <w:rPr>
                <w:rFonts w:ascii="Times New Roman" w:hint="eastAsia"/>
                <w:sz w:val="16"/>
                <w:szCs w:val="16"/>
              </w:rPr>
              <w:lastRenderedPageBreak/>
              <w:t>身自由權，並具有自我保護的知能。</w:t>
            </w:r>
          </w:p>
          <w:p w:rsidR="00560F91" w:rsidRDefault="00560F91" w:rsidP="00560F91">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科技</w:t>
            </w:r>
            <w:r w:rsidRPr="00102E5F">
              <w:rPr>
                <w:rFonts w:ascii="Times New Roman"/>
                <w:sz w:val="16"/>
                <w:szCs w:val="16"/>
              </w:rPr>
              <w:t>教育】</w:t>
            </w:r>
          </w:p>
          <w:p w:rsidR="00560F91" w:rsidRDefault="00560F91" w:rsidP="00560F91">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E2 </w:t>
            </w:r>
            <w:r w:rsidRPr="00102E5F">
              <w:rPr>
                <w:rFonts w:ascii="Times New Roman" w:hint="eastAsia"/>
                <w:sz w:val="16"/>
                <w:szCs w:val="16"/>
              </w:rPr>
              <w:t>了解動手實作的重要性。</w:t>
            </w:r>
            <w:r w:rsidRPr="00102E5F">
              <w:rPr>
                <w:rFonts w:ascii="Times New Roman" w:hint="eastAsia"/>
                <w:sz w:val="16"/>
                <w:szCs w:val="16"/>
              </w:rPr>
              <w:t xml:space="preserve"> </w:t>
            </w:r>
          </w:p>
          <w:p w:rsidR="00560F91" w:rsidRPr="00102E5F" w:rsidRDefault="00560F91" w:rsidP="00560F91">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E3 </w:t>
            </w:r>
            <w:r w:rsidRPr="00102E5F">
              <w:rPr>
                <w:rFonts w:ascii="Times New Roman" w:hint="eastAsia"/>
                <w:sz w:val="16"/>
                <w:szCs w:val="16"/>
              </w:rPr>
              <w:t>體會科技與個人及家庭生活的互動關係。</w:t>
            </w:r>
            <w:r w:rsidRPr="00102E5F">
              <w:rPr>
                <w:rFonts w:ascii="Times New Roman" w:hint="eastAsia"/>
                <w:sz w:val="16"/>
                <w:szCs w:val="16"/>
              </w:rPr>
              <w:t xml:space="preserve"> </w:t>
            </w:r>
          </w:p>
          <w:p w:rsidR="00560F91" w:rsidRDefault="00560F91" w:rsidP="00560F91">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E4 </w:t>
            </w:r>
            <w:r w:rsidRPr="00102E5F">
              <w:rPr>
                <w:rFonts w:ascii="Times New Roman" w:hint="eastAsia"/>
                <w:sz w:val="16"/>
                <w:szCs w:val="16"/>
              </w:rPr>
              <w:t>體會動手實作的樂趣，並養成正向的科技態度。</w:t>
            </w:r>
            <w:r w:rsidRPr="00102E5F">
              <w:rPr>
                <w:rFonts w:ascii="Times New Roman" w:hint="eastAsia"/>
                <w:sz w:val="16"/>
                <w:szCs w:val="16"/>
              </w:rPr>
              <w:t xml:space="preserve"> </w:t>
            </w:r>
          </w:p>
          <w:p w:rsidR="00560F91" w:rsidRPr="00102E5F" w:rsidRDefault="00560F91" w:rsidP="00560F91">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E5 </w:t>
            </w:r>
            <w:r w:rsidRPr="00102E5F">
              <w:rPr>
                <w:rFonts w:ascii="Times New Roman" w:hint="eastAsia"/>
                <w:sz w:val="16"/>
                <w:szCs w:val="16"/>
              </w:rPr>
              <w:t>繪製簡單草圖以呈現設計構想。</w:t>
            </w:r>
            <w:r w:rsidRPr="00102E5F">
              <w:rPr>
                <w:rFonts w:ascii="Times New Roman" w:hint="eastAsia"/>
                <w:sz w:val="16"/>
                <w:szCs w:val="16"/>
              </w:rPr>
              <w:t xml:space="preserve"> </w:t>
            </w:r>
          </w:p>
          <w:p w:rsidR="00560F91" w:rsidRDefault="00560F91" w:rsidP="00560F91">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E6 </w:t>
            </w:r>
            <w:r w:rsidRPr="00102E5F">
              <w:rPr>
                <w:rFonts w:ascii="Times New Roman" w:hint="eastAsia"/>
                <w:sz w:val="16"/>
                <w:szCs w:val="16"/>
              </w:rPr>
              <w:t>操作家庭常見的手工具。</w:t>
            </w:r>
            <w:r w:rsidRPr="00102E5F">
              <w:rPr>
                <w:rFonts w:ascii="Times New Roman" w:hint="eastAsia"/>
                <w:sz w:val="16"/>
                <w:szCs w:val="16"/>
              </w:rPr>
              <w:t xml:space="preserve"> </w:t>
            </w:r>
          </w:p>
          <w:p w:rsidR="00560F91" w:rsidRPr="00102E5F" w:rsidRDefault="00560F91" w:rsidP="00560F91">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E7 </w:t>
            </w:r>
            <w:r w:rsidRPr="00102E5F">
              <w:rPr>
                <w:rFonts w:ascii="Times New Roman" w:hint="eastAsia"/>
                <w:sz w:val="16"/>
                <w:szCs w:val="16"/>
              </w:rPr>
              <w:t>依據設計構想以規劃物品的製作步驟。</w:t>
            </w:r>
            <w:r w:rsidRPr="00102E5F">
              <w:rPr>
                <w:rFonts w:ascii="Times New Roman" w:hint="eastAsia"/>
                <w:sz w:val="16"/>
                <w:szCs w:val="16"/>
              </w:rPr>
              <w:t xml:space="preserve"> </w:t>
            </w:r>
          </w:p>
          <w:p w:rsidR="00560F91" w:rsidRDefault="00560F91" w:rsidP="00560F91">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560F91" w:rsidRPr="0060676A" w:rsidRDefault="00560F91" w:rsidP="00560F9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560F91" w:rsidRDefault="00560F91" w:rsidP="00560F9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560F91" w:rsidRPr="0060676A" w:rsidRDefault="00560F91" w:rsidP="00560F9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560F91" w:rsidRPr="0060676A" w:rsidRDefault="00560F91" w:rsidP="00560F9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1408FD" w:rsidRDefault="00560F91" w:rsidP="00560F9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p>
          <w:p w:rsidR="001408FD" w:rsidRDefault="001408FD" w:rsidP="001408F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1408FD"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w:t>
            </w:r>
            <w:r w:rsidRPr="0060676A">
              <w:rPr>
                <w:rFonts w:ascii="Times New Roman" w:hint="eastAsia"/>
                <w:sz w:val="16"/>
                <w:szCs w:val="16"/>
              </w:rPr>
              <w:lastRenderedPageBreak/>
              <w:t>體能動性，培養適切的自我觀。</w:t>
            </w:r>
            <w:r w:rsidRPr="0060676A">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J5 </w:t>
            </w:r>
            <w:r w:rsidRPr="0060676A">
              <w:rPr>
                <w:rFonts w:ascii="Times New Roman" w:hint="eastAsia"/>
                <w:sz w:val="16"/>
                <w:szCs w:val="16"/>
              </w:rPr>
              <w:t>覺察生活中的各種迷思，在生活作息、健康促進、飲食運動、休閒娛樂、人我關係等課題上進行價值思辨，尋求解決之道。</w:t>
            </w:r>
          </w:p>
          <w:p w:rsidR="001408FD" w:rsidRDefault="001408FD" w:rsidP="001408F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1408FD"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J2 </w:t>
            </w:r>
            <w:r w:rsidRPr="0060676A">
              <w:rPr>
                <w:rFonts w:ascii="Times New Roman" w:hint="eastAsia"/>
                <w:sz w:val="16"/>
                <w:szCs w:val="16"/>
              </w:rPr>
              <w:t>判斷常見的事故傷害</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J3 </w:t>
            </w:r>
            <w:r w:rsidRPr="0060676A">
              <w:rPr>
                <w:rFonts w:ascii="Times New Roman" w:hint="eastAsia"/>
                <w:sz w:val="16"/>
                <w:szCs w:val="16"/>
              </w:rPr>
              <w:t>了解日常生活容易發生事故的原因。</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J4 </w:t>
            </w:r>
            <w:r w:rsidRPr="0060676A">
              <w:rPr>
                <w:rFonts w:ascii="Times New Roman" w:hint="eastAsia"/>
                <w:sz w:val="16"/>
                <w:szCs w:val="16"/>
              </w:rPr>
              <w:t>探討日常生活發生事故的影響因素。</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J5 </w:t>
            </w:r>
            <w:r w:rsidRPr="0060676A">
              <w:rPr>
                <w:rFonts w:ascii="Times New Roman" w:hint="eastAsia"/>
                <w:sz w:val="16"/>
                <w:szCs w:val="16"/>
              </w:rPr>
              <w:t>了解特殊體質學生的運動安全。</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J6 </w:t>
            </w:r>
            <w:r w:rsidRPr="0060676A">
              <w:rPr>
                <w:rFonts w:ascii="Times New Roman" w:hint="eastAsia"/>
                <w:sz w:val="16"/>
                <w:szCs w:val="16"/>
              </w:rPr>
              <w:t>了解運動設施安全的維護。</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J10 </w:t>
            </w:r>
            <w:r w:rsidRPr="0060676A">
              <w:rPr>
                <w:rFonts w:ascii="Times New Roman" w:hint="eastAsia"/>
                <w:sz w:val="16"/>
                <w:szCs w:val="16"/>
              </w:rPr>
              <w:t>學習心肺復甦術及</w:t>
            </w:r>
            <w:r w:rsidRPr="0060676A">
              <w:rPr>
                <w:rFonts w:ascii="Times New Roman" w:hint="eastAsia"/>
                <w:sz w:val="16"/>
                <w:szCs w:val="16"/>
              </w:rPr>
              <w:t xml:space="preserve"> AED </w:t>
            </w:r>
            <w:r w:rsidRPr="0060676A">
              <w:rPr>
                <w:rFonts w:ascii="Times New Roman" w:hint="eastAsia"/>
                <w:sz w:val="16"/>
                <w:szCs w:val="16"/>
              </w:rPr>
              <w:t>的操作。</w:t>
            </w:r>
            <w:r w:rsidRPr="0060676A">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J11 </w:t>
            </w:r>
            <w:r w:rsidRPr="0060676A">
              <w:rPr>
                <w:rFonts w:ascii="Times New Roman" w:hint="eastAsia"/>
                <w:sz w:val="16"/>
                <w:szCs w:val="16"/>
              </w:rPr>
              <w:t>學習創傷救護技能。</w:t>
            </w:r>
          </w:p>
          <w:p w:rsidR="001408FD" w:rsidRDefault="001408FD" w:rsidP="001408FD">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J2 </w:t>
            </w:r>
            <w:r w:rsidRPr="00CD538B">
              <w:rPr>
                <w:rFonts w:ascii="Times New Roman" w:hint="eastAsia"/>
                <w:sz w:val="16"/>
                <w:szCs w:val="16"/>
              </w:rPr>
              <w:t>發展跨文本的比對、分析、深究的能力，以判讀文本知識的正確性。</w:t>
            </w:r>
            <w:r w:rsidRPr="00CD538B">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lastRenderedPageBreak/>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4B6D74" w:rsidRPr="00404194"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Pr>
                <w:rFonts w:ascii="Times New Roman" w:hint="eastAsia"/>
                <w:sz w:val="16"/>
                <w:szCs w:val="16"/>
              </w:rPr>
              <w:t xml:space="preserve"> </w:t>
            </w:r>
            <w:r w:rsidRPr="00CD538B">
              <w:rPr>
                <w:rFonts w:ascii="Times New Roman" w:hint="eastAsia"/>
                <w:sz w:val="16"/>
                <w:szCs w:val="16"/>
              </w:rPr>
              <w:t xml:space="preserve"> </w:t>
            </w:r>
            <w:r w:rsidRPr="0060676A">
              <w:rPr>
                <w:rFonts w:ascii="Times New Roman" w:hint="eastAsia"/>
                <w:sz w:val="16"/>
                <w:szCs w:val="16"/>
              </w:rPr>
              <w:t xml:space="preserve"> </w:t>
            </w:r>
            <w:r w:rsidR="00560F91" w:rsidRPr="0060676A">
              <w:rPr>
                <w:rFonts w:ascii="Times New Roman" w:hint="eastAsia"/>
                <w:sz w:val="16"/>
                <w:szCs w:val="16"/>
              </w:rPr>
              <w:t xml:space="preserve"> </w:t>
            </w:r>
          </w:p>
        </w:tc>
        <w:tc>
          <w:tcPr>
            <w:tcW w:w="1276" w:type="dxa"/>
          </w:tcPr>
          <w:p w:rsidR="004B6D74" w:rsidRPr="00404194" w:rsidRDefault="0088376F" w:rsidP="002C79F7">
            <w:pPr>
              <w:pStyle w:val="af6"/>
              <w:spacing w:line="240" w:lineRule="exact"/>
              <w:rPr>
                <w:rFonts w:ascii="新細明體" w:eastAsia="新細明體" w:hAnsi="新細明體"/>
                <w:sz w:val="16"/>
                <w:szCs w:val="16"/>
              </w:rPr>
            </w:pPr>
            <w:r w:rsidRPr="0088376F">
              <w:rPr>
                <w:rFonts w:ascii="新細明體" w:eastAsia="新細明體" w:hAnsi="新細明體" w:hint="eastAsia"/>
                <w:sz w:val="16"/>
                <w:szCs w:val="16"/>
              </w:rPr>
              <w:lastRenderedPageBreak/>
              <w:t>模擬呼吸運動的模型、投影機或影片播放媒體、投影片。</w:t>
            </w:r>
          </w:p>
        </w:tc>
        <w:tc>
          <w:tcPr>
            <w:tcW w:w="1276" w:type="dxa"/>
          </w:tcPr>
          <w:p w:rsidR="004B6D74" w:rsidRPr="00404194" w:rsidRDefault="004B6D74" w:rsidP="00D9659A">
            <w:pPr>
              <w:spacing w:line="0" w:lineRule="atLeast"/>
              <w:rPr>
                <w:sz w:val="16"/>
                <w:szCs w:val="16"/>
              </w:rPr>
            </w:pPr>
          </w:p>
        </w:tc>
        <w:tc>
          <w:tcPr>
            <w:tcW w:w="696" w:type="dxa"/>
          </w:tcPr>
          <w:p w:rsidR="004B6D74" w:rsidRPr="00404194" w:rsidRDefault="004B6D74" w:rsidP="00D9659A">
            <w:pPr>
              <w:spacing w:line="0" w:lineRule="atLeast"/>
              <w:rPr>
                <w:sz w:val="16"/>
                <w:szCs w:val="16"/>
              </w:rPr>
            </w:pPr>
          </w:p>
        </w:tc>
      </w:tr>
      <w:tr w:rsidR="004B6D74" w:rsidRPr="00447917" w:rsidTr="00207781">
        <w:trPr>
          <w:trHeight w:val="363"/>
          <w:jc w:val="center"/>
        </w:trPr>
        <w:tc>
          <w:tcPr>
            <w:tcW w:w="1295" w:type="dxa"/>
            <w:vMerge/>
            <w:tcMar>
              <w:left w:w="28" w:type="dxa"/>
              <w:right w:w="28" w:type="dxa"/>
            </w:tcMar>
            <w:vAlign w:val="center"/>
          </w:tcPr>
          <w:p w:rsidR="004B6D74" w:rsidRPr="00D9659A" w:rsidRDefault="004B6D74" w:rsidP="00D9659A">
            <w:pPr>
              <w:snapToGrid w:val="0"/>
              <w:spacing w:line="0" w:lineRule="atLeast"/>
              <w:rPr>
                <w:rFonts w:ascii="標楷體" w:eastAsia="標楷體" w:hAnsi="標楷體"/>
                <w:sz w:val="20"/>
                <w:szCs w:val="20"/>
                <w:lang w:eastAsia="zh-HK"/>
              </w:rPr>
            </w:pPr>
          </w:p>
        </w:tc>
        <w:tc>
          <w:tcPr>
            <w:tcW w:w="567" w:type="dxa"/>
            <w:vAlign w:val="center"/>
          </w:tcPr>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9</w:t>
            </w:r>
            <w:r w:rsidRPr="00D9659A">
              <w:rPr>
                <w:rFonts w:ascii="標楷體" w:eastAsia="標楷體" w:hAnsi="標楷體" w:hint="eastAsia"/>
                <w:sz w:val="20"/>
                <w:szCs w:val="20"/>
                <w:lang w:eastAsia="zh-HK"/>
              </w:rPr>
              <w:t>週</w:t>
            </w:r>
          </w:p>
        </w:tc>
        <w:tc>
          <w:tcPr>
            <w:tcW w:w="1134" w:type="dxa"/>
          </w:tcPr>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第六章：生物體內的恆定</w:t>
            </w:r>
          </w:p>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6-2</w:t>
            </w:r>
            <w:r w:rsidRPr="00404194">
              <w:rPr>
                <w:rFonts w:ascii="Times New Roman" w:hint="eastAsia"/>
                <w:sz w:val="16"/>
                <w:szCs w:val="16"/>
              </w:rPr>
              <w:t>血糖的恆定（</w:t>
            </w:r>
            <w:r w:rsidRPr="00404194">
              <w:rPr>
                <w:rFonts w:ascii="Times New Roman" w:hint="eastAsia"/>
                <w:sz w:val="16"/>
                <w:szCs w:val="16"/>
              </w:rPr>
              <w:t>3</w:t>
            </w:r>
            <w:r w:rsidRPr="00404194">
              <w:rPr>
                <w:rFonts w:ascii="Times New Roman" w:hint="eastAsia"/>
                <w:sz w:val="16"/>
                <w:szCs w:val="16"/>
              </w:rPr>
              <w:t>）</w:t>
            </w:r>
          </w:p>
        </w:tc>
        <w:tc>
          <w:tcPr>
            <w:tcW w:w="3402" w:type="dxa"/>
          </w:tcPr>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4B6D74" w:rsidRPr="00404194" w:rsidRDefault="004B6D74" w:rsidP="006F3F77">
            <w:pPr>
              <w:spacing w:line="0" w:lineRule="atLeast"/>
              <w:rPr>
                <w:rFonts w:ascii="Times New Roman" w:hAnsi="Times New Roman"/>
                <w:kern w:val="0"/>
                <w:sz w:val="16"/>
                <w:szCs w:val="16"/>
              </w:rPr>
            </w:pPr>
            <w:r w:rsidRPr="00404194">
              <w:rPr>
                <w:rFonts w:ascii="Times New Roman" w:hAnsi="Times New Roman"/>
                <w:kern w:val="0"/>
                <w:sz w:val="16"/>
                <w:szCs w:val="16"/>
              </w:rPr>
              <w:t xml:space="preserve">ai-Ⅳ-3 </w:t>
            </w:r>
            <w:r w:rsidRPr="00404194">
              <w:rPr>
                <w:rFonts w:ascii="Times New Roman" w:hAnsi="Times New Roman"/>
                <w:kern w:val="0"/>
                <w:sz w:val="16"/>
                <w:szCs w:val="16"/>
              </w:rPr>
              <w:t>透過所學到的科學知識和科學探索的各種方法，解釋自然現象發生的原因，建立科學學習的自信心。</w:t>
            </w:r>
          </w:p>
        </w:tc>
        <w:tc>
          <w:tcPr>
            <w:tcW w:w="3119" w:type="dxa"/>
          </w:tcPr>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Dc-Ⅳ-2 </w:t>
            </w:r>
            <w:r w:rsidRPr="00404194">
              <w:rPr>
                <w:rFonts w:ascii="Times New Roman"/>
                <w:kern w:val="0"/>
                <w:sz w:val="16"/>
                <w:szCs w:val="16"/>
              </w:rPr>
              <w:t>人體的內分泌系統能調節代謝作用，維持體內物質的恆定。</w:t>
            </w:r>
            <w:r w:rsidRPr="00404194">
              <w:rPr>
                <w:rFonts w:ascii="Times New Roman" w:hAnsi="Times New Roman"/>
                <w:kern w:val="0"/>
                <w:sz w:val="16"/>
                <w:szCs w:val="16"/>
              </w:rPr>
              <w:t xml:space="preserve"> </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Dc-Ⅳ-4 </w:t>
            </w:r>
            <w:r w:rsidRPr="00404194">
              <w:rPr>
                <w:rFonts w:ascii="Times New Roman"/>
                <w:kern w:val="0"/>
                <w:sz w:val="16"/>
                <w:szCs w:val="16"/>
              </w:rPr>
              <w:t>人體會藉由各系統的協調，使體內所含的物質以及各種狀態能維持在一定範圍內。</w:t>
            </w:r>
          </w:p>
          <w:p w:rsidR="004B6D74" w:rsidRPr="00404194" w:rsidRDefault="004B6D74" w:rsidP="00D9659A">
            <w:pPr>
              <w:spacing w:line="0" w:lineRule="atLeast"/>
              <w:rPr>
                <w:rFonts w:ascii="Times New Roman"/>
                <w:kern w:val="0"/>
                <w:sz w:val="16"/>
                <w:szCs w:val="16"/>
              </w:rPr>
            </w:pPr>
          </w:p>
        </w:tc>
        <w:tc>
          <w:tcPr>
            <w:tcW w:w="425" w:type="dxa"/>
          </w:tcPr>
          <w:p w:rsidR="004B6D74" w:rsidRPr="00404194" w:rsidRDefault="004B6D74" w:rsidP="00D9659A">
            <w:pPr>
              <w:spacing w:line="0" w:lineRule="atLeast"/>
              <w:rPr>
                <w:sz w:val="16"/>
                <w:szCs w:val="16"/>
              </w:rPr>
            </w:pPr>
            <w:r w:rsidRPr="00404194">
              <w:rPr>
                <w:rFonts w:hint="eastAsia"/>
                <w:sz w:val="16"/>
                <w:szCs w:val="16"/>
              </w:rPr>
              <w:t>3</w:t>
            </w:r>
          </w:p>
        </w:tc>
        <w:tc>
          <w:tcPr>
            <w:tcW w:w="709" w:type="dxa"/>
          </w:tcPr>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1408FD" w:rsidRDefault="001408FD" w:rsidP="001408FD">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1408FD" w:rsidRDefault="001408FD" w:rsidP="001408F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1408FD" w:rsidRDefault="001408FD" w:rsidP="001408F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1408FD" w:rsidRDefault="001408FD" w:rsidP="001408F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1408FD" w:rsidRDefault="001408FD" w:rsidP="001408F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J9 </w:t>
            </w:r>
            <w:r w:rsidRPr="00077074">
              <w:rPr>
                <w:rFonts w:ascii="Times New Roman" w:hint="eastAsia"/>
                <w:sz w:val="16"/>
                <w:szCs w:val="16"/>
              </w:rPr>
              <w:t>認識性別權益相關法律與性別平等運動的楷模，具備關懷性別少數的態度。</w:t>
            </w:r>
          </w:p>
          <w:p w:rsidR="001408FD" w:rsidRDefault="001408FD" w:rsidP="001408FD">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1408FD" w:rsidRDefault="001408FD" w:rsidP="001408F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1408FD" w:rsidRDefault="001408FD" w:rsidP="001408F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探索各種利益可能發生的衝突，並了解如何運用民主審議方式及</w:t>
            </w:r>
            <w:r w:rsidRPr="00102E5F">
              <w:rPr>
                <w:rFonts w:ascii="Times New Roman" w:hint="eastAsia"/>
                <w:sz w:val="16"/>
                <w:szCs w:val="16"/>
              </w:rPr>
              <w:lastRenderedPageBreak/>
              <w:t>正當的程序，以形成公共規則，落實平等自由之保障。</w:t>
            </w:r>
          </w:p>
          <w:p w:rsidR="001408FD" w:rsidRDefault="001408FD" w:rsidP="001408F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1408FD" w:rsidRPr="00102E5F" w:rsidRDefault="001408FD" w:rsidP="001408F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1408FD" w:rsidRDefault="001408FD" w:rsidP="001408FD">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1408FD" w:rsidRDefault="001408FD" w:rsidP="001408FD">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J2 </w:t>
            </w:r>
            <w:r w:rsidRPr="00102E5F">
              <w:rPr>
                <w:rFonts w:ascii="Times New Roman" w:hint="eastAsia"/>
                <w:sz w:val="16"/>
                <w:szCs w:val="16"/>
              </w:rPr>
              <w:t>探討社會與自然環境對個人及家庭的影響。</w:t>
            </w:r>
          </w:p>
          <w:p w:rsidR="001408FD" w:rsidRPr="00102E5F" w:rsidRDefault="001408FD" w:rsidP="001408FD">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J7 </w:t>
            </w:r>
            <w:r w:rsidRPr="00102E5F">
              <w:rPr>
                <w:rFonts w:ascii="Times New Roman" w:hint="eastAsia"/>
                <w:sz w:val="16"/>
                <w:szCs w:val="16"/>
              </w:rPr>
              <w:t>運用家庭資源，規劃個人生活目標。</w:t>
            </w:r>
            <w:r w:rsidRPr="00102E5F">
              <w:rPr>
                <w:rFonts w:ascii="Times New Roman" w:hint="eastAsia"/>
                <w:sz w:val="16"/>
                <w:szCs w:val="16"/>
              </w:rPr>
              <w:t xml:space="preserve"> </w:t>
            </w:r>
          </w:p>
          <w:p w:rsidR="001408FD" w:rsidRPr="00102E5F" w:rsidRDefault="001408FD" w:rsidP="001408FD">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J8 </w:t>
            </w:r>
            <w:r w:rsidRPr="00102E5F">
              <w:rPr>
                <w:rFonts w:ascii="Times New Roman" w:hint="eastAsia"/>
                <w:sz w:val="16"/>
                <w:szCs w:val="16"/>
              </w:rPr>
              <w:t>探討家庭消費與財物管理策略。</w:t>
            </w:r>
            <w:r w:rsidRPr="00102E5F">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J9 </w:t>
            </w:r>
            <w:r w:rsidRPr="00102E5F">
              <w:rPr>
                <w:rFonts w:ascii="Times New Roman" w:hint="eastAsia"/>
                <w:sz w:val="16"/>
                <w:szCs w:val="16"/>
              </w:rPr>
              <w:t>分析法規、公共政策對家庭資源與消費的影響。</w:t>
            </w:r>
          </w:p>
          <w:p w:rsidR="004B6D74" w:rsidRDefault="001408FD" w:rsidP="001408FD">
            <w:pPr>
              <w:spacing w:line="0" w:lineRule="atLeast"/>
              <w:ind w:leftChars="7" w:left="17"/>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J12 </w:t>
            </w:r>
            <w:r w:rsidRPr="00102E5F">
              <w:rPr>
                <w:rFonts w:ascii="Times New Roman" w:hint="eastAsia"/>
                <w:sz w:val="16"/>
                <w:szCs w:val="16"/>
              </w:rPr>
              <w:t>分析家庭生活與社區的關係，並善用社區資源。</w:t>
            </w:r>
          </w:p>
          <w:p w:rsidR="001408FD" w:rsidRDefault="001408FD" w:rsidP="001408F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1408FD" w:rsidRDefault="001408FD" w:rsidP="001408F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J4 </w:t>
            </w:r>
            <w:r w:rsidRPr="0060676A">
              <w:rPr>
                <w:rFonts w:ascii="Times New Roman" w:hint="eastAsia"/>
                <w:sz w:val="16"/>
                <w:szCs w:val="16"/>
              </w:rPr>
              <w:t>族群差異與平等的道德議題。</w:t>
            </w:r>
            <w:r w:rsidRPr="0060676A">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1408FD"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w:t>
            </w:r>
            <w:r w:rsidRPr="0060676A">
              <w:rPr>
                <w:rFonts w:ascii="Times New Roman" w:hint="eastAsia"/>
                <w:sz w:val="16"/>
                <w:szCs w:val="16"/>
              </w:rPr>
              <w:lastRenderedPageBreak/>
              <w:t>的公共議題，培養與他人理性溝通的素養。</w:t>
            </w:r>
          </w:p>
          <w:p w:rsidR="001408FD"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1408FD" w:rsidRPr="0060676A"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r w:rsidRPr="0060676A">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J5 </w:t>
            </w:r>
            <w:r w:rsidRPr="0060676A">
              <w:rPr>
                <w:rFonts w:ascii="Times New Roman" w:hint="eastAsia"/>
                <w:sz w:val="16"/>
                <w:szCs w:val="16"/>
              </w:rPr>
              <w:t>覺察生活中的各種迷思，在生活作息、健康促進、飲食運動、休閒娛樂、人我關係等課題上進行價值思辨，尋求解決之道。</w:t>
            </w:r>
          </w:p>
          <w:p w:rsidR="001408FD" w:rsidRDefault="001408FD" w:rsidP="001408FD">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J3 </w:t>
            </w:r>
            <w:r w:rsidRPr="00CD538B">
              <w:rPr>
                <w:rFonts w:ascii="Times New Roman" w:hint="eastAsia"/>
                <w:sz w:val="16"/>
                <w:szCs w:val="16"/>
              </w:rPr>
              <w:t>提高對弱勢或少數群體文化的覺察與省思。</w:t>
            </w:r>
            <w:r w:rsidRPr="00CD538B">
              <w:rPr>
                <w:rFonts w:ascii="Times New Roman" w:hint="eastAsia"/>
                <w:sz w:val="16"/>
                <w:szCs w:val="16"/>
              </w:rPr>
              <w:t xml:space="preserve"> </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了解不同群體間如何看待彼此的文化。</w:t>
            </w:r>
            <w:r w:rsidRPr="00CD538B">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J5 </w:t>
            </w:r>
            <w:r w:rsidRPr="00CD538B">
              <w:rPr>
                <w:rFonts w:ascii="Times New Roman" w:hint="eastAsia"/>
                <w:sz w:val="16"/>
                <w:szCs w:val="16"/>
              </w:rPr>
              <w:t>了解及尊重不同文化的習俗與禁忌。</w:t>
            </w:r>
            <w:r w:rsidRPr="00CD538B">
              <w:rPr>
                <w:rFonts w:ascii="Times New Roman" w:hint="eastAsia"/>
                <w:sz w:val="16"/>
                <w:szCs w:val="16"/>
              </w:rPr>
              <w:t xml:space="preserve"> </w:t>
            </w:r>
          </w:p>
          <w:p w:rsidR="001408FD" w:rsidRDefault="001408FD" w:rsidP="001408FD">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w:t>
            </w:r>
            <w:r w:rsidRPr="00CD538B">
              <w:rPr>
                <w:rFonts w:ascii="Times New Roman" w:hint="eastAsia"/>
                <w:sz w:val="16"/>
                <w:szCs w:val="16"/>
              </w:rPr>
              <w:lastRenderedPageBreak/>
              <w:t>與生活方式。</w:t>
            </w:r>
          </w:p>
          <w:p w:rsidR="001408FD" w:rsidRDefault="001408FD" w:rsidP="001408FD">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1408FD"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1408FD" w:rsidRPr="00CD538B"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1408FD" w:rsidRPr="00404194" w:rsidRDefault="001408FD" w:rsidP="001408FD">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r w:rsidRPr="0060676A">
              <w:rPr>
                <w:rFonts w:ascii="Times New Roman" w:hint="eastAsia"/>
                <w:sz w:val="16"/>
                <w:szCs w:val="16"/>
              </w:rPr>
              <w:t xml:space="preserve"> </w:t>
            </w:r>
          </w:p>
        </w:tc>
        <w:tc>
          <w:tcPr>
            <w:tcW w:w="1276" w:type="dxa"/>
          </w:tcPr>
          <w:p w:rsidR="004B6D74" w:rsidRPr="00404194" w:rsidRDefault="0088376F" w:rsidP="002C79F7">
            <w:pPr>
              <w:pStyle w:val="af6"/>
              <w:spacing w:line="240" w:lineRule="exact"/>
              <w:rPr>
                <w:rFonts w:ascii="新細明體" w:eastAsia="新細明體" w:hAnsi="新細明體"/>
                <w:sz w:val="16"/>
                <w:szCs w:val="16"/>
              </w:rPr>
            </w:pPr>
            <w:r w:rsidRPr="0088376F">
              <w:rPr>
                <w:rFonts w:ascii="Calibri" w:eastAsia="新細明體" w:hAnsi="新細明體" w:cs="Times New Roman" w:hint="eastAsia"/>
                <w:sz w:val="16"/>
                <w:szCs w:val="16"/>
              </w:rPr>
              <w:lastRenderedPageBreak/>
              <w:t>投影機或影片播放媒體、投影片。</w:t>
            </w:r>
          </w:p>
        </w:tc>
        <w:tc>
          <w:tcPr>
            <w:tcW w:w="1276" w:type="dxa"/>
          </w:tcPr>
          <w:p w:rsidR="004B6D74" w:rsidRPr="00404194" w:rsidRDefault="004B6D74" w:rsidP="00D9659A">
            <w:pPr>
              <w:spacing w:line="0" w:lineRule="atLeast"/>
              <w:rPr>
                <w:sz w:val="16"/>
                <w:szCs w:val="16"/>
              </w:rPr>
            </w:pPr>
          </w:p>
        </w:tc>
        <w:tc>
          <w:tcPr>
            <w:tcW w:w="696" w:type="dxa"/>
          </w:tcPr>
          <w:p w:rsidR="004B6D74" w:rsidRPr="00404194" w:rsidRDefault="004B6D74" w:rsidP="00D9659A">
            <w:pPr>
              <w:spacing w:line="0" w:lineRule="atLeast"/>
              <w:rPr>
                <w:sz w:val="16"/>
                <w:szCs w:val="16"/>
              </w:rPr>
            </w:pPr>
          </w:p>
        </w:tc>
      </w:tr>
      <w:tr w:rsidR="004B6D74" w:rsidRPr="00447917" w:rsidTr="00207781">
        <w:trPr>
          <w:trHeight w:val="363"/>
          <w:jc w:val="center"/>
        </w:trPr>
        <w:tc>
          <w:tcPr>
            <w:tcW w:w="1295" w:type="dxa"/>
            <w:vMerge/>
            <w:tcMar>
              <w:left w:w="28" w:type="dxa"/>
              <w:right w:w="28" w:type="dxa"/>
            </w:tcMar>
            <w:vAlign w:val="center"/>
          </w:tcPr>
          <w:p w:rsidR="004B6D74" w:rsidRPr="00D9659A" w:rsidRDefault="004B6D74" w:rsidP="00D9659A">
            <w:pPr>
              <w:snapToGrid w:val="0"/>
              <w:spacing w:line="0" w:lineRule="atLeast"/>
              <w:rPr>
                <w:rFonts w:ascii="標楷體" w:eastAsia="標楷體" w:hAnsi="標楷體"/>
                <w:sz w:val="20"/>
                <w:szCs w:val="20"/>
                <w:lang w:eastAsia="zh-HK"/>
              </w:rPr>
            </w:pPr>
          </w:p>
        </w:tc>
        <w:tc>
          <w:tcPr>
            <w:tcW w:w="567" w:type="dxa"/>
            <w:vAlign w:val="center"/>
          </w:tcPr>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20</w:t>
            </w:r>
            <w:r w:rsidRPr="00D9659A">
              <w:rPr>
                <w:rFonts w:ascii="標楷體" w:eastAsia="標楷體" w:hAnsi="標楷體" w:hint="eastAsia"/>
                <w:sz w:val="20"/>
                <w:szCs w:val="20"/>
                <w:lang w:eastAsia="zh-HK"/>
              </w:rPr>
              <w:t>週</w:t>
            </w:r>
          </w:p>
        </w:tc>
        <w:tc>
          <w:tcPr>
            <w:tcW w:w="1134" w:type="dxa"/>
          </w:tcPr>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第六章：生物體內的恆定</w:t>
            </w:r>
          </w:p>
          <w:p w:rsidR="004B6D74" w:rsidRPr="00404194" w:rsidRDefault="004B6D74" w:rsidP="006F3F77">
            <w:pPr>
              <w:spacing w:line="240" w:lineRule="atLeast"/>
              <w:rPr>
                <w:kern w:val="0"/>
                <w:sz w:val="16"/>
                <w:szCs w:val="16"/>
              </w:rPr>
            </w:pPr>
            <w:r w:rsidRPr="00404194">
              <w:rPr>
                <w:rFonts w:ascii="Times New Roman" w:hint="eastAsia"/>
                <w:sz w:val="16"/>
                <w:szCs w:val="16"/>
              </w:rPr>
              <w:t>˙</w:t>
            </w:r>
            <w:r w:rsidRPr="00404194">
              <w:rPr>
                <w:rFonts w:hint="eastAsia"/>
                <w:kern w:val="0"/>
                <w:sz w:val="16"/>
                <w:szCs w:val="16"/>
              </w:rPr>
              <w:t>6-3</w:t>
            </w:r>
            <w:r w:rsidRPr="00404194">
              <w:rPr>
                <w:rFonts w:hint="eastAsia"/>
                <w:kern w:val="0"/>
                <w:sz w:val="16"/>
                <w:szCs w:val="16"/>
              </w:rPr>
              <w:t>排泄與水分的恆定</w:t>
            </w:r>
          </w:p>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2</w:t>
            </w:r>
            <w:r w:rsidRPr="00404194">
              <w:rPr>
                <w:rFonts w:ascii="Times New Roman" w:hint="eastAsia"/>
                <w:sz w:val="16"/>
                <w:szCs w:val="16"/>
              </w:rPr>
              <w:t>）</w:t>
            </w:r>
          </w:p>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6-4</w:t>
            </w:r>
            <w:r w:rsidRPr="00404194">
              <w:rPr>
                <w:rFonts w:ascii="Times New Roman" w:hint="eastAsia"/>
                <w:sz w:val="16"/>
                <w:szCs w:val="16"/>
              </w:rPr>
              <w:t>體溫的恆定</w:t>
            </w:r>
          </w:p>
          <w:p w:rsidR="004B6D74" w:rsidRPr="00404194" w:rsidRDefault="004B6D74" w:rsidP="006F3F77">
            <w:pPr>
              <w:spacing w:line="0" w:lineRule="atLeast"/>
              <w:rPr>
                <w:rFonts w:ascii="Times New Roman"/>
                <w:sz w:val="16"/>
                <w:szCs w:val="16"/>
              </w:rPr>
            </w:pPr>
            <w:r w:rsidRPr="00404194">
              <w:rPr>
                <w:rFonts w:ascii="Times New Roman" w:hint="eastAsia"/>
                <w:sz w:val="16"/>
                <w:szCs w:val="16"/>
              </w:rPr>
              <w:t>（</w:t>
            </w:r>
            <w:r w:rsidRPr="00404194">
              <w:rPr>
                <w:rFonts w:ascii="Times New Roman" w:hint="eastAsia"/>
                <w:sz w:val="16"/>
                <w:szCs w:val="16"/>
              </w:rPr>
              <w:t>1</w:t>
            </w:r>
            <w:r w:rsidRPr="00404194">
              <w:rPr>
                <w:rFonts w:ascii="Times New Roman" w:hint="eastAsia"/>
                <w:sz w:val="16"/>
                <w:szCs w:val="16"/>
              </w:rPr>
              <w:t>）</w:t>
            </w:r>
          </w:p>
        </w:tc>
        <w:tc>
          <w:tcPr>
            <w:tcW w:w="3402" w:type="dxa"/>
          </w:tcPr>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tr-IV-1</w:t>
            </w:r>
            <w:r w:rsidRPr="00404194">
              <w:rPr>
                <w:rFonts w:ascii="Times New Roman" w:hAnsi="Times New Roman"/>
                <w:kern w:val="0"/>
                <w:sz w:val="16"/>
                <w:szCs w:val="16"/>
              </w:rPr>
              <w:t>能將所習得的知識正確的連結到所觀察到的自然現象及實驗數據，並推論出其中的關聯，進而運用習得的知識來解釋自己論點的正確性。</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po-Ⅳ-1</w:t>
            </w:r>
            <w:r w:rsidRPr="00404194">
              <w:rPr>
                <w:rFonts w:ascii="Times New Roman" w:hAnsi="Times New Roman"/>
                <w:kern w:val="0"/>
                <w:sz w:val="16"/>
                <w:szCs w:val="16"/>
              </w:rPr>
              <w:t>能從學習活動、日常經驗及科技運用、自然環境、書刊及網路媒體中，進行各種有計畫的觀察，進而能察覺問題。</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ai-Ⅳ-3 </w:t>
            </w:r>
            <w:r w:rsidRPr="00404194">
              <w:rPr>
                <w:rFonts w:ascii="Times New Roman" w:hAnsi="Times New Roman"/>
                <w:kern w:val="0"/>
                <w:sz w:val="16"/>
                <w:szCs w:val="16"/>
              </w:rPr>
              <w:t>透過所學到的科學知識和科學探索的各種方法，解釋自然現象發生的原因，建立科學學習的自信心。</w:t>
            </w:r>
          </w:p>
          <w:p w:rsidR="004B6D74" w:rsidRPr="00404194" w:rsidRDefault="004B6D74" w:rsidP="006F3F77">
            <w:pPr>
              <w:spacing w:line="0" w:lineRule="atLeast"/>
              <w:rPr>
                <w:sz w:val="16"/>
                <w:szCs w:val="16"/>
              </w:rPr>
            </w:pPr>
            <w:r w:rsidRPr="00404194">
              <w:rPr>
                <w:rFonts w:ascii="Times New Roman" w:hAnsi="Times New Roman"/>
                <w:kern w:val="0"/>
                <w:sz w:val="16"/>
                <w:szCs w:val="16"/>
              </w:rPr>
              <w:t xml:space="preserve">ah-Ⅳ-1 </w:t>
            </w:r>
            <w:r w:rsidRPr="00404194">
              <w:rPr>
                <w:rFonts w:ascii="Times New Roman" w:hAnsi="Times New Roman"/>
                <w:kern w:val="0"/>
                <w:sz w:val="16"/>
                <w:szCs w:val="16"/>
              </w:rPr>
              <w:t>對於有關科學發現的報導，甚至權威的解釋（例如：報章雜誌的報導或書本上的解釋），能抱持懷疑的態度，評估其推論的證據是否充分且可信賴。</w:t>
            </w:r>
          </w:p>
        </w:tc>
        <w:tc>
          <w:tcPr>
            <w:tcW w:w="3119" w:type="dxa"/>
          </w:tcPr>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Dc-Ⅳ-4 </w:t>
            </w:r>
            <w:r w:rsidRPr="00404194">
              <w:rPr>
                <w:rFonts w:ascii="Times New Roman"/>
                <w:kern w:val="0"/>
                <w:sz w:val="16"/>
                <w:szCs w:val="16"/>
              </w:rPr>
              <w:t>人體會藉由各系統的協調，使體內所含的物質以及各種狀態能維持在一定範圍內。</w:t>
            </w:r>
          </w:p>
          <w:p w:rsidR="004B6D74" w:rsidRPr="00404194" w:rsidRDefault="004B6D74" w:rsidP="006F3F77">
            <w:pPr>
              <w:spacing w:line="240" w:lineRule="atLeast"/>
              <w:rPr>
                <w:rFonts w:ascii="Times New Roman" w:hAnsi="Times New Roman"/>
                <w:kern w:val="0"/>
                <w:sz w:val="16"/>
                <w:szCs w:val="16"/>
              </w:rPr>
            </w:pPr>
            <w:r w:rsidRPr="00404194">
              <w:rPr>
                <w:rFonts w:ascii="Times New Roman" w:hAnsi="Times New Roman"/>
                <w:kern w:val="0"/>
                <w:sz w:val="16"/>
                <w:szCs w:val="16"/>
              </w:rPr>
              <w:t xml:space="preserve">Dc-Ⅳ-5 </w:t>
            </w:r>
            <w:r w:rsidRPr="00404194">
              <w:rPr>
                <w:rFonts w:ascii="Times New Roman"/>
                <w:kern w:val="0"/>
                <w:sz w:val="16"/>
                <w:szCs w:val="16"/>
              </w:rPr>
              <w:t>生物體能覺察外界環境變化、採取適當的反應以使體內環境維持恆定，這些現象能以觀察或改變自變項的方式來探討。</w:t>
            </w:r>
          </w:p>
          <w:p w:rsidR="004B6D74" w:rsidRPr="00404194" w:rsidRDefault="004B6D74" w:rsidP="006F3F77">
            <w:pPr>
              <w:spacing w:line="0" w:lineRule="atLeast"/>
              <w:rPr>
                <w:sz w:val="16"/>
                <w:szCs w:val="16"/>
              </w:rPr>
            </w:pPr>
            <w:r w:rsidRPr="00404194">
              <w:rPr>
                <w:rFonts w:ascii="Times New Roman" w:hAnsi="Times New Roman"/>
                <w:kern w:val="0"/>
                <w:sz w:val="16"/>
                <w:szCs w:val="16"/>
              </w:rPr>
              <w:t xml:space="preserve">Me-Ⅳ-1 </w:t>
            </w:r>
            <w:r w:rsidRPr="00404194">
              <w:rPr>
                <w:rFonts w:ascii="Times New Roman"/>
                <w:kern w:val="0"/>
                <w:sz w:val="16"/>
                <w:szCs w:val="16"/>
              </w:rPr>
              <w:t>環境汙染物對生物生長的影響及應用。</w:t>
            </w:r>
          </w:p>
        </w:tc>
        <w:tc>
          <w:tcPr>
            <w:tcW w:w="425" w:type="dxa"/>
          </w:tcPr>
          <w:p w:rsidR="004B6D74" w:rsidRPr="00404194" w:rsidRDefault="004B6D74" w:rsidP="00D9659A">
            <w:pPr>
              <w:spacing w:line="0" w:lineRule="atLeast"/>
              <w:rPr>
                <w:sz w:val="16"/>
                <w:szCs w:val="16"/>
              </w:rPr>
            </w:pPr>
            <w:r w:rsidRPr="00404194">
              <w:rPr>
                <w:rFonts w:hint="eastAsia"/>
                <w:sz w:val="16"/>
                <w:szCs w:val="16"/>
              </w:rPr>
              <w:t>3</w:t>
            </w:r>
          </w:p>
        </w:tc>
        <w:tc>
          <w:tcPr>
            <w:tcW w:w="709" w:type="dxa"/>
          </w:tcPr>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討論</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口語評量</w:t>
            </w:r>
          </w:p>
          <w:p w:rsidR="004B6D74" w:rsidRPr="00404194" w:rsidRDefault="004B6D74" w:rsidP="002C79F7">
            <w:pPr>
              <w:pStyle w:val="af6"/>
              <w:spacing w:line="240" w:lineRule="exact"/>
              <w:rPr>
                <w:rFonts w:ascii="新細明體" w:eastAsia="新細明體" w:hAnsi="新細明體"/>
                <w:sz w:val="16"/>
                <w:szCs w:val="16"/>
              </w:rPr>
            </w:pPr>
            <w:r w:rsidRPr="00404194">
              <w:rPr>
                <w:rFonts w:ascii="新細明體" w:eastAsia="新細明體" w:hAnsi="新細明體" w:hint="eastAsia"/>
                <w:sz w:val="16"/>
                <w:szCs w:val="16"/>
              </w:rPr>
              <w:t>活動進行</w:t>
            </w:r>
          </w:p>
        </w:tc>
        <w:tc>
          <w:tcPr>
            <w:tcW w:w="1275" w:type="dxa"/>
          </w:tcPr>
          <w:p w:rsidR="001408FD" w:rsidRPr="001408FD" w:rsidRDefault="001408FD" w:rsidP="001408FD">
            <w:pPr>
              <w:spacing w:line="0" w:lineRule="atLeast"/>
              <w:ind w:leftChars="7" w:left="17"/>
              <w:rPr>
                <w:rFonts w:ascii="Times New Roman"/>
                <w:sz w:val="16"/>
                <w:szCs w:val="16"/>
              </w:rPr>
            </w:pPr>
            <w:r w:rsidRPr="001408FD">
              <w:rPr>
                <w:rFonts w:ascii="Times New Roman"/>
                <w:sz w:val="16"/>
                <w:szCs w:val="16"/>
              </w:rPr>
              <w:t>【</w:t>
            </w:r>
            <w:r w:rsidRPr="001408FD">
              <w:rPr>
                <w:rFonts w:ascii="Times New Roman" w:hint="eastAsia"/>
                <w:sz w:val="16"/>
                <w:szCs w:val="16"/>
              </w:rPr>
              <w:t>性別平等</w:t>
            </w:r>
            <w:r w:rsidRPr="001408FD">
              <w:rPr>
                <w:rFonts w:ascii="Times New Roman"/>
                <w:sz w:val="16"/>
                <w:szCs w:val="16"/>
              </w:rPr>
              <w:t>教育】</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性</w:t>
            </w:r>
            <w:r w:rsidRPr="001408FD">
              <w:rPr>
                <w:rFonts w:ascii="Times New Roman" w:hint="eastAsia"/>
                <w:sz w:val="16"/>
                <w:szCs w:val="16"/>
              </w:rPr>
              <w:t xml:space="preserve"> J2 </w:t>
            </w:r>
            <w:r w:rsidRPr="001408FD">
              <w:rPr>
                <w:rFonts w:ascii="Times New Roman" w:hint="eastAsia"/>
                <w:sz w:val="16"/>
                <w:szCs w:val="16"/>
              </w:rPr>
              <w:t>釐清身體意象的性別迷思。</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性</w:t>
            </w:r>
            <w:r w:rsidRPr="001408FD">
              <w:rPr>
                <w:rFonts w:ascii="Times New Roman" w:hint="eastAsia"/>
                <w:sz w:val="16"/>
                <w:szCs w:val="16"/>
              </w:rPr>
              <w:t xml:space="preserve"> J3 </w:t>
            </w:r>
            <w:r w:rsidRPr="001408FD">
              <w:rPr>
                <w:rFonts w:ascii="Times New Roman" w:hint="eastAsia"/>
                <w:sz w:val="16"/>
                <w:szCs w:val="16"/>
              </w:rPr>
              <w:t>檢視家庭、學校、職場</w:t>
            </w:r>
            <w:r w:rsidRPr="001408FD">
              <w:rPr>
                <w:rFonts w:ascii="Times New Roman" w:hint="eastAsia"/>
                <w:sz w:val="16"/>
                <w:szCs w:val="16"/>
              </w:rPr>
              <w:t xml:space="preserve"> </w:t>
            </w:r>
            <w:r w:rsidRPr="001408FD">
              <w:rPr>
                <w:rFonts w:ascii="Times New Roman" w:hint="eastAsia"/>
                <w:sz w:val="16"/>
                <w:szCs w:val="16"/>
              </w:rPr>
              <w:t>中基於性別刻板印象產生的偏見與歧視。</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性</w:t>
            </w:r>
            <w:r w:rsidRPr="001408FD">
              <w:rPr>
                <w:rFonts w:ascii="Times New Roman" w:hint="eastAsia"/>
                <w:sz w:val="16"/>
                <w:szCs w:val="16"/>
              </w:rPr>
              <w:t xml:space="preserve"> J4 </w:t>
            </w:r>
            <w:r w:rsidRPr="001408FD">
              <w:rPr>
                <w:rFonts w:ascii="Times New Roman" w:hint="eastAsia"/>
                <w:sz w:val="16"/>
                <w:szCs w:val="16"/>
              </w:rPr>
              <w:t>認識身體自主權相關議題，維護自己與尊重他人的身體自主權。</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性</w:t>
            </w:r>
            <w:r w:rsidRPr="001408FD">
              <w:rPr>
                <w:rFonts w:ascii="Times New Roman" w:hint="eastAsia"/>
                <w:sz w:val="16"/>
                <w:szCs w:val="16"/>
              </w:rPr>
              <w:t xml:space="preserve"> J9 </w:t>
            </w:r>
            <w:r w:rsidRPr="001408FD">
              <w:rPr>
                <w:rFonts w:ascii="Times New Roman" w:hint="eastAsia"/>
                <w:sz w:val="16"/>
                <w:szCs w:val="16"/>
              </w:rPr>
              <w:t>認識性別權益相關法律與性別平等運動的楷模，具備關懷性別少數的態度。</w:t>
            </w:r>
          </w:p>
          <w:p w:rsidR="001408FD" w:rsidRPr="001408FD" w:rsidRDefault="001408FD" w:rsidP="001408FD">
            <w:pPr>
              <w:spacing w:line="0" w:lineRule="atLeast"/>
              <w:ind w:leftChars="7" w:left="17"/>
              <w:rPr>
                <w:rFonts w:ascii="Times New Roman"/>
                <w:sz w:val="16"/>
                <w:szCs w:val="16"/>
              </w:rPr>
            </w:pPr>
            <w:r w:rsidRPr="001408FD">
              <w:rPr>
                <w:rFonts w:ascii="Times New Roman"/>
                <w:sz w:val="16"/>
                <w:szCs w:val="16"/>
              </w:rPr>
              <w:t>【</w:t>
            </w:r>
            <w:r w:rsidRPr="001408FD">
              <w:rPr>
                <w:rFonts w:ascii="Times New Roman" w:hint="eastAsia"/>
                <w:sz w:val="16"/>
                <w:szCs w:val="16"/>
              </w:rPr>
              <w:t>人權</w:t>
            </w:r>
            <w:r w:rsidRPr="001408FD">
              <w:rPr>
                <w:rFonts w:ascii="Times New Roman"/>
                <w:sz w:val="16"/>
                <w:szCs w:val="16"/>
              </w:rPr>
              <w:t>教育】</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人</w:t>
            </w:r>
            <w:r w:rsidRPr="001408FD">
              <w:rPr>
                <w:rFonts w:ascii="Times New Roman" w:hint="eastAsia"/>
                <w:sz w:val="16"/>
                <w:szCs w:val="16"/>
              </w:rPr>
              <w:t xml:space="preserve"> J1 </w:t>
            </w:r>
            <w:r w:rsidRPr="001408FD">
              <w:rPr>
                <w:rFonts w:ascii="Times New Roman" w:hint="eastAsia"/>
                <w:sz w:val="16"/>
                <w:szCs w:val="16"/>
              </w:rPr>
              <w:t>認識基本人權的意涵，並了解憲法對人權保障的意義。</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lastRenderedPageBreak/>
              <w:t>人</w:t>
            </w:r>
            <w:r w:rsidRPr="001408FD">
              <w:rPr>
                <w:rFonts w:ascii="Times New Roman" w:hint="eastAsia"/>
                <w:sz w:val="16"/>
                <w:szCs w:val="16"/>
              </w:rPr>
              <w:t xml:space="preserve"> J3 </w:t>
            </w:r>
            <w:r w:rsidRPr="001408FD">
              <w:rPr>
                <w:rFonts w:ascii="Times New Roman" w:hint="eastAsia"/>
                <w:sz w:val="16"/>
                <w:szCs w:val="16"/>
              </w:rPr>
              <w:t>探索各種利益可能發生的衝突，並了解如何運用民主審議方式及正當的程序，以形成公共規則，落實平等自由之保障。</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人</w:t>
            </w:r>
            <w:r w:rsidRPr="001408FD">
              <w:rPr>
                <w:rFonts w:ascii="Times New Roman" w:hint="eastAsia"/>
                <w:sz w:val="16"/>
                <w:szCs w:val="16"/>
              </w:rPr>
              <w:t xml:space="preserve"> J5 </w:t>
            </w:r>
            <w:r w:rsidRPr="001408FD">
              <w:rPr>
                <w:rFonts w:ascii="Times New Roman" w:hint="eastAsia"/>
                <w:sz w:val="16"/>
                <w:szCs w:val="16"/>
              </w:rPr>
              <w:t>了解社會上有不同的群體和文化，尊重並欣賞其差異。</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人</w:t>
            </w:r>
            <w:r w:rsidRPr="001408FD">
              <w:rPr>
                <w:rFonts w:ascii="Times New Roman" w:hint="eastAsia"/>
                <w:sz w:val="16"/>
                <w:szCs w:val="16"/>
              </w:rPr>
              <w:t xml:space="preserve"> J6 </w:t>
            </w:r>
            <w:r w:rsidRPr="001408FD">
              <w:rPr>
                <w:rFonts w:ascii="Times New Roman" w:hint="eastAsia"/>
                <w:sz w:val="16"/>
                <w:szCs w:val="16"/>
              </w:rPr>
              <w:t>正視社會中的各種歧視，並採取行動來關懷與保護弱勢。</w:t>
            </w:r>
          </w:p>
          <w:p w:rsidR="001408FD" w:rsidRPr="001408FD" w:rsidRDefault="001408FD" w:rsidP="001408FD">
            <w:pPr>
              <w:spacing w:line="0" w:lineRule="atLeast"/>
              <w:ind w:leftChars="7" w:left="17"/>
              <w:rPr>
                <w:rFonts w:ascii="Times New Roman"/>
                <w:sz w:val="16"/>
                <w:szCs w:val="16"/>
              </w:rPr>
            </w:pPr>
            <w:r w:rsidRPr="001408FD">
              <w:rPr>
                <w:rFonts w:ascii="Times New Roman"/>
                <w:sz w:val="16"/>
                <w:szCs w:val="16"/>
              </w:rPr>
              <w:t>【</w:t>
            </w:r>
            <w:r w:rsidRPr="001408FD">
              <w:rPr>
                <w:rFonts w:ascii="Times New Roman" w:hint="eastAsia"/>
                <w:sz w:val="16"/>
                <w:szCs w:val="16"/>
              </w:rPr>
              <w:t>家庭</w:t>
            </w:r>
            <w:r w:rsidRPr="001408FD">
              <w:rPr>
                <w:rFonts w:ascii="Times New Roman"/>
                <w:sz w:val="16"/>
                <w:szCs w:val="16"/>
              </w:rPr>
              <w:t>教育】</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家</w:t>
            </w:r>
            <w:r w:rsidRPr="001408FD">
              <w:rPr>
                <w:rFonts w:ascii="Times New Roman" w:hint="eastAsia"/>
                <w:sz w:val="16"/>
                <w:szCs w:val="16"/>
              </w:rPr>
              <w:t xml:space="preserve"> J7 </w:t>
            </w:r>
            <w:r w:rsidRPr="001408FD">
              <w:rPr>
                <w:rFonts w:ascii="Times New Roman" w:hint="eastAsia"/>
                <w:sz w:val="16"/>
                <w:szCs w:val="16"/>
              </w:rPr>
              <w:t>運用家庭資源，規劃個人生活目標。</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家</w:t>
            </w:r>
            <w:r w:rsidRPr="001408FD">
              <w:rPr>
                <w:rFonts w:ascii="Times New Roman" w:hint="eastAsia"/>
                <w:sz w:val="16"/>
                <w:szCs w:val="16"/>
              </w:rPr>
              <w:t xml:space="preserve"> J9 </w:t>
            </w:r>
            <w:r w:rsidRPr="001408FD">
              <w:rPr>
                <w:rFonts w:ascii="Times New Roman" w:hint="eastAsia"/>
                <w:sz w:val="16"/>
                <w:szCs w:val="16"/>
              </w:rPr>
              <w:t>分析法規、公共政策對家庭資源與消費的影響。</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家</w:t>
            </w:r>
            <w:r w:rsidRPr="001408FD">
              <w:rPr>
                <w:rFonts w:ascii="Times New Roman" w:hint="eastAsia"/>
                <w:sz w:val="16"/>
                <w:szCs w:val="16"/>
              </w:rPr>
              <w:t xml:space="preserve"> J12 </w:t>
            </w:r>
            <w:r w:rsidRPr="001408FD">
              <w:rPr>
                <w:rFonts w:ascii="Times New Roman" w:hint="eastAsia"/>
                <w:sz w:val="16"/>
                <w:szCs w:val="16"/>
              </w:rPr>
              <w:t>分析家庭生活與社區的關係，並善用社區資源。</w:t>
            </w:r>
          </w:p>
          <w:p w:rsidR="001408FD" w:rsidRPr="001408FD" w:rsidRDefault="001408FD" w:rsidP="001408FD">
            <w:pPr>
              <w:spacing w:line="0" w:lineRule="atLeast"/>
              <w:ind w:leftChars="7" w:left="17"/>
              <w:rPr>
                <w:rFonts w:ascii="Times New Roman"/>
                <w:sz w:val="16"/>
                <w:szCs w:val="16"/>
              </w:rPr>
            </w:pPr>
            <w:r w:rsidRPr="001408FD">
              <w:rPr>
                <w:rFonts w:ascii="Times New Roman"/>
                <w:sz w:val="16"/>
                <w:szCs w:val="16"/>
              </w:rPr>
              <w:t>【</w:t>
            </w:r>
            <w:r w:rsidRPr="001408FD">
              <w:rPr>
                <w:rFonts w:ascii="Times New Roman" w:hint="eastAsia"/>
                <w:sz w:val="16"/>
                <w:szCs w:val="16"/>
              </w:rPr>
              <w:t>品德</w:t>
            </w:r>
            <w:r w:rsidRPr="001408FD">
              <w:rPr>
                <w:rFonts w:ascii="Times New Roman"/>
                <w:sz w:val="16"/>
                <w:szCs w:val="16"/>
              </w:rPr>
              <w:t>教育】</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品</w:t>
            </w:r>
            <w:r w:rsidRPr="001408FD">
              <w:rPr>
                <w:rFonts w:ascii="Times New Roman" w:hint="eastAsia"/>
                <w:sz w:val="16"/>
                <w:szCs w:val="16"/>
              </w:rPr>
              <w:t xml:space="preserve"> EJU4 </w:t>
            </w:r>
            <w:r w:rsidRPr="001408FD">
              <w:rPr>
                <w:rFonts w:ascii="Times New Roman" w:hint="eastAsia"/>
                <w:sz w:val="16"/>
                <w:szCs w:val="16"/>
              </w:rPr>
              <w:t>自律負責。</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品</w:t>
            </w:r>
            <w:r w:rsidRPr="001408FD">
              <w:rPr>
                <w:rFonts w:ascii="Times New Roman" w:hint="eastAsia"/>
                <w:sz w:val="16"/>
                <w:szCs w:val="16"/>
              </w:rPr>
              <w:t xml:space="preserve"> EJU6 </w:t>
            </w:r>
            <w:r w:rsidRPr="001408FD">
              <w:rPr>
                <w:rFonts w:ascii="Times New Roman" w:hint="eastAsia"/>
                <w:sz w:val="16"/>
                <w:szCs w:val="16"/>
              </w:rPr>
              <w:t>欣賞感恩。</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品</w:t>
            </w:r>
            <w:r w:rsidRPr="001408FD">
              <w:rPr>
                <w:rFonts w:ascii="Times New Roman" w:hint="eastAsia"/>
                <w:sz w:val="16"/>
                <w:szCs w:val="16"/>
              </w:rPr>
              <w:t xml:space="preserve"> J4 </w:t>
            </w:r>
            <w:r w:rsidRPr="001408FD">
              <w:rPr>
                <w:rFonts w:ascii="Times New Roman" w:hint="eastAsia"/>
                <w:sz w:val="16"/>
                <w:szCs w:val="16"/>
              </w:rPr>
              <w:t>族群差異與平等的道德議題。</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sz w:val="16"/>
                <w:szCs w:val="16"/>
              </w:rPr>
              <w:t>【</w:t>
            </w:r>
            <w:r w:rsidRPr="001408FD">
              <w:rPr>
                <w:rFonts w:ascii="Times New Roman" w:hint="eastAsia"/>
                <w:sz w:val="16"/>
                <w:szCs w:val="16"/>
              </w:rPr>
              <w:t>生命</w:t>
            </w:r>
            <w:r w:rsidRPr="001408FD">
              <w:rPr>
                <w:rFonts w:ascii="Times New Roman"/>
                <w:sz w:val="16"/>
                <w:szCs w:val="16"/>
              </w:rPr>
              <w:t>教育】</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生</w:t>
            </w:r>
            <w:r w:rsidRPr="001408FD">
              <w:rPr>
                <w:rFonts w:ascii="Times New Roman" w:hint="eastAsia"/>
                <w:sz w:val="16"/>
                <w:szCs w:val="16"/>
              </w:rPr>
              <w:t xml:space="preserve"> J1 </w:t>
            </w:r>
            <w:r w:rsidRPr="001408FD">
              <w:rPr>
                <w:rFonts w:ascii="Times New Roman" w:hint="eastAsia"/>
                <w:sz w:val="16"/>
                <w:szCs w:val="16"/>
              </w:rPr>
              <w:t>思考生活、學校與社區的公共議題，培養與他人理性溝通的素養。</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生</w:t>
            </w:r>
            <w:r w:rsidRPr="001408FD">
              <w:rPr>
                <w:rFonts w:ascii="Times New Roman" w:hint="eastAsia"/>
                <w:sz w:val="16"/>
                <w:szCs w:val="16"/>
              </w:rPr>
              <w:t xml:space="preserve"> J2 </w:t>
            </w:r>
            <w:r w:rsidRPr="001408FD">
              <w:rPr>
                <w:rFonts w:ascii="Times New Roman" w:hint="eastAsia"/>
                <w:sz w:val="16"/>
                <w:szCs w:val="16"/>
              </w:rPr>
              <w:t>探討完整的人的各個</w:t>
            </w:r>
            <w:r w:rsidRPr="001408FD">
              <w:rPr>
                <w:rFonts w:ascii="Times New Roman" w:hint="eastAsia"/>
                <w:sz w:val="16"/>
                <w:szCs w:val="16"/>
              </w:rPr>
              <w:lastRenderedPageBreak/>
              <w:t>面向，包括身體與心理、理性與感性、自由與命定、境遇與嚮往，理解人的主體能動性，培養適切的自我觀。</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生</w:t>
            </w:r>
            <w:r w:rsidRPr="001408FD">
              <w:rPr>
                <w:rFonts w:ascii="Times New Roman" w:hint="eastAsia"/>
                <w:sz w:val="16"/>
                <w:szCs w:val="16"/>
              </w:rPr>
              <w:t xml:space="preserve"> J3 </w:t>
            </w:r>
            <w:r w:rsidRPr="001408FD">
              <w:rPr>
                <w:rFonts w:ascii="Times New Roman" w:hint="eastAsia"/>
                <w:sz w:val="16"/>
                <w:szCs w:val="16"/>
              </w:rPr>
              <w:t>反思生老病死與人生無常的現象，探索人生的目的、價值與意義。</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生</w:t>
            </w:r>
            <w:r w:rsidRPr="001408FD">
              <w:rPr>
                <w:rFonts w:ascii="Times New Roman" w:hint="eastAsia"/>
                <w:sz w:val="16"/>
                <w:szCs w:val="16"/>
              </w:rPr>
              <w:t xml:space="preserve"> J4 </w:t>
            </w:r>
            <w:r w:rsidRPr="001408FD">
              <w:rPr>
                <w:rFonts w:ascii="Times New Roman" w:hint="eastAsia"/>
                <w:sz w:val="16"/>
                <w:szCs w:val="16"/>
              </w:rPr>
              <w:t>分析快樂、幸福與生命意義之間的關係。</w:t>
            </w:r>
            <w:r w:rsidRPr="001408FD">
              <w:rPr>
                <w:rFonts w:ascii="Times New Roman" w:hint="eastAsia"/>
                <w:sz w:val="16"/>
                <w:szCs w:val="16"/>
              </w:rPr>
              <w:t xml:space="preserve"> </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生</w:t>
            </w:r>
            <w:r w:rsidRPr="001408FD">
              <w:rPr>
                <w:rFonts w:ascii="Times New Roman" w:hint="eastAsia"/>
                <w:sz w:val="16"/>
                <w:szCs w:val="16"/>
              </w:rPr>
              <w:t xml:space="preserve"> J5 </w:t>
            </w:r>
            <w:r w:rsidRPr="001408FD">
              <w:rPr>
                <w:rFonts w:ascii="Times New Roman" w:hint="eastAsia"/>
                <w:sz w:val="16"/>
                <w:szCs w:val="16"/>
              </w:rPr>
              <w:t>覺察生活中的各種迷思，在生活作息、健康促進、飲食運動、休閒娛樂、人我關係等課題上進行價值思辨，尋求解決之道。</w:t>
            </w:r>
          </w:p>
          <w:p w:rsidR="001408FD" w:rsidRPr="001408FD" w:rsidRDefault="001408FD" w:rsidP="001408FD">
            <w:pPr>
              <w:spacing w:line="0" w:lineRule="atLeast"/>
              <w:ind w:leftChars="7" w:left="17"/>
              <w:rPr>
                <w:rFonts w:ascii="Times New Roman"/>
                <w:sz w:val="16"/>
                <w:szCs w:val="16"/>
              </w:rPr>
            </w:pPr>
            <w:r w:rsidRPr="001408FD">
              <w:rPr>
                <w:rFonts w:ascii="Times New Roman"/>
                <w:sz w:val="16"/>
                <w:szCs w:val="16"/>
              </w:rPr>
              <w:t>【</w:t>
            </w:r>
            <w:r w:rsidRPr="001408FD">
              <w:rPr>
                <w:rFonts w:ascii="Times New Roman" w:hint="eastAsia"/>
                <w:sz w:val="16"/>
                <w:szCs w:val="16"/>
              </w:rPr>
              <w:t>閱讀素養</w:t>
            </w:r>
            <w:r w:rsidRPr="001408FD">
              <w:rPr>
                <w:rFonts w:ascii="Times New Roman"/>
                <w:sz w:val="16"/>
                <w:szCs w:val="16"/>
              </w:rPr>
              <w:t>教育】</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閱</w:t>
            </w:r>
            <w:r w:rsidRPr="001408FD">
              <w:rPr>
                <w:rFonts w:ascii="Times New Roman" w:hint="eastAsia"/>
                <w:sz w:val="16"/>
                <w:szCs w:val="16"/>
              </w:rPr>
              <w:t xml:space="preserve"> J3 </w:t>
            </w:r>
            <w:r w:rsidRPr="001408FD">
              <w:rPr>
                <w:rFonts w:ascii="Times New Roman" w:hint="eastAsia"/>
                <w:sz w:val="16"/>
                <w:szCs w:val="16"/>
              </w:rPr>
              <w:t>理解學科知識內的重要詞彙的意涵，並懂得如何運用該詞彙與他人進行溝通。</w:t>
            </w:r>
          </w:p>
          <w:p w:rsidR="001408FD" w:rsidRPr="001408FD" w:rsidRDefault="001408FD" w:rsidP="001408FD">
            <w:pPr>
              <w:spacing w:line="0" w:lineRule="atLeast"/>
              <w:ind w:leftChars="7" w:left="17"/>
              <w:rPr>
                <w:rFonts w:ascii="Times New Roman"/>
                <w:sz w:val="16"/>
                <w:szCs w:val="16"/>
              </w:rPr>
            </w:pPr>
            <w:r w:rsidRPr="001408FD">
              <w:rPr>
                <w:rFonts w:ascii="Times New Roman" w:hint="eastAsia"/>
                <w:sz w:val="16"/>
                <w:szCs w:val="16"/>
              </w:rPr>
              <w:t>閱</w:t>
            </w:r>
            <w:r w:rsidRPr="001408FD">
              <w:rPr>
                <w:rFonts w:ascii="Times New Roman" w:hint="eastAsia"/>
                <w:sz w:val="16"/>
                <w:szCs w:val="16"/>
              </w:rPr>
              <w:t xml:space="preserve"> J5 </w:t>
            </w:r>
            <w:r w:rsidRPr="001408FD">
              <w:rPr>
                <w:rFonts w:ascii="Times New Roman" w:hint="eastAsia"/>
                <w:sz w:val="16"/>
                <w:szCs w:val="16"/>
              </w:rPr>
              <w:t>活用文本，認識並運用滿足基本生活需求所使用之文本。</w:t>
            </w:r>
            <w:r w:rsidRPr="001408FD">
              <w:rPr>
                <w:rFonts w:ascii="Times New Roman" w:hint="eastAsia"/>
                <w:sz w:val="16"/>
                <w:szCs w:val="16"/>
              </w:rPr>
              <w:t xml:space="preserve"> </w:t>
            </w:r>
          </w:p>
          <w:p w:rsidR="004B6D74" w:rsidRPr="00404194" w:rsidRDefault="001408FD" w:rsidP="001408FD">
            <w:pPr>
              <w:spacing w:line="0" w:lineRule="atLeast"/>
              <w:ind w:leftChars="7" w:left="17"/>
              <w:rPr>
                <w:rFonts w:ascii="Times New Roman"/>
                <w:b/>
                <w:sz w:val="16"/>
                <w:szCs w:val="16"/>
              </w:rPr>
            </w:pPr>
            <w:r w:rsidRPr="001408FD">
              <w:rPr>
                <w:rFonts w:ascii="Times New Roman" w:hint="eastAsia"/>
                <w:sz w:val="16"/>
                <w:szCs w:val="16"/>
              </w:rPr>
              <w:t>閱</w:t>
            </w:r>
            <w:r w:rsidRPr="001408FD">
              <w:rPr>
                <w:rFonts w:ascii="Times New Roman" w:hint="eastAsia"/>
                <w:sz w:val="16"/>
                <w:szCs w:val="16"/>
              </w:rPr>
              <w:t xml:space="preserve"> J8 </w:t>
            </w:r>
            <w:r w:rsidRPr="001408FD">
              <w:rPr>
                <w:rFonts w:ascii="Times New Roman" w:hint="eastAsia"/>
                <w:sz w:val="16"/>
                <w:szCs w:val="16"/>
              </w:rPr>
              <w:t>在學習上遇到問題時，願意尋找課外資料，解決困難。</w:t>
            </w:r>
            <w:r w:rsidRPr="001408FD">
              <w:rPr>
                <w:rFonts w:ascii="Times New Roman" w:hint="eastAsia"/>
                <w:b/>
                <w:sz w:val="16"/>
                <w:szCs w:val="16"/>
              </w:rPr>
              <w:t xml:space="preserve">  </w:t>
            </w:r>
          </w:p>
        </w:tc>
        <w:tc>
          <w:tcPr>
            <w:tcW w:w="1276" w:type="dxa"/>
          </w:tcPr>
          <w:p w:rsidR="004B6D74" w:rsidRPr="00404194" w:rsidRDefault="0088376F" w:rsidP="002C79F7">
            <w:pPr>
              <w:pStyle w:val="af6"/>
              <w:spacing w:line="240" w:lineRule="exact"/>
              <w:rPr>
                <w:rFonts w:ascii="新細明體" w:eastAsia="新細明體" w:hAnsi="新細明體"/>
                <w:sz w:val="16"/>
                <w:szCs w:val="16"/>
              </w:rPr>
            </w:pPr>
            <w:r w:rsidRPr="0088376F">
              <w:rPr>
                <w:rFonts w:ascii="Calibri" w:eastAsia="新細明體" w:hAnsi="新細明體" w:cs="Times New Roman" w:hint="eastAsia"/>
                <w:sz w:val="16"/>
                <w:szCs w:val="16"/>
              </w:rPr>
              <w:lastRenderedPageBreak/>
              <w:t>投影機或影片播放媒體、投影片。</w:t>
            </w:r>
          </w:p>
        </w:tc>
        <w:tc>
          <w:tcPr>
            <w:tcW w:w="1276" w:type="dxa"/>
          </w:tcPr>
          <w:p w:rsidR="004B6D74" w:rsidRPr="00404194" w:rsidRDefault="004B6D74" w:rsidP="00D9659A">
            <w:pPr>
              <w:spacing w:line="0" w:lineRule="atLeast"/>
              <w:rPr>
                <w:sz w:val="16"/>
                <w:szCs w:val="16"/>
              </w:rPr>
            </w:pPr>
          </w:p>
        </w:tc>
        <w:tc>
          <w:tcPr>
            <w:tcW w:w="696" w:type="dxa"/>
          </w:tcPr>
          <w:p w:rsidR="004B6D74" w:rsidRPr="00404194" w:rsidRDefault="004B6D74" w:rsidP="00D9659A">
            <w:pPr>
              <w:spacing w:line="0" w:lineRule="atLeast"/>
              <w:rPr>
                <w:sz w:val="16"/>
                <w:szCs w:val="16"/>
              </w:rPr>
            </w:pPr>
          </w:p>
        </w:tc>
      </w:tr>
      <w:tr w:rsidR="004B6D74" w:rsidRPr="00447917" w:rsidTr="00207781">
        <w:trPr>
          <w:trHeight w:val="720"/>
          <w:jc w:val="center"/>
        </w:trPr>
        <w:tc>
          <w:tcPr>
            <w:tcW w:w="1295" w:type="dxa"/>
            <w:vMerge/>
            <w:tcMar>
              <w:left w:w="28" w:type="dxa"/>
              <w:right w:w="28" w:type="dxa"/>
            </w:tcMar>
            <w:vAlign w:val="center"/>
          </w:tcPr>
          <w:p w:rsidR="004B6D74" w:rsidRPr="00D9659A" w:rsidRDefault="004B6D74" w:rsidP="00D9659A">
            <w:pPr>
              <w:snapToGrid w:val="0"/>
              <w:spacing w:line="0" w:lineRule="atLeast"/>
              <w:rPr>
                <w:rFonts w:ascii="標楷體" w:eastAsia="標楷體" w:hAnsi="標楷體"/>
                <w:sz w:val="20"/>
                <w:szCs w:val="20"/>
                <w:lang w:eastAsia="zh-HK"/>
              </w:rPr>
            </w:pPr>
          </w:p>
        </w:tc>
        <w:tc>
          <w:tcPr>
            <w:tcW w:w="567" w:type="dxa"/>
            <w:vAlign w:val="center"/>
          </w:tcPr>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4B6D74" w:rsidRPr="00D9659A" w:rsidRDefault="004B6D74" w:rsidP="00D9659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rPr>
              <w:t>2</w:t>
            </w:r>
            <w:r w:rsidRPr="00D9659A">
              <w:rPr>
                <w:rFonts w:ascii="標楷體" w:eastAsia="標楷體" w:hAnsi="標楷體" w:hint="eastAsia"/>
                <w:sz w:val="20"/>
                <w:szCs w:val="20"/>
              </w:rPr>
              <w:t>1</w:t>
            </w:r>
            <w:r w:rsidRPr="00D9659A">
              <w:rPr>
                <w:rFonts w:ascii="標楷體" w:eastAsia="標楷體" w:hAnsi="標楷體" w:hint="eastAsia"/>
                <w:sz w:val="20"/>
                <w:szCs w:val="20"/>
                <w:lang w:eastAsia="zh-HK"/>
              </w:rPr>
              <w:t>週</w:t>
            </w:r>
          </w:p>
        </w:tc>
        <w:tc>
          <w:tcPr>
            <w:tcW w:w="1134" w:type="dxa"/>
          </w:tcPr>
          <w:p w:rsidR="004B6D74" w:rsidRPr="00404194" w:rsidRDefault="004B6D74" w:rsidP="00D9659A">
            <w:pPr>
              <w:spacing w:line="0" w:lineRule="atLeast"/>
              <w:rPr>
                <w:rFonts w:ascii="Times New Roman"/>
                <w:sz w:val="16"/>
                <w:szCs w:val="16"/>
              </w:rPr>
            </w:pPr>
            <w:r w:rsidRPr="00404194">
              <w:rPr>
                <w:rFonts w:ascii="Times New Roman" w:hint="eastAsia"/>
                <w:sz w:val="16"/>
                <w:szCs w:val="16"/>
              </w:rPr>
              <w:t>復習評量</w:t>
            </w:r>
          </w:p>
          <w:p w:rsidR="004B6D74" w:rsidRPr="00404194" w:rsidRDefault="004B6D74" w:rsidP="00D9659A">
            <w:pPr>
              <w:spacing w:line="0" w:lineRule="atLeast"/>
              <w:rPr>
                <w:rFonts w:ascii="Times New Roman"/>
                <w:sz w:val="16"/>
                <w:szCs w:val="16"/>
              </w:rPr>
            </w:pPr>
          </w:p>
        </w:tc>
        <w:tc>
          <w:tcPr>
            <w:tcW w:w="3402" w:type="dxa"/>
          </w:tcPr>
          <w:p w:rsidR="004B6D74" w:rsidRPr="00404194" w:rsidRDefault="004B6D74" w:rsidP="00D9659A">
            <w:pPr>
              <w:spacing w:line="0" w:lineRule="atLeast"/>
              <w:rPr>
                <w:sz w:val="16"/>
                <w:szCs w:val="16"/>
              </w:rPr>
            </w:pPr>
          </w:p>
        </w:tc>
        <w:tc>
          <w:tcPr>
            <w:tcW w:w="3119" w:type="dxa"/>
          </w:tcPr>
          <w:p w:rsidR="004B6D74" w:rsidRPr="00404194" w:rsidRDefault="004B6D74" w:rsidP="00D9659A">
            <w:pPr>
              <w:spacing w:line="0" w:lineRule="atLeast"/>
              <w:rPr>
                <w:sz w:val="16"/>
                <w:szCs w:val="16"/>
              </w:rPr>
            </w:pPr>
          </w:p>
        </w:tc>
        <w:tc>
          <w:tcPr>
            <w:tcW w:w="425" w:type="dxa"/>
          </w:tcPr>
          <w:p w:rsidR="004B6D74" w:rsidRPr="00404194" w:rsidRDefault="004B6D74" w:rsidP="00D9659A">
            <w:pPr>
              <w:spacing w:line="0" w:lineRule="atLeast"/>
              <w:rPr>
                <w:sz w:val="16"/>
                <w:szCs w:val="16"/>
              </w:rPr>
            </w:pPr>
            <w:r w:rsidRPr="00404194">
              <w:rPr>
                <w:rFonts w:hint="eastAsia"/>
                <w:sz w:val="16"/>
                <w:szCs w:val="16"/>
              </w:rPr>
              <w:t>3</w:t>
            </w:r>
          </w:p>
        </w:tc>
        <w:tc>
          <w:tcPr>
            <w:tcW w:w="709" w:type="dxa"/>
          </w:tcPr>
          <w:p w:rsidR="004B6D74" w:rsidRPr="00404194" w:rsidRDefault="004B6D74" w:rsidP="00D9659A">
            <w:pPr>
              <w:spacing w:line="0" w:lineRule="atLeast"/>
              <w:rPr>
                <w:sz w:val="16"/>
                <w:szCs w:val="16"/>
              </w:rPr>
            </w:pPr>
          </w:p>
        </w:tc>
        <w:tc>
          <w:tcPr>
            <w:tcW w:w="1275" w:type="dxa"/>
          </w:tcPr>
          <w:p w:rsidR="004B6D74" w:rsidRPr="00404194" w:rsidRDefault="004B6D74" w:rsidP="00D9659A">
            <w:pPr>
              <w:spacing w:line="0" w:lineRule="atLeast"/>
              <w:rPr>
                <w:sz w:val="16"/>
                <w:szCs w:val="16"/>
              </w:rPr>
            </w:pPr>
          </w:p>
        </w:tc>
        <w:tc>
          <w:tcPr>
            <w:tcW w:w="1276" w:type="dxa"/>
          </w:tcPr>
          <w:p w:rsidR="004B6D74" w:rsidRPr="00404194" w:rsidRDefault="004B6D74" w:rsidP="00D9659A">
            <w:pPr>
              <w:spacing w:line="0" w:lineRule="atLeast"/>
              <w:rPr>
                <w:sz w:val="16"/>
                <w:szCs w:val="16"/>
              </w:rPr>
            </w:pPr>
          </w:p>
        </w:tc>
        <w:tc>
          <w:tcPr>
            <w:tcW w:w="1276" w:type="dxa"/>
          </w:tcPr>
          <w:p w:rsidR="004B6D74" w:rsidRPr="00404194" w:rsidRDefault="004B6D74" w:rsidP="00D9659A">
            <w:pPr>
              <w:spacing w:line="0" w:lineRule="atLeast"/>
              <w:rPr>
                <w:sz w:val="16"/>
                <w:szCs w:val="16"/>
              </w:rPr>
            </w:pPr>
          </w:p>
        </w:tc>
        <w:tc>
          <w:tcPr>
            <w:tcW w:w="696" w:type="dxa"/>
          </w:tcPr>
          <w:p w:rsidR="004B6D74" w:rsidRPr="00404194" w:rsidRDefault="004B6D74" w:rsidP="00D9659A">
            <w:pPr>
              <w:spacing w:line="0" w:lineRule="atLeast"/>
              <w:rPr>
                <w:sz w:val="16"/>
                <w:szCs w:val="16"/>
              </w:rPr>
            </w:pPr>
          </w:p>
        </w:tc>
      </w:tr>
      <w:tr w:rsidR="00BF23FE" w:rsidRPr="00447917" w:rsidTr="00207781">
        <w:trPr>
          <w:trHeight w:val="720"/>
          <w:jc w:val="center"/>
        </w:trPr>
        <w:tc>
          <w:tcPr>
            <w:tcW w:w="1295" w:type="dxa"/>
            <w:vMerge w:val="restart"/>
            <w:tcMar>
              <w:left w:w="28" w:type="dxa"/>
              <w:right w:w="28" w:type="dxa"/>
            </w:tcMar>
          </w:tcPr>
          <w:p w:rsidR="00BF23FE" w:rsidRPr="00C64345" w:rsidRDefault="00BF23FE" w:rsidP="00F03FDF">
            <w:pPr>
              <w:spacing w:line="400" w:lineRule="exact"/>
              <w:rPr>
                <w:rFonts w:ascii="標楷體" w:eastAsia="標楷體" w:hAnsi="標楷體"/>
                <w:b/>
                <w:szCs w:val="24"/>
                <w:u w:val="single"/>
                <w:lang w:eastAsia="zh-HK"/>
              </w:rPr>
            </w:pPr>
            <w:r w:rsidRPr="00C64345">
              <w:rPr>
                <w:rFonts w:ascii="標楷體" w:eastAsia="標楷體" w:hAnsi="標楷體" w:hint="eastAsia"/>
                <w:b/>
                <w:szCs w:val="24"/>
                <w:u w:val="single"/>
                <w:lang w:eastAsia="zh-HK"/>
              </w:rPr>
              <w:lastRenderedPageBreak/>
              <w:t>第</w:t>
            </w:r>
            <w:r w:rsidRPr="00C64345">
              <w:rPr>
                <w:rFonts w:ascii="標楷體" w:eastAsia="標楷體" w:hAnsi="標楷體" w:hint="eastAsia"/>
                <w:b/>
                <w:szCs w:val="24"/>
                <w:u w:val="single"/>
              </w:rPr>
              <w:t>2</w:t>
            </w:r>
            <w:r w:rsidRPr="00C64345">
              <w:rPr>
                <w:rFonts w:ascii="標楷體" w:eastAsia="標楷體" w:hAnsi="標楷體" w:hint="eastAsia"/>
                <w:b/>
                <w:szCs w:val="24"/>
                <w:u w:val="single"/>
                <w:lang w:eastAsia="zh-HK"/>
              </w:rPr>
              <w:t>學期</w:t>
            </w:r>
          </w:p>
        </w:tc>
        <w:tc>
          <w:tcPr>
            <w:tcW w:w="567" w:type="dxa"/>
            <w:vAlign w:val="center"/>
          </w:tcPr>
          <w:p w:rsidR="00BF23FE" w:rsidRPr="00D9659A" w:rsidRDefault="00BF23FE" w:rsidP="00C6588A">
            <w:pPr>
              <w:spacing w:line="0" w:lineRule="atLeast"/>
              <w:rPr>
                <w:rFonts w:ascii="標楷體" w:eastAsia="標楷體" w:hAnsi="標楷體"/>
                <w:sz w:val="20"/>
                <w:szCs w:val="20"/>
              </w:rPr>
            </w:pPr>
            <w:r w:rsidRPr="00D9659A">
              <w:rPr>
                <w:rFonts w:ascii="標楷體" w:eastAsia="標楷體" w:hAnsi="標楷體" w:hint="eastAsia"/>
                <w:sz w:val="20"/>
                <w:szCs w:val="20"/>
                <w:lang w:eastAsia="zh-HK"/>
              </w:rPr>
              <w:t>第</w:t>
            </w:r>
          </w:p>
          <w:p w:rsidR="00BF23FE" w:rsidRPr="00D9659A" w:rsidRDefault="00BF23FE" w:rsidP="00C6588A">
            <w:pPr>
              <w:spacing w:line="0" w:lineRule="atLeast"/>
              <w:rPr>
                <w:rFonts w:ascii="標楷體" w:eastAsia="標楷體" w:hAnsi="標楷體"/>
                <w:sz w:val="20"/>
                <w:szCs w:val="20"/>
                <w:lang w:eastAsia="zh-HK"/>
              </w:rPr>
            </w:pPr>
            <w:r w:rsidRPr="00D9659A">
              <w:rPr>
                <w:rFonts w:ascii="標楷體" w:eastAsia="標楷體" w:hAnsi="標楷體"/>
                <w:sz w:val="20"/>
                <w:szCs w:val="20"/>
              </w:rPr>
              <w:t>1</w:t>
            </w:r>
            <w:r w:rsidRPr="00D9659A">
              <w:rPr>
                <w:rFonts w:ascii="標楷體" w:eastAsia="標楷體" w:hAnsi="標楷體" w:hint="eastAsia"/>
                <w:sz w:val="20"/>
                <w:szCs w:val="20"/>
                <w:lang w:eastAsia="zh-HK"/>
              </w:rPr>
              <w:t>週</w:t>
            </w:r>
          </w:p>
        </w:tc>
        <w:tc>
          <w:tcPr>
            <w:tcW w:w="1134" w:type="dxa"/>
          </w:tcPr>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第一章：新生命的誕生</w:t>
            </w:r>
          </w:p>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1-1</w:t>
            </w:r>
            <w:r w:rsidRPr="00BF23FE">
              <w:rPr>
                <w:rFonts w:ascii="Times New Roman" w:hint="eastAsia"/>
                <w:sz w:val="16"/>
                <w:szCs w:val="16"/>
              </w:rPr>
              <w:t>細胞的分裂</w:t>
            </w:r>
            <w:r w:rsidRPr="00BF23FE">
              <w:rPr>
                <w:rFonts w:ascii="Times New Roman" w:hint="eastAsia"/>
                <w:sz w:val="16"/>
                <w:szCs w:val="16"/>
              </w:rPr>
              <w:t>(1)</w:t>
            </w:r>
          </w:p>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 xml:space="preserve">1-2 </w:t>
            </w:r>
            <w:r w:rsidRPr="00BF23FE">
              <w:rPr>
                <w:rFonts w:ascii="Times New Roman" w:hint="eastAsia"/>
                <w:sz w:val="16"/>
                <w:szCs w:val="16"/>
              </w:rPr>
              <w:t>無性生殖</w:t>
            </w:r>
            <w:r w:rsidRPr="00BF23FE">
              <w:rPr>
                <w:rFonts w:ascii="Times New Roman" w:hint="eastAsia"/>
                <w:sz w:val="16"/>
                <w:szCs w:val="16"/>
              </w:rPr>
              <w:t>(2)</w:t>
            </w:r>
          </w:p>
        </w:tc>
        <w:tc>
          <w:tcPr>
            <w:tcW w:w="3402" w:type="dxa"/>
          </w:tcPr>
          <w:p w:rsidR="009D6F8D" w:rsidRPr="009D6F8D" w:rsidRDefault="009D6F8D" w:rsidP="009D6F8D">
            <w:pPr>
              <w:spacing w:line="240" w:lineRule="atLeast"/>
              <w:rPr>
                <w:rFonts w:ascii="Times New Roman" w:hAnsi="Times New Roman"/>
                <w:sz w:val="16"/>
                <w:szCs w:val="16"/>
              </w:rPr>
            </w:pPr>
            <w:r w:rsidRPr="009D6F8D">
              <w:rPr>
                <w:rFonts w:ascii="Times New Roman" w:hAnsi="Times New Roman"/>
                <w:sz w:val="16"/>
                <w:szCs w:val="16"/>
              </w:rPr>
              <w:t xml:space="preserve">pa-Ⅳ-1 </w:t>
            </w:r>
            <w:r w:rsidRPr="009D6F8D">
              <w:rPr>
                <w:rFonts w:ascii="Times New Roman"/>
                <w:sz w:val="16"/>
                <w:szCs w:val="16"/>
              </w:rPr>
              <w:t>能分析歸納、製作圖表、使用資訊及數學等方法，整理資訊或數據。</w:t>
            </w:r>
          </w:p>
          <w:p w:rsidR="009D6F8D" w:rsidRPr="009D6F8D" w:rsidRDefault="009D6F8D" w:rsidP="009D6F8D">
            <w:pPr>
              <w:spacing w:line="240" w:lineRule="atLeast"/>
              <w:rPr>
                <w:rFonts w:ascii="Times New Roman" w:hAnsi="Times New Roman"/>
                <w:sz w:val="16"/>
                <w:szCs w:val="16"/>
              </w:rPr>
            </w:pPr>
            <w:r w:rsidRPr="009D6F8D">
              <w:rPr>
                <w:rFonts w:ascii="Times New Roman" w:hAnsi="Times New Roman"/>
                <w:sz w:val="16"/>
                <w:szCs w:val="16"/>
              </w:rPr>
              <w:t>ai -Ⅳ-3</w:t>
            </w:r>
            <w:r w:rsidRPr="009D6F8D">
              <w:rPr>
                <w:rFonts w:ascii="Times New Roman"/>
                <w:sz w:val="16"/>
                <w:szCs w:val="16"/>
              </w:rPr>
              <w:t>透過所學到的科學知識和科學探索的各種方法，解釋自然現象發生的原因，建立科學學習的自信心。</w:t>
            </w:r>
          </w:p>
          <w:p w:rsidR="009D6F8D" w:rsidRPr="009D6F8D" w:rsidRDefault="009D6F8D" w:rsidP="009D6F8D">
            <w:pPr>
              <w:spacing w:line="240" w:lineRule="atLeast"/>
              <w:rPr>
                <w:rFonts w:ascii="Times New Roman" w:hAnsi="Times New Roman"/>
                <w:sz w:val="16"/>
                <w:szCs w:val="16"/>
              </w:rPr>
            </w:pPr>
            <w:r w:rsidRPr="009D6F8D">
              <w:rPr>
                <w:rFonts w:ascii="Times New Roman" w:hAnsi="Times New Roman"/>
                <w:sz w:val="16"/>
                <w:szCs w:val="16"/>
              </w:rPr>
              <w:t>ti-IV-1</w:t>
            </w:r>
            <w:r w:rsidRPr="009D6F8D">
              <w:rPr>
                <w:rFonts w:ascii="Times New Roman"/>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9D6F8D" w:rsidRPr="00C410F5" w:rsidRDefault="009D6F8D" w:rsidP="009D6F8D">
            <w:pPr>
              <w:spacing w:line="240" w:lineRule="atLeast"/>
              <w:rPr>
                <w:rFonts w:ascii="Times New Roman" w:hAnsi="Times New Roman"/>
                <w:sz w:val="16"/>
                <w:szCs w:val="16"/>
              </w:rPr>
            </w:pPr>
            <w:r w:rsidRPr="009D6F8D">
              <w:rPr>
                <w:rFonts w:ascii="Times New Roman" w:hAnsi="Times New Roman"/>
                <w:sz w:val="16"/>
                <w:szCs w:val="16"/>
              </w:rPr>
              <w:t>tr-IV-1</w:t>
            </w:r>
            <w:r w:rsidRPr="009D6F8D">
              <w:rPr>
                <w:rFonts w:ascii="Times New Roman"/>
                <w:sz w:val="16"/>
                <w:szCs w:val="16"/>
              </w:rPr>
              <w:t>能將所習得的知識正確的連結到所觀察到的自然現象及實驗數據，並推論出其中的關聯，進而運用習得的知識來解釋自己論點的正確性。</w:t>
            </w:r>
          </w:p>
          <w:p w:rsidR="009D6F8D" w:rsidRPr="00C410F5" w:rsidRDefault="009D6F8D" w:rsidP="009D6F8D">
            <w:pPr>
              <w:spacing w:line="240" w:lineRule="atLeast"/>
              <w:rPr>
                <w:rFonts w:ascii="Times New Roman" w:hAnsi="Times New Roman"/>
                <w:sz w:val="16"/>
                <w:szCs w:val="16"/>
              </w:rPr>
            </w:pPr>
            <w:r w:rsidRPr="00C410F5">
              <w:rPr>
                <w:rFonts w:ascii="Times New Roman" w:hAnsi="Times New Roman"/>
                <w:sz w:val="16"/>
                <w:szCs w:val="16"/>
              </w:rPr>
              <w:t>tc-IV-1</w:t>
            </w:r>
            <w:r w:rsidRPr="00C410F5">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C410F5" w:rsidRPr="00C410F5" w:rsidRDefault="009D6F8D" w:rsidP="00C410F5">
            <w:pPr>
              <w:spacing w:line="240" w:lineRule="atLeast"/>
              <w:rPr>
                <w:rFonts w:ascii="Times New Roman" w:hAnsi="Times New Roman"/>
                <w:sz w:val="16"/>
                <w:szCs w:val="16"/>
              </w:rPr>
            </w:pPr>
            <w:r w:rsidRPr="00C410F5">
              <w:rPr>
                <w:rFonts w:ascii="Times New Roman" w:hAnsi="Times New Roman"/>
                <w:sz w:val="16"/>
                <w:szCs w:val="16"/>
              </w:rPr>
              <w:t>po-Ⅳ-1</w:t>
            </w:r>
            <w:r w:rsidRPr="00C410F5">
              <w:rPr>
                <w:rFonts w:ascii="Times New Roman" w:hAnsi="Times New Roman"/>
                <w:sz w:val="16"/>
                <w:szCs w:val="16"/>
              </w:rPr>
              <w:t>能從學習活動、日常經驗及科技運用、自然環境、書刊及網路媒體中，進行各種有計畫的觀察，進而能察覺問題。</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pe-Ⅳ-1 </w:t>
            </w:r>
            <w:r w:rsidRPr="00C410F5">
              <w:rPr>
                <w:rFonts w:ascii="Times New Roman" w:hAnsi="Times New Roman"/>
                <w:sz w:val="16"/>
                <w:szCs w:val="16"/>
              </w:rPr>
              <w:t>能辨明多個自變項、應變項並計劃適當次數的測試、預測活動的可能結果。在教師或教科書的指導或說明下，能了解探究的計畫，並進而能根據問題特性、資源（例如：設備、時間）等因素，規劃具有可信度（例如：多次測量等）的探究活動。</w:t>
            </w:r>
          </w:p>
          <w:p w:rsidR="00BF23FE" w:rsidRPr="00BF23FE" w:rsidRDefault="00C410F5" w:rsidP="00C410F5">
            <w:pPr>
              <w:spacing w:line="240" w:lineRule="atLeast"/>
              <w:rPr>
                <w:sz w:val="16"/>
                <w:szCs w:val="16"/>
              </w:rPr>
            </w:pPr>
            <w:r w:rsidRPr="00C410F5">
              <w:rPr>
                <w:rFonts w:ascii="Times New Roman" w:hAnsi="Times New Roman"/>
                <w:sz w:val="16"/>
                <w:szCs w:val="16"/>
              </w:rPr>
              <w:t>ah-Ⅳ-1</w:t>
            </w:r>
            <w:r w:rsidRPr="00C410F5">
              <w:rPr>
                <w:rFonts w:ascii="Times New Roman" w:hAnsi="Times New Roman"/>
                <w:sz w:val="16"/>
                <w:szCs w:val="16"/>
              </w:rPr>
              <w:t>對於有關科學發現的報導甚至權威的解釋（如報章雜誌的報導或書本上的解釋）</w:t>
            </w:r>
            <w:r w:rsidRPr="00C410F5">
              <w:rPr>
                <w:rFonts w:ascii="Times New Roman" w:hAnsi="Times New Roman"/>
                <w:sz w:val="16"/>
                <w:szCs w:val="16"/>
              </w:rPr>
              <w:t xml:space="preserve">  </w:t>
            </w:r>
            <w:r w:rsidRPr="00C410F5">
              <w:rPr>
                <w:rFonts w:ascii="Times New Roman" w:hAnsi="Times New Roman"/>
                <w:sz w:val="16"/>
                <w:szCs w:val="16"/>
              </w:rPr>
              <w:t>能抱持懷疑的態度，評估其推論的證據是否充分且可信賴。</w:t>
            </w:r>
          </w:p>
        </w:tc>
        <w:tc>
          <w:tcPr>
            <w:tcW w:w="3119" w:type="dxa"/>
          </w:tcPr>
          <w:p w:rsidR="009D6F8D" w:rsidRPr="009D6F8D" w:rsidRDefault="009D6F8D" w:rsidP="009D6F8D">
            <w:pPr>
              <w:spacing w:line="240" w:lineRule="atLeast"/>
              <w:rPr>
                <w:rFonts w:ascii="Times New Roman" w:hAnsi="Times New Roman"/>
                <w:sz w:val="16"/>
                <w:szCs w:val="16"/>
              </w:rPr>
            </w:pPr>
            <w:r w:rsidRPr="009D6F8D">
              <w:rPr>
                <w:rFonts w:ascii="Times New Roman" w:hAnsi="Times New Roman"/>
                <w:sz w:val="16"/>
                <w:szCs w:val="16"/>
              </w:rPr>
              <w:t xml:space="preserve">Da-Ⅳ-4 </w:t>
            </w:r>
            <w:r w:rsidRPr="009D6F8D">
              <w:rPr>
                <w:rFonts w:ascii="Times New Roman"/>
                <w:sz w:val="16"/>
                <w:szCs w:val="16"/>
              </w:rPr>
              <w:t>細胞會進行細胞分裂，染色體在分裂過程中會發生變化。</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Ga-Ⅳ-1 </w:t>
            </w:r>
            <w:r w:rsidRPr="00C410F5">
              <w:rPr>
                <w:rFonts w:ascii="Times New Roman" w:hAnsi="Times New Roman"/>
                <w:sz w:val="16"/>
                <w:szCs w:val="16"/>
              </w:rPr>
              <w:t>生物的生殖可分為有性生殖與無性生殖，有性生殖產生的子代其性狀和親代差異較大。</w:t>
            </w:r>
            <w:r w:rsidRPr="00C410F5">
              <w:rPr>
                <w:rFonts w:ascii="Times New Roman" w:hAnsi="Times New Roman"/>
                <w:sz w:val="16"/>
                <w:szCs w:val="16"/>
              </w:rPr>
              <w:t xml:space="preserve"> </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Ma-Ⅳ-1 </w:t>
            </w:r>
            <w:r w:rsidRPr="00C410F5">
              <w:rPr>
                <w:rFonts w:ascii="Times New Roman" w:hAnsi="Times New Roman"/>
                <w:sz w:val="16"/>
                <w:szCs w:val="16"/>
              </w:rPr>
              <w:t>生命科學的進步，有助於解決社會中發生的農業、食品、能源、醫藥，以及環境相關的問題。</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Ma-IV-5 </w:t>
            </w:r>
            <w:r w:rsidRPr="00C410F5">
              <w:rPr>
                <w:rFonts w:ascii="Times New Roman" w:hAnsi="Times New Roman"/>
                <w:sz w:val="16"/>
                <w:szCs w:val="16"/>
              </w:rPr>
              <w:t>各種本土科學知能（含原住民族科學與世界觀）對社會、經濟環境及生態保護之啟示。</w:t>
            </w:r>
          </w:p>
          <w:p w:rsidR="00BF23FE" w:rsidRPr="009D6F8D" w:rsidRDefault="00C410F5" w:rsidP="00C410F5">
            <w:pPr>
              <w:rPr>
                <w:sz w:val="16"/>
                <w:szCs w:val="16"/>
              </w:rPr>
            </w:pPr>
            <w:r w:rsidRPr="00C410F5">
              <w:rPr>
                <w:rFonts w:ascii="Times New Roman" w:hAnsi="Times New Roman"/>
                <w:sz w:val="16"/>
                <w:szCs w:val="16"/>
              </w:rPr>
              <w:t xml:space="preserve">Mb-IV-2 </w:t>
            </w:r>
            <w:r w:rsidRPr="00C410F5">
              <w:rPr>
                <w:rFonts w:ascii="Times New Roman" w:hAnsi="Times New Roman"/>
                <w:sz w:val="16"/>
                <w:szCs w:val="16"/>
              </w:rPr>
              <w:t>科學史上重要發現的過程，以及不同性別、背景、族群者於其中的貢獻。</w:t>
            </w: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0C2A65" w:rsidRDefault="000C2A65" w:rsidP="000C2A65">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0C2A65" w:rsidRDefault="000C2A65" w:rsidP="000C2A65">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0C2A65" w:rsidRDefault="000C2A65" w:rsidP="000C2A6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0C2A65" w:rsidRDefault="000C2A65" w:rsidP="000C2A65">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t>別意涵及人際溝通中的性別問題。</w:t>
            </w:r>
          </w:p>
          <w:p w:rsidR="001B3CB6" w:rsidRDefault="001B3CB6" w:rsidP="001B3CB6">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1B3CB6" w:rsidRDefault="001B3CB6" w:rsidP="001B3CB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1B3CB6" w:rsidRDefault="001B3CB6" w:rsidP="001B3CB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B8177C" w:rsidRDefault="00B8177C" w:rsidP="00B8177C">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B8177C" w:rsidRPr="00102E5F" w:rsidRDefault="00B8177C" w:rsidP="00B8177C">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J1 </w:t>
            </w:r>
            <w:r w:rsidRPr="00102E5F">
              <w:rPr>
                <w:rFonts w:ascii="Times New Roman" w:hint="eastAsia"/>
                <w:sz w:val="16"/>
                <w:szCs w:val="16"/>
              </w:rPr>
              <w:t>分析家庭的發展歷程。</w:t>
            </w:r>
            <w:r w:rsidRPr="00102E5F">
              <w:rPr>
                <w:rFonts w:ascii="Times New Roman" w:hint="eastAsia"/>
                <w:sz w:val="16"/>
                <w:szCs w:val="16"/>
              </w:rPr>
              <w:t xml:space="preserve"> </w:t>
            </w:r>
          </w:p>
          <w:p w:rsidR="00B8177C" w:rsidRPr="00102E5F" w:rsidRDefault="00B8177C" w:rsidP="00B8177C">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J3 </w:t>
            </w:r>
            <w:r w:rsidRPr="00102E5F">
              <w:rPr>
                <w:rFonts w:ascii="Times New Roman" w:hint="eastAsia"/>
                <w:sz w:val="16"/>
                <w:szCs w:val="16"/>
              </w:rPr>
              <w:t>了解人際交往、親密關係的發展，以及溝通與衝突處理。</w:t>
            </w:r>
            <w:r w:rsidRPr="00102E5F">
              <w:rPr>
                <w:rFonts w:ascii="Times New Roman" w:hint="eastAsia"/>
                <w:sz w:val="16"/>
                <w:szCs w:val="16"/>
              </w:rPr>
              <w:t xml:space="preserve"> </w:t>
            </w:r>
          </w:p>
          <w:p w:rsidR="00B8177C" w:rsidRPr="00102E5F" w:rsidRDefault="00B8177C" w:rsidP="00B8177C">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J6 </w:t>
            </w:r>
            <w:r w:rsidRPr="00102E5F">
              <w:rPr>
                <w:rFonts w:ascii="Times New Roman" w:hint="eastAsia"/>
                <w:sz w:val="16"/>
                <w:szCs w:val="16"/>
              </w:rPr>
              <w:t>覺察與實踐青少年在家庭中的角色責任。</w:t>
            </w:r>
            <w:r w:rsidRPr="00102E5F">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lastRenderedPageBreak/>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關懷弱勢的意涵、策略，及其實踐與反思。</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J7 </w:t>
            </w:r>
            <w:r w:rsidRPr="0060676A">
              <w:rPr>
                <w:rFonts w:ascii="Times New Roman" w:hint="eastAsia"/>
                <w:sz w:val="16"/>
                <w:szCs w:val="16"/>
              </w:rPr>
              <w:t>同理分享與多元接納。</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AD2C37" w:rsidRDefault="00AD2C37" w:rsidP="00AD2C37">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J6 </w:t>
            </w:r>
            <w:r w:rsidRPr="0060676A">
              <w:rPr>
                <w:rFonts w:ascii="Times New Roman" w:hint="eastAsia"/>
                <w:sz w:val="16"/>
                <w:szCs w:val="16"/>
              </w:rPr>
              <w:t>察覺知性與感性的衝突，尋求知、情、意、行統整之途徑。</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法治</w:t>
            </w:r>
            <w:r w:rsidRPr="0060676A">
              <w:rPr>
                <w:rFonts w:ascii="Times New Roman"/>
                <w:sz w:val="16"/>
                <w:szCs w:val="16"/>
              </w:rPr>
              <w:t>教育】</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J1 </w:t>
            </w:r>
            <w:r w:rsidRPr="0060676A">
              <w:rPr>
                <w:rFonts w:ascii="Times New Roman" w:hint="eastAsia"/>
                <w:sz w:val="16"/>
                <w:szCs w:val="16"/>
              </w:rPr>
              <w:t>探討平等。</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J2 </w:t>
            </w:r>
            <w:r w:rsidRPr="0060676A">
              <w:rPr>
                <w:rFonts w:ascii="Times New Roman" w:hint="eastAsia"/>
                <w:sz w:val="16"/>
                <w:szCs w:val="16"/>
              </w:rPr>
              <w:t>避免歧視。</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J3 </w:t>
            </w:r>
            <w:r w:rsidRPr="0060676A">
              <w:rPr>
                <w:rFonts w:ascii="Times New Roman" w:hint="eastAsia"/>
                <w:sz w:val="16"/>
                <w:szCs w:val="16"/>
              </w:rPr>
              <w:t>認識法律之意義與制定。</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J4 </w:t>
            </w:r>
            <w:r w:rsidRPr="0060676A">
              <w:rPr>
                <w:rFonts w:ascii="Times New Roman" w:hint="eastAsia"/>
                <w:sz w:val="16"/>
                <w:szCs w:val="16"/>
              </w:rPr>
              <w:t>理解規範國家強制力之重要性。</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lastRenderedPageBreak/>
              <w:t>法</w:t>
            </w:r>
            <w:r w:rsidRPr="0060676A">
              <w:rPr>
                <w:rFonts w:ascii="Times New Roman" w:hint="eastAsia"/>
                <w:sz w:val="16"/>
                <w:szCs w:val="16"/>
              </w:rPr>
              <w:t xml:space="preserve"> J7 </w:t>
            </w:r>
            <w:r w:rsidRPr="0060676A">
              <w:rPr>
                <w:rFonts w:ascii="Times New Roman" w:hint="eastAsia"/>
                <w:sz w:val="16"/>
                <w:szCs w:val="16"/>
              </w:rPr>
              <w:t>理解少年的法律地位。</w:t>
            </w:r>
            <w:r w:rsidRPr="0060676A">
              <w:rPr>
                <w:rFonts w:ascii="Times New Roman" w:hint="eastAsia"/>
                <w:sz w:val="16"/>
                <w:szCs w:val="16"/>
              </w:rPr>
              <w:t xml:space="preserve"> </w:t>
            </w:r>
          </w:p>
          <w:p w:rsidR="00BF23FE" w:rsidRDefault="00AD2C37" w:rsidP="00AD2C37">
            <w:pPr>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J9 </w:t>
            </w:r>
            <w:r w:rsidRPr="0060676A">
              <w:rPr>
                <w:rFonts w:ascii="Times New Roman" w:hint="eastAsia"/>
                <w:sz w:val="16"/>
                <w:szCs w:val="16"/>
              </w:rPr>
              <w:t>進行學生權利與校園法律之初探。</w:t>
            </w:r>
          </w:p>
          <w:p w:rsidR="00AD2C37" w:rsidRDefault="00AD2C37" w:rsidP="00AD2C37">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資訊</w:t>
            </w:r>
            <w:r w:rsidRPr="0060676A">
              <w:rPr>
                <w:rFonts w:ascii="Times New Roman"/>
                <w:sz w:val="16"/>
                <w:szCs w:val="16"/>
              </w:rPr>
              <w:t>教育】</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E2 </w:t>
            </w:r>
            <w:r w:rsidRPr="0060676A">
              <w:rPr>
                <w:rFonts w:ascii="Times New Roman" w:hint="eastAsia"/>
                <w:sz w:val="16"/>
                <w:szCs w:val="16"/>
              </w:rPr>
              <w:t>使用資訊科技解決生活中簡單的問題。</w:t>
            </w:r>
            <w:r w:rsidRPr="0060676A">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E12 </w:t>
            </w:r>
            <w:r w:rsidRPr="0060676A">
              <w:rPr>
                <w:rFonts w:ascii="Times New Roman" w:hint="eastAsia"/>
                <w:sz w:val="16"/>
                <w:szCs w:val="16"/>
              </w:rPr>
              <w:t>了解並遵守資訊倫理與使用資訊科技的相關規範。</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AD2C37" w:rsidRPr="0060676A" w:rsidRDefault="00AD2C37" w:rsidP="00AD2C37">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J1 </w:t>
            </w:r>
            <w:r w:rsidRPr="0060676A">
              <w:rPr>
                <w:rFonts w:ascii="Times New Roman" w:hint="eastAsia"/>
                <w:sz w:val="16"/>
                <w:szCs w:val="16"/>
              </w:rPr>
              <w:t>了解生涯規劃的意義與功能。</w:t>
            </w:r>
            <w:r w:rsidRPr="0060676A">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具備生涯規劃的知識與概念。</w:t>
            </w:r>
          </w:p>
          <w:p w:rsidR="00AD2C37" w:rsidRPr="00CD538B" w:rsidRDefault="00AD2C37" w:rsidP="00AD2C37">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J5 </w:t>
            </w:r>
            <w:r w:rsidRPr="00CD538B">
              <w:rPr>
                <w:rFonts w:ascii="Times New Roman" w:hint="eastAsia"/>
                <w:sz w:val="16"/>
                <w:szCs w:val="16"/>
              </w:rPr>
              <w:t>探索性別與生涯規劃的關係。</w:t>
            </w:r>
            <w:r w:rsidRPr="00CD538B">
              <w:rPr>
                <w:rFonts w:ascii="Times New Roman" w:hint="eastAsia"/>
                <w:sz w:val="16"/>
                <w:szCs w:val="16"/>
              </w:rPr>
              <w:t xml:space="preserve"> </w:t>
            </w:r>
          </w:p>
          <w:p w:rsidR="00AD2C37" w:rsidRPr="0060676A" w:rsidRDefault="00AD2C37" w:rsidP="00AD2C37">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J6 </w:t>
            </w:r>
            <w:r w:rsidRPr="00CD538B">
              <w:rPr>
                <w:rFonts w:ascii="Times New Roman" w:hint="eastAsia"/>
                <w:sz w:val="16"/>
                <w:szCs w:val="16"/>
              </w:rPr>
              <w:t>建立對於未來生涯的願景。</w:t>
            </w:r>
            <w:r w:rsidRPr="00CD538B">
              <w:rPr>
                <w:rFonts w:ascii="Times New Roman" w:hint="eastAsia"/>
                <w:sz w:val="16"/>
                <w:szCs w:val="16"/>
              </w:rPr>
              <w:t xml:space="preserve"> </w:t>
            </w:r>
          </w:p>
          <w:p w:rsidR="00AD2C37" w:rsidRPr="00CD538B" w:rsidRDefault="00AD2C37" w:rsidP="00AD2C37">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J11 </w:t>
            </w:r>
            <w:r w:rsidRPr="00CD538B">
              <w:rPr>
                <w:rFonts w:ascii="Times New Roman" w:hint="eastAsia"/>
                <w:sz w:val="16"/>
                <w:szCs w:val="16"/>
              </w:rPr>
              <w:t>分析影響個人生涯決定的因素。</w:t>
            </w:r>
            <w:r w:rsidRPr="00CD538B">
              <w:rPr>
                <w:rFonts w:ascii="Times New Roman" w:hint="eastAsia"/>
                <w:sz w:val="16"/>
                <w:szCs w:val="16"/>
              </w:rPr>
              <w:t xml:space="preserve"> </w:t>
            </w:r>
          </w:p>
          <w:p w:rsidR="00AD2C37" w:rsidRDefault="00AD2C37" w:rsidP="00AD2C37">
            <w:pPr>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J14 </w:t>
            </w:r>
            <w:r w:rsidRPr="00CD538B">
              <w:rPr>
                <w:rFonts w:ascii="Times New Roman" w:hint="eastAsia"/>
                <w:sz w:val="16"/>
                <w:szCs w:val="16"/>
              </w:rPr>
              <w:t>培養並涵化道德倫理意義於日常生活。</w:t>
            </w:r>
          </w:p>
          <w:p w:rsidR="00AD2C37" w:rsidRDefault="00AD2C37" w:rsidP="00AD2C37">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AD2C37" w:rsidRDefault="00AD2C37" w:rsidP="00AD2C37">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AD2C37" w:rsidRPr="00CD538B" w:rsidRDefault="00AD2C37" w:rsidP="00AD2C37">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w:t>
            </w:r>
            <w:r w:rsidRPr="00CD538B">
              <w:rPr>
                <w:rFonts w:ascii="Times New Roman" w:hint="eastAsia"/>
                <w:sz w:val="16"/>
                <w:szCs w:val="16"/>
              </w:rPr>
              <w:lastRenderedPageBreak/>
              <w:t>文本。</w:t>
            </w:r>
            <w:r w:rsidRPr="00CD538B">
              <w:rPr>
                <w:rFonts w:ascii="Times New Roman" w:hint="eastAsia"/>
                <w:sz w:val="16"/>
                <w:szCs w:val="16"/>
              </w:rPr>
              <w:t xml:space="preserve"> </w:t>
            </w:r>
          </w:p>
          <w:p w:rsidR="00AD2C37" w:rsidRPr="00CD538B" w:rsidRDefault="00AD2C37" w:rsidP="00AD2C37">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AD2C37" w:rsidRDefault="00AD2C37" w:rsidP="00AD2C37">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p>
          <w:p w:rsidR="00FD7570" w:rsidRDefault="00FD7570" w:rsidP="00FD7570">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FD7570" w:rsidRPr="00CD538B"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J1 </w:t>
            </w:r>
            <w:r w:rsidRPr="00CD538B">
              <w:rPr>
                <w:rFonts w:ascii="Times New Roman" w:hint="eastAsia"/>
                <w:sz w:val="16"/>
                <w:szCs w:val="16"/>
              </w:rPr>
              <w:t>理解國家發展和全球之關連性。</w:t>
            </w:r>
            <w:r w:rsidRPr="00CD538B">
              <w:rPr>
                <w:rFonts w:ascii="Times New Roman" w:hint="eastAsia"/>
                <w:sz w:val="16"/>
                <w:szCs w:val="16"/>
              </w:rPr>
              <w:t xml:space="preserve"> </w:t>
            </w:r>
          </w:p>
          <w:p w:rsidR="00FD7570"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J2 </w:t>
            </w:r>
            <w:r w:rsidRPr="00CD538B">
              <w:rPr>
                <w:rFonts w:ascii="Times New Roman" w:hint="eastAsia"/>
                <w:sz w:val="16"/>
                <w:szCs w:val="16"/>
              </w:rPr>
              <w:t>具備國際視野的國家意識。</w:t>
            </w:r>
            <w:r w:rsidRPr="00CD538B">
              <w:rPr>
                <w:rFonts w:ascii="Times New Roman" w:hint="eastAsia"/>
                <w:sz w:val="16"/>
                <w:szCs w:val="16"/>
              </w:rPr>
              <w:t xml:space="preserve"> </w:t>
            </w:r>
          </w:p>
          <w:p w:rsidR="00FD7570" w:rsidRPr="00CD538B"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J3 </w:t>
            </w:r>
            <w:r w:rsidRPr="00CD538B">
              <w:rPr>
                <w:rFonts w:ascii="Times New Roman" w:hint="eastAsia"/>
                <w:sz w:val="16"/>
                <w:szCs w:val="16"/>
              </w:rPr>
              <w:t>了解我國與全球議題之關連性。</w:t>
            </w:r>
            <w:r w:rsidRPr="00CD538B">
              <w:rPr>
                <w:rFonts w:ascii="Times New Roman" w:hint="eastAsia"/>
                <w:sz w:val="16"/>
                <w:szCs w:val="16"/>
              </w:rPr>
              <w:t xml:space="preserve"> </w:t>
            </w:r>
          </w:p>
          <w:p w:rsidR="00FD7570"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FD7570" w:rsidRPr="00CD538B"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J5 </w:t>
            </w:r>
            <w:r w:rsidRPr="00CD538B">
              <w:rPr>
                <w:rFonts w:ascii="Times New Roman" w:hint="eastAsia"/>
                <w:sz w:val="16"/>
                <w:szCs w:val="16"/>
              </w:rPr>
              <w:t>檢視個人在全球競爭與合作中可以扮演的角色。</w:t>
            </w:r>
            <w:r w:rsidRPr="00CD538B">
              <w:rPr>
                <w:rFonts w:ascii="Times New Roman" w:hint="eastAsia"/>
                <w:sz w:val="16"/>
                <w:szCs w:val="16"/>
              </w:rPr>
              <w:t xml:space="preserve"> </w:t>
            </w:r>
          </w:p>
          <w:p w:rsidR="00FD7570"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J7 </w:t>
            </w:r>
            <w:r w:rsidRPr="00CD538B">
              <w:rPr>
                <w:rFonts w:ascii="Times New Roman" w:hint="eastAsia"/>
                <w:sz w:val="16"/>
                <w:szCs w:val="16"/>
              </w:rPr>
              <w:t>察覺偏見與歧視對全球競合之影響。</w:t>
            </w:r>
          </w:p>
          <w:p w:rsidR="00FD7570" w:rsidRPr="00CD538B" w:rsidRDefault="00FD7570" w:rsidP="00FD757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p w:rsidR="00FD7570" w:rsidRPr="00B8177C" w:rsidRDefault="00FD7570" w:rsidP="00FD7570">
            <w:pPr>
              <w:spacing w:line="0" w:lineRule="atLeast"/>
              <w:rPr>
                <w:sz w:val="16"/>
                <w:szCs w:val="16"/>
              </w:rPr>
            </w:pPr>
            <w:r w:rsidRPr="00CD538B">
              <w:rPr>
                <w:rFonts w:ascii="Times New Roman" w:hint="eastAsia"/>
                <w:sz w:val="16"/>
                <w:szCs w:val="16"/>
              </w:rPr>
              <w:t>國</w:t>
            </w:r>
            <w:r w:rsidRPr="00CD538B">
              <w:rPr>
                <w:rFonts w:ascii="Times New Roman" w:hint="eastAsia"/>
                <w:sz w:val="16"/>
                <w:szCs w:val="16"/>
              </w:rPr>
              <w:t xml:space="preserve"> J9 </w:t>
            </w:r>
            <w:r w:rsidRPr="00CD538B">
              <w:rPr>
                <w:rFonts w:ascii="Times New Roman" w:hint="eastAsia"/>
                <w:sz w:val="16"/>
                <w:szCs w:val="16"/>
              </w:rPr>
              <w:t>尊重與維護不同文化群體的人權與尊嚴。</w:t>
            </w:r>
            <w:r w:rsidRPr="00CD538B">
              <w:rPr>
                <w:rFonts w:ascii="Times New Roman" w:hint="eastAsia"/>
                <w:sz w:val="16"/>
                <w:szCs w:val="16"/>
              </w:rPr>
              <w:t xml:space="preserve"> </w:t>
            </w:r>
          </w:p>
        </w:tc>
        <w:tc>
          <w:tcPr>
            <w:tcW w:w="1276" w:type="dxa"/>
          </w:tcPr>
          <w:p w:rsidR="00BF23FE" w:rsidRPr="00BF23FE" w:rsidRDefault="00BF23FE" w:rsidP="00C6588A">
            <w:pPr>
              <w:spacing w:line="0" w:lineRule="atLeast"/>
              <w:rPr>
                <w:sz w:val="16"/>
                <w:szCs w:val="16"/>
              </w:rPr>
            </w:pPr>
            <w:r w:rsidRPr="00BF23FE">
              <w:rPr>
                <w:rFonts w:ascii="Times New Roman" w:hAnsi="新細明體"/>
                <w:sz w:val="16"/>
                <w:szCs w:val="16"/>
              </w:rPr>
              <w:lastRenderedPageBreak/>
              <w:t>教學錄影帶或光碟。投影機</w:t>
            </w:r>
            <w:r w:rsidRPr="00BF23FE">
              <w:rPr>
                <w:rFonts w:ascii="Times New Roman" w:hAnsi="新細明體" w:hint="eastAsia"/>
                <w:sz w:val="16"/>
                <w:szCs w:val="16"/>
              </w:rPr>
              <w:t>、</w:t>
            </w:r>
            <w:r w:rsidRPr="00BF23FE">
              <w:rPr>
                <w:rFonts w:ascii="Times New Roman" w:hAnsi="新細明體"/>
                <w:sz w:val="16"/>
                <w:szCs w:val="16"/>
              </w:rPr>
              <w:t>投影片。甘藷、落地生根、萬年青等實材或圖片。</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720"/>
          <w:jc w:val="center"/>
        </w:trPr>
        <w:tc>
          <w:tcPr>
            <w:tcW w:w="1295" w:type="dxa"/>
            <w:vMerge/>
            <w:tcMar>
              <w:left w:w="28" w:type="dxa"/>
              <w:right w:w="28" w:type="dxa"/>
            </w:tcMar>
          </w:tcPr>
          <w:p w:rsidR="00BF23FE" w:rsidRPr="00447917" w:rsidRDefault="00BF23FE" w:rsidP="00F03FDF">
            <w:pPr>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r w:rsidRPr="00D9659A">
              <w:rPr>
                <w:rFonts w:ascii="標楷體" w:eastAsia="標楷體" w:hAnsi="標楷體" w:hint="eastAsia"/>
                <w:sz w:val="20"/>
                <w:szCs w:val="20"/>
              </w:rPr>
              <w:t>2</w:t>
            </w:r>
            <w:r w:rsidRPr="00D9659A">
              <w:rPr>
                <w:rFonts w:ascii="標楷體" w:eastAsia="標楷體" w:hAnsi="標楷體" w:hint="eastAsia"/>
                <w:sz w:val="20"/>
                <w:szCs w:val="20"/>
                <w:lang w:eastAsia="zh-HK"/>
              </w:rPr>
              <w:t>週</w:t>
            </w:r>
          </w:p>
        </w:tc>
        <w:tc>
          <w:tcPr>
            <w:tcW w:w="1134" w:type="dxa"/>
          </w:tcPr>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第一章：新生命的誕生</w:t>
            </w:r>
          </w:p>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1-3</w:t>
            </w:r>
            <w:r w:rsidRPr="00BF23FE">
              <w:rPr>
                <w:rFonts w:ascii="Times New Roman" w:hint="eastAsia"/>
                <w:sz w:val="16"/>
                <w:szCs w:val="16"/>
              </w:rPr>
              <w:t>有性生殖</w:t>
            </w:r>
            <w:r w:rsidRPr="00BF23FE">
              <w:rPr>
                <w:rFonts w:ascii="Times New Roman" w:hint="eastAsia"/>
                <w:sz w:val="16"/>
                <w:szCs w:val="16"/>
              </w:rPr>
              <w:t>(3)</w:t>
            </w:r>
          </w:p>
        </w:tc>
        <w:tc>
          <w:tcPr>
            <w:tcW w:w="3402" w:type="dxa"/>
          </w:tcPr>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po-Ⅳ-1</w:t>
            </w:r>
            <w:r w:rsidRPr="00C410F5">
              <w:rPr>
                <w:rFonts w:ascii="Times New Roman" w:hAnsi="Times New Roman"/>
                <w:sz w:val="16"/>
                <w:szCs w:val="16"/>
              </w:rPr>
              <w:t>能從學習活動、日常經驗及科技運用、自然環境、書刊及網路媒體中，進行各種有計畫的觀察，進而能察覺問題。</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pa-Ⅳ-1 </w:t>
            </w:r>
            <w:r w:rsidRPr="00C410F5">
              <w:rPr>
                <w:rFonts w:ascii="Times New Roman" w:hAnsi="Times New Roman"/>
                <w:sz w:val="16"/>
                <w:szCs w:val="16"/>
              </w:rPr>
              <w:t>能分析歸納、製作圖表、使用資訊及數學等方法，整理資訊或數據。</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pa-Ⅳ-2</w:t>
            </w:r>
            <w:r w:rsidRPr="00C410F5">
              <w:rPr>
                <w:rFonts w:ascii="Times New Roman" w:hAnsi="Times New Roman"/>
                <w:sz w:val="16"/>
                <w:szCs w:val="16"/>
              </w:rPr>
              <w:t>能運用科學原理、思考智能、數學等方法，從（所得的）資訊或數據，形成解釋、發</w:t>
            </w:r>
            <w:r w:rsidRPr="00C410F5">
              <w:rPr>
                <w:rFonts w:ascii="Times New Roman" w:hAnsi="Times New Roman"/>
                <w:sz w:val="16"/>
                <w:szCs w:val="16"/>
              </w:rPr>
              <w:lastRenderedPageBreak/>
              <w:t>現新知、獲知因果關係、解決問題或是發現新的問題。並能將自己的探究結果和同學的結果或其他相關的資訊比較對照，相互檢核，確認結果。</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pc-Ⅳ-1</w:t>
            </w:r>
            <w:r w:rsidRPr="00C410F5">
              <w:rPr>
                <w:rFonts w:ascii="Times New Roman" w:hAns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pc-Ⅳ-2 </w:t>
            </w:r>
            <w:r w:rsidRPr="00C410F5">
              <w:rPr>
                <w:rFonts w:ascii="Times New Roman" w:hAnsi="Times New Roman"/>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ai-Ⅳ-1</w:t>
            </w:r>
            <w:r w:rsidRPr="00C410F5">
              <w:rPr>
                <w:rFonts w:ascii="Times New Roman" w:hAnsi="Times New Roman"/>
                <w:sz w:val="16"/>
                <w:szCs w:val="16"/>
              </w:rPr>
              <w:t>動手實作解決問題或驗證自己想法，而獲得成就感。</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ai -Ⅳ-2 </w:t>
            </w:r>
            <w:r w:rsidRPr="00C410F5">
              <w:rPr>
                <w:rFonts w:ascii="Times New Roman" w:hAnsi="Times New Roman"/>
                <w:sz w:val="16"/>
                <w:szCs w:val="16"/>
              </w:rPr>
              <w:t>透過與同儕的討論，分享科學發現的樂趣。</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ai -Ⅳ-3</w:t>
            </w:r>
            <w:r w:rsidRPr="00C410F5">
              <w:rPr>
                <w:rFonts w:ascii="Times New Roman" w:hAnsi="Times New Roman"/>
                <w:sz w:val="16"/>
                <w:szCs w:val="16"/>
              </w:rPr>
              <w:t>透過所學到的科學知識和科學探索的各種方法，解釋自然現象發生的原因，建立科學學習的自信心。</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ah-Ⅳ-1</w:t>
            </w:r>
            <w:r w:rsidRPr="00C410F5">
              <w:rPr>
                <w:rFonts w:ascii="Times New Roman" w:hAnsi="Times New Roman"/>
                <w:sz w:val="16"/>
                <w:szCs w:val="16"/>
              </w:rPr>
              <w:t>對於有關科學發現的報導甚至權威的解釋（如報章雜誌的報導或書本上的解釋）</w:t>
            </w:r>
            <w:r w:rsidRPr="00C410F5">
              <w:rPr>
                <w:rFonts w:ascii="Times New Roman" w:hAnsi="Times New Roman"/>
                <w:sz w:val="16"/>
                <w:szCs w:val="16"/>
              </w:rPr>
              <w:t xml:space="preserve">  </w:t>
            </w:r>
            <w:r w:rsidRPr="00C410F5">
              <w:rPr>
                <w:rFonts w:ascii="Times New Roman" w:hAnsi="Times New Roman"/>
                <w:sz w:val="16"/>
                <w:szCs w:val="16"/>
              </w:rPr>
              <w:t>能抱持懷疑的態度，評估其推論的證據是否充分且可信賴。</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ah -Ⅳ-2 </w:t>
            </w:r>
            <w:r w:rsidRPr="00C410F5">
              <w:rPr>
                <w:rFonts w:ascii="Times New Roman" w:hAnsi="Times New Roman"/>
                <w:sz w:val="16"/>
                <w:szCs w:val="16"/>
              </w:rPr>
              <w:t>應用所學到的科學知識與科學探究方法幫助自己做出最佳的決定。</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tr-IV-1</w:t>
            </w:r>
            <w:r w:rsidRPr="00C410F5">
              <w:rPr>
                <w:rFonts w:ascii="Times New Roman" w:hAnsi="Times New Roman"/>
                <w:sz w:val="16"/>
                <w:szCs w:val="16"/>
              </w:rPr>
              <w:t>能將所習得的知識正確的連結到所觀察到的自然現象及實驗數據，並推論出其中的關聯，進而運用習得的知識來解釋自己論點的正確性。</w:t>
            </w:r>
          </w:p>
          <w:p w:rsidR="00BF23FE"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tc-IV-1</w:t>
            </w:r>
            <w:r w:rsidRPr="00C410F5">
              <w:rPr>
                <w:rFonts w:ascii="Times New Roman" w:hAnsi="Times New Roman"/>
                <w:sz w:val="16"/>
                <w:szCs w:val="16"/>
              </w:rPr>
              <w:t>能依據已知的自然科學知識與概念，對自己蒐集與分類的科學數據，抱持合理的懷疑態度，並對他人的資訊或報告，提出自己的看法或解釋。</w:t>
            </w:r>
          </w:p>
        </w:tc>
        <w:tc>
          <w:tcPr>
            <w:tcW w:w="3119" w:type="dxa"/>
          </w:tcPr>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lastRenderedPageBreak/>
              <w:t xml:space="preserve">Da-Ⅳ-4 </w:t>
            </w:r>
            <w:r w:rsidRPr="00C410F5">
              <w:rPr>
                <w:rFonts w:ascii="Times New Roman" w:hAnsi="Times New Roman"/>
                <w:sz w:val="16"/>
                <w:szCs w:val="16"/>
              </w:rPr>
              <w:t>細胞會進行細胞分裂，染色體在分裂過程中會發生變化。</w:t>
            </w:r>
            <w:r w:rsidRPr="00C410F5">
              <w:rPr>
                <w:rFonts w:ascii="Times New Roman" w:hAnsi="Times New Roman"/>
                <w:sz w:val="16"/>
                <w:szCs w:val="16"/>
              </w:rPr>
              <w:t xml:space="preserve"> </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Db-Ⅳ-4 </w:t>
            </w:r>
            <w:r w:rsidRPr="00C410F5">
              <w:rPr>
                <w:rFonts w:ascii="Times New Roman" w:hAnsi="Times New Roman"/>
                <w:sz w:val="16"/>
                <w:szCs w:val="16"/>
              </w:rPr>
              <w:t>生殖系統（以人體為例）能產生配子進行有性生殖，並且有分泌激素的功能。</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Db-Ⅳ-7 </w:t>
            </w:r>
            <w:r w:rsidRPr="00C410F5">
              <w:rPr>
                <w:rFonts w:ascii="Times New Roman" w:hAnsi="Times New Roman"/>
                <w:sz w:val="16"/>
                <w:szCs w:val="16"/>
              </w:rPr>
              <w:t>花的構造中，雄蕊的花藥可產生花粉粒，花粉粒內有精細胞；雌蕊的子房</w:t>
            </w:r>
            <w:r w:rsidRPr="00C410F5">
              <w:rPr>
                <w:rFonts w:ascii="Times New Roman" w:hAnsi="Times New Roman"/>
                <w:sz w:val="16"/>
                <w:szCs w:val="16"/>
              </w:rPr>
              <w:lastRenderedPageBreak/>
              <w:t>內有胚珠，胚珠內有卵細胞。</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Ga-Ⅳ-1 </w:t>
            </w:r>
            <w:r w:rsidRPr="00C410F5">
              <w:rPr>
                <w:rFonts w:ascii="Times New Roman" w:hAnsi="Times New Roman"/>
                <w:sz w:val="16"/>
                <w:szCs w:val="16"/>
              </w:rPr>
              <w:t>生物的生殖可分為有性生殖與無性生殖，有性生殖產生的子代其性狀和親代差異較大。</w:t>
            </w:r>
          </w:p>
          <w:p w:rsidR="00BF23FE" w:rsidRPr="00BF23FE" w:rsidRDefault="00C410F5" w:rsidP="00C410F5">
            <w:pPr>
              <w:spacing w:line="240" w:lineRule="atLeast"/>
              <w:rPr>
                <w:sz w:val="16"/>
                <w:szCs w:val="16"/>
              </w:rPr>
            </w:pPr>
            <w:r w:rsidRPr="00C410F5">
              <w:rPr>
                <w:rFonts w:ascii="Times New Roman" w:hAnsi="Times New Roman"/>
                <w:sz w:val="16"/>
                <w:szCs w:val="16"/>
              </w:rPr>
              <w:t xml:space="preserve">Mb-IV-2 </w:t>
            </w:r>
            <w:r w:rsidRPr="00C410F5">
              <w:rPr>
                <w:rFonts w:ascii="Times New Roman" w:hAnsi="Times New Roman"/>
                <w:sz w:val="16"/>
                <w:szCs w:val="16"/>
              </w:rPr>
              <w:t>科學史上重要發現的過程，以及不同性別、背景、族群者於其中的貢獻。</w:t>
            </w:r>
          </w:p>
        </w:tc>
        <w:tc>
          <w:tcPr>
            <w:tcW w:w="425" w:type="dxa"/>
          </w:tcPr>
          <w:p w:rsidR="00BF23FE" w:rsidRPr="00BF23FE" w:rsidRDefault="00BF23FE">
            <w:pPr>
              <w:rPr>
                <w:sz w:val="16"/>
                <w:szCs w:val="16"/>
              </w:rPr>
            </w:pPr>
            <w:r w:rsidRPr="00BF23FE">
              <w:rPr>
                <w:rFonts w:hint="eastAsia"/>
                <w:sz w:val="16"/>
                <w:szCs w:val="16"/>
              </w:rPr>
              <w:lastRenderedPageBreak/>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FD7570" w:rsidRDefault="00FD7570" w:rsidP="00FD7570">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FD7570" w:rsidRDefault="00FD7570" w:rsidP="00FD7570">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w:t>
            </w:r>
            <w:r w:rsidRPr="00077074">
              <w:rPr>
                <w:rFonts w:ascii="Times New Roman" w:hint="eastAsia"/>
                <w:sz w:val="16"/>
                <w:szCs w:val="16"/>
              </w:rPr>
              <w:lastRenderedPageBreak/>
              <w:t>體意象的性別迷思。</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t>別意涵及人際溝通中的性別問題。</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J7 </w:t>
            </w:r>
            <w:r w:rsidRPr="00077074">
              <w:rPr>
                <w:rFonts w:ascii="Times New Roman" w:hint="eastAsia"/>
                <w:sz w:val="16"/>
                <w:szCs w:val="16"/>
              </w:rPr>
              <w:t>解析各種媒體所傳遞的性別迷思、偏見與歧視。</w:t>
            </w:r>
          </w:p>
          <w:p w:rsidR="00FD7570" w:rsidRDefault="00FD7570" w:rsidP="00FD757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J9 </w:t>
            </w:r>
            <w:r w:rsidRPr="00077074">
              <w:rPr>
                <w:rFonts w:ascii="Times New Roman" w:hint="eastAsia"/>
                <w:sz w:val="16"/>
                <w:szCs w:val="16"/>
              </w:rPr>
              <w:t>認識性別權益相關法律與性別平等運動的楷模，具備關懷性別少數的態度。</w:t>
            </w:r>
          </w:p>
          <w:p w:rsidR="00FD7570" w:rsidRDefault="00FD7570" w:rsidP="00FD7570">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J11 </w:t>
            </w:r>
            <w:r w:rsidRPr="00FA6FD4">
              <w:rPr>
                <w:rFonts w:ascii="Times New Roman" w:hint="eastAsia"/>
                <w:sz w:val="16"/>
                <w:szCs w:val="16"/>
              </w:rPr>
              <w:t>去除性別刻板與性別偏見的情感表達與溝通，具備與他人平等互動的能力。</w:t>
            </w:r>
          </w:p>
          <w:p w:rsidR="00FD7570" w:rsidRDefault="00FD7570" w:rsidP="00FD7570">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J12 </w:t>
            </w:r>
            <w:r w:rsidRPr="00FA6FD4">
              <w:rPr>
                <w:rFonts w:ascii="Times New Roman" w:hint="eastAsia"/>
                <w:sz w:val="16"/>
                <w:szCs w:val="16"/>
              </w:rPr>
              <w:t>省思與他人的性別權力關係，促進平等與良好的互動。</w:t>
            </w:r>
          </w:p>
          <w:p w:rsidR="00FD7570" w:rsidRDefault="00FD7570" w:rsidP="00FD7570">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J13 </w:t>
            </w:r>
            <w:r w:rsidRPr="00FA6FD4">
              <w:rPr>
                <w:rFonts w:ascii="Times New Roman" w:hint="eastAsia"/>
                <w:sz w:val="16"/>
                <w:szCs w:val="16"/>
              </w:rPr>
              <w:t>了解多元家庭型態的性別意涵。</w:t>
            </w:r>
          </w:p>
          <w:p w:rsidR="00BF23FE" w:rsidRDefault="00FD7570" w:rsidP="00FD7570">
            <w:pPr>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J14 </w:t>
            </w:r>
            <w:r w:rsidRPr="00FA6FD4">
              <w:rPr>
                <w:rFonts w:ascii="Times New Roman" w:hint="eastAsia"/>
                <w:sz w:val="16"/>
                <w:szCs w:val="16"/>
              </w:rPr>
              <w:t>認識社</w:t>
            </w:r>
            <w:r w:rsidRPr="00FA6FD4">
              <w:rPr>
                <w:rFonts w:ascii="Times New Roman" w:hint="eastAsia"/>
                <w:sz w:val="16"/>
                <w:szCs w:val="16"/>
              </w:rPr>
              <w:lastRenderedPageBreak/>
              <w:t>會中性別、種族與階級的權力結構關係。</w:t>
            </w:r>
          </w:p>
          <w:p w:rsidR="00FD7570" w:rsidRDefault="00FD7570" w:rsidP="00FD7570">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FD7570" w:rsidRDefault="00FD7570" w:rsidP="00FD757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FD7570" w:rsidRDefault="00FD7570" w:rsidP="00FD757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探索各種利益可能發生的衝突，並了解如何運用民主審議方式及正當的程序，以形成公共規則，落實平等自由之保障。</w:t>
            </w:r>
          </w:p>
          <w:p w:rsidR="00FD7570" w:rsidRPr="00102E5F" w:rsidRDefault="00FD7570" w:rsidP="00FD757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FD7570" w:rsidRDefault="00FD7570" w:rsidP="00FD757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FD7570" w:rsidRPr="00102E5F" w:rsidRDefault="00FD7570" w:rsidP="00FD757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FD7570" w:rsidRPr="00102E5F" w:rsidRDefault="00FD7570" w:rsidP="00FD757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了解人身自由權，並具有自我保護的知能。</w:t>
            </w:r>
          </w:p>
          <w:p w:rsidR="007F7C55" w:rsidRDefault="007F7C55" w:rsidP="007F7C55">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7F7C55" w:rsidRPr="00102E5F" w:rsidRDefault="007F7C55" w:rsidP="007F7C55">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J1 </w:t>
            </w:r>
            <w:r w:rsidRPr="00102E5F">
              <w:rPr>
                <w:rFonts w:ascii="Times New Roman" w:hint="eastAsia"/>
                <w:sz w:val="16"/>
                <w:szCs w:val="16"/>
              </w:rPr>
              <w:t>分析家庭的發展歷程。</w:t>
            </w:r>
            <w:r w:rsidRPr="00102E5F">
              <w:rPr>
                <w:rFonts w:ascii="Times New Roman" w:hint="eastAsia"/>
                <w:sz w:val="16"/>
                <w:szCs w:val="16"/>
              </w:rPr>
              <w:t xml:space="preserve"> </w:t>
            </w:r>
          </w:p>
          <w:p w:rsidR="007F7C55" w:rsidRPr="00102E5F" w:rsidRDefault="007F7C55" w:rsidP="007F7C55">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J3 </w:t>
            </w:r>
            <w:r w:rsidRPr="00102E5F">
              <w:rPr>
                <w:rFonts w:ascii="Times New Roman" w:hint="eastAsia"/>
                <w:sz w:val="16"/>
                <w:szCs w:val="16"/>
              </w:rPr>
              <w:t>了解人際交往、親密關係的發展，以及溝通與衝突處理。</w:t>
            </w:r>
            <w:r w:rsidRPr="00102E5F">
              <w:rPr>
                <w:rFonts w:ascii="Times New Roman" w:hint="eastAsia"/>
                <w:sz w:val="16"/>
                <w:szCs w:val="16"/>
              </w:rPr>
              <w:t xml:space="preserve"> </w:t>
            </w:r>
          </w:p>
          <w:p w:rsidR="007F7C55" w:rsidRPr="00102E5F" w:rsidRDefault="007F7C55" w:rsidP="007F7C55">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J4 </w:t>
            </w:r>
            <w:r w:rsidRPr="00102E5F">
              <w:rPr>
                <w:rFonts w:ascii="Times New Roman" w:hint="eastAsia"/>
                <w:sz w:val="16"/>
                <w:szCs w:val="16"/>
              </w:rPr>
              <w:t>探討約會、婚姻與家庭建立的歷程。</w:t>
            </w:r>
          </w:p>
          <w:p w:rsidR="007F7C55" w:rsidRPr="00102E5F" w:rsidRDefault="007F7C55" w:rsidP="007F7C55">
            <w:pPr>
              <w:spacing w:line="0" w:lineRule="atLeast"/>
              <w:rPr>
                <w:rFonts w:ascii="Times New Roman"/>
                <w:sz w:val="16"/>
                <w:szCs w:val="16"/>
              </w:rPr>
            </w:pPr>
            <w:r w:rsidRPr="00102E5F">
              <w:rPr>
                <w:rFonts w:ascii="Times New Roman" w:hint="eastAsia"/>
                <w:sz w:val="16"/>
                <w:szCs w:val="16"/>
              </w:rPr>
              <w:lastRenderedPageBreak/>
              <w:t>家</w:t>
            </w:r>
            <w:r w:rsidRPr="00102E5F">
              <w:rPr>
                <w:rFonts w:ascii="Times New Roman" w:hint="eastAsia"/>
                <w:sz w:val="16"/>
                <w:szCs w:val="16"/>
              </w:rPr>
              <w:t xml:space="preserve"> J5 </w:t>
            </w:r>
            <w:r w:rsidRPr="00102E5F">
              <w:rPr>
                <w:rFonts w:ascii="Times New Roman" w:hint="eastAsia"/>
                <w:sz w:val="16"/>
                <w:szCs w:val="16"/>
              </w:rPr>
              <w:t>了解與家人溝通互動及相互支持的適切方式。</w:t>
            </w:r>
            <w:r w:rsidRPr="00102E5F">
              <w:rPr>
                <w:rFonts w:ascii="Times New Roman" w:hint="eastAsia"/>
                <w:sz w:val="16"/>
                <w:szCs w:val="16"/>
              </w:rPr>
              <w:t xml:space="preserve"> </w:t>
            </w:r>
          </w:p>
          <w:p w:rsidR="007F7C55" w:rsidRPr="00102E5F" w:rsidRDefault="007F7C55" w:rsidP="007F7C55">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J6 </w:t>
            </w:r>
            <w:r w:rsidRPr="00102E5F">
              <w:rPr>
                <w:rFonts w:ascii="Times New Roman" w:hint="eastAsia"/>
                <w:sz w:val="16"/>
                <w:szCs w:val="16"/>
              </w:rPr>
              <w:t>覺察與實踐青少年在家庭中的角色責任。</w:t>
            </w:r>
            <w:r w:rsidRPr="00102E5F">
              <w:rPr>
                <w:rFonts w:ascii="Times New Roman" w:hint="eastAsia"/>
                <w:sz w:val="16"/>
                <w:szCs w:val="16"/>
              </w:rPr>
              <w:t xml:space="preserve"> </w:t>
            </w:r>
          </w:p>
          <w:p w:rsidR="007F7C55" w:rsidRDefault="007F7C55" w:rsidP="007F7C55">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7F7C55" w:rsidRPr="0060676A" w:rsidRDefault="007F7C55" w:rsidP="007F7C55">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7F7C55" w:rsidRDefault="007F7C55" w:rsidP="007F7C55">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關懷弱勢的意涵、策略，及其實踐與反思。</w:t>
            </w:r>
            <w:r w:rsidRPr="0060676A">
              <w:rPr>
                <w:rFonts w:ascii="Times New Roman" w:hint="eastAsia"/>
                <w:sz w:val="16"/>
                <w:szCs w:val="16"/>
              </w:rPr>
              <w:t xml:space="preserve"> </w:t>
            </w:r>
          </w:p>
          <w:p w:rsidR="007F7C55" w:rsidRPr="0060676A" w:rsidRDefault="007F7C55" w:rsidP="007F7C55">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J7 </w:t>
            </w:r>
            <w:r w:rsidRPr="0060676A">
              <w:rPr>
                <w:rFonts w:ascii="Times New Roman" w:hint="eastAsia"/>
                <w:sz w:val="16"/>
                <w:szCs w:val="16"/>
              </w:rPr>
              <w:t>同理分享與多元接納。</w:t>
            </w:r>
            <w:r w:rsidRPr="0060676A">
              <w:rPr>
                <w:rFonts w:ascii="Times New Roman" w:hint="eastAsia"/>
                <w:sz w:val="16"/>
                <w:szCs w:val="16"/>
              </w:rPr>
              <w:t xml:space="preserve"> </w:t>
            </w:r>
          </w:p>
          <w:p w:rsidR="007F7C55" w:rsidRPr="0060676A" w:rsidRDefault="007F7C55" w:rsidP="007F7C55">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7F7C55" w:rsidRDefault="007F7C55" w:rsidP="007F7C55">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7F7C55" w:rsidRDefault="007F7C55" w:rsidP="007F7C55">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7F7C55" w:rsidRPr="0060676A" w:rsidRDefault="007F7C55" w:rsidP="007F7C55">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7F7C55" w:rsidRDefault="007F7C55" w:rsidP="007F7C55">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r w:rsidRPr="0060676A">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安全</w:t>
            </w:r>
            <w:r w:rsidRPr="0060676A">
              <w:rPr>
                <w:rFonts w:ascii="Times New Roman"/>
                <w:sz w:val="16"/>
                <w:szCs w:val="16"/>
              </w:rPr>
              <w:t>教育】</w:t>
            </w:r>
          </w:p>
          <w:p w:rsidR="003241C0" w:rsidRPr="0060676A" w:rsidRDefault="003241C0" w:rsidP="003241C0">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 </w:t>
            </w:r>
            <w:r w:rsidRPr="0060676A">
              <w:rPr>
                <w:rFonts w:ascii="Times New Roman" w:hint="eastAsia"/>
                <w:sz w:val="16"/>
                <w:szCs w:val="16"/>
              </w:rPr>
              <w:t>理解安全教育的意義。</w:t>
            </w:r>
            <w:r w:rsidRPr="0060676A">
              <w:rPr>
                <w:rFonts w:ascii="Times New Roman" w:hint="eastAsia"/>
                <w:sz w:val="16"/>
                <w:szCs w:val="16"/>
              </w:rPr>
              <w:t xml:space="preserve"> </w:t>
            </w:r>
          </w:p>
          <w:p w:rsidR="003241C0" w:rsidRPr="0060676A" w:rsidRDefault="003241C0" w:rsidP="003241C0">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J5 </w:t>
            </w:r>
            <w:r w:rsidRPr="0060676A">
              <w:rPr>
                <w:rFonts w:ascii="Times New Roman" w:hint="eastAsia"/>
                <w:sz w:val="16"/>
                <w:szCs w:val="16"/>
              </w:rPr>
              <w:t>了解特殊體質學生的運動安全。</w:t>
            </w:r>
            <w:r w:rsidRPr="0060676A">
              <w:rPr>
                <w:rFonts w:ascii="Times New Roman" w:hint="eastAsia"/>
                <w:sz w:val="16"/>
                <w:szCs w:val="16"/>
              </w:rPr>
              <w:t xml:space="preserve"> </w:t>
            </w:r>
          </w:p>
          <w:p w:rsidR="003241C0" w:rsidRPr="0060676A" w:rsidRDefault="003241C0" w:rsidP="003241C0">
            <w:pPr>
              <w:spacing w:line="0" w:lineRule="atLeast"/>
              <w:rPr>
                <w:rFonts w:ascii="Times New Roman"/>
                <w:sz w:val="16"/>
                <w:szCs w:val="16"/>
              </w:rPr>
            </w:pPr>
            <w:r w:rsidRPr="0060676A">
              <w:rPr>
                <w:rFonts w:ascii="Times New Roman" w:hint="eastAsia"/>
                <w:sz w:val="16"/>
                <w:szCs w:val="16"/>
              </w:rPr>
              <w:t>安</w:t>
            </w:r>
            <w:r w:rsidRPr="0060676A">
              <w:rPr>
                <w:rFonts w:ascii="Times New Roman" w:hint="eastAsia"/>
                <w:sz w:val="16"/>
                <w:szCs w:val="16"/>
              </w:rPr>
              <w:t xml:space="preserve"> J10 </w:t>
            </w:r>
            <w:r w:rsidRPr="0060676A">
              <w:rPr>
                <w:rFonts w:ascii="Times New Roman" w:hint="eastAsia"/>
                <w:sz w:val="16"/>
                <w:szCs w:val="16"/>
              </w:rPr>
              <w:t>學習心肺復甦術及</w:t>
            </w:r>
            <w:r w:rsidRPr="0060676A">
              <w:rPr>
                <w:rFonts w:ascii="Times New Roman" w:hint="eastAsia"/>
                <w:sz w:val="16"/>
                <w:szCs w:val="16"/>
              </w:rPr>
              <w:t xml:space="preserve"> </w:t>
            </w:r>
            <w:r w:rsidRPr="0060676A">
              <w:rPr>
                <w:rFonts w:ascii="Times New Roman" w:hint="eastAsia"/>
                <w:sz w:val="16"/>
                <w:szCs w:val="16"/>
              </w:rPr>
              <w:lastRenderedPageBreak/>
              <w:t xml:space="preserve">AED </w:t>
            </w:r>
            <w:r w:rsidRPr="0060676A">
              <w:rPr>
                <w:rFonts w:ascii="Times New Roman" w:hint="eastAsia"/>
                <w:sz w:val="16"/>
                <w:szCs w:val="16"/>
              </w:rPr>
              <w:t>的操作。</w:t>
            </w:r>
            <w:r w:rsidRPr="0060676A">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3241C0" w:rsidRPr="0060676A" w:rsidRDefault="003241C0" w:rsidP="003241C0">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J1 </w:t>
            </w:r>
            <w:r w:rsidRPr="0060676A">
              <w:rPr>
                <w:rFonts w:ascii="Times New Roman" w:hint="eastAsia"/>
                <w:sz w:val="16"/>
                <w:szCs w:val="16"/>
              </w:rPr>
              <w:t>了解生涯規劃的意義與功能。</w:t>
            </w:r>
            <w:r w:rsidRPr="0060676A">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具備生涯規劃的知識與概念。</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J3 </w:t>
            </w:r>
            <w:r w:rsidRPr="00CD538B">
              <w:rPr>
                <w:rFonts w:ascii="Times New Roman" w:hint="eastAsia"/>
                <w:sz w:val="16"/>
                <w:szCs w:val="16"/>
              </w:rPr>
              <w:t>覺察自己的能力與興趣。</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J5 </w:t>
            </w:r>
            <w:r w:rsidRPr="00CD538B">
              <w:rPr>
                <w:rFonts w:ascii="Times New Roman" w:hint="eastAsia"/>
                <w:sz w:val="16"/>
                <w:szCs w:val="16"/>
              </w:rPr>
              <w:t>探索性別與生涯規劃的關係。</w:t>
            </w:r>
            <w:r w:rsidRPr="00CD538B">
              <w:rPr>
                <w:rFonts w:ascii="Times New Roman" w:hint="eastAsia"/>
                <w:sz w:val="16"/>
                <w:szCs w:val="16"/>
              </w:rPr>
              <w:t xml:space="preserve"> </w:t>
            </w:r>
          </w:p>
          <w:p w:rsidR="003241C0" w:rsidRPr="0060676A"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J6 </w:t>
            </w:r>
            <w:r w:rsidRPr="00CD538B">
              <w:rPr>
                <w:rFonts w:ascii="Times New Roman" w:hint="eastAsia"/>
                <w:sz w:val="16"/>
                <w:szCs w:val="16"/>
              </w:rPr>
              <w:t>建立對於未來生涯的願景。</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J11 </w:t>
            </w:r>
            <w:r w:rsidRPr="00CD538B">
              <w:rPr>
                <w:rFonts w:ascii="Times New Roman" w:hint="eastAsia"/>
                <w:sz w:val="16"/>
                <w:szCs w:val="16"/>
              </w:rPr>
              <w:t>分析影響個人生涯決定的因素。</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J12 </w:t>
            </w:r>
            <w:r w:rsidRPr="00CD538B">
              <w:rPr>
                <w:rFonts w:ascii="Times New Roman" w:hint="eastAsia"/>
                <w:sz w:val="16"/>
                <w:szCs w:val="16"/>
              </w:rPr>
              <w:t>發展及評估生涯決定的策略。</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J13 </w:t>
            </w:r>
            <w:r w:rsidRPr="00CD538B">
              <w:rPr>
                <w:rFonts w:ascii="Times New Roman" w:hint="eastAsia"/>
                <w:sz w:val="16"/>
                <w:szCs w:val="16"/>
              </w:rPr>
              <w:t>培養生涯規劃及執行的能力。</w:t>
            </w:r>
            <w:r w:rsidRPr="00CD538B">
              <w:rPr>
                <w:rFonts w:ascii="Times New Roman" w:hint="eastAsia"/>
                <w:sz w:val="16"/>
                <w:szCs w:val="16"/>
              </w:rPr>
              <w:t xml:space="preserve"> </w:t>
            </w:r>
          </w:p>
          <w:p w:rsidR="00FD7570" w:rsidRDefault="003241C0" w:rsidP="003241C0">
            <w:pPr>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J14 </w:t>
            </w:r>
            <w:r w:rsidRPr="00CD538B">
              <w:rPr>
                <w:rFonts w:ascii="Times New Roman" w:hint="eastAsia"/>
                <w:sz w:val="16"/>
                <w:szCs w:val="16"/>
              </w:rPr>
              <w:t>培養並涵化道德倫理意義於日常生活。</w:t>
            </w:r>
            <w:r w:rsidRPr="0060676A">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J3 </w:t>
            </w:r>
            <w:r w:rsidRPr="00CD538B">
              <w:rPr>
                <w:rFonts w:ascii="Times New Roman" w:hint="eastAsia"/>
                <w:sz w:val="16"/>
                <w:szCs w:val="16"/>
              </w:rPr>
              <w:t>提高對弱勢或少數群體文化的覺察與省思。</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了解不同群體間如何看待彼此的文化。</w:t>
            </w:r>
            <w:r w:rsidRPr="00CD538B">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J5 </w:t>
            </w:r>
            <w:r w:rsidRPr="00CD538B">
              <w:rPr>
                <w:rFonts w:ascii="Times New Roman" w:hint="eastAsia"/>
                <w:sz w:val="16"/>
                <w:szCs w:val="16"/>
              </w:rPr>
              <w:t>了解及尊重不同文化的習俗與禁忌。</w:t>
            </w:r>
            <w:r w:rsidRPr="00CD538B">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CD538B">
              <w:rPr>
                <w:rFonts w:ascii="Times New Roman" w:hint="eastAsia"/>
                <w:sz w:val="16"/>
                <w:szCs w:val="16"/>
              </w:rPr>
              <w:lastRenderedPageBreak/>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3241C0" w:rsidRDefault="003241C0" w:rsidP="003241C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J9 </w:t>
            </w:r>
            <w:r w:rsidRPr="00CD538B">
              <w:rPr>
                <w:rFonts w:ascii="Times New Roman" w:hint="eastAsia"/>
                <w:sz w:val="16"/>
                <w:szCs w:val="16"/>
              </w:rPr>
              <w:t>關心多元文化議題並做出理性判斷。</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J10 </w:t>
            </w:r>
            <w:r w:rsidRPr="00CD538B">
              <w:rPr>
                <w:rFonts w:ascii="Times New Roman" w:hint="eastAsia"/>
                <w:sz w:val="16"/>
                <w:szCs w:val="16"/>
              </w:rPr>
              <w:t>了解多元文化相關的問題與政策。</w:t>
            </w:r>
            <w:r w:rsidRPr="00CD538B">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3241C0" w:rsidRDefault="003241C0" w:rsidP="003241C0">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3241C0" w:rsidRPr="00CD538B" w:rsidRDefault="003241C0" w:rsidP="003241C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J3 </w:t>
            </w:r>
            <w:r w:rsidRPr="00CD538B">
              <w:rPr>
                <w:rFonts w:ascii="Times New Roman" w:hint="eastAsia"/>
                <w:sz w:val="16"/>
                <w:szCs w:val="16"/>
              </w:rPr>
              <w:t>了解我國與全球議題之關連性。</w:t>
            </w:r>
            <w:r w:rsidRPr="00CD538B">
              <w:rPr>
                <w:rFonts w:ascii="Times New Roman" w:hint="eastAsia"/>
                <w:sz w:val="16"/>
                <w:szCs w:val="16"/>
              </w:rPr>
              <w:t xml:space="preserve"> </w:t>
            </w:r>
          </w:p>
          <w:p w:rsidR="003241C0" w:rsidRDefault="003241C0" w:rsidP="003241C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3241C0" w:rsidRDefault="003241C0" w:rsidP="003241C0">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J7 </w:t>
            </w:r>
            <w:r w:rsidRPr="00CD538B">
              <w:rPr>
                <w:rFonts w:ascii="Times New Roman" w:hint="eastAsia"/>
                <w:sz w:val="16"/>
                <w:szCs w:val="16"/>
              </w:rPr>
              <w:t>察覺偏見與歧視對全球競合之影響。</w:t>
            </w:r>
          </w:p>
          <w:p w:rsidR="003241C0" w:rsidRPr="00BF23FE" w:rsidRDefault="003241C0" w:rsidP="003241C0">
            <w:pPr>
              <w:rPr>
                <w:sz w:val="16"/>
                <w:szCs w:val="16"/>
              </w:rPr>
            </w:pPr>
            <w:r w:rsidRPr="00CD538B">
              <w:rPr>
                <w:rFonts w:ascii="Times New Roman" w:hint="eastAsia"/>
                <w:sz w:val="16"/>
                <w:szCs w:val="16"/>
              </w:rPr>
              <w:t>國</w:t>
            </w:r>
            <w:r w:rsidRPr="00CD538B">
              <w:rPr>
                <w:rFonts w:ascii="Times New Roman" w:hint="eastAsia"/>
                <w:sz w:val="16"/>
                <w:szCs w:val="16"/>
              </w:rPr>
              <w:t xml:space="preserve"> J9 </w:t>
            </w:r>
            <w:r w:rsidRPr="00CD538B">
              <w:rPr>
                <w:rFonts w:ascii="Times New Roman" w:hint="eastAsia"/>
                <w:sz w:val="16"/>
                <w:szCs w:val="16"/>
              </w:rPr>
              <w:t>尊重與維護不同文化群體的人權與尊嚴。</w:t>
            </w:r>
          </w:p>
        </w:tc>
        <w:tc>
          <w:tcPr>
            <w:tcW w:w="1276" w:type="dxa"/>
          </w:tcPr>
          <w:p w:rsidR="00BF23FE" w:rsidRPr="00BF23FE" w:rsidRDefault="00BF23FE" w:rsidP="00C6588A">
            <w:pPr>
              <w:spacing w:line="0" w:lineRule="atLeast"/>
              <w:rPr>
                <w:sz w:val="16"/>
                <w:szCs w:val="16"/>
              </w:rPr>
            </w:pPr>
            <w:r w:rsidRPr="00BF23FE">
              <w:rPr>
                <w:rFonts w:ascii="Times New Roman" w:hAnsi="新細明體"/>
                <w:sz w:val="16"/>
                <w:szCs w:val="16"/>
              </w:rPr>
              <w:lastRenderedPageBreak/>
              <w:t>教學錄影帶或光碟。投影機</w:t>
            </w:r>
            <w:r w:rsidRPr="00BF23FE">
              <w:rPr>
                <w:rFonts w:ascii="Times New Roman" w:hAnsi="新細明體" w:hint="eastAsia"/>
                <w:sz w:val="16"/>
                <w:szCs w:val="16"/>
              </w:rPr>
              <w:t>、</w:t>
            </w:r>
            <w:r w:rsidRPr="00BF23FE">
              <w:rPr>
                <w:rFonts w:ascii="Times New Roman" w:hAnsi="新細明體"/>
                <w:sz w:val="16"/>
                <w:szCs w:val="16"/>
              </w:rPr>
              <w:t>投影片。甘藷、落地生根、萬年青等實材或圖片。</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3</w:t>
            </w:r>
            <w:r w:rsidRPr="00D9659A">
              <w:rPr>
                <w:rFonts w:ascii="標楷體" w:eastAsia="標楷體" w:hAnsi="標楷體" w:hint="eastAsia"/>
                <w:sz w:val="20"/>
                <w:szCs w:val="20"/>
                <w:lang w:eastAsia="zh-HK"/>
              </w:rPr>
              <w:t>週</w:t>
            </w:r>
          </w:p>
        </w:tc>
        <w:tc>
          <w:tcPr>
            <w:tcW w:w="1134" w:type="dxa"/>
          </w:tcPr>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第二章：遺傳</w:t>
            </w:r>
          </w:p>
          <w:p w:rsidR="00BF23FE" w:rsidRPr="00BF23FE" w:rsidRDefault="00BF23FE" w:rsidP="00DD710B">
            <w:pPr>
              <w:tabs>
                <w:tab w:val="left" w:pos="2880"/>
              </w:tabs>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2-1</w:t>
            </w:r>
            <w:r w:rsidRPr="00BF23FE">
              <w:rPr>
                <w:rFonts w:ascii="Times New Roman" w:hint="eastAsia"/>
                <w:sz w:val="16"/>
                <w:szCs w:val="16"/>
              </w:rPr>
              <w:t>孟德爾的遺傳法則</w:t>
            </w:r>
            <w:r w:rsidRPr="00BF23FE">
              <w:rPr>
                <w:rFonts w:ascii="Times New Roman" w:hint="eastAsia"/>
                <w:sz w:val="16"/>
                <w:szCs w:val="16"/>
              </w:rPr>
              <w:t>(3)</w:t>
            </w:r>
          </w:p>
        </w:tc>
        <w:tc>
          <w:tcPr>
            <w:tcW w:w="3402" w:type="dxa"/>
          </w:tcPr>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pa-Ⅳ-1 </w:t>
            </w:r>
            <w:r w:rsidRPr="00C410F5">
              <w:rPr>
                <w:rFonts w:ascii="Times New Roman" w:hAnsi="Times New Roman"/>
                <w:sz w:val="16"/>
                <w:szCs w:val="16"/>
              </w:rPr>
              <w:t>能分析歸納、製作圖表、使用資訊及數學等方法，整理資訊或數據。</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ai -Ⅳ-3</w:t>
            </w:r>
            <w:r w:rsidRPr="00C410F5">
              <w:rPr>
                <w:rFonts w:ascii="Times New Roman" w:hAnsi="Times New Roman"/>
                <w:sz w:val="16"/>
                <w:szCs w:val="16"/>
              </w:rPr>
              <w:t>透過所學到的科學知識和科學探索的各種方法，解釋自然現象發生的原因，建立科學學習的自信心。</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an -Ⅳ-2 </w:t>
            </w:r>
            <w:r w:rsidRPr="00C410F5">
              <w:rPr>
                <w:rFonts w:ascii="Times New Roman" w:hAnsi="Times New Roman"/>
                <w:sz w:val="16"/>
                <w:szCs w:val="16"/>
              </w:rPr>
              <w:t>分辨科學知識的確定性和持久性會因科學研究的時空背景不同而有所變化。</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an -Ⅳ-3 </w:t>
            </w:r>
            <w:r w:rsidRPr="00C410F5">
              <w:rPr>
                <w:rFonts w:ascii="Times New Roman" w:hAnsi="Times New Roman"/>
                <w:sz w:val="16"/>
                <w:szCs w:val="16"/>
              </w:rPr>
              <w:t>體察到科學家們具有堅毅、嚴謹和講求邏輯的特質，也具有好奇心、求知慾和想像力。</w:t>
            </w:r>
          </w:p>
          <w:p w:rsidR="00BF23FE" w:rsidRPr="00C410F5" w:rsidRDefault="00C410F5" w:rsidP="00C410F5">
            <w:pPr>
              <w:rPr>
                <w:rFonts w:ascii="Times New Roman" w:hAnsi="Times New Roman"/>
                <w:sz w:val="16"/>
                <w:szCs w:val="16"/>
              </w:rPr>
            </w:pPr>
            <w:r w:rsidRPr="00C410F5">
              <w:rPr>
                <w:rFonts w:ascii="Times New Roman" w:hAnsi="Times New Roman"/>
                <w:sz w:val="16"/>
                <w:szCs w:val="16"/>
              </w:rPr>
              <w:t>po-Ⅳ-2</w:t>
            </w:r>
            <w:r w:rsidRPr="00C410F5">
              <w:rPr>
                <w:rFonts w:ascii="Times New Roman" w:hAnsi="Times New Roman"/>
                <w:sz w:val="16"/>
                <w:szCs w:val="16"/>
              </w:rPr>
              <w:t>能辨別適合科學探究或適合以科學方式尋求解決的問題（或假說），並能依據觀察、蒐集資料、閱讀、思考、討論等，提出適宜探究之問題。</w:t>
            </w:r>
          </w:p>
        </w:tc>
        <w:tc>
          <w:tcPr>
            <w:tcW w:w="3119" w:type="dxa"/>
          </w:tcPr>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Ga-Ⅳ-1 </w:t>
            </w:r>
            <w:r w:rsidRPr="00C410F5">
              <w:rPr>
                <w:rFonts w:ascii="Times New Roman" w:hAnsi="Times New Roman"/>
                <w:sz w:val="16"/>
                <w:szCs w:val="16"/>
              </w:rPr>
              <w:t>生物的生殖可分為有性生殖與無性生殖，有性生殖產生的子代其性狀和親代差異較大。</w:t>
            </w:r>
          </w:p>
          <w:p w:rsidR="00C410F5" w:rsidRPr="00C410F5" w:rsidRDefault="00C410F5" w:rsidP="00C410F5">
            <w:pPr>
              <w:spacing w:line="240" w:lineRule="atLeast"/>
              <w:rPr>
                <w:rFonts w:ascii="Times New Roman" w:hAnsi="Times New Roman"/>
                <w:sz w:val="16"/>
                <w:szCs w:val="16"/>
              </w:rPr>
            </w:pPr>
            <w:r w:rsidRPr="00C410F5">
              <w:rPr>
                <w:rFonts w:ascii="Times New Roman" w:hAnsi="Times New Roman"/>
                <w:sz w:val="16"/>
                <w:szCs w:val="16"/>
              </w:rPr>
              <w:t xml:space="preserve">Ga-Ⅳ-6 </w:t>
            </w:r>
            <w:r w:rsidRPr="00C410F5">
              <w:rPr>
                <w:rFonts w:ascii="Times New Roman" w:hAnsi="Times New Roman"/>
                <w:sz w:val="16"/>
                <w:szCs w:val="16"/>
              </w:rPr>
              <w:t>孟德爾遺傳研究的科學史。</w:t>
            </w:r>
          </w:p>
          <w:p w:rsidR="00BF23FE" w:rsidRPr="00C410F5" w:rsidRDefault="00C410F5" w:rsidP="00C410F5">
            <w:pPr>
              <w:rPr>
                <w:rFonts w:ascii="Times New Roman" w:hAnsi="Times New Roman"/>
                <w:sz w:val="16"/>
                <w:szCs w:val="16"/>
              </w:rPr>
            </w:pPr>
            <w:r w:rsidRPr="00C410F5">
              <w:rPr>
                <w:rFonts w:ascii="Times New Roman" w:hAnsi="Times New Roman"/>
                <w:sz w:val="16"/>
                <w:szCs w:val="16"/>
              </w:rPr>
              <w:t xml:space="preserve">Mb-IV-2 </w:t>
            </w:r>
            <w:r w:rsidRPr="00C410F5">
              <w:rPr>
                <w:rFonts w:ascii="Times New Roman" w:hAnsi="Times New Roman"/>
                <w:sz w:val="16"/>
                <w:szCs w:val="16"/>
              </w:rPr>
              <w:t>科學史上重要發現的過程，以及不同性別、背景、族群者於其中的貢獻。</w:t>
            </w: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p w:rsidR="00BF23FE" w:rsidRPr="00BF23FE" w:rsidRDefault="00BF23FE" w:rsidP="00C6588A">
            <w:pPr>
              <w:spacing w:line="0" w:lineRule="atLeast"/>
              <w:rPr>
                <w:sz w:val="16"/>
                <w:szCs w:val="16"/>
              </w:rPr>
            </w:pPr>
            <w:r w:rsidRPr="00BF23FE">
              <w:rPr>
                <w:sz w:val="16"/>
                <w:szCs w:val="16"/>
              </w:rPr>
              <w:t>成果發表</w:t>
            </w:r>
          </w:p>
        </w:tc>
        <w:tc>
          <w:tcPr>
            <w:tcW w:w="1275" w:type="dxa"/>
          </w:tcPr>
          <w:p w:rsidR="00EB7936" w:rsidRDefault="00EB7936" w:rsidP="00EB7936">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EB7936" w:rsidRDefault="00EB7936" w:rsidP="00EB793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EB7936" w:rsidRDefault="00EB7936" w:rsidP="00EB793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BF23FE" w:rsidRDefault="00EB7936" w:rsidP="00EB793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EB7936" w:rsidRDefault="00EB7936" w:rsidP="00EB793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EB7936" w:rsidRDefault="00EB7936" w:rsidP="00EB793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EB7936" w:rsidRPr="0060676A" w:rsidRDefault="00EB7936" w:rsidP="00EB793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EB7936" w:rsidRPr="0060676A" w:rsidRDefault="00EB7936" w:rsidP="00EB793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EB7936" w:rsidRPr="0060676A" w:rsidRDefault="00EB7936" w:rsidP="00EB793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J4 </w:t>
            </w:r>
            <w:r w:rsidRPr="0060676A">
              <w:rPr>
                <w:rFonts w:ascii="Times New Roman" w:hint="eastAsia"/>
                <w:sz w:val="16"/>
                <w:szCs w:val="16"/>
              </w:rPr>
              <w:t>族群差異與平等的道德議題。</w:t>
            </w:r>
            <w:r w:rsidRPr="0060676A">
              <w:rPr>
                <w:rFonts w:ascii="Times New Roman" w:hint="eastAsia"/>
                <w:sz w:val="16"/>
                <w:szCs w:val="16"/>
              </w:rPr>
              <w:t xml:space="preserve"> </w:t>
            </w:r>
          </w:p>
          <w:p w:rsidR="00EB7936" w:rsidRPr="0060676A" w:rsidRDefault="00EB7936" w:rsidP="00EB7936">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EB7936" w:rsidRDefault="00EB7936" w:rsidP="00EB793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EB7936" w:rsidRDefault="00EB7936" w:rsidP="00EB7936">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EB7936" w:rsidRDefault="00EB7936" w:rsidP="00EB7936">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J3 </w:t>
            </w:r>
            <w:r w:rsidRPr="00CD538B">
              <w:rPr>
                <w:rFonts w:ascii="Times New Roman" w:hint="eastAsia"/>
                <w:sz w:val="16"/>
                <w:szCs w:val="16"/>
              </w:rPr>
              <w:t>覺察自己的能力與興趣。</w:t>
            </w:r>
            <w:r w:rsidRPr="00CD538B">
              <w:rPr>
                <w:rFonts w:ascii="Times New Roman" w:hint="eastAsia"/>
                <w:sz w:val="16"/>
                <w:szCs w:val="16"/>
              </w:rPr>
              <w:t xml:space="preserve"> </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J5 </w:t>
            </w:r>
            <w:r w:rsidRPr="00CD538B">
              <w:rPr>
                <w:rFonts w:ascii="Times New Roman" w:hint="eastAsia"/>
                <w:sz w:val="16"/>
                <w:szCs w:val="16"/>
              </w:rPr>
              <w:t>探索性別與生涯規劃的關係。</w:t>
            </w:r>
            <w:r w:rsidRPr="00CD538B">
              <w:rPr>
                <w:rFonts w:ascii="Times New Roman" w:hint="eastAsia"/>
                <w:sz w:val="16"/>
                <w:szCs w:val="16"/>
              </w:rPr>
              <w:t xml:space="preserve"> </w:t>
            </w:r>
          </w:p>
          <w:p w:rsidR="00EB7936" w:rsidRPr="0060676A"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J6 </w:t>
            </w:r>
            <w:r w:rsidRPr="00CD538B">
              <w:rPr>
                <w:rFonts w:ascii="Times New Roman" w:hint="eastAsia"/>
                <w:sz w:val="16"/>
                <w:szCs w:val="16"/>
              </w:rPr>
              <w:t>建立對於未來生涯的</w:t>
            </w:r>
            <w:r w:rsidRPr="00CD538B">
              <w:rPr>
                <w:rFonts w:ascii="Times New Roman" w:hint="eastAsia"/>
                <w:sz w:val="16"/>
                <w:szCs w:val="16"/>
              </w:rPr>
              <w:lastRenderedPageBreak/>
              <w:t>願景。</w:t>
            </w:r>
            <w:r w:rsidRPr="00CD538B">
              <w:rPr>
                <w:rFonts w:ascii="Times New Roman" w:hint="eastAsia"/>
                <w:sz w:val="16"/>
                <w:szCs w:val="16"/>
              </w:rPr>
              <w:t xml:space="preserve"> </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J7 </w:t>
            </w:r>
            <w:r w:rsidRPr="00CD538B">
              <w:rPr>
                <w:rFonts w:ascii="Times New Roman" w:hint="eastAsia"/>
                <w:sz w:val="16"/>
                <w:szCs w:val="16"/>
              </w:rPr>
              <w:t>學習蒐集與分析工作</w:t>
            </w:r>
            <w:r w:rsidRPr="00CD538B">
              <w:rPr>
                <w:rFonts w:ascii="Times New Roman" w:hint="eastAsia"/>
                <w:sz w:val="16"/>
                <w:szCs w:val="16"/>
              </w:rPr>
              <w:t>/</w:t>
            </w:r>
            <w:r w:rsidRPr="00CD538B">
              <w:rPr>
                <w:rFonts w:ascii="Times New Roman" w:hint="eastAsia"/>
                <w:sz w:val="16"/>
                <w:szCs w:val="16"/>
              </w:rPr>
              <w:t>教育環境的資料。</w:t>
            </w:r>
            <w:r w:rsidRPr="00CD538B">
              <w:rPr>
                <w:rFonts w:ascii="Times New Roman" w:hint="eastAsia"/>
                <w:sz w:val="16"/>
                <w:szCs w:val="16"/>
              </w:rPr>
              <w:t xml:space="preserve"> </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J12 </w:t>
            </w:r>
            <w:r w:rsidRPr="00CD538B">
              <w:rPr>
                <w:rFonts w:ascii="Times New Roman" w:hint="eastAsia"/>
                <w:sz w:val="16"/>
                <w:szCs w:val="16"/>
              </w:rPr>
              <w:t>發展及評估生涯決定的策略。</w:t>
            </w:r>
            <w:r w:rsidRPr="00CD538B">
              <w:rPr>
                <w:rFonts w:ascii="Times New Roman" w:hint="eastAsia"/>
                <w:sz w:val="16"/>
                <w:szCs w:val="16"/>
              </w:rPr>
              <w:t xml:space="preserve"> </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J13 </w:t>
            </w:r>
            <w:r w:rsidRPr="00CD538B">
              <w:rPr>
                <w:rFonts w:ascii="Times New Roman" w:hint="eastAsia"/>
                <w:sz w:val="16"/>
                <w:szCs w:val="16"/>
              </w:rPr>
              <w:t>培養生涯規劃及執行的能力。</w:t>
            </w:r>
            <w:r w:rsidRPr="00CD538B">
              <w:rPr>
                <w:rFonts w:ascii="Times New Roman" w:hint="eastAsia"/>
                <w:sz w:val="16"/>
                <w:szCs w:val="16"/>
              </w:rPr>
              <w:t xml:space="preserve"> </w:t>
            </w:r>
          </w:p>
          <w:p w:rsidR="00EB7936" w:rsidRDefault="00EB7936" w:rsidP="00EB7936">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J14 </w:t>
            </w:r>
            <w:r w:rsidRPr="00CD538B">
              <w:rPr>
                <w:rFonts w:ascii="Times New Roman" w:hint="eastAsia"/>
                <w:sz w:val="16"/>
                <w:szCs w:val="16"/>
              </w:rPr>
              <w:t>培養並涵化道德倫理意義於日常生活。</w:t>
            </w:r>
            <w:r w:rsidRPr="00CD538B">
              <w:rPr>
                <w:rFonts w:ascii="Times New Roman" w:hint="eastAsia"/>
                <w:sz w:val="16"/>
                <w:szCs w:val="16"/>
              </w:rPr>
              <w:t xml:space="preserve"> </w:t>
            </w:r>
          </w:p>
          <w:p w:rsidR="00EB7936" w:rsidRDefault="00EB7936" w:rsidP="00EB7936">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了解不同群體間如何看待彼此的文化。</w:t>
            </w:r>
            <w:r w:rsidRPr="00CD538B">
              <w:rPr>
                <w:rFonts w:ascii="Times New Roman" w:hint="eastAsia"/>
                <w:sz w:val="16"/>
                <w:szCs w:val="16"/>
              </w:rPr>
              <w:t xml:space="preserve"> </w:t>
            </w:r>
          </w:p>
          <w:p w:rsidR="00EB7936" w:rsidRDefault="00EB7936" w:rsidP="00EB7936">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J7 </w:t>
            </w:r>
            <w:r w:rsidRPr="00CD538B">
              <w:rPr>
                <w:rFonts w:ascii="Times New Roman" w:hint="eastAsia"/>
                <w:sz w:val="16"/>
                <w:szCs w:val="16"/>
              </w:rPr>
              <w:t>探討我族文化與他族文化的關聯性。</w:t>
            </w:r>
            <w:r w:rsidRPr="00CD538B">
              <w:rPr>
                <w:rFonts w:ascii="Times New Roman" w:hint="eastAsia"/>
                <w:sz w:val="16"/>
                <w:szCs w:val="16"/>
              </w:rPr>
              <w:t xml:space="preserve"> </w:t>
            </w:r>
          </w:p>
          <w:p w:rsidR="00EB7936" w:rsidRDefault="00EB7936" w:rsidP="00EB7936">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EB7936" w:rsidRDefault="00EB7936" w:rsidP="00EB7936">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EB7936" w:rsidRDefault="00EB7936" w:rsidP="00EB793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J6 </w:t>
            </w:r>
            <w:r w:rsidRPr="00CD538B">
              <w:rPr>
                <w:rFonts w:ascii="Times New Roman" w:hint="eastAsia"/>
                <w:sz w:val="16"/>
                <w:szCs w:val="16"/>
              </w:rPr>
              <w:t>懂得在不同學習及生活情境中使用文本之規則。</w:t>
            </w:r>
            <w:r w:rsidRPr="00CD538B">
              <w:rPr>
                <w:rFonts w:ascii="Times New Roman" w:hint="eastAsia"/>
                <w:sz w:val="16"/>
                <w:szCs w:val="16"/>
              </w:rPr>
              <w:t xml:space="preserve"> </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w:t>
            </w:r>
            <w:r w:rsidRPr="00CD538B">
              <w:rPr>
                <w:rFonts w:ascii="Times New Roman" w:hint="eastAsia"/>
                <w:sz w:val="16"/>
                <w:szCs w:val="16"/>
              </w:rPr>
              <w:lastRenderedPageBreak/>
              <w:t>時，願意尋找課外資料，解決困難。</w:t>
            </w:r>
            <w:r w:rsidRPr="00CD538B">
              <w:rPr>
                <w:rFonts w:ascii="Times New Roman" w:hint="eastAsia"/>
                <w:sz w:val="16"/>
                <w:szCs w:val="16"/>
              </w:rPr>
              <w:t xml:space="preserve"> </w:t>
            </w:r>
          </w:p>
          <w:p w:rsidR="00EB7936" w:rsidRDefault="00EB7936" w:rsidP="00EB7936">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p w:rsidR="00EB7936" w:rsidRDefault="00EB7936" w:rsidP="00EB7936">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EB7936" w:rsidRDefault="00EB7936" w:rsidP="00EB7936">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EB7936" w:rsidRDefault="00EB7936" w:rsidP="00EB7936">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J7 </w:t>
            </w:r>
            <w:r w:rsidRPr="00CD538B">
              <w:rPr>
                <w:rFonts w:ascii="Times New Roman" w:hint="eastAsia"/>
                <w:sz w:val="16"/>
                <w:szCs w:val="16"/>
              </w:rPr>
              <w:t>察覺偏見與歧視對全球競合之影響。</w:t>
            </w:r>
          </w:p>
          <w:p w:rsidR="00EB7936" w:rsidRPr="00CD538B" w:rsidRDefault="00EB7936" w:rsidP="00EB7936">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p w:rsidR="00EB7936" w:rsidRPr="00BF23FE" w:rsidRDefault="00EB7936" w:rsidP="00EB7936">
            <w:pPr>
              <w:spacing w:line="0" w:lineRule="atLeast"/>
              <w:rPr>
                <w:sz w:val="16"/>
                <w:szCs w:val="16"/>
              </w:rPr>
            </w:pPr>
            <w:r w:rsidRPr="00CD538B">
              <w:rPr>
                <w:rFonts w:ascii="Times New Roman" w:hint="eastAsia"/>
                <w:sz w:val="16"/>
                <w:szCs w:val="16"/>
              </w:rPr>
              <w:t>國</w:t>
            </w:r>
            <w:r w:rsidRPr="00CD538B">
              <w:rPr>
                <w:rFonts w:ascii="Times New Roman" w:hint="eastAsia"/>
                <w:sz w:val="16"/>
                <w:szCs w:val="16"/>
              </w:rPr>
              <w:t xml:space="preserve"> J9 </w:t>
            </w:r>
            <w:r w:rsidRPr="00CD538B">
              <w:rPr>
                <w:rFonts w:ascii="Times New Roman" w:hint="eastAsia"/>
                <w:sz w:val="16"/>
                <w:szCs w:val="16"/>
              </w:rPr>
              <w:t>尊重與維護不同文化群體的人權與尊嚴。</w:t>
            </w:r>
            <w:r w:rsidRPr="00CD538B">
              <w:rPr>
                <w:rFonts w:ascii="Times New Roman" w:hint="eastAsia"/>
                <w:sz w:val="16"/>
                <w:szCs w:val="16"/>
              </w:rPr>
              <w:t xml:space="preserve"> </w:t>
            </w:r>
          </w:p>
        </w:tc>
        <w:tc>
          <w:tcPr>
            <w:tcW w:w="1276" w:type="dxa"/>
          </w:tcPr>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lastRenderedPageBreak/>
              <w:t>教學錄影帶或光碟。投影機</w:t>
            </w:r>
            <w:r w:rsidRPr="00BF23FE">
              <w:rPr>
                <w:rFonts w:ascii="Times New Roman" w:hAnsi="新細明體" w:hint="eastAsia"/>
                <w:sz w:val="16"/>
                <w:szCs w:val="16"/>
              </w:rPr>
              <w:t>、</w:t>
            </w:r>
            <w:r w:rsidRPr="00BF23FE">
              <w:rPr>
                <w:rFonts w:ascii="Times New Roman" w:hAnsi="新細明體"/>
                <w:sz w:val="16"/>
                <w:szCs w:val="16"/>
              </w:rPr>
              <w:t>投影片。培養皿、鑷子、雞蛋。複式顯微鏡、解剖顯微鏡、盛開的花。有性生殖相關影帶（珊瑚產卵）、生殖行為相關影帶。</w:t>
            </w:r>
          </w:p>
          <w:p w:rsidR="00BF23FE" w:rsidRPr="00BF23FE" w:rsidRDefault="00BF23FE" w:rsidP="00C6588A">
            <w:pPr>
              <w:spacing w:line="0" w:lineRule="atLeast"/>
              <w:rPr>
                <w:sz w:val="16"/>
                <w:szCs w:val="16"/>
              </w:rPr>
            </w:pPr>
            <w:r w:rsidRPr="00BF23FE">
              <w:rPr>
                <w:rFonts w:ascii="Times New Roman" w:hAnsi="新細明體"/>
                <w:sz w:val="16"/>
                <w:szCs w:val="16"/>
              </w:rPr>
              <w:t>孟德爾研究的相關書籍、計算機、實驗卡。</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4</w:t>
            </w:r>
            <w:r w:rsidRPr="00D9659A">
              <w:rPr>
                <w:rFonts w:ascii="標楷體" w:eastAsia="標楷體" w:hAnsi="標楷體" w:hint="eastAsia"/>
                <w:sz w:val="20"/>
                <w:szCs w:val="20"/>
                <w:lang w:eastAsia="zh-HK"/>
              </w:rPr>
              <w:t>週</w:t>
            </w:r>
          </w:p>
        </w:tc>
        <w:tc>
          <w:tcPr>
            <w:tcW w:w="1134" w:type="dxa"/>
          </w:tcPr>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第二章：遺傳</w:t>
            </w:r>
          </w:p>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2-2</w:t>
            </w:r>
            <w:r w:rsidRPr="00BF23FE">
              <w:rPr>
                <w:rFonts w:ascii="Times New Roman" w:hint="eastAsia"/>
                <w:sz w:val="16"/>
                <w:szCs w:val="16"/>
              </w:rPr>
              <w:t>基因與遺傳</w:t>
            </w:r>
            <w:r w:rsidRPr="00BF23FE">
              <w:rPr>
                <w:rFonts w:ascii="Times New Roman" w:hint="eastAsia"/>
                <w:sz w:val="16"/>
                <w:szCs w:val="16"/>
              </w:rPr>
              <w:t>(1)</w:t>
            </w:r>
          </w:p>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2-3</w:t>
            </w:r>
            <w:r w:rsidRPr="00BF23FE">
              <w:rPr>
                <w:rFonts w:ascii="Times New Roman" w:hint="eastAsia"/>
                <w:sz w:val="16"/>
                <w:szCs w:val="16"/>
              </w:rPr>
              <w:t>人類的遺傳</w:t>
            </w:r>
            <w:r w:rsidRPr="00BF23FE">
              <w:rPr>
                <w:rFonts w:ascii="Times New Roman" w:hint="eastAsia"/>
                <w:sz w:val="16"/>
                <w:szCs w:val="16"/>
              </w:rPr>
              <w:t>(2)</w:t>
            </w:r>
          </w:p>
        </w:tc>
        <w:tc>
          <w:tcPr>
            <w:tcW w:w="3402" w:type="dxa"/>
          </w:tcPr>
          <w:p w:rsidR="0042280B" w:rsidRPr="0042280B" w:rsidRDefault="00C410F5" w:rsidP="00C410F5">
            <w:pPr>
              <w:spacing w:line="240" w:lineRule="atLeast"/>
              <w:rPr>
                <w:rFonts w:ascii="Times New Roman" w:hAnsi="Times New Roman"/>
                <w:sz w:val="16"/>
                <w:szCs w:val="16"/>
              </w:rPr>
            </w:pPr>
            <w:r w:rsidRPr="0042280B">
              <w:rPr>
                <w:rFonts w:ascii="Times New Roman" w:hAnsi="Times New Roman"/>
                <w:sz w:val="16"/>
                <w:szCs w:val="16"/>
              </w:rPr>
              <w:t xml:space="preserve">pa-Ⅳ-1 </w:t>
            </w:r>
            <w:r w:rsidRPr="0042280B">
              <w:rPr>
                <w:rFonts w:ascii="Times New Roman" w:hAnsi="Times New Roman"/>
                <w:sz w:val="16"/>
                <w:szCs w:val="16"/>
              </w:rPr>
              <w:t>能分析歸納、製作圖表、使用資訊及數學等方法，整理資訊或數據。</w:t>
            </w:r>
          </w:p>
          <w:p w:rsidR="00C410F5" w:rsidRPr="0042280B" w:rsidRDefault="0042280B" w:rsidP="00C410F5">
            <w:pPr>
              <w:spacing w:line="240" w:lineRule="atLeast"/>
              <w:rPr>
                <w:rFonts w:ascii="Times New Roman" w:hAnsi="Times New Roman"/>
                <w:sz w:val="16"/>
                <w:szCs w:val="16"/>
              </w:rPr>
            </w:pPr>
            <w:r w:rsidRPr="0042280B">
              <w:rPr>
                <w:rFonts w:ascii="Times New Roman" w:hAnsi="Times New Roman"/>
                <w:sz w:val="16"/>
                <w:szCs w:val="16"/>
              </w:rPr>
              <w:t>pa-Ⅳ-2</w:t>
            </w:r>
            <w:r w:rsidRPr="0042280B">
              <w:rPr>
                <w:rFonts w:ascii="Times New Roman" w:hAns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42280B" w:rsidRPr="0042280B" w:rsidRDefault="00C410F5" w:rsidP="00C410F5">
            <w:pPr>
              <w:spacing w:line="240" w:lineRule="atLeast"/>
              <w:rPr>
                <w:rFonts w:ascii="Times New Roman" w:hAnsi="Times New Roman"/>
                <w:sz w:val="16"/>
                <w:szCs w:val="16"/>
              </w:rPr>
            </w:pPr>
            <w:r w:rsidRPr="0042280B">
              <w:rPr>
                <w:rFonts w:ascii="Times New Roman" w:hAnsi="Times New Roman"/>
                <w:sz w:val="16"/>
                <w:szCs w:val="16"/>
              </w:rPr>
              <w:t>ai-Ⅳ-1</w:t>
            </w:r>
            <w:r w:rsidRPr="0042280B">
              <w:rPr>
                <w:rFonts w:ascii="Times New Roman" w:hAnsi="Times New Roman"/>
                <w:sz w:val="16"/>
                <w:szCs w:val="16"/>
              </w:rPr>
              <w:t>動手實作解決問題或驗證自己想法，而獲得成就感。</w:t>
            </w:r>
          </w:p>
          <w:p w:rsidR="00C410F5" w:rsidRPr="0042280B" w:rsidRDefault="0042280B" w:rsidP="00C410F5">
            <w:pPr>
              <w:spacing w:line="240" w:lineRule="atLeast"/>
              <w:rPr>
                <w:rFonts w:ascii="Times New Roman" w:hAnsi="Times New Roman"/>
                <w:sz w:val="16"/>
                <w:szCs w:val="16"/>
              </w:rPr>
            </w:pPr>
            <w:r w:rsidRPr="0042280B">
              <w:rPr>
                <w:rFonts w:ascii="Times New Roman" w:hAnsi="Times New Roman"/>
                <w:sz w:val="16"/>
                <w:szCs w:val="16"/>
              </w:rPr>
              <w:t xml:space="preserve">ai -Ⅳ-2 </w:t>
            </w:r>
            <w:r w:rsidRPr="0042280B">
              <w:rPr>
                <w:rFonts w:ascii="Times New Roman" w:hAnsi="Times New Roman"/>
                <w:sz w:val="16"/>
                <w:szCs w:val="16"/>
              </w:rPr>
              <w:t>透過與同儕的討論，分享科學發現的樂趣。</w:t>
            </w:r>
          </w:p>
          <w:p w:rsidR="00C410F5" w:rsidRPr="0042280B" w:rsidRDefault="00C410F5" w:rsidP="00C410F5">
            <w:pPr>
              <w:spacing w:line="240" w:lineRule="atLeast"/>
              <w:rPr>
                <w:rFonts w:ascii="Times New Roman" w:hAnsi="Times New Roman"/>
                <w:sz w:val="16"/>
                <w:szCs w:val="16"/>
              </w:rPr>
            </w:pPr>
            <w:r w:rsidRPr="0042280B">
              <w:rPr>
                <w:rFonts w:ascii="Times New Roman" w:hAnsi="Times New Roman"/>
                <w:sz w:val="16"/>
                <w:szCs w:val="16"/>
              </w:rPr>
              <w:t>ai -Ⅳ-3</w:t>
            </w:r>
            <w:r w:rsidRPr="0042280B">
              <w:rPr>
                <w:rFonts w:ascii="Times New Roman" w:hAnsi="Times New Roman"/>
                <w:sz w:val="16"/>
                <w:szCs w:val="16"/>
              </w:rPr>
              <w:t>透過所學到的科學知識和科學探索的各種方法，解釋自然現象發生的原因，建立科學學習的自信心。</w:t>
            </w:r>
          </w:p>
          <w:p w:rsidR="00C410F5" w:rsidRPr="0042280B" w:rsidRDefault="00C410F5" w:rsidP="00C410F5">
            <w:pPr>
              <w:spacing w:line="240" w:lineRule="atLeast"/>
              <w:rPr>
                <w:rFonts w:ascii="Times New Roman" w:hAnsi="Times New Roman"/>
                <w:sz w:val="16"/>
                <w:szCs w:val="16"/>
              </w:rPr>
            </w:pPr>
            <w:r w:rsidRPr="0042280B">
              <w:rPr>
                <w:rFonts w:ascii="Times New Roman" w:hAnsi="Times New Roman"/>
                <w:sz w:val="16"/>
                <w:szCs w:val="16"/>
              </w:rPr>
              <w:t>ah-Ⅳ-1</w:t>
            </w:r>
            <w:r w:rsidRPr="0042280B">
              <w:rPr>
                <w:rFonts w:ascii="Times New Roman" w:hAnsi="Times New Roman"/>
                <w:sz w:val="16"/>
                <w:szCs w:val="16"/>
              </w:rPr>
              <w:t>對於有關科學發現的報導甚至權威的解釋（如報章雜誌的報導或書本上的解釋）</w:t>
            </w:r>
            <w:r w:rsidRPr="0042280B">
              <w:rPr>
                <w:rFonts w:ascii="Times New Roman" w:hAnsi="Times New Roman"/>
                <w:sz w:val="16"/>
                <w:szCs w:val="16"/>
              </w:rPr>
              <w:t xml:space="preserve">  </w:t>
            </w:r>
            <w:r w:rsidRPr="0042280B">
              <w:rPr>
                <w:rFonts w:ascii="Times New Roman" w:hAnsi="Times New Roman"/>
                <w:sz w:val="16"/>
                <w:szCs w:val="16"/>
              </w:rPr>
              <w:t>能抱持懷疑的態度，評估其推論的證據是否充分且可信賴。</w:t>
            </w:r>
          </w:p>
          <w:p w:rsidR="0042280B" w:rsidRPr="0042280B" w:rsidRDefault="0042280B" w:rsidP="00C410F5">
            <w:pPr>
              <w:spacing w:line="240" w:lineRule="atLeast"/>
              <w:rPr>
                <w:rFonts w:ascii="Times New Roman" w:hAnsi="Times New Roman"/>
                <w:sz w:val="16"/>
                <w:szCs w:val="16"/>
              </w:rPr>
            </w:pPr>
            <w:r w:rsidRPr="0042280B">
              <w:rPr>
                <w:rFonts w:ascii="Times New Roman" w:hAnsi="Times New Roman"/>
                <w:sz w:val="16"/>
                <w:szCs w:val="16"/>
              </w:rPr>
              <w:t xml:space="preserve">ah -Ⅳ-2 </w:t>
            </w:r>
            <w:r w:rsidRPr="0042280B">
              <w:rPr>
                <w:rFonts w:ascii="Times New Roman" w:hAnsi="Times New Roman"/>
                <w:sz w:val="16"/>
                <w:szCs w:val="16"/>
              </w:rPr>
              <w:t>應用所學到的科學知識與科學探究方法幫助自己做出最佳的決定。</w:t>
            </w:r>
          </w:p>
          <w:p w:rsidR="00C410F5" w:rsidRPr="0042280B" w:rsidRDefault="00C410F5" w:rsidP="00C410F5">
            <w:pPr>
              <w:spacing w:line="240" w:lineRule="atLeast"/>
              <w:rPr>
                <w:rFonts w:ascii="Times New Roman" w:hAnsi="Times New Roman"/>
                <w:sz w:val="16"/>
                <w:szCs w:val="16"/>
              </w:rPr>
            </w:pPr>
            <w:r w:rsidRPr="0042280B">
              <w:rPr>
                <w:rFonts w:ascii="Times New Roman" w:hAnsi="Times New Roman"/>
                <w:sz w:val="16"/>
                <w:szCs w:val="16"/>
              </w:rPr>
              <w:lastRenderedPageBreak/>
              <w:t xml:space="preserve">an -Ⅳ-2 </w:t>
            </w:r>
            <w:r w:rsidRPr="0042280B">
              <w:rPr>
                <w:rFonts w:ascii="Times New Roman" w:hAnsi="Times New Roman"/>
                <w:sz w:val="16"/>
                <w:szCs w:val="16"/>
              </w:rPr>
              <w:t>分辨科學知識的確定性和持久性會因科學研究的時空背景不同而有所變化。</w:t>
            </w:r>
          </w:p>
          <w:p w:rsidR="0042280B" w:rsidRPr="0042280B" w:rsidRDefault="00C410F5" w:rsidP="0042280B">
            <w:pPr>
              <w:spacing w:line="240" w:lineRule="atLeast"/>
              <w:rPr>
                <w:rFonts w:ascii="Times New Roman" w:hAnsi="Times New Roman"/>
                <w:sz w:val="16"/>
                <w:szCs w:val="16"/>
              </w:rPr>
            </w:pPr>
            <w:r w:rsidRPr="0042280B">
              <w:rPr>
                <w:rFonts w:ascii="Times New Roman" w:hAnsi="Times New Roman"/>
                <w:sz w:val="16"/>
                <w:szCs w:val="16"/>
              </w:rPr>
              <w:t>po-Ⅳ-1</w:t>
            </w:r>
            <w:r w:rsidRPr="0042280B">
              <w:rPr>
                <w:rFonts w:ascii="Times New Roman" w:hAnsi="Times New Roman"/>
                <w:sz w:val="16"/>
                <w:szCs w:val="16"/>
              </w:rPr>
              <w:t>能從學習活動、日常經驗及科技運用、自然環境、書刊及網路媒體中，進行各種有計畫的觀察，進而能察覺問題。</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pc-Ⅳ-1</w:t>
            </w:r>
            <w:r w:rsidRPr="0042280B">
              <w:rPr>
                <w:rFonts w:ascii="Times New Roman" w:hAns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pc-Ⅳ-2 </w:t>
            </w:r>
            <w:r w:rsidRPr="0042280B">
              <w:rPr>
                <w:rFonts w:ascii="Times New Roman" w:hAnsi="Times New Roman"/>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ti-Ⅳ-1</w:t>
            </w:r>
            <w:r w:rsidRPr="0042280B">
              <w:rPr>
                <w:rFonts w:ascii="Times New Roman" w:hAnsi="Times New Roman"/>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tr -Ⅳ-1</w:t>
            </w:r>
            <w:r w:rsidRPr="0042280B">
              <w:rPr>
                <w:rFonts w:ascii="Times New Roman" w:hAnsi="Times New Roman"/>
                <w:sz w:val="16"/>
                <w:szCs w:val="16"/>
              </w:rPr>
              <w:t>能將所習得的知識正確的連結到所觀察到的自然現象及實驗數據，並推論出其中的關聯，進而運用習得的知識來解釋自己論點的正確性。</w:t>
            </w:r>
          </w:p>
          <w:p w:rsidR="00BF23FE" w:rsidRPr="00C410F5" w:rsidRDefault="0042280B" w:rsidP="0042280B">
            <w:pPr>
              <w:spacing w:line="240" w:lineRule="atLeast"/>
              <w:rPr>
                <w:rFonts w:ascii="Times New Roman" w:hAnsi="Times New Roman"/>
                <w:sz w:val="16"/>
                <w:szCs w:val="16"/>
              </w:rPr>
            </w:pPr>
            <w:r w:rsidRPr="0042280B">
              <w:rPr>
                <w:rFonts w:ascii="Times New Roman" w:hAnsi="Times New Roman"/>
                <w:sz w:val="16"/>
                <w:szCs w:val="16"/>
              </w:rPr>
              <w:t>tc-IV-1</w:t>
            </w:r>
            <w:r w:rsidRPr="0042280B">
              <w:rPr>
                <w:rFonts w:ascii="Times New Roman" w:hAnsi="Times New Roman"/>
                <w:sz w:val="16"/>
                <w:szCs w:val="16"/>
              </w:rPr>
              <w:t>能依據已知的自然科學知識與概念，對自己蒐集與分類的科學數據，抱持合理的懷疑態度，並對他人的資訊或報告，提出自己的看法或解釋。</w:t>
            </w:r>
          </w:p>
        </w:tc>
        <w:tc>
          <w:tcPr>
            <w:tcW w:w="3119" w:type="dxa"/>
          </w:tcPr>
          <w:p w:rsidR="00C410F5" w:rsidRPr="0042280B" w:rsidRDefault="00C410F5" w:rsidP="00C410F5">
            <w:pPr>
              <w:spacing w:line="240" w:lineRule="atLeast"/>
              <w:rPr>
                <w:rFonts w:ascii="Times New Roman" w:hAnsi="Times New Roman"/>
                <w:sz w:val="16"/>
                <w:szCs w:val="16"/>
              </w:rPr>
            </w:pPr>
            <w:r w:rsidRPr="0042280B">
              <w:rPr>
                <w:rFonts w:ascii="Times New Roman" w:hAnsi="Times New Roman"/>
                <w:sz w:val="16"/>
                <w:szCs w:val="16"/>
              </w:rPr>
              <w:lastRenderedPageBreak/>
              <w:t xml:space="preserve">Da-Ⅳ-4 </w:t>
            </w:r>
            <w:r w:rsidRPr="0042280B">
              <w:rPr>
                <w:rFonts w:ascii="Times New Roman" w:hAnsi="Times New Roman"/>
                <w:sz w:val="16"/>
                <w:szCs w:val="16"/>
              </w:rPr>
              <w:t>細胞會進行細胞分裂，染色體在分裂過程中會發生變化。</w:t>
            </w:r>
            <w:r w:rsidRPr="0042280B">
              <w:rPr>
                <w:rFonts w:ascii="Times New Roman" w:hAnsi="Times New Roman"/>
                <w:sz w:val="16"/>
                <w:szCs w:val="16"/>
              </w:rPr>
              <w:t xml:space="preserve"> </w:t>
            </w:r>
          </w:p>
          <w:p w:rsidR="0042280B" w:rsidRPr="0042280B" w:rsidRDefault="00C410F5" w:rsidP="0042280B">
            <w:pPr>
              <w:spacing w:line="240" w:lineRule="atLeast"/>
              <w:rPr>
                <w:rFonts w:ascii="Times New Roman" w:hAnsi="Times New Roman"/>
                <w:sz w:val="16"/>
                <w:szCs w:val="16"/>
              </w:rPr>
            </w:pPr>
            <w:r w:rsidRPr="0042280B">
              <w:rPr>
                <w:rFonts w:ascii="Times New Roman" w:hAnsi="Times New Roman"/>
                <w:sz w:val="16"/>
                <w:szCs w:val="16"/>
              </w:rPr>
              <w:t xml:space="preserve">Ga-Ⅳ-1 </w:t>
            </w:r>
            <w:r w:rsidRPr="0042280B">
              <w:rPr>
                <w:rFonts w:ascii="Times New Roman" w:hAnsi="Times New Roman"/>
                <w:sz w:val="16"/>
                <w:szCs w:val="16"/>
              </w:rPr>
              <w:t>生物的生殖可分為有性生殖與無性生殖，有性生殖產生的子代其性狀和親代差異較大。</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Ga-Ⅳ-2 </w:t>
            </w:r>
            <w:r w:rsidRPr="0042280B">
              <w:rPr>
                <w:rFonts w:ascii="Times New Roman" w:hAnsi="Times New Roman"/>
                <w:sz w:val="16"/>
                <w:szCs w:val="16"/>
              </w:rPr>
              <w:t>人類的性別主要由性染色體決定。</w:t>
            </w:r>
          </w:p>
          <w:p w:rsidR="00C410F5"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Ga-Ⅳ-3 </w:t>
            </w:r>
            <w:r w:rsidRPr="0042280B">
              <w:rPr>
                <w:rFonts w:ascii="Times New Roman" w:hAnsi="Times New Roman"/>
                <w:sz w:val="16"/>
                <w:szCs w:val="16"/>
              </w:rPr>
              <w:t>人類的</w:t>
            </w:r>
            <w:r w:rsidRPr="0042280B">
              <w:rPr>
                <w:rFonts w:ascii="Times New Roman" w:hAnsi="Times New Roman"/>
                <w:sz w:val="16"/>
                <w:szCs w:val="16"/>
              </w:rPr>
              <w:t xml:space="preserve"> ABO </w:t>
            </w:r>
            <w:r w:rsidRPr="0042280B">
              <w:rPr>
                <w:rFonts w:ascii="Times New Roman" w:hAnsi="Times New Roman"/>
                <w:sz w:val="16"/>
                <w:szCs w:val="16"/>
              </w:rPr>
              <w:t>血型是可遺傳的性狀。</w:t>
            </w:r>
          </w:p>
          <w:p w:rsidR="00BF23FE" w:rsidRPr="0042280B" w:rsidRDefault="00C410F5" w:rsidP="00C410F5">
            <w:pPr>
              <w:rPr>
                <w:rFonts w:ascii="Times New Roman" w:hAnsi="Times New Roman"/>
                <w:sz w:val="16"/>
                <w:szCs w:val="16"/>
              </w:rPr>
            </w:pPr>
            <w:r w:rsidRPr="0042280B">
              <w:rPr>
                <w:rFonts w:ascii="Times New Roman" w:hAnsi="Times New Roman"/>
                <w:sz w:val="16"/>
                <w:szCs w:val="16"/>
              </w:rPr>
              <w:t xml:space="preserve">Ga-Ⅳ-6 </w:t>
            </w:r>
            <w:r w:rsidRPr="0042280B">
              <w:rPr>
                <w:rFonts w:ascii="Times New Roman" w:hAnsi="Times New Roman"/>
                <w:sz w:val="16"/>
                <w:szCs w:val="16"/>
              </w:rPr>
              <w:t>孟德爾遺傳研究的科學史。</w:t>
            </w:r>
          </w:p>
          <w:p w:rsidR="0042280B" w:rsidRPr="00C410F5" w:rsidRDefault="0042280B" w:rsidP="0042280B">
            <w:pPr>
              <w:rPr>
                <w:rFonts w:ascii="Times New Roman" w:hAnsi="Times New Roman"/>
                <w:sz w:val="16"/>
                <w:szCs w:val="16"/>
              </w:rPr>
            </w:pP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807CF9" w:rsidRDefault="00807CF9" w:rsidP="00807CF9">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807CF9" w:rsidRDefault="00807CF9" w:rsidP="00807CF9">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807CF9" w:rsidRDefault="00807CF9" w:rsidP="00807CF9">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807CF9" w:rsidRDefault="00807CF9" w:rsidP="00807CF9">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807CF9" w:rsidRDefault="00807CF9" w:rsidP="00807CF9">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807CF9" w:rsidRDefault="00807CF9" w:rsidP="00807CF9">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lastRenderedPageBreak/>
              <w:t>別意涵及人際溝通中的性別問題。</w:t>
            </w:r>
          </w:p>
          <w:p w:rsidR="00807CF9" w:rsidRDefault="00807CF9" w:rsidP="00807CF9">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J11 </w:t>
            </w:r>
            <w:r w:rsidRPr="00FA6FD4">
              <w:rPr>
                <w:rFonts w:ascii="Times New Roman" w:hint="eastAsia"/>
                <w:sz w:val="16"/>
                <w:szCs w:val="16"/>
              </w:rPr>
              <w:t>去除性別刻板與性別偏見的情感表達與溝通，具備與他人平等互動的能力。</w:t>
            </w:r>
          </w:p>
          <w:p w:rsidR="00807CF9" w:rsidRDefault="00807CF9" w:rsidP="00807CF9">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807CF9" w:rsidRDefault="00807CF9" w:rsidP="00807CF9">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807CF9" w:rsidRDefault="00807CF9" w:rsidP="00807CF9">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807CF9" w:rsidRPr="00102E5F" w:rsidRDefault="00807CF9" w:rsidP="00807CF9">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807CF9" w:rsidRPr="00102E5F" w:rsidRDefault="00807CF9" w:rsidP="00807CF9">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了解人身自由權，並具有自我保護的知能。</w:t>
            </w:r>
          </w:p>
          <w:p w:rsidR="00807CF9" w:rsidRPr="00102E5F" w:rsidRDefault="00807CF9" w:rsidP="00807CF9">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E92901" w:rsidRDefault="00E92901" w:rsidP="00E92901">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E92901" w:rsidRPr="00102E5F" w:rsidRDefault="00E92901" w:rsidP="00E92901">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J1 </w:t>
            </w:r>
            <w:r w:rsidRPr="00102E5F">
              <w:rPr>
                <w:rFonts w:ascii="Times New Roman" w:hint="eastAsia"/>
                <w:sz w:val="16"/>
                <w:szCs w:val="16"/>
              </w:rPr>
              <w:t>分析家庭的發展歷程。</w:t>
            </w:r>
            <w:r w:rsidRPr="00102E5F">
              <w:rPr>
                <w:rFonts w:ascii="Times New Roman" w:hint="eastAsia"/>
                <w:sz w:val="16"/>
                <w:szCs w:val="16"/>
              </w:rPr>
              <w:t xml:space="preserve"> </w:t>
            </w:r>
          </w:p>
          <w:p w:rsidR="00E92901" w:rsidRPr="00102E5F" w:rsidRDefault="00E92901" w:rsidP="00E92901">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J3 </w:t>
            </w:r>
            <w:r w:rsidRPr="00102E5F">
              <w:rPr>
                <w:rFonts w:ascii="Times New Roman" w:hint="eastAsia"/>
                <w:sz w:val="16"/>
                <w:szCs w:val="16"/>
              </w:rPr>
              <w:t>了解人際交往、親密關係的發展，以及溝通與衝突處理。</w:t>
            </w:r>
            <w:r w:rsidRPr="00102E5F">
              <w:rPr>
                <w:rFonts w:ascii="Times New Roman" w:hint="eastAsia"/>
                <w:sz w:val="16"/>
                <w:szCs w:val="16"/>
              </w:rPr>
              <w:t xml:space="preserve"> </w:t>
            </w:r>
          </w:p>
          <w:p w:rsidR="00E92901" w:rsidRPr="00102E5F" w:rsidRDefault="00E92901" w:rsidP="00E92901">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J4 </w:t>
            </w:r>
            <w:r w:rsidRPr="00102E5F">
              <w:rPr>
                <w:rFonts w:ascii="Times New Roman" w:hint="eastAsia"/>
                <w:sz w:val="16"/>
                <w:szCs w:val="16"/>
              </w:rPr>
              <w:t>探討約會、婚姻與家庭建立的歷程。</w:t>
            </w:r>
          </w:p>
          <w:p w:rsidR="00E92901" w:rsidRPr="00102E5F" w:rsidRDefault="00E92901" w:rsidP="00E92901">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J5 </w:t>
            </w:r>
            <w:r w:rsidRPr="00102E5F">
              <w:rPr>
                <w:rFonts w:ascii="Times New Roman" w:hint="eastAsia"/>
                <w:sz w:val="16"/>
                <w:szCs w:val="16"/>
              </w:rPr>
              <w:t>了解與家人溝通互動及相互支持的</w:t>
            </w:r>
            <w:r w:rsidRPr="00102E5F">
              <w:rPr>
                <w:rFonts w:ascii="Times New Roman" w:hint="eastAsia"/>
                <w:sz w:val="16"/>
                <w:szCs w:val="16"/>
              </w:rPr>
              <w:lastRenderedPageBreak/>
              <w:t>適切方式。</w:t>
            </w:r>
            <w:r w:rsidRPr="00102E5F">
              <w:rPr>
                <w:rFonts w:ascii="Times New Roman" w:hint="eastAsia"/>
                <w:sz w:val="16"/>
                <w:szCs w:val="16"/>
              </w:rPr>
              <w:t xml:space="preserve"> </w:t>
            </w:r>
          </w:p>
          <w:p w:rsidR="00E92901" w:rsidRPr="00102E5F" w:rsidRDefault="00E92901" w:rsidP="00E92901">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J6 </w:t>
            </w:r>
            <w:r w:rsidRPr="00102E5F">
              <w:rPr>
                <w:rFonts w:ascii="Times New Roman" w:hint="eastAsia"/>
                <w:sz w:val="16"/>
                <w:szCs w:val="16"/>
              </w:rPr>
              <w:t>覺察與實踐青少年在家庭中的角色責任。</w:t>
            </w:r>
            <w:r w:rsidRPr="00102E5F">
              <w:rPr>
                <w:rFonts w:ascii="Times New Roman" w:hint="eastAsia"/>
                <w:sz w:val="16"/>
                <w:szCs w:val="16"/>
              </w:rPr>
              <w:t xml:space="preserve"> </w:t>
            </w:r>
          </w:p>
          <w:p w:rsidR="00E92901" w:rsidRDefault="00E92901" w:rsidP="00E92901">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E92901" w:rsidRPr="0060676A" w:rsidRDefault="00E92901" w:rsidP="00E9290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E92901" w:rsidRPr="0060676A" w:rsidRDefault="00E92901" w:rsidP="00E9290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E92901" w:rsidRPr="0060676A" w:rsidRDefault="00E92901" w:rsidP="00E9290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J7 </w:t>
            </w:r>
            <w:r w:rsidRPr="0060676A">
              <w:rPr>
                <w:rFonts w:ascii="Times New Roman" w:hint="eastAsia"/>
                <w:sz w:val="16"/>
                <w:szCs w:val="16"/>
              </w:rPr>
              <w:t>同理分享與多元接納。</w:t>
            </w:r>
            <w:r w:rsidRPr="0060676A">
              <w:rPr>
                <w:rFonts w:ascii="Times New Roman" w:hint="eastAsia"/>
                <w:sz w:val="16"/>
                <w:szCs w:val="16"/>
              </w:rPr>
              <w:t xml:space="preserve"> </w:t>
            </w:r>
          </w:p>
          <w:p w:rsidR="00E92901" w:rsidRPr="0060676A" w:rsidRDefault="00E92901" w:rsidP="00E92901">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E92901" w:rsidRDefault="00E92901" w:rsidP="00E92901">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E92901" w:rsidRPr="0060676A" w:rsidRDefault="00E92901" w:rsidP="00E92901">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E92901" w:rsidRDefault="00E92901" w:rsidP="00E92901">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r w:rsidRPr="0060676A">
              <w:rPr>
                <w:rFonts w:ascii="Times New Roman" w:hint="eastAsia"/>
                <w:sz w:val="16"/>
                <w:szCs w:val="16"/>
              </w:rPr>
              <w:t xml:space="preserve"> </w:t>
            </w:r>
          </w:p>
          <w:p w:rsidR="00E92901" w:rsidRDefault="00E92901" w:rsidP="00E92901">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E92901" w:rsidRPr="00CD538B" w:rsidRDefault="00E92901" w:rsidP="00E92901">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p w:rsidR="00E92901" w:rsidRPr="00CD538B" w:rsidRDefault="00E92901" w:rsidP="00E92901">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J5 </w:t>
            </w:r>
            <w:r w:rsidRPr="00CD538B">
              <w:rPr>
                <w:rFonts w:ascii="Times New Roman" w:hint="eastAsia"/>
                <w:sz w:val="16"/>
                <w:szCs w:val="16"/>
              </w:rPr>
              <w:t>探索性別與生涯規劃的關係。</w:t>
            </w:r>
            <w:r w:rsidRPr="00CD538B">
              <w:rPr>
                <w:rFonts w:ascii="Times New Roman" w:hint="eastAsia"/>
                <w:sz w:val="16"/>
                <w:szCs w:val="16"/>
              </w:rPr>
              <w:t xml:space="preserve"> </w:t>
            </w:r>
          </w:p>
          <w:p w:rsidR="00E92901" w:rsidRPr="00CD538B" w:rsidRDefault="00E92901" w:rsidP="00E92901">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J13 </w:t>
            </w:r>
            <w:r w:rsidRPr="00CD538B">
              <w:rPr>
                <w:rFonts w:ascii="Times New Roman" w:hint="eastAsia"/>
                <w:sz w:val="16"/>
                <w:szCs w:val="16"/>
              </w:rPr>
              <w:t>培養生涯規劃及執行的能力。</w:t>
            </w:r>
            <w:r w:rsidRPr="00CD538B">
              <w:rPr>
                <w:rFonts w:ascii="Times New Roman" w:hint="eastAsia"/>
                <w:sz w:val="16"/>
                <w:szCs w:val="16"/>
              </w:rPr>
              <w:t xml:space="preserve"> </w:t>
            </w:r>
          </w:p>
          <w:p w:rsidR="008176B5" w:rsidRDefault="008176B5" w:rsidP="008176B5">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8176B5" w:rsidRPr="00CD538B" w:rsidRDefault="008176B5" w:rsidP="008176B5">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J3 </w:t>
            </w:r>
            <w:r w:rsidRPr="00CD538B">
              <w:rPr>
                <w:rFonts w:ascii="Times New Roman" w:hint="eastAsia"/>
                <w:sz w:val="16"/>
                <w:szCs w:val="16"/>
              </w:rPr>
              <w:t>提高對弱勢或少數群體文化的覺察與省思。</w:t>
            </w:r>
            <w:r w:rsidRPr="00CD538B">
              <w:rPr>
                <w:rFonts w:ascii="Times New Roman" w:hint="eastAsia"/>
                <w:sz w:val="16"/>
                <w:szCs w:val="16"/>
              </w:rPr>
              <w:t xml:space="preserve"> </w:t>
            </w:r>
          </w:p>
          <w:p w:rsidR="008176B5" w:rsidRPr="00CD538B" w:rsidRDefault="008176B5" w:rsidP="008176B5">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了解不同群體間如何看待彼此的文化。</w:t>
            </w:r>
            <w:r w:rsidRPr="00CD538B">
              <w:rPr>
                <w:rFonts w:ascii="Times New Roman" w:hint="eastAsia"/>
                <w:sz w:val="16"/>
                <w:szCs w:val="16"/>
              </w:rPr>
              <w:t xml:space="preserve"> </w:t>
            </w:r>
          </w:p>
          <w:p w:rsidR="008176B5" w:rsidRDefault="008176B5" w:rsidP="008176B5">
            <w:pPr>
              <w:spacing w:line="0" w:lineRule="atLeast"/>
              <w:rPr>
                <w:rFonts w:ascii="Times New Roman"/>
                <w:sz w:val="16"/>
                <w:szCs w:val="16"/>
              </w:rPr>
            </w:pPr>
            <w:r w:rsidRPr="00CD538B">
              <w:rPr>
                <w:rFonts w:ascii="Times New Roman" w:hint="eastAsia"/>
                <w:sz w:val="16"/>
                <w:szCs w:val="16"/>
              </w:rPr>
              <w:lastRenderedPageBreak/>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8176B5" w:rsidRDefault="008176B5" w:rsidP="008176B5">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BF23FE" w:rsidRDefault="008176B5" w:rsidP="008176B5">
            <w:pPr>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J11 </w:t>
            </w:r>
            <w:r w:rsidRPr="00CD538B">
              <w:rPr>
                <w:rFonts w:ascii="Times New Roman" w:hint="eastAsia"/>
                <w:sz w:val="16"/>
                <w:szCs w:val="16"/>
              </w:rPr>
              <w:t>增加實地體驗與行動學習，落實文化實踐力。</w:t>
            </w:r>
          </w:p>
          <w:p w:rsidR="008176B5" w:rsidRDefault="008176B5" w:rsidP="008176B5">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8176B5" w:rsidRDefault="008176B5" w:rsidP="008176B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8176B5" w:rsidRPr="00CD538B" w:rsidRDefault="008176B5" w:rsidP="008176B5">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J4 </w:t>
            </w:r>
            <w:r w:rsidRPr="00CD538B">
              <w:rPr>
                <w:rFonts w:ascii="Times New Roman" w:hint="eastAsia"/>
                <w:sz w:val="16"/>
                <w:szCs w:val="16"/>
              </w:rPr>
              <w:t>除紙本閱讀之外，依學習需求選擇適當的閱讀媒材，並了解如何利用適當的管道獲得文本資源。</w:t>
            </w:r>
            <w:r w:rsidRPr="00CD538B">
              <w:rPr>
                <w:rFonts w:ascii="Times New Roman" w:hint="eastAsia"/>
                <w:sz w:val="16"/>
                <w:szCs w:val="16"/>
              </w:rPr>
              <w:t xml:space="preserve"> </w:t>
            </w:r>
          </w:p>
          <w:p w:rsidR="008176B5" w:rsidRPr="00807CF9" w:rsidRDefault="008176B5" w:rsidP="008176B5">
            <w:pPr>
              <w:rPr>
                <w:sz w:val="16"/>
                <w:szCs w:val="16"/>
              </w:rPr>
            </w:pPr>
          </w:p>
        </w:tc>
        <w:tc>
          <w:tcPr>
            <w:tcW w:w="1276" w:type="dxa"/>
          </w:tcPr>
          <w:p w:rsidR="00BF23FE" w:rsidRPr="00BF23FE" w:rsidRDefault="00BF23FE" w:rsidP="00C6588A">
            <w:pPr>
              <w:widowControl/>
              <w:spacing w:line="0" w:lineRule="atLeast"/>
              <w:rPr>
                <w:sz w:val="16"/>
                <w:szCs w:val="16"/>
              </w:rPr>
            </w:pPr>
            <w:r w:rsidRPr="00BF23FE">
              <w:rPr>
                <w:rFonts w:ascii="Times New Roman" w:hAnsi="新細明體"/>
                <w:sz w:val="16"/>
                <w:szCs w:val="16"/>
              </w:rPr>
              <w:lastRenderedPageBreak/>
              <w:t>教學錄影帶或光碟。投影機﹑投影片。收集血型和個性的相關資料及血型和個性的相關性。</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5</w:t>
            </w:r>
            <w:r w:rsidRPr="00D9659A">
              <w:rPr>
                <w:rFonts w:ascii="標楷體" w:eastAsia="標楷體" w:hAnsi="標楷體" w:hint="eastAsia"/>
                <w:sz w:val="20"/>
                <w:szCs w:val="20"/>
                <w:lang w:eastAsia="zh-HK"/>
              </w:rPr>
              <w:t>週</w:t>
            </w:r>
          </w:p>
        </w:tc>
        <w:tc>
          <w:tcPr>
            <w:tcW w:w="1134" w:type="dxa"/>
          </w:tcPr>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第二章：遺傳</w:t>
            </w:r>
          </w:p>
          <w:p w:rsidR="0042280B" w:rsidRDefault="00BF23FE"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 xml:space="preserve">2-4 </w:t>
            </w:r>
            <w:r w:rsidRPr="00BF23FE">
              <w:rPr>
                <w:rFonts w:ascii="Times New Roman" w:hint="eastAsia"/>
                <w:sz w:val="16"/>
                <w:szCs w:val="16"/>
              </w:rPr>
              <w:t>突變</w:t>
            </w:r>
            <w:r w:rsidRPr="00BF23FE">
              <w:rPr>
                <w:rFonts w:ascii="Times New Roman" w:hint="eastAsia"/>
                <w:sz w:val="16"/>
                <w:szCs w:val="16"/>
              </w:rPr>
              <w:t>(2)</w:t>
            </w:r>
          </w:p>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2-5</w:t>
            </w:r>
            <w:r w:rsidRPr="00BF23FE">
              <w:rPr>
                <w:rFonts w:ascii="Times New Roman" w:hint="eastAsia"/>
                <w:sz w:val="16"/>
                <w:szCs w:val="16"/>
              </w:rPr>
              <w:t>生物技術技</w:t>
            </w:r>
            <w:r w:rsidRPr="00BF23FE">
              <w:rPr>
                <w:rFonts w:ascii="Times New Roman" w:hint="eastAsia"/>
                <w:sz w:val="16"/>
                <w:szCs w:val="16"/>
              </w:rPr>
              <w:t>(1)</w:t>
            </w:r>
          </w:p>
        </w:tc>
        <w:tc>
          <w:tcPr>
            <w:tcW w:w="3402" w:type="dxa"/>
          </w:tcPr>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pa-Ⅳ-2</w:t>
            </w:r>
            <w:r w:rsidRPr="0042280B">
              <w:rPr>
                <w:rFonts w:ascii="Times New Roman" w:hAns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pc-Ⅳ-1</w:t>
            </w:r>
            <w:r w:rsidRPr="0042280B">
              <w:rPr>
                <w:rFonts w:ascii="Times New Roman" w:hAns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ah-Ⅳ-1</w:t>
            </w:r>
            <w:r w:rsidRPr="0042280B">
              <w:rPr>
                <w:rFonts w:ascii="Times New Roman" w:hAnsi="Times New Roman"/>
                <w:sz w:val="16"/>
                <w:szCs w:val="16"/>
              </w:rPr>
              <w:t>對於有關科學發現的報導甚至權威的解釋（如報章雜誌的報導或書本上的解釋）</w:t>
            </w:r>
            <w:r w:rsidRPr="0042280B">
              <w:rPr>
                <w:rFonts w:ascii="Times New Roman" w:hAnsi="Times New Roman"/>
                <w:sz w:val="16"/>
                <w:szCs w:val="16"/>
              </w:rPr>
              <w:t xml:space="preserve">  </w:t>
            </w:r>
            <w:r w:rsidRPr="0042280B">
              <w:rPr>
                <w:rFonts w:ascii="Times New Roman" w:hAnsi="Times New Roman"/>
                <w:sz w:val="16"/>
                <w:szCs w:val="16"/>
              </w:rPr>
              <w:t>能抱持懷疑的態度，評估其推論的證據是否充</w:t>
            </w:r>
            <w:r w:rsidRPr="0042280B">
              <w:rPr>
                <w:rFonts w:ascii="Times New Roman" w:hAnsi="Times New Roman"/>
                <w:sz w:val="16"/>
                <w:szCs w:val="16"/>
              </w:rPr>
              <w:lastRenderedPageBreak/>
              <w:t>分且可信賴。</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ah-Ⅳ-2</w:t>
            </w:r>
            <w:r w:rsidRPr="0042280B">
              <w:rPr>
                <w:rFonts w:ascii="Times New Roman" w:hAnsi="Times New Roman"/>
                <w:sz w:val="16"/>
                <w:szCs w:val="16"/>
              </w:rPr>
              <w:t>應用所學到的科學知識與科學探究方法幫助自己做出最佳的決定。</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an-Ⅳ-1</w:t>
            </w:r>
            <w:r w:rsidRPr="0042280B">
              <w:rPr>
                <w:rFonts w:ascii="Times New Roman" w:hAnsi="Times New Roman"/>
                <w:sz w:val="16"/>
                <w:szCs w:val="16"/>
              </w:rPr>
              <w:t>察覺到科學的觀察、測量和方法是否具有正當性是受到社會共同建構的標準所規範。</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an -Ⅳ-2 </w:t>
            </w:r>
            <w:r w:rsidRPr="0042280B">
              <w:rPr>
                <w:rFonts w:ascii="Times New Roman" w:hAnsi="Times New Roman"/>
                <w:sz w:val="16"/>
                <w:szCs w:val="16"/>
              </w:rPr>
              <w:t>分辨科學知識的確定性和持久性會因科學研究的時空背景不同而有所變化。</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an -Ⅳ-3 </w:t>
            </w:r>
            <w:r w:rsidRPr="0042280B">
              <w:rPr>
                <w:rFonts w:ascii="Times New Roman" w:hAnsi="Times New Roman"/>
                <w:sz w:val="16"/>
                <w:szCs w:val="16"/>
              </w:rPr>
              <w:t>體察到科學家們具有堅毅、嚴謹和講求邏輯的特質，也具有好奇心、求知慾和想像力。</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tr-IV-1</w:t>
            </w:r>
            <w:r w:rsidRPr="0042280B">
              <w:rPr>
                <w:rFonts w:ascii="Times New Roman" w:hAnsi="Times New Roman"/>
                <w:sz w:val="16"/>
                <w:szCs w:val="16"/>
              </w:rPr>
              <w:t>能將所習得的知識正確的連結到所觀察到的自然現象及實驗數據，並推論出其中的關聯，進而運用習得的知識來解釋自己論點的正確性。</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tc-IV-1</w:t>
            </w:r>
            <w:r w:rsidRPr="0042280B">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po-Ⅳ-1</w:t>
            </w:r>
            <w:r w:rsidRPr="0042280B">
              <w:rPr>
                <w:rFonts w:ascii="Times New Roman" w:hAnsi="Times New Roman"/>
                <w:sz w:val="16"/>
                <w:szCs w:val="16"/>
              </w:rPr>
              <w:t>能從學習活動、日常經驗及科技運用、自然環境、書刊及網路媒體中，進行各種有計畫的觀察，進而能察覺問題。</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ai -Ⅳ-2 </w:t>
            </w:r>
            <w:r w:rsidRPr="0042280B">
              <w:rPr>
                <w:rFonts w:ascii="Times New Roman" w:hAnsi="Times New Roman"/>
                <w:sz w:val="16"/>
                <w:szCs w:val="16"/>
              </w:rPr>
              <w:t>透過與同儕的討論，分享科學發現的樂趣。</w:t>
            </w:r>
          </w:p>
          <w:p w:rsidR="00BF23FE"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ai -Ⅳ-3</w:t>
            </w:r>
            <w:r w:rsidRPr="0042280B">
              <w:rPr>
                <w:rFonts w:ascii="Times New Roman" w:hAnsi="Times New Roman"/>
                <w:sz w:val="16"/>
                <w:szCs w:val="16"/>
              </w:rPr>
              <w:t>透過所學到的科學知識和科學探索的各種方法，解釋自然現象發生的原因，建立科學學習的自信心。</w:t>
            </w:r>
          </w:p>
        </w:tc>
        <w:tc>
          <w:tcPr>
            <w:tcW w:w="3119" w:type="dxa"/>
          </w:tcPr>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lastRenderedPageBreak/>
              <w:t>Da-</w:t>
            </w:r>
            <w:r w:rsidRPr="0042280B">
              <w:rPr>
                <w:rFonts w:ascii="Times New Roman" w:hAnsi="Times New Roman" w:hint="eastAsia"/>
                <w:sz w:val="16"/>
                <w:szCs w:val="16"/>
              </w:rPr>
              <w:t>Ⅳ</w:t>
            </w:r>
            <w:r w:rsidRPr="0042280B">
              <w:rPr>
                <w:rFonts w:ascii="Times New Roman" w:hAnsi="Times New Roman"/>
                <w:sz w:val="16"/>
                <w:szCs w:val="16"/>
              </w:rPr>
              <w:t xml:space="preserve">-4 </w:t>
            </w:r>
            <w:r w:rsidRPr="0042280B">
              <w:rPr>
                <w:rFonts w:ascii="Times New Roman" w:hAnsi="Times New Roman" w:hint="eastAsia"/>
                <w:sz w:val="16"/>
                <w:szCs w:val="16"/>
              </w:rPr>
              <w:t>細胞會進行細胞分裂，染色體在分裂過程中會發生變化。</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hint="eastAsia"/>
                <w:sz w:val="16"/>
                <w:szCs w:val="16"/>
              </w:rPr>
              <w:t>Ga-</w:t>
            </w:r>
            <w:r w:rsidRPr="0042280B">
              <w:rPr>
                <w:rFonts w:ascii="Times New Roman" w:hAnsi="Times New Roman" w:hint="eastAsia"/>
                <w:sz w:val="16"/>
                <w:szCs w:val="16"/>
              </w:rPr>
              <w:t>Ⅳ</w:t>
            </w:r>
            <w:r w:rsidRPr="0042280B">
              <w:rPr>
                <w:rFonts w:ascii="Times New Roman" w:hAnsi="Times New Roman" w:hint="eastAsia"/>
                <w:sz w:val="16"/>
                <w:szCs w:val="16"/>
              </w:rPr>
              <w:t xml:space="preserve">-4 </w:t>
            </w:r>
            <w:r w:rsidRPr="0042280B">
              <w:rPr>
                <w:rFonts w:ascii="Times New Roman" w:hAnsi="Times New Roman" w:hint="eastAsia"/>
                <w:sz w:val="16"/>
                <w:szCs w:val="16"/>
              </w:rPr>
              <w:t>遺傳物質會發生變異，其變異可能造成性狀的改變；若變異發生在生殖細胞可遺傳到後代。</w:t>
            </w:r>
          </w:p>
          <w:p w:rsidR="00BF23FE" w:rsidRDefault="0042280B" w:rsidP="0042280B">
            <w:pPr>
              <w:rPr>
                <w:rFonts w:ascii="Times New Roman" w:hAnsi="Times New Roman"/>
                <w:sz w:val="16"/>
                <w:szCs w:val="16"/>
              </w:rPr>
            </w:pPr>
            <w:r w:rsidRPr="0042280B">
              <w:rPr>
                <w:rFonts w:ascii="Times New Roman" w:hAnsi="Times New Roman" w:hint="eastAsia"/>
                <w:sz w:val="16"/>
                <w:szCs w:val="16"/>
              </w:rPr>
              <w:t>Ga-</w:t>
            </w:r>
            <w:r w:rsidRPr="0042280B">
              <w:rPr>
                <w:rFonts w:ascii="Times New Roman" w:hAnsi="Times New Roman" w:hint="eastAsia"/>
                <w:sz w:val="16"/>
                <w:szCs w:val="16"/>
              </w:rPr>
              <w:t>Ⅳ</w:t>
            </w:r>
            <w:r w:rsidRPr="0042280B">
              <w:rPr>
                <w:rFonts w:ascii="Times New Roman" w:hAnsi="Times New Roman" w:hint="eastAsia"/>
                <w:sz w:val="16"/>
                <w:szCs w:val="16"/>
              </w:rPr>
              <w:t xml:space="preserve">-5 </w:t>
            </w:r>
            <w:r w:rsidRPr="0042280B">
              <w:rPr>
                <w:rFonts w:ascii="Times New Roman" w:hAnsi="Times New Roman" w:hint="eastAsia"/>
                <w:sz w:val="16"/>
                <w:szCs w:val="16"/>
              </w:rPr>
              <w:t>生物技術的進步，有助於解決農業、食品、能源、醫藥，以及環境相關的問題，但也可能帶來新問題。</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Gc-Ⅳ-4 </w:t>
            </w:r>
            <w:r w:rsidRPr="0042280B">
              <w:rPr>
                <w:rFonts w:ascii="Times New Roman" w:hAnsi="Times New Roman"/>
                <w:sz w:val="16"/>
                <w:szCs w:val="16"/>
              </w:rPr>
              <w:t>人類文明發展中有許多利用微生物的例子，例如：早期的釀酒、近期的基因轉殖等。</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Ma-Ⅳ-1 </w:t>
            </w:r>
            <w:r w:rsidRPr="0042280B">
              <w:rPr>
                <w:rFonts w:ascii="Times New Roman" w:hAnsi="Times New Roman"/>
                <w:sz w:val="16"/>
                <w:szCs w:val="16"/>
              </w:rPr>
              <w:t>生命科學的進步，有助於解決社會中發生的農業、食品、能源、醫藥，以及環境相關的問題。</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Mb-Ⅳ-1 </w:t>
            </w:r>
            <w:r w:rsidRPr="0042280B">
              <w:rPr>
                <w:rFonts w:ascii="Times New Roman" w:hAnsi="Times New Roman"/>
                <w:sz w:val="16"/>
                <w:szCs w:val="16"/>
              </w:rPr>
              <w:t>生物技術的發展是為了因應人類</w:t>
            </w:r>
            <w:r w:rsidRPr="0042280B">
              <w:rPr>
                <w:rFonts w:ascii="Times New Roman" w:hAnsi="Times New Roman"/>
                <w:sz w:val="16"/>
                <w:szCs w:val="16"/>
              </w:rPr>
              <w:lastRenderedPageBreak/>
              <w:t>需求，運用跨領域技術來改造生物。發展相關技術的歷程中，也應避免對其他生物以及環境造成過度的影響。</w:t>
            </w:r>
          </w:p>
          <w:p w:rsidR="0042280B" w:rsidRPr="0042280B" w:rsidRDefault="0042280B" w:rsidP="0042280B">
            <w:pPr>
              <w:spacing w:line="240" w:lineRule="atLeast"/>
              <w:rPr>
                <w:rFonts w:ascii="Times New Roman" w:hAnsi="Times New Roman"/>
                <w:sz w:val="16"/>
                <w:szCs w:val="16"/>
              </w:rPr>
            </w:pPr>
            <w:r w:rsidRPr="0042280B">
              <w:rPr>
                <w:rFonts w:ascii="Times New Roman" w:hAnsi="Times New Roman"/>
                <w:sz w:val="16"/>
                <w:szCs w:val="16"/>
              </w:rPr>
              <w:t xml:space="preserve">Mc-Ⅳ-2 </w:t>
            </w:r>
            <w:r w:rsidRPr="0042280B">
              <w:rPr>
                <w:rFonts w:ascii="Times New Roman" w:hAnsi="Times New Roman"/>
                <w:sz w:val="16"/>
                <w:szCs w:val="16"/>
              </w:rPr>
              <w:t>運用生物體的構造與功能，可改善人類生活。</w:t>
            </w:r>
          </w:p>
          <w:p w:rsidR="0042280B" w:rsidRPr="0042280B" w:rsidRDefault="0042280B" w:rsidP="0042280B">
            <w:pPr>
              <w:rPr>
                <w:sz w:val="16"/>
                <w:szCs w:val="16"/>
              </w:rPr>
            </w:pPr>
          </w:p>
        </w:tc>
        <w:tc>
          <w:tcPr>
            <w:tcW w:w="425" w:type="dxa"/>
          </w:tcPr>
          <w:p w:rsidR="00BF23FE" w:rsidRPr="00BF23FE" w:rsidRDefault="00BF23FE">
            <w:pPr>
              <w:rPr>
                <w:sz w:val="16"/>
                <w:szCs w:val="16"/>
              </w:rPr>
            </w:pPr>
            <w:r w:rsidRPr="00BF23FE">
              <w:rPr>
                <w:rFonts w:hint="eastAsia"/>
                <w:sz w:val="16"/>
                <w:szCs w:val="16"/>
              </w:rPr>
              <w:lastRenderedPageBreak/>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p w:rsidR="00BF23FE" w:rsidRPr="00BF23FE" w:rsidRDefault="00BF23FE" w:rsidP="00C6588A">
            <w:pPr>
              <w:spacing w:line="0" w:lineRule="atLeast"/>
              <w:rPr>
                <w:sz w:val="16"/>
                <w:szCs w:val="16"/>
              </w:rPr>
            </w:pPr>
            <w:r w:rsidRPr="00BF23FE">
              <w:rPr>
                <w:sz w:val="16"/>
                <w:szCs w:val="16"/>
              </w:rPr>
              <w:t>成果發表</w:t>
            </w:r>
          </w:p>
        </w:tc>
        <w:tc>
          <w:tcPr>
            <w:tcW w:w="1275" w:type="dxa"/>
          </w:tcPr>
          <w:p w:rsidR="00A90BD0" w:rsidRDefault="00A90BD0" w:rsidP="00A90BD0">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A90BD0" w:rsidRDefault="00A90BD0" w:rsidP="00A90BD0">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J3 </w:t>
            </w:r>
            <w:r w:rsidRPr="00077074">
              <w:rPr>
                <w:rFonts w:ascii="Times New Roman" w:hint="eastAsia"/>
                <w:sz w:val="16"/>
                <w:szCs w:val="16"/>
              </w:rPr>
              <w:t>檢視家庭、學校、職場</w:t>
            </w:r>
            <w:r w:rsidRPr="00077074">
              <w:rPr>
                <w:rFonts w:ascii="Times New Roman" w:hint="eastAsia"/>
                <w:sz w:val="16"/>
                <w:szCs w:val="16"/>
              </w:rPr>
              <w:t xml:space="preserve"> </w:t>
            </w:r>
            <w:r w:rsidRPr="00077074">
              <w:rPr>
                <w:rFonts w:ascii="Times New Roman" w:hint="eastAsia"/>
                <w:sz w:val="16"/>
                <w:szCs w:val="16"/>
              </w:rPr>
              <w:t>中基於性別刻板印象產生的偏見與歧視。</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w:t>
            </w:r>
            <w:r w:rsidRPr="00077074">
              <w:rPr>
                <w:rFonts w:ascii="Times New Roman" w:hint="eastAsia"/>
                <w:sz w:val="16"/>
                <w:szCs w:val="16"/>
              </w:rPr>
              <w:lastRenderedPageBreak/>
              <w:t>議題，維護自己與尊重他人的身體自主權。</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t>別意涵及人際溝通中的性別問題。</w:t>
            </w:r>
          </w:p>
          <w:p w:rsidR="00BF23FE" w:rsidRPr="00BF23FE" w:rsidRDefault="00A90BD0" w:rsidP="00A90BD0">
            <w:pPr>
              <w:rPr>
                <w:sz w:val="16"/>
                <w:szCs w:val="16"/>
              </w:rPr>
            </w:pPr>
            <w:r w:rsidRPr="00FA6FD4">
              <w:rPr>
                <w:rFonts w:ascii="Times New Roman" w:hint="eastAsia"/>
                <w:sz w:val="16"/>
                <w:szCs w:val="16"/>
              </w:rPr>
              <w:t>性</w:t>
            </w:r>
            <w:r w:rsidRPr="00FA6FD4">
              <w:rPr>
                <w:rFonts w:ascii="Times New Roman" w:hint="eastAsia"/>
                <w:sz w:val="16"/>
                <w:szCs w:val="16"/>
              </w:rPr>
              <w:t xml:space="preserve"> J14 </w:t>
            </w:r>
            <w:r w:rsidRPr="00FA6FD4">
              <w:rPr>
                <w:rFonts w:ascii="Times New Roman" w:hint="eastAsia"/>
                <w:sz w:val="16"/>
                <w:szCs w:val="16"/>
              </w:rPr>
              <w:t>認識社會中性別、種族與階級的權力結構關係。</w:t>
            </w:r>
          </w:p>
        </w:tc>
        <w:tc>
          <w:tcPr>
            <w:tcW w:w="1276" w:type="dxa"/>
          </w:tcPr>
          <w:p w:rsidR="00BF23FE" w:rsidRPr="00BF23FE" w:rsidRDefault="00BF23FE" w:rsidP="00C6588A">
            <w:pPr>
              <w:widowControl/>
              <w:spacing w:line="0" w:lineRule="atLeast"/>
              <w:rPr>
                <w:sz w:val="16"/>
                <w:szCs w:val="16"/>
              </w:rPr>
            </w:pPr>
            <w:r w:rsidRPr="00BF23FE">
              <w:rPr>
                <w:rFonts w:ascii="Times New Roman"/>
                <w:sz w:val="16"/>
                <w:szCs w:val="16"/>
              </w:rPr>
              <w:lastRenderedPageBreak/>
              <w:t>教學錄影帶或光碟。投影機﹑投影片。蒐集複製生物的相關資訊。蒐集達爾文的相關資訊。</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6</w:t>
            </w:r>
            <w:r w:rsidRPr="00D9659A">
              <w:rPr>
                <w:rFonts w:ascii="標楷體" w:eastAsia="標楷體" w:hAnsi="標楷體" w:hint="eastAsia"/>
                <w:sz w:val="20"/>
                <w:szCs w:val="20"/>
                <w:lang w:eastAsia="zh-HK"/>
              </w:rPr>
              <w:t>週</w:t>
            </w:r>
          </w:p>
        </w:tc>
        <w:tc>
          <w:tcPr>
            <w:tcW w:w="1134" w:type="dxa"/>
          </w:tcPr>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第二章：遺傳</w:t>
            </w:r>
          </w:p>
          <w:p w:rsidR="00BF23FE" w:rsidRPr="00BF23FE" w:rsidRDefault="00BF23FE" w:rsidP="00DD710B">
            <w:pPr>
              <w:tabs>
                <w:tab w:val="left" w:pos="2880"/>
              </w:tabs>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2-5</w:t>
            </w:r>
            <w:r w:rsidRPr="00BF23FE">
              <w:rPr>
                <w:rFonts w:ascii="Times New Roman" w:hint="eastAsia"/>
                <w:sz w:val="16"/>
                <w:szCs w:val="16"/>
              </w:rPr>
              <w:t>生物技術技</w:t>
            </w:r>
            <w:r w:rsidRPr="00BF23FE">
              <w:rPr>
                <w:rFonts w:ascii="Times New Roman" w:hint="eastAsia"/>
                <w:sz w:val="16"/>
                <w:szCs w:val="16"/>
              </w:rPr>
              <w:t>(3)</w:t>
            </w:r>
          </w:p>
        </w:tc>
        <w:tc>
          <w:tcPr>
            <w:tcW w:w="3402" w:type="dxa"/>
          </w:tcPr>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ah-Ⅳ-2</w:t>
            </w:r>
            <w:r w:rsidRPr="00C109EB">
              <w:rPr>
                <w:rFonts w:ascii="Times New Roman" w:hAnsi="Times New Roman"/>
                <w:sz w:val="16"/>
                <w:szCs w:val="16"/>
              </w:rPr>
              <w:t>應用所學到的科學知識與科學探究方法幫助自己做出最佳的決定。</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ai -Ⅳ-2 </w:t>
            </w:r>
            <w:r w:rsidRPr="00C109EB">
              <w:rPr>
                <w:rFonts w:ascii="Times New Roman" w:hAnsi="Times New Roman"/>
                <w:sz w:val="16"/>
                <w:szCs w:val="16"/>
              </w:rPr>
              <w:t>透過與同儕的討論，分享科學發現的樂趣。</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ai -Ⅳ-3</w:t>
            </w:r>
            <w:r w:rsidRPr="00C109EB">
              <w:rPr>
                <w:rFonts w:ascii="Times New Roman" w:hAnsi="Times New Roman"/>
                <w:sz w:val="16"/>
                <w:szCs w:val="16"/>
              </w:rPr>
              <w:t>透過所學到的科學知識和科學探索的各種方法，解釋自然現象發生的原因，建立科學學習的自信心。</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ah-Ⅳ-1</w:t>
            </w:r>
            <w:r w:rsidRPr="00C109EB">
              <w:rPr>
                <w:rFonts w:ascii="Times New Roman" w:hAnsi="Times New Roman"/>
                <w:sz w:val="16"/>
                <w:szCs w:val="16"/>
              </w:rPr>
              <w:t>對於有關科學發現的報導甚至權威的解釋（如報章雜誌的報導或書本上的解釋）</w:t>
            </w:r>
            <w:r w:rsidRPr="00C109EB">
              <w:rPr>
                <w:rFonts w:ascii="Times New Roman" w:hAnsi="Times New Roman"/>
                <w:sz w:val="16"/>
                <w:szCs w:val="16"/>
              </w:rPr>
              <w:t xml:space="preserve">  </w:t>
            </w:r>
            <w:r w:rsidRPr="00C109EB">
              <w:rPr>
                <w:rFonts w:ascii="Times New Roman" w:hAnsi="Times New Roman"/>
                <w:sz w:val="16"/>
                <w:szCs w:val="16"/>
              </w:rPr>
              <w:t>能抱持懷疑的態度，評估其推論的證據是否充分且可信賴。</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an-Ⅳ-1</w:t>
            </w:r>
            <w:r w:rsidRPr="00C109EB">
              <w:rPr>
                <w:rFonts w:ascii="Times New Roman" w:hAnsi="Times New Roman"/>
                <w:sz w:val="16"/>
                <w:szCs w:val="16"/>
              </w:rPr>
              <w:t>察覺到科學的觀察、測量和方法是否具有正當性是受到社會共同建構的標準所規範。</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an -Ⅳ-2 </w:t>
            </w:r>
            <w:r w:rsidRPr="00C109EB">
              <w:rPr>
                <w:rFonts w:ascii="Times New Roman" w:hAnsi="Times New Roman"/>
                <w:sz w:val="16"/>
                <w:szCs w:val="16"/>
              </w:rPr>
              <w:t>分辨科學知識的確定性和持久性會因</w:t>
            </w:r>
            <w:r w:rsidRPr="00C109EB">
              <w:rPr>
                <w:rFonts w:ascii="Times New Roman" w:hAnsi="Times New Roman"/>
                <w:sz w:val="16"/>
                <w:szCs w:val="16"/>
              </w:rPr>
              <w:lastRenderedPageBreak/>
              <w:t>科學研究的時空背景不同而有所變化。</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tr-IV-1</w:t>
            </w:r>
            <w:r w:rsidRPr="00C109EB">
              <w:rPr>
                <w:rFonts w:ascii="Times New Roman" w:hAnsi="Times New Roman"/>
                <w:sz w:val="16"/>
                <w:szCs w:val="16"/>
              </w:rPr>
              <w:t>能將所習得的知識正確的連結到所觀察到的自然現象及實驗數據，並推論出其中的關聯，進而運用習得的知識來解釋自己論點的正確性。</w:t>
            </w:r>
          </w:p>
          <w:p w:rsidR="00BF23FE" w:rsidRPr="00BF23FE" w:rsidRDefault="00C109EB" w:rsidP="00C109EB">
            <w:pPr>
              <w:spacing w:line="240" w:lineRule="atLeast"/>
              <w:rPr>
                <w:rFonts w:ascii="標楷體" w:eastAsia="標楷體" w:hAnsi="標楷體" w:cs="Arial"/>
                <w:sz w:val="16"/>
                <w:szCs w:val="16"/>
                <w:lang w:eastAsia="zh-HK"/>
              </w:rPr>
            </w:pPr>
            <w:r w:rsidRPr="00C109EB">
              <w:rPr>
                <w:rFonts w:ascii="Times New Roman" w:hAnsi="Times New Roman"/>
                <w:sz w:val="16"/>
                <w:szCs w:val="16"/>
              </w:rPr>
              <w:t>tc-IV-1</w:t>
            </w:r>
            <w:r w:rsidRPr="00C109EB">
              <w:rPr>
                <w:rFonts w:ascii="Times New Roman" w:hAnsi="Times New Roman"/>
                <w:sz w:val="16"/>
                <w:szCs w:val="16"/>
              </w:rPr>
              <w:t>能依據已知的自然科學知識與概念，對自己蒐集與分類的科學數據，抱持合理的懷疑態度，並對他人的資訊或報告，提出自己的看法或解釋。</w:t>
            </w:r>
          </w:p>
        </w:tc>
        <w:tc>
          <w:tcPr>
            <w:tcW w:w="3119" w:type="dxa"/>
          </w:tcPr>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lastRenderedPageBreak/>
              <w:t xml:space="preserve">Ga-Ⅳ-4 </w:t>
            </w:r>
            <w:r w:rsidRPr="00C109EB">
              <w:rPr>
                <w:rFonts w:ascii="Times New Roman" w:hAnsi="Times New Roman"/>
                <w:sz w:val="16"/>
                <w:szCs w:val="16"/>
              </w:rPr>
              <w:t>遺傳物質會發生變異，其變異可能造成性狀的改變；若變異發生在生殖細胞可遺傳到後代。</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Ga-Ⅳ-5 </w:t>
            </w:r>
            <w:r w:rsidRPr="00C109EB">
              <w:rPr>
                <w:rFonts w:ascii="Times New Roman" w:hAnsi="Times New Roman"/>
                <w:sz w:val="16"/>
                <w:szCs w:val="16"/>
              </w:rPr>
              <w:t>生物技術的進步，有助於解決農業、食品、能源、醫藥，以及環境相關的問題，但也可能帶來新問題。</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Gc-Ⅳ-4 </w:t>
            </w:r>
            <w:r w:rsidRPr="00C109EB">
              <w:rPr>
                <w:rFonts w:ascii="Times New Roman" w:hAnsi="Times New Roman"/>
                <w:sz w:val="16"/>
                <w:szCs w:val="16"/>
              </w:rPr>
              <w:t>人類文明發展中有許多利用微生物的例子，例如：早期的釀酒、近期的基因轉殖等。</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Ma-Ⅳ-1 </w:t>
            </w:r>
            <w:r w:rsidRPr="00C109EB">
              <w:rPr>
                <w:rFonts w:ascii="Times New Roman" w:hAnsi="Times New Roman"/>
                <w:sz w:val="16"/>
                <w:szCs w:val="16"/>
              </w:rPr>
              <w:t>生命科學的進步，有助於解決社會中發生的農業、食品、能源、醫藥，以及環境相關的問題。</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Mb-Ⅳ-1 </w:t>
            </w:r>
            <w:r w:rsidRPr="00C109EB">
              <w:rPr>
                <w:rFonts w:ascii="Times New Roman" w:hAnsi="Times New Roman"/>
                <w:sz w:val="16"/>
                <w:szCs w:val="16"/>
              </w:rPr>
              <w:t>生物技術的發展是為了因應人類需求，運用跨領域技術來改造生物。發展</w:t>
            </w:r>
            <w:r w:rsidRPr="00C109EB">
              <w:rPr>
                <w:rFonts w:ascii="Times New Roman" w:hAnsi="Times New Roman"/>
                <w:sz w:val="16"/>
                <w:szCs w:val="16"/>
              </w:rPr>
              <w:lastRenderedPageBreak/>
              <w:t>相關技術的歷程中，也應避免對其他生物以及環境造成過度的影響。</w:t>
            </w:r>
          </w:p>
          <w:p w:rsidR="00BF23FE" w:rsidRPr="00BF23FE" w:rsidRDefault="00C109EB" w:rsidP="00C109EB">
            <w:pPr>
              <w:spacing w:line="240" w:lineRule="atLeast"/>
              <w:rPr>
                <w:sz w:val="16"/>
                <w:szCs w:val="16"/>
              </w:rPr>
            </w:pPr>
            <w:r w:rsidRPr="00C109EB">
              <w:rPr>
                <w:rFonts w:ascii="Times New Roman" w:hAnsi="Times New Roman"/>
                <w:sz w:val="16"/>
                <w:szCs w:val="16"/>
              </w:rPr>
              <w:t xml:space="preserve">Mc-Ⅳ-2 </w:t>
            </w:r>
            <w:r w:rsidRPr="00C109EB">
              <w:rPr>
                <w:rFonts w:ascii="Times New Roman" w:hAnsi="Times New Roman"/>
                <w:sz w:val="16"/>
                <w:szCs w:val="16"/>
              </w:rPr>
              <w:t>運用生物體的構造與功能，可改善人類生活。</w:t>
            </w:r>
          </w:p>
        </w:tc>
        <w:tc>
          <w:tcPr>
            <w:tcW w:w="425" w:type="dxa"/>
          </w:tcPr>
          <w:p w:rsidR="00BF23FE" w:rsidRPr="00BF23FE" w:rsidRDefault="00BF23FE">
            <w:pPr>
              <w:rPr>
                <w:sz w:val="16"/>
                <w:szCs w:val="16"/>
              </w:rPr>
            </w:pPr>
            <w:r w:rsidRPr="00BF23FE">
              <w:rPr>
                <w:rFonts w:hint="eastAsia"/>
                <w:sz w:val="16"/>
                <w:szCs w:val="16"/>
              </w:rPr>
              <w:lastRenderedPageBreak/>
              <w:t>3</w:t>
            </w:r>
          </w:p>
        </w:tc>
        <w:tc>
          <w:tcPr>
            <w:tcW w:w="709" w:type="dxa"/>
          </w:tcPr>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t>討論</w:t>
            </w:r>
          </w:p>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t>口語評量</w:t>
            </w:r>
          </w:p>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t>活動進行</w:t>
            </w:r>
          </w:p>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t>成果發表</w:t>
            </w:r>
          </w:p>
        </w:tc>
        <w:tc>
          <w:tcPr>
            <w:tcW w:w="1275" w:type="dxa"/>
          </w:tcPr>
          <w:p w:rsidR="00A90BD0" w:rsidRDefault="00A90BD0" w:rsidP="00A90BD0">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A90BD0" w:rsidRDefault="00A90BD0" w:rsidP="00A90BD0">
            <w:pPr>
              <w:spacing w:line="0" w:lineRule="atLeast"/>
              <w:rPr>
                <w:rFonts w:ascii="Times New Roman"/>
                <w:sz w:val="16"/>
                <w:szCs w:val="16"/>
              </w:rPr>
            </w:pPr>
            <w:r w:rsidRPr="00541323">
              <w:rPr>
                <w:rFonts w:ascii="Times New Roman" w:hint="eastAsia"/>
                <w:sz w:val="16"/>
                <w:szCs w:val="16"/>
              </w:rPr>
              <w:t>性</w:t>
            </w:r>
            <w:r w:rsidRPr="00541323">
              <w:rPr>
                <w:rFonts w:ascii="Times New Roman" w:hint="eastAsia"/>
                <w:sz w:val="16"/>
                <w:szCs w:val="16"/>
              </w:rPr>
              <w:t xml:space="preserve"> J1 </w:t>
            </w:r>
            <w:r w:rsidRPr="00541323">
              <w:rPr>
                <w:rFonts w:ascii="Times New Roman" w:hint="eastAsia"/>
                <w:sz w:val="16"/>
                <w:szCs w:val="16"/>
              </w:rPr>
              <w:t>接納自我與尊重他人的性傾向、性別特質與性別認同。</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A90BD0" w:rsidRDefault="00A90BD0" w:rsidP="00A90BD0">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w:t>
            </w:r>
            <w:r w:rsidRPr="00077074">
              <w:rPr>
                <w:rFonts w:ascii="Times New Roman" w:hint="eastAsia"/>
                <w:sz w:val="16"/>
                <w:szCs w:val="16"/>
              </w:rPr>
              <w:lastRenderedPageBreak/>
              <w:t>種符號中的性</w:t>
            </w:r>
            <w:r w:rsidRPr="00077074">
              <w:rPr>
                <w:rFonts w:ascii="Times New Roman" w:hint="eastAsia"/>
                <w:sz w:val="16"/>
                <w:szCs w:val="16"/>
              </w:rPr>
              <w:t xml:space="preserve"> </w:t>
            </w:r>
            <w:r w:rsidRPr="00077074">
              <w:rPr>
                <w:rFonts w:ascii="Times New Roman" w:hint="eastAsia"/>
                <w:sz w:val="16"/>
                <w:szCs w:val="16"/>
              </w:rPr>
              <w:t>別意涵及人際溝通中的性別問題。</w:t>
            </w:r>
          </w:p>
          <w:p w:rsidR="00A90BD0" w:rsidRDefault="00A90BD0" w:rsidP="00A90BD0">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A90BD0" w:rsidRDefault="00A90BD0" w:rsidP="00A90BD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J7 </w:t>
            </w:r>
            <w:r w:rsidRPr="00102E5F">
              <w:rPr>
                <w:rFonts w:ascii="Times New Roman" w:hint="eastAsia"/>
                <w:sz w:val="16"/>
                <w:szCs w:val="16"/>
              </w:rPr>
              <w:t>探討違反人權的事件對個人、社區</w:t>
            </w:r>
            <w:r w:rsidRPr="00102E5F">
              <w:rPr>
                <w:rFonts w:ascii="Times New Roman" w:hint="eastAsia"/>
                <w:sz w:val="16"/>
                <w:szCs w:val="16"/>
              </w:rPr>
              <w:t>/</w:t>
            </w:r>
            <w:r w:rsidRPr="00102E5F">
              <w:rPr>
                <w:rFonts w:ascii="Times New Roman" w:hint="eastAsia"/>
                <w:sz w:val="16"/>
                <w:szCs w:val="16"/>
              </w:rPr>
              <w:t>部落、社會的影響，並提出改善策略或行動方案。</w:t>
            </w:r>
          </w:p>
          <w:p w:rsidR="00A90BD0" w:rsidRDefault="00A90BD0" w:rsidP="00A90BD0">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科技</w:t>
            </w:r>
            <w:r w:rsidRPr="00102E5F">
              <w:rPr>
                <w:rFonts w:ascii="Times New Roman"/>
                <w:sz w:val="16"/>
                <w:szCs w:val="16"/>
              </w:rPr>
              <w:t>教育】</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E1 </w:t>
            </w:r>
            <w:r w:rsidRPr="00102E5F">
              <w:rPr>
                <w:rFonts w:ascii="Times New Roman" w:hint="eastAsia"/>
                <w:sz w:val="16"/>
                <w:szCs w:val="16"/>
              </w:rPr>
              <w:t>了解平日常見科技產品的用途與運作方式。</w:t>
            </w:r>
            <w:r w:rsidRPr="00102E5F">
              <w:rPr>
                <w:rFonts w:ascii="Times New Roman" w:hint="eastAsia"/>
                <w:sz w:val="16"/>
                <w:szCs w:val="16"/>
              </w:rPr>
              <w:t xml:space="preserve"> </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t>科</w:t>
            </w:r>
            <w:r w:rsidRPr="00102E5F">
              <w:rPr>
                <w:rFonts w:ascii="Times New Roman" w:hint="eastAsia"/>
                <w:sz w:val="16"/>
                <w:szCs w:val="16"/>
              </w:rPr>
              <w:t xml:space="preserve"> E3 </w:t>
            </w:r>
            <w:r w:rsidRPr="00102E5F">
              <w:rPr>
                <w:rFonts w:ascii="Times New Roman" w:hint="eastAsia"/>
                <w:sz w:val="16"/>
                <w:szCs w:val="16"/>
              </w:rPr>
              <w:t>體會科技與個人及家庭生活的互動關係。</w:t>
            </w:r>
            <w:r w:rsidRPr="00102E5F">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J1 </w:t>
            </w:r>
            <w:r w:rsidRPr="00102E5F">
              <w:rPr>
                <w:rFonts w:ascii="Times New Roman" w:hint="eastAsia"/>
                <w:sz w:val="16"/>
                <w:szCs w:val="16"/>
              </w:rPr>
              <w:t>分析家庭的發展歷程。</w:t>
            </w:r>
            <w:r w:rsidRPr="00102E5F">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J2 </w:t>
            </w:r>
            <w:r w:rsidRPr="00102E5F">
              <w:rPr>
                <w:rFonts w:ascii="Times New Roman" w:hint="eastAsia"/>
                <w:sz w:val="16"/>
                <w:szCs w:val="16"/>
              </w:rPr>
              <w:t>探討社會與自然環境對個人及家庭的影響。</w:t>
            </w:r>
          </w:p>
          <w:p w:rsidR="00A90BD0" w:rsidRPr="00102E5F" w:rsidRDefault="00A90BD0" w:rsidP="00A90BD0">
            <w:pPr>
              <w:spacing w:line="0" w:lineRule="atLeast"/>
              <w:rPr>
                <w:rFonts w:ascii="Times New Roman"/>
                <w:sz w:val="16"/>
                <w:szCs w:val="16"/>
              </w:rPr>
            </w:pPr>
            <w:r w:rsidRPr="00102E5F">
              <w:rPr>
                <w:rFonts w:ascii="Times New Roman" w:hint="eastAsia"/>
                <w:sz w:val="16"/>
                <w:szCs w:val="16"/>
              </w:rPr>
              <w:lastRenderedPageBreak/>
              <w:t>家</w:t>
            </w:r>
            <w:r w:rsidRPr="00102E5F">
              <w:rPr>
                <w:rFonts w:ascii="Times New Roman" w:hint="eastAsia"/>
                <w:sz w:val="16"/>
                <w:szCs w:val="16"/>
              </w:rPr>
              <w:t xml:space="preserve"> J3 </w:t>
            </w:r>
            <w:r w:rsidRPr="00102E5F">
              <w:rPr>
                <w:rFonts w:ascii="Times New Roman" w:hint="eastAsia"/>
                <w:sz w:val="16"/>
                <w:szCs w:val="16"/>
              </w:rPr>
              <w:t>了解人際交往、親密關係的發展，以及溝通與衝突處理。</w:t>
            </w:r>
            <w:r w:rsidRPr="00102E5F">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A90BD0" w:rsidRPr="0060676A" w:rsidRDefault="00A90BD0" w:rsidP="00A90BD0">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A90BD0" w:rsidRPr="0060676A" w:rsidRDefault="00A90BD0" w:rsidP="00A90BD0">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A90BD0" w:rsidRPr="0060676A" w:rsidRDefault="00A90BD0" w:rsidP="00A90BD0">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r w:rsidRPr="0060676A">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A90BD0" w:rsidRPr="0060676A" w:rsidRDefault="00A90BD0" w:rsidP="00A90BD0">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r w:rsidRPr="0060676A">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法治</w:t>
            </w:r>
            <w:r w:rsidRPr="0060676A">
              <w:rPr>
                <w:rFonts w:ascii="Times New Roman"/>
                <w:sz w:val="16"/>
                <w:szCs w:val="16"/>
              </w:rPr>
              <w:t>教育】</w:t>
            </w:r>
          </w:p>
          <w:p w:rsidR="00A90BD0" w:rsidRPr="0060676A" w:rsidRDefault="00A90BD0" w:rsidP="00A90BD0">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J1 </w:t>
            </w:r>
            <w:r w:rsidRPr="0060676A">
              <w:rPr>
                <w:rFonts w:ascii="Times New Roman" w:hint="eastAsia"/>
                <w:sz w:val="16"/>
                <w:szCs w:val="16"/>
              </w:rPr>
              <w:t>探討平等。</w:t>
            </w:r>
            <w:r w:rsidRPr="0060676A">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J2 </w:t>
            </w:r>
            <w:r w:rsidRPr="0060676A">
              <w:rPr>
                <w:rFonts w:ascii="Times New Roman" w:hint="eastAsia"/>
                <w:sz w:val="16"/>
                <w:szCs w:val="16"/>
              </w:rPr>
              <w:t>避免歧視。</w:t>
            </w:r>
          </w:p>
          <w:p w:rsidR="00A90BD0" w:rsidRPr="0060676A" w:rsidRDefault="00A90BD0" w:rsidP="00A90BD0">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J3 </w:t>
            </w:r>
            <w:r w:rsidRPr="0060676A">
              <w:rPr>
                <w:rFonts w:ascii="Times New Roman" w:hint="eastAsia"/>
                <w:sz w:val="16"/>
                <w:szCs w:val="16"/>
              </w:rPr>
              <w:t>認識法律之意義與制定。</w:t>
            </w:r>
            <w:r w:rsidRPr="0060676A">
              <w:rPr>
                <w:rFonts w:ascii="Times New Roman" w:hint="eastAsia"/>
                <w:sz w:val="16"/>
                <w:szCs w:val="16"/>
              </w:rPr>
              <w:t xml:space="preserve"> </w:t>
            </w:r>
          </w:p>
          <w:p w:rsidR="00A90BD0" w:rsidRDefault="00A90BD0" w:rsidP="00A90BD0">
            <w:pPr>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J9 </w:t>
            </w:r>
            <w:r w:rsidRPr="0060676A">
              <w:rPr>
                <w:rFonts w:ascii="Times New Roman" w:hint="eastAsia"/>
                <w:sz w:val="16"/>
                <w:szCs w:val="16"/>
              </w:rPr>
              <w:t>進行學生權利與校園法律之初探。</w:t>
            </w:r>
          </w:p>
          <w:p w:rsidR="00A90BD0" w:rsidRDefault="00A90BD0" w:rsidP="00A90BD0">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A90BD0" w:rsidRPr="00CD538B" w:rsidRDefault="00A90BD0" w:rsidP="00A90BD0">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w:t>
            </w:r>
            <w:r w:rsidRPr="00CD538B">
              <w:rPr>
                <w:rFonts w:ascii="Times New Roman" w:hint="eastAsia"/>
                <w:sz w:val="16"/>
                <w:szCs w:val="16"/>
              </w:rPr>
              <w:lastRenderedPageBreak/>
              <w:t>涵，並懂得如何運用該詞彙與他人進行溝通。</w:t>
            </w:r>
          </w:p>
          <w:p w:rsidR="00A90BD0" w:rsidRPr="00CD538B" w:rsidRDefault="00A90BD0" w:rsidP="00A90BD0">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A90BD0" w:rsidRPr="00CD538B" w:rsidRDefault="00A90BD0" w:rsidP="00A90BD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了解不同群體間如何看待彼此的文化。</w:t>
            </w:r>
            <w:r w:rsidRPr="00CD538B">
              <w:rPr>
                <w:rFonts w:ascii="Times New Roman" w:hint="eastAsia"/>
                <w:sz w:val="16"/>
                <w:szCs w:val="16"/>
              </w:rPr>
              <w:t xml:space="preserve"> </w:t>
            </w:r>
          </w:p>
          <w:p w:rsidR="00A90BD0" w:rsidRDefault="00A90BD0" w:rsidP="00A90BD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A90BD0" w:rsidRDefault="00A90BD0" w:rsidP="00A90BD0">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A90BD0" w:rsidRPr="00A90BD0" w:rsidRDefault="00A90BD0" w:rsidP="00113E95">
            <w:pPr>
              <w:spacing w:line="0" w:lineRule="atLeast"/>
              <w:rPr>
                <w:sz w:val="16"/>
                <w:szCs w:val="16"/>
              </w:rPr>
            </w:pPr>
            <w:r w:rsidRPr="00CD538B">
              <w:rPr>
                <w:rFonts w:ascii="Times New Roman" w:hint="eastAsia"/>
                <w:sz w:val="16"/>
                <w:szCs w:val="16"/>
              </w:rPr>
              <w:t>多</w:t>
            </w:r>
            <w:r w:rsidRPr="00CD538B">
              <w:rPr>
                <w:rFonts w:ascii="Times New Roman" w:hint="eastAsia"/>
                <w:sz w:val="16"/>
                <w:szCs w:val="16"/>
              </w:rPr>
              <w:t xml:space="preserve"> J9 </w:t>
            </w:r>
            <w:r w:rsidRPr="00CD538B">
              <w:rPr>
                <w:rFonts w:ascii="Times New Roman" w:hint="eastAsia"/>
                <w:sz w:val="16"/>
                <w:szCs w:val="16"/>
              </w:rPr>
              <w:t>關心多元文化議題並做出理性判斷。</w:t>
            </w:r>
            <w:r w:rsidRPr="00CD538B">
              <w:rPr>
                <w:rFonts w:ascii="Times New Roman" w:hint="eastAsia"/>
                <w:sz w:val="16"/>
                <w:szCs w:val="16"/>
              </w:rPr>
              <w:t xml:space="preserve"> </w:t>
            </w:r>
          </w:p>
        </w:tc>
        <w:tc>
          <w:tcPr>
            <w:tcW w:w="1276" w:type="dxa"/>
          </w:tcPr>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lastRenderedPageBreak/>
              <w:t>教學錄影帶或光碟。投影機﹑投影片。</w:t>
            </w:r>
          </w:p>
        </w:tc>
        <w:tc>
          <w:tcPr>
            <w:tcW w:w="1276" w:type="dxa"/>
          </w:tcPr>
          <w:p w:rsidR="00BF23FE" w:rsidRPr="00BF23FE" w:rsidRDefault="00BF23FE" w:rsidP="00C6588A">
            <w:pPr>
              <w:spacing w:line="0" w:lineRule="atLeast"/>
              <w:rPr>
                <w:rFonts w:ascii="Times New Roman" w:hAnsi="新細明體"/>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7</w:t>
            </w:r>
            <w:r w:rsidRPr="00D9659A">
              <w:rPr>
                <w:rFonts w:ascii="標楷體" w:eastAsia="標楷體" w:hAnsi="標楷體" w:hint="eastAsia"/>
                <w:sz w:val="20"/>
                <w:szCs w:val="20"/>
                <w:lang w:eastAsia="zh-HK"/>
              </w:rPr>
              <w:t>週</w:t>
            </w:r>
          </w:p>
        </w:tc>
        <w:tc>
          <w:tcPr>
            <w:tcW w:w="1134" w:type="dxa"/>
          </w:tcPr>
          <w:p w:rsidR="00BF23FE" w:rsidRPr="00BF23FE" w:rsidRDefault="00BF23FE" w:rsidP="006A6D6B">
            <w:pPr>
              <w:spacing w:line="0" w:lineRule="atLeast"/>
              <w:rPr>
                <w:rFonts w:ascii="Times New Roman"/>
                <w:sz w:val="16"/>
                <w:szCs w:val="16"/>
              </w:rPr>
            </w:pPr>
            <w:r w:rsidRPr="00BF23FE">
              <w:rPr>
                <w:rFonts w:ascii="Times New Roman" w:hint="eastAsia"/>
                <w:sz w:val="16"/>
                <w:szCs w:val="16"/>
              </w:rPr>
              <w:t>復習評量（第一次段考）</w:t>
            </w:r>
          </w:p>
        </w:tc>
        <w:tc>
          <w:tcPr>
            <w:tcW w:w="3402" w:type="dxa"/>
          </w:tcPr>
          <w:p w:rsidR="00BF23FE" w:rsidRPr="00BF23FE" w:rsidRDefault="00BF23FE" w:rsidP="00F03FDF">
            <w:pPr>
              <w:rPr>
                <w:rFonts w:ascii="標楷體" w:eastAsia="標楷體" w:hAnsi="標楷體" w:cs="Arial"/>
                <w:sz w:val="16"/>
                <w:szCs w:val="16"/>
                <w:lang w:eastAsia="zh-HK"/>
              </w:rPr>
            </w:pPr>
          </w:p>
        </w:tc>
        <w:tc>
          <w:tcPr>
            <w:tcW w:w="3119" w:type="dxa"/>
          </w:tcPr>
          <w:p w:rsidR="00BF23FE" w:rsidRPr="00BF23FE" w:rsidRDefault="00BF23FE" w:rsidP="000D3644">
            <w:pPr>
              <w:rPr>
                <w:sz w:val="16"/>
                <w:szCs w:val="16"/>
              </w:rPr>
            </w:pP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紙筆評量</w:t>
            </w:r>
          </w:p>
        </w:tc>
        <w:tc>
          <w:tcPr>
            <w:tcW w:w="1275" w:type="dxa"/>
          </w:tcPr>
          <w:p w:rsidR="00BF23FE" w:rsidRPr="00BF23FE" w:rsidRDefault="00BF23FE" w:rsidP="000D3644">
            <w:pPr>
              <w:rPr>
                <w:sz w:val="16"/>
                <w:szCs w:val="16"/>
              </w:rPr>
            </w:pPr>
          </w:p>
        </w:tc>
        <w:tc>
          <w:tcPr>
            <w:tcW w:w="1276" w:type="dxa"/>
          </w:tcPr>
          <w:p w:rsidR="00BF23FE" w:rsidRPr="00BF23FE" w:rsidRDefault="00BF23FE" w:rsidP="00C6588A">
            <w:pPr>
              <w:spacing w:line="0" w:lineRule="atLeast"/>
              <w:rPr>
                <w:sz w:val="16"/>
                <w:szCs w:val="16"/>
              </w:rPr>
            </w:pP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8</w:t>
            </w:r>
            <w:r w:rsidRPr="00D9659A">
              <w:rPr>
                <w:rFonts w:ascii="標楷體" w:eastAsia="標楷體" w:hAnsi="標楷體" w:hint="eastAsia"/>
                <w:sz w:val="20"/>
                <w:szCs w:val="20"/>
                <w:lang w:eastAsia="zh-HK"/>
              </w:rPr>
              <w:t>週</w:t>
            </w:r>
          </w:p>
        </w:tc>
        <w:tc>
          <w:tcPr>
            <w:tcW w:w="1134" w:type="dxa"/>
          </w:tcPr>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第三章：形形色色的生物</w:t>
            </w:r>
          </w:p>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3-1</w:t>
            </w:r>
            <w:r w:rsidRPr="00BF23FE">
              <w:rPr>
                <w:rFonts w:ascii="Times New Roman" w:hint="eastAsia"/>
                <w:sz w:val="16"/>
                <w:szCs w:val="16"/>
              </w:rPr>
              <w:t>生物的命名與分類</w:t>
            </w:r>
            <w:r w:rsidRPr="00BF23FE">
              <w:rPr>
                <w:rFonts w:ascii="Times New Roman" w:hint="eastAsia"/>
                <w:sz w:val="16"/>
                <w:szCs w:val="16"/>
              </w:rPr>
              <w:t>(3)</w:t>
            </w:r>
          </w:p>
        </w:tc>
        <w:tc>
          <w:tcPr>
            <w:tcW w:w="3402" w:type="dxa"/>
          </w:tcPr>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pa-Ⅳ-1 </w:t>
            </w:r>
            <w:r w:rsidRPr="00C109EB">
              <w:rPr>
                <w:rFonts w:ascii="Times New Roman" w:hAnsi="Times New Roman"/>
                <w:sz w:val="16"/>
                <w:szCs w:val="16"/>
              </w:rPr>
              <w:t>能分析歸納、製作圖表、使用資訊及數學等方法，整理資訊或數據。</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pa-Ⅳ-2</w:t>
            </w:r>
            <w:r w:rsidRPr="00C109EB">
              <w:rPr>
                <w:rFonts w:ascii="Times New Roman" w:hAns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pc-Ⅳ-1</w:t>
            </w:r>
            <w:r w:rsidRPr="00C109EB">
              <w:rPr>
                <w:rFonts w:ascii="Times New Roman" w:hAns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ai-Ⅳ-1</w:t>
            </w:r>
            <w:r w:rsidRPr="00C109EB">
              <w:rPr>
                <w:rFonts w:ascii="Times New Roman" w:hAnsi="Times New Roman"/>
                <w:sz w:val="16"/>
                <w:szCs w:val="16"/>
              </w:rPr>
              <w:t>動手實作解決問題或驗證自己想法，而獲得成就感。</w:t>
            </w:r>
            <w:r w:rsidRPr="00C109EB">
              <w:rPr>
                <w:rFonts w:ascii="Times New Roman" w:hAnsi="Times New Roman"/>
                <w:sz w:val="16"/>
                <w:szCs w:val="16"/>
              </w:rPr>
              <w:t xml:space="preserve"> </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lastRenderedPageBreak/>
              <w:t>ti-Ⅳ-1</w:t>
            </w:r>
            <w:r w:rsidRPr="00C109EB">
              <w:rPr>
                <w:rFonts w:ascii="Times New Roman" w:hAnsi="Times New Roman"/>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tr -Ⅳ-1</w:t>
            </w:r>
            <w:r w:rsidRPr="00C109EB">
              <w:rPr>
                <w:rFonts w:ascii="Times New Roman" w:hAnsi="Times New Roman"/>
                <w:sz w:val="16"/>
                <w:szCs w:val="16"/>
              </w:rPr>
              <w:t>能將所習得的知識正確的連結到所觀察到的自然現象及實驗數據，並推論出其中的關聯，進而運用習得的知識來解釋自己論點的正確性。</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ai-Ⅳ-3</w:t>
            </w:r>
            <w:r w:rsidRPr="00C109EB">
              <w:rPr>
                <w:rFonts w:ascii="Times New Roman" w:hAnsi="Times New Roman"/>
                <w:sz w:val="16"/>
                <w:szCs w:val="16"/>
              </w:rPr>
              <w:t>透過所學到的科學知識和科學探索的各種方法，解釋自然現象發生的原因，建立科學學習的自信心。</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ah -Ⅳ-2 </w:t>
            </w:r>
            <w:r w:rsidRPr="00C109EB">
              <w:rPr>
                <w:rFonts w:ascii="Times New Roman" w:hAnsi="Times New Roman"/>
                <w:sz w:val="16"/>
                <w:szCs w:val="16"/>
              </w:rPr>
              <w:t>應用所學到的科學知識與科學探究方法幫助自己做出最佳的決定。</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 xml:space="preserve">an -Ⅳ-3 </w:t>
            </w:r>
            <w:r w:rsidRPr="00C109EB">
              <w:rPr>
                <w:rFonts w:ascii="Times New Roman" w:hAnsi="Times New Roman"/>
                <w:sz w:val="16"/>
                <w:szCs w:val="16"/>
              </w:rPr>
              <w:t>體察到科學家們具有堅毅、嚴謹和講求邏輯的特質，也具有好奇心、求知慾和想像力。</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tc-IV-1</w:t>
            </w:r>
            <w:r w:rsidRPr="00C109EB">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po-Ⅳ-1</w:t>
            </w:r>
            <w:r w:rsidRPr="00C109EB">
              <w:rPr>
                <w:rFonts w:ascii="Times New Roman" w:hAnsi="Times New Roman"/>
                <w:sz w:val="16"/>
                <w:szCs w:val="16"/>
              </w:rPr>
              <w:t>能從學習活動、日常經驗及科技運用、自然環境、書刊及網路媒體中，進行各種有計畫的觀察，進而能察覺問題。</w:t>
            </w:r>
          </w:p>
          <w:p w:rsidR="00BF23FE" w:rsidRPr="00BF23FE" w:rsidRDefault="00C109EB" w:rsidP="00C109EB">
            <w:pPr>
              <w:spacing w:line="240" w:lineRule="atLeast"/>
              <w:rPr>
                <w:rFonts w:ascii="標楷體" w:eastAsia="標楷體" w:hAnsi="標楷體" w:cs="Arial"/>
                <w:sz w:val="16"/>
                <w:szCs w:val="16"/>
                <w:lang w:eastAsia="zh-HK"/>
              </w:rPr>
            </w:pPr>
            <w:r w:rsidRPr="00C109EB">
              <w:rPr>
                <w:rFonts w:ascii="Times New Roman" w:hAnsi="Times New Roman"/>
                <w:sz w:val="16"/>
                <w:szCs w:val="16"/>
              </w:rPr>
              <w:t>po-Ⅳ-2</w:t>
            </w:r>
            <w:r w:rsidRPr="00C109EB">
              <w:rPr>
                <w:rFonts w:ascii="Times New Roman" w:hAnsi="Times New Roman"/>
                <w:sz w:val="16"/>
                <w:szCs w:val="16"/>
              </w:rPr>
              <w:t>能辨別適合科學探究或適合以科學方式尋求解決的問題（或假說），並能依據觀察、蒐集資料、閱讀、思考、討論等，提出適宜探究之問題。</w:t>
            </w:r>
          </w:p>
        </w:tc>
        <w:tc>
          <w:tcPr>
            <w:tcW w:w="3119" w:type="dxa"/>
          </w:tcPr>
          <w:p w:rsidR="00BF23FE" w:rsidRPr="00C109EB" w:rsidRDefault="00C109EB" w:rsidP="000D3644">
            <w:pPr>
              <w:rPr>
                <w:rFonts w:ascii="Times New Roman" w:hAnsi="Times New Roman"/>
                <w:sz w:val="16"/>
                <w:szCs w:val="16"/>
              </w:rPr>
            </w:pPr>
            <w:r w:rsidRPr="00C109EB">
              <w:rPr>
                <w:rFonts w:ascii="Times New Roman" w:hAnsi="Times New Roman"/>
                <w:sz w:val="16"/>
                <w:szCs w:val="16"/>
              </w:rPr>
              <w:lastRenderedPageBreak/>
              <w:t xml:space="preserve">Gc-Ⅳ-1 </w:t>
            </w:r>
            <w:r w:rsidRPr="00C109EB">
              <w:rPr>
                <w:rFonts w:ascii="Times New Roman"/>
                <w:sz w:val="16"/>
                <w:szCs w:val="16"/>
              </w:rPr>
              <w:t>依據生物形態與構造的特徵，可以將生物分類。</w:t>
            </w: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74237B" w:rsidRDefault="0074237B" w:rsidP="0074237B">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74237B" w:rsidRDefault="0074237B" w:rsidP="0074237B">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74237B" w:rsidRDefault="0074237B" w:rsidP="0074237B">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74237B" w:rsidRPr="00102E5F" w:rsidRDefault="0074237B" w:rsidP="0074237B">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74237B" w:rsidRDefault="0074237B" w:rsidP="0074237B">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J3 </w:t>
            </w:r>
            <w:r w:rsidRPr="00102E5F">
              <w:rPr>
                <w:rFonts w:ascii="Times New Roman" w:hint="eastAsia"/>
                <w:sz w:val="16"/>
                <w:szCs w:val="16"/>
              </w:rPr>
              <w:t>經由環境美學與自然文學了解自然環境的倫理價值。</w:t>
            </w:r>
            <w:r w:rsidRPr="00102E5F">
              <w:rPr>
                <w:rFonts w:ascii="Times New Roman" w:hint="eastAsia"/>
                <w:sz w:val="16"/>
                <w:szCs w:val="16"/>
              </w:rPr>
              <w:t xml:space="preserve"> </w:t>
            </w:r>
          </w:p>
          <w:p w:rsidR="0074237B" w:rsidRDefault="0074237B" w:rsidP="0074237B">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74237B" w:rsidRPr="0060676A" w:rsidRDefault="0074237B" w:rsidP="0074237B">
            <w:pPr>
              <w:spacing w:line="0" w:lineRule="atLeast"/>
              <w:rPr>
                <w:rFonts w:ascii="Times New Roman"/>
                <w:sz w:val="16"/>
                <w:szCs w:val="16"/>
              </w:rPr>
            </w:pPr>
            <w:r w:rsidRPr="0060676A">
              <w:rPr>
                <w:rFonts w:ascii="Times New Roman" w:hint="eastAsia"/>
                <w:sz w:val="16"/>
                <w:szCs w:val="16"/>
              </w:rPr>
              <w:lastRenderedPageBreak/>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74237B" w:rsidRDefault="0074237B" w:rsidP="0074237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74237B" w:rsidRPr="0060676A" w:rsidRDefault="0074237B" w:rsidP="0074237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74237B" w:rsidRPr="0060676A" w:rsidRDefault="0074237B" w:rsidP="0074237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EJU6 </w:t>
            </w:r>
            <w:r w:rsidRPr="0060676A">
              <w:rPr>
                <w:rFonts w:ascii="Times New Roman" w:hint="eastAsia"/>
                <w:sz w:val="16"/>
                <w:szCs w:val="16"/>
              </w:rPr>
              <w:t>欣賞感恩。</w:t>
            </w:r>
          </w:p>
          <w:p w:rsidR="0074237B" w:rsidRPr="0060676A" w:rsidRDefault="0074237B" w:rsidP="0074237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J4 </w:t>
            </w:r>
            <w:r w:rsidRPr="0060676A">
              <w:rPr>
                <w:rFonts w:ascii="Times New Roman" w:hint="eastAsia"/>
                <w:sz w:val="16"/>
                <w:szCs w:val="16"/>
              </w:rPr>
              <w:t>族群差異與平等的道德議題。</w:t>
            </w:r>
            <w:r w:rsidRPr="0060676A">
              <w:rPr>
                <w:rFonts w:ascii="Times New Roman" w:hint="eastAsia"/>
                <w:sz w:val="16"/>
                <w:szCs w:val="16"/>
              </w:rPr>
              <w:t xml:space="preserve"> </w:t>
            </w:r>
          </w:p>
          <w:p w:rsidR="0074237B" w:rsidRPr="0060676A" w:rsidRDefault="0074237B" w:rsidP="0074237B">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r w:rsidRPr="0060676A">
              <w:rPr>
                <w:rFonts w:ascii="Times New Roman" w:hint="eastAsia"/>
                <w:sz w:val="16"/>
                <w:szCs w:val="16"/>
              </w:rPr>
              <w:t xml:space="preserve"> </w:t>
            </w:r>
          </w:p>
          <w:p w:rsidR="00561698" w:rsidRDefault="00561698" w:rsidP="00561698">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561698" w:rsidRPr="0060676A" w:rsidRDefault="00561698" w:rsidP="00561698">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J1 </w:t>
            </w:r>
            <w:r w:rsidRPr="0060676A">
              <w:rPr>
                <w:rFonts w:ascii="Times New Roman" w:hint="eastAsia"/>
                <w:sz w:val="16"/>
                <w:szCs w:val="16"/>
              </w:rPr>
              <w:t>了解生涯規劃的意義與功能。</w:t>
            </w:r>
            <w:r w:rsidRPr="0060676A">
              <w:rPr>
                <w:rFonts w:ascii="Times New Roman" w:hint="eastAsia"/>
                <w:sz w:val="16"/>
                <w:szCs w:val="16"/>
              </w:rPr>
              <w:t xml:space="preserve"> </w:t>
            </w:r>
          </w:p>
          <w:p w:rsidR="00561698" w:rsidRDefault="00561698" w:rsidP="00561698">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具備生涯規劃的知識與概念。</w:t>
            </w:r>
          </w:p>
          <w:p w:rsidR="00561698" w:rsidRPr="00CD538B" w:rsidRDefault="00561698" w:rsidP="00561698">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J3 </w:t>
            </w:r>
            <w:r w:rsidRPr="00CD538B">
              <w:rPr>
                <w:rFonts w:ascii="Times New Roman" w:hint="eastAsia"/>
                <w:sz w:val="16"/>
                <w:szCs w:val="16"/>
              </w:rPr>
              <w:t>覺察自己的能力與興趣。</w:t>
            </w:r>
            <w:r w:rsidRPr="00CD538B">
              <w:rPr>
                <w:rFonts w:ascii="Times New Roman" w:hint="eastAsia"/>
                <w:sz w:val="16"/>
                <w:szCs w:val="16"/>
              </w:rPr>
              <w:t xml:space="preserve"> </w:t>
            </w:r>
          </w:p>
          <w:p w:rsidR="00561698" w:rsidRPr="00CD538B" w:rsidRDefault="00561698" w:rsidP="00561698">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p w:rsidR="00561698" w:rsidRPr="00CD538B" w:rsidRDefault="00561698" w:rsidP="00561698">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J5 </w:t>
            </w:r>
            <w:r w:rsidRPr="00CD538B">
              <w:rPr>
                <w:rFonts w:ascii="Times New Roman" w:hint="eastAsia"/>
                <w:sz w:val="16"/>
                <w:szCs w:val="16"/>
              </w:rPr>
              <w:t>探索性別與生涯規劃的關係。</w:t>
            </w:r>
            <w:r w:rsidRPr="00CD538B">
              <w:rPr>
                <w:rFonts w:ascii="Times New Roman" w:hint="eastAsia"/>
                <w:sz w:val="16"/>
                <w:szCs w:val="16"/>
              </w:rPr>
              <w:t xml:space="preserve"> </w:t>
            </w:r>
          </w:p>
          <w:p w:rsidR="00561698" w:rsidRPr="0060676A" w:rsidRDefault="00561698" w:rsidP="00561698">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J6 </w:t>
            </w:r>
            <w:r w:rsidRPr="00CD538B">
              <w:rPr>
                <w:rFonts w:ascii="Times New Roman" w:hint="eastAsia"/>
                <w:sz w:val="16"/>
                <w:szCs w:val="16"/>
              </w:rPr>
              <w:t>建立對於未來生涯的願景。</w:t>
            </w:r>
            <w:r w:rsidRPr="00CD538B">
              <w:rPr>
                <w:rFonts w:ascii="Times New Roman" w:hint="eastAsia"/>
                <w:sz w:val="16"/>
                <w:szCs w:val="16"/>
              </w:rPr>
              <w:t xml:space="preserve"> </w:t>
            </w:r>
          </w:p>
          <w:p w:rsidR="00561698" w:rsidRPr="00CD538B" w:rsidRDefault="00561698" w:rsidP="00561698">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J11 </w:t>
            </w:r>
            <w:r w:rsidRPr="00CD538B">
              <w:rPr>
                <w:rFonts w:ascii="Times New Roman" w:hint="eastAsia"/>
                <w:sz w:val="16"/>
                <w:szCs w:val="16"/>
              </w:rPr>
              <w:t>分析影響個人生涯決定的因素。</w:t>
            </w:r>
            <w:r w:rsidRPr="00CD538B">
              <w:rPr>
                <w:rFonts w:ascii="Times New Roman" w:hint="eastAsia"/>
                <w:sz w:val="16"/>
                <w:szCs w:val="16"/>
              </w:rPr>
              <w:t xml:space="preserve"> </w:t>
            </w:r>
          </w:p>
          <w:p w:rsidR="00BF23FE" w:rsidRDefault="00561698" w:rsidP="00561698">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J13 </w:t>
            </w:r>
            <w:r w:rsidRPr="00CD538B">
              <w:rPr>
                <w:rFonts w:ascii="Times New Roman" w:hint="eastAsia"/>
                <w:sz w:val="16"/>
                <w:szCs w:val="16"/>
              </w:rPr>
              <w:t>培養生涯規劃及執行的能力。</w:t>
            </w:r>
            <w:r w:rsidRPr="00CD538B">
              <w:rPr>
                <w:rFonts w:ascii="Times New Roman" w:hint="eastAsia"/>
                <w:sz w:val="16"/>
                <w:szCs w:val="16"/>
              </w:rPr>
              <w:t xml:space="preserve"> </w:t>
            </w:r>
          </w:p>
          <w:p w:rsidR="00561698" w:rsidRPr="00561698" w:rsidRDefault="00561698" w:rsidP="00561698">
            <w:pPr>
              <w:spacing w:line="0" w:lineRule="atLeast"/>
              <w:rPr>
                <w:sz w:val="16"/>
                <w:szCs w:val="16"/>
              </w:rPr>
            </w:pPr>
            <w:r w:rsidRPr="00561698">
              <w:rPr>
                <w:sz w:val="16"/>
                <w:szCs w:val="16"/>
              </w:rPr>
              <w:t>【</w:t>
            </w:r>
            <w:r w:rsidRPr="00561698">
              <w:rPr>
                <w:rFonts w:hint="eastAsia"/>
                <w:sz w:val="16"/>
                <w:szCs w:val="16"/>
              </w:rPr>
              <w:t>多元文化</w:t>
            </w:r>
            <w:r w:rsidRPr="00561698">
              <w:rPr>
                <w:sz w:val="16"/>
                <w:szCs w:val="16"/>
              </w:rPr>
              <w:t>教育】</w:t>
            </w:r>
          </w:p>
          <w:p w:rsidR="00561698" w:rsidRPr="00561698" w:rsidRDefault="00561698" w:rsidP="00561698">
            <w:pPr>
              <w:spacing w:line="0" w:lineRule="atLeast"/>
              <w:rPr>
                <w:sz w:val="16"/>
                <w:szCs w:val="16"/>
              </w:rPr>
            </w:pPr>
            <w:r w:rsidRPr="00561698">
              <w:rPr>
                <w:rFonts w:hint="eastAsia"/>
                <w:sz w:val="16"/>
                <w:szCs w:val="16"/>
              </w:rPr>
              <w:t>多</w:t>
            </w:r>
            <w:r w:rsidRPr="00561698">
              <w:rPr>
                <w:rFonts w:hint="eastAsia"/>
                <w:sz w:val="16"/>
                <w:szCs w:val="16"/>
              </w:rPr>
              <w:t xml:space="preserve"> J4 </w:t>
            </w:r>
            <w:r w:rsidRPr="00561698">
              <w:rPr>
                <w:rFonts w:hint="eastAsia"/>
                <w:sz w:val="16"/>
                <w:szCs w:val="16"/>
              </w:rPr>
              <w:t>了解不同群體間如何看待彼此的文</w:t>
            </w:r>
            <w:r w:rsidRPr="00561698">
              <w:rPr>
                <w:rFonts w:hint="eastAsia"/>
                <w:sz w:val="16"/>
                <w:szCs w:val="16"/>
              </w:rPr>
              <w:lastRenderedPageBreak/>
              <w:t>化。</w:t>
            </w:r>
            <w:r w:rsidRPr="00561698">
              <w:rPr>
                <w:rFonts w:hint="eastAsia"/>
                <w:sz w:val="16"/>
                <w:szCs w:val="16"/>
              </w:rPr>
              <w:t xml:space="preserve"> </w:t>
            </w:r>
          </w:p>
          <w:p w:rsidR="00561698" w:rsidRPr="00561698" w:rsidRDefault="00561698" w:rsidP="00561698">
            <w:pPr>
              <w:spacing w:line="0" w:lineRule="atLeast"/>
              <w:rPr>
                <w:sz w:val="16"/>
                <w:szCs w:val="16"/>
              </w:rPr>
            </w:pPr>
            <w:r w:rsidRPr="00561698">
              <w:rPr>
                <w:rFonts w:hint="eastAsia"/>
                <w:sz w:val="16"/>
                <w:szCs w:val="16"/>
              </w:rPr>
              <w:t>多</w:t>
            </w:r>
            <w:r w:rsidRPr="00561698">
              <w:rPr>
                <w:rFonts w:hint="eastAsia"/>
                <w:sz w:val="16"/>
                <w:szCs w:val="16"/>
              </w:rPr>
              <w:t xml:space="preserve"> J6 </w:t>
            </w:r>
            <w:r w:rsidRPr="00561698">
              <w:rPr>
                <w:rFonts w:hint="eastAsia"/>
                <w:sz w:val="16"/>
                <w:szCs w:val="16"/>
              </w:rPr>
              <w:t>分析不同群體的文化如何影響社會與生活方式。</w:t>
            </w:r>
          </w:p>
          <w:p w:rsidR="00561698" w:rsidRPr="00561698" w:rsidRDefault="00561698" w:rsidP="00561698">
            <w:pPr>
              <w:spacing w:line="0" w:lineRule="atLeast"/>
              <w:rPr>
                <w:sz w:val="16"/>
                <w:szCs w:val="16"/>
              </w:rPr>
            </w:pPr>
            <w:r w:rsidRPr="00561698">
              <w:rPr>
                <w:rFonts w:hint="eastAsia"/>
                <w:sz w:val="16"/>
                <w:szCs w:val="16"/>
              </w:rPr>
              <w:t>多</w:t>
            </w:r>
            <w:r w:rsidRPr="00561698">
              <w:rPr>
                <w:rFonts w:hint="eastAsia"/>
                <w:sz w:val="16"/>
                <w:szCs w:val="16"/>
              </w:rPr>
              <w:t xml:space="preserve"> J8 </w:t>
            </w:r>
            <w:r w:rsidRPr="00561698">
              <w:rPr>
                <w:rFonts w:hint="eastAsia"/>
                <w:sz w:val="16"/>
                <w:szCs w:val="16"/>
              </w:rPr>
              <w:t>探討不同文化接觸時可能產生的衝突、融合或創新。</w:t>
            </w:r>
          </w:p>
          <w:p w:rsidR="00561698" w:rsidRPr="00561698" w:rsidRDefault="00561698" w:rsidP="00561698">
            <w:pPr>
              <w:spacing w:line="0" w:lineRule="atLeast"/>
              <w:rPr>
                <w:sz w:val="16"/>
                <w:szCs w:val="16"/>
              </w:rPr>
            </w:pPr>
            <w:r w:rsidRPr="00561698">
              <w:rPr>
                <w:sz w:val="16"/>
                <w:szCs w:val="16"/>
              </w:rPr>
              <w:t>【</w:t>
            </w:r>
            <w:r w:rsidRPr="00561698">
              <w:rPr>
                <w:rFonts w:hint="eastAsia"/>
                <w:sz w:val="16"/>
                <w:szCs w:val="16"/>
              </w:rPr>
              <w:t>閱讀素養</w:t>
            </w:r>
            <w:r w:rsidRPr="00561698">
              <w:rPr>
                <w:sz w:val="16"/>
                <w:szCs w:val="16"/>
              </w:rPr>
              <w:t>教育】</w:t>
            </w:r>
          </w:p>
          <w:p w:rsidR="00561698" w:rsidRPr="00561698" w:rsidRDefault="00561698" w:rsidP="00561698">
            <w:pPr>
              <w:spacing w:line="0" w:lineRule="atLeast"/>
              <w:rPr>
                <w:sz w:val="16"/>
                <w:szCs w:val="16"/>
              </w:rPr>
            </w:pPr>
            <w:r w:rsidRPr="00561698">
              <w:rPr>
                <w:rFonts w:hint="eastAsia"/>
                <w:sz w:val="16"/>
                <w:szCs w:val="16"/>
              </w:rPr>
              <w:t>閱</w:t>
            </w:r>
            <w:r w:rsidRPr="00561698">
              <w:rPr>
                <w:rFonts w:hint="eastAsia"/>
                <w:sz w:val="16"/>
                <w:szCs w:val="16"/>
              </w:rPr>
              <w:t xml:space="preserve"> J3 </w:t>
            </w:r>
            <w:r w:rsidRPr="00561698">
              <w:rPr>
                <w:rFonts w:hint="eastAsia"/>
                <w:sz w:val="16"/>
                <w:szCs w:val="16"/>
              </w:rPr>
              <w:t>理解學科知識內的重要詞彙的意涵，並懂得如何運用該詞彙與他人進行溝通。</w:t>
            </w:r>
          </w:p>
          <w:p w:rsidR="00561698" w:rsidRPr="00561698" w:rsidRDefault="00561698" w:rsidP="00561698">
            <w:pPr>
              <w:spacing w:line="0" w:lineRule="atLeast"/>
              <w:rPr>
                <w:sz w:val="16"/>
                <w:szCs w:val="16"/>
              </w:rPr>
            </w:pPr>
            <w:r w:rsidRPr="00561698">
              <w:rPr>
                <w:rFonts w:hint="eastAsia"/>
                <w:sz w:val="16"/>
                <w:szCs w:val="16"/>
              </w:rPr>
              <w:t>閱</w:t>
            </w:r>
            <w:r w:rsidRPr="00561698">
              <w:rPr>
                <w:rFonts w:hint="eastAsia"/>
                <w:sz w:val="16"/>
                <w:szCs w:val="16"/>
              </w:rPr>
              <w:t xml:space="preserve"> J5 </w:t>
            </w:r>
            <w:r w:rsidRPr="00561698">
              <w:rPr>
                <w:rFonts w:hint="eastAsia"/>
                <w:sz w:val="16"/>
                <w:szCs w:val="16"/>
              </w:rPr>
              <w:t>活用文本，認識並運用滿足基本生活需求所使用之文本。</w:t>
            </w:r>
            <w:r w:rsidRPr="00561698">
              <w:rPr>
                <w:rFonts w:hint="eastAsia"/>
                <w:sz w:val="16"/>
                <w:szCs w:val="16"/>
              </w:rPr>
              <w:t xml:space="preserve"> </w:t>
            </w:r>
          </w:p>
          <w:p w:rsidR="00561698" w:rsidRPr="00561698" w:rsidRDefault="00561698" w:rsidP="00561698">
            <w:pPr>
              <w:spacing w:line="0" w:lineRule="atLeast"/>
              <w:rPr>
                <w:sz w:val="16"/>
                <w:szCs w:val="16"/>
              </w:rPr>
            </w:pPr>
            <w:r w:rsidRPr="00561698">
              <w:rPr>
                <w:rFonts w:hint="eastAsia"/>
                <w:sz w:val="16"/>
                <w:szCs w:val="16"/>
              </w:rPr>
              <w:t>閱</w:t>
            </w:r>
            <w:r w:rsidRPr="00561698">
              <w:rPr>
                <w:rFonts w:hint="eastAsia"/>
                <w:sz w:val="16"/>
                <w:szCs w:val="16"/>
              </w:rPr>
              <w:t xml:space="preserve"> J7 </w:t>
            </w:r>
            <w:r w:rsidRPr="00561698">
              <w:rPr>
                <w:rFonts w:hint="eastAsia"/>
                <w:sz w:val="16"/>
                <w:szCs w:val="16"/>
              </w:rPr>
              <w:t>小心求證資訊來源，判讀文本知識的正確性。</w:t>
            </w:r>
            <w:r w:rsidRPr="00561698">
              <w:rPr>
                <w:rFonts w:hint="eastAsia"/>
                <w:sz w:val="16"/>
                <w:szCs w:val="16"/>
              </w:rPr>
              <w:t xml:space="preserve"> </w:t>
            </w:r>
          </w:p>
          <w:p w:rsidR="00561698" w:rsidRPr="00561698" w:rsidRDefault="00561698" w:rsidP="00561698">
            <w:pPr>
              <w:spacing w:line="0" w:lineRule="atLeast"/>
              <w:rPr>
                <w:sz w:val="16"/>
                <w:szCs w:val="16"/>
              </w:rPr>
            </w:pPr>
            <w:r w:rsidRPr="00561698">
              <w:rPr>
                <w:rFonts w:hint="eastAsia"/>
                <w:sz w:val="16"/>
                <w:szCs w:val="16"/>
              </w:rPr>
              <w:t>閱</w:t>
            </w:r>
            <w:r w:rsidRPr="00561698">
              <w:rPr>
                <w:rFonts w:hint="eastAsia"/>
                <w:sz w:val="16"/>
                <w:szCs w:val="16"/>
              </w:rPr>
              <w:t xml:space="preserve"> J8 </w:t>
            </w:r>
            <w:r w:rsidRPr="00561698">
              <w:rPr>
                <w:rFonts w:hint="eastAsia"/>
                <w:sz w:val="16"/>
                <w:szCs w:val="16"/>
              </w:rPr>
              <w:t>在學習上遇到問題時，願意尋找課外資料，解決困難。</w:t>
            </w:r>
            <w:r w:rsidRPr="00561698">
              <w:rPr>
                <w:rFonts w:hint="eastAsia"/>
                <w:sz w:val="16"/>
                <w:szCs w:val="16"/>
              </w:rPr>
              <w:t xml:space="preserve"> </w:t>
            </w:r>
          </w:p>
          <w:p w:rsidR="00561698" w:rsidRPr="00561698" w:rsidRDefault="00561698" w:rsidP="00561698">
            <w:pPr>
              <w:spacing w:line="0" w:lineRule="atLeast"/>
              <w:rPr>
                <w:sz w:val="16"/>
                <w:szCs w:val="16"/>
              </w:rPr>
            </w:pPr>
            <w:r w:rsidRPr="00561698">
              <w:rPr>
                <w:sz w:val="16"/>
                <w:szCs w:val="16"/>
              </w:rPr>
              <w:t>【</w:t>
            </w:r>
            <w:r w:rsidRPr="00561698">
              <w:rPr>
                <w:rFonts w:hint="eastAsia"/>
                <w:sz w:val="16"/>
                <w:szCs w:val="16"/>
              </w:rPr>
              <w:t>國際</w:t>
            </w:r>
            <w:r w:rsidRPr="00561698">
              <w:rPr>
                <w:sz w:val="16"/>
                <w:szCs w:val="16"/>
              </w:rPr>
              <w:t>教育】</w:t>
            </w:r>
          </w:p>
          <w:p w:rsidR="00561698" w:rsidRPr="00561698" w:rsidRDefault="00561698" w:rsidP="00561698">
            <w:pPr>
              <w:spacing w:line="0" w:lineRule="atLeast"/>
              <w:rPr>
                <w:sz w:val="16"/>
                <w:szCs w:val="16"/>
              </w:rPr>
            </w:pPr>
            <w:r w:rsidRPr="00561698">
              <w:rPr>
                <w:rFonts w:hint="eastAsia"/>
                <w:sz w:val="16"/>
                <w:szCs w:val="16"/>
              </w:rPr>
              <w:t>國</w:t>
            </w:r>
            <w:r w:rsidRPr="00561698">
              <w:rPr>
                <w:rFonts w:hint="eastAsia"/>
                <w:sz w:val="16"/>
                <w:szCs w:val="16"/>
              </w:rPr>
              <w:t xml:space="preserve"> J4 </w:t>
            </w:r>
            <w:r w:rsidRPr="00561698">
              <w:rPr>
                <w:rFonts w:hint="eastAsia"/>
                <w:sz w:val="16"/>
                <w:szCs w:val="16"/>
              </w:rPr>
              <w:t>尊重與欣賞世界不同文化的價值。</w:t>
            </w:r>
          </w:p>
          <w:p w:rsidR="00561698" w:rsidRPr="00561698" w:rsidRDefault="00561698" w:rsidP="00561698">
            <w:pPr>
              <w:spacing w:line="0" w:lineRule="atLeast"/>
              <w:rPr>
                <w:sz w:val="16"/>
                <w:szCs w:val="16"/>
              </w:rPr>
            </w:pPr>
            <w:r w:rsidRPr="00561698">
              <w:rPr>
                <w:rFonts w:hint="eastAsia"/>
                <w:sz w:val="16"/>
                <w:szCs w:val="16"/>
              </w:rPr>
              <w:t>國</w:t>
            </w:r>
            <w:r w:rsidRPr="00561698">
              <w:rPr>
                <w:rFonts w:hint="eastAsia"/>
                <w:sz w:val="16"/>
                <w:szCs w:val="16"/>
              </w:rPr>
              <w:t xml:space="preserve"> J8 </w:t>
            </w:r>
            <w:r w:rsidRPr="00561698">
              <w:rPr>
                <w:rFonts w:hint="eastAsia"/>
                <w:sz w:val="16"/>
                <w:szCs w:val="16"/>
              </w:rPr>
              <w:t>了解全球永續發展之理念並落實於日常生活中。</w:t>
            </w:r>
            <w:r w:rsidRPr="00561698">
              <w:rPr>
                <w:rFonts w:hint="eastAsia"/>
                <w:sz w:val="16"/>
                <w:szCs w:val="16"/>
              </w:rPr>
              <w:t xml:space="preserve"> </w:t>
            </w:r>
          </w:p>
          <w:p w:rsidR="00561698" w:rsidRPr="00BF23FE" w:rsidRDefault="00561698" w:rsidP="00561698">
            <w:pPr>
              <w:spacing w:line="0" w:lineRule="atLeast"/>
              <w:rPr>
                <w:sz w:val="16"/>
                <w:szCs w:val="16"/>
              </w:rPr>
            </w:pPr>
            <w:r w:rsidRPr="00561698">
              <w:rPr>
                <w:rFonts w:hint="eastAsia"/>
                <w:sz w:val="16"/>
                <w:szCs w:val="16"/>
              </w:rPr>
              <w:t>國</w:t>
            </w:r>
            <w:r w:rsidRPr="00561698">
              <w:rPr>
                <w:rFonts w:hint="eastAsia"/>
                <w:sz w:val="16"/>
                <w:szCs w:val="16"/>
              </w:rPr>
              <w:t xml:space="preserve"> J9 </w:t>
            </w:r>
            <w:r w:rsidRPr="00561698">
              <w:rPr>
                <w:rFonts w:hint="eastAsia"/>
                <w:sz w:val="16"/>
                <w:szCs w:val="16"/>
              </w:rPr>
              <w:t>尊重與維護不同文化群體的人權與尊嚴。</w:t>
            </w:r>
          </w:p>
        </w:tc>
        <w:tc>
          <w:tcPr>
            <w:tcW w:w="1276" w:type="dxa"/>
          </w:tcPr>
          <w:p w:rsidR="00BF23FE" w:rsidRPr="00BF23FE" w:rsidRDefault="00BF23FE" w:rsidP="00C6588A">
            <w:pPr>
              <w:spacing w:line="0" w:lineRule="atLeast"/>
              <w:rPr>
                <w:sz w:val="16"/>
                <w:szCs w:val="16"/>
              </w:rPr>
            </w:pPr>
            <w:r w:rsidRPr="00BF23FE">
              <w:rPr>
                <w:rFonts w:ascii="Times New Roman" w:hAnsi="新細明體"/>
                <w:sz w:val="16"/>
                <w:szCs w:val="16"/>
              </w:rPr>
              <w:lastRenderedPageBreak/>
              <w:t>教學錄影帶或光碟。投影機﹑投影片。</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rPr>
              <w:t>9</w:t>
            </w:r>
            <w:r w:rsidRPr="00D9659A">
              <w:rPr>
                <w:rFonts w:ascii="標楷體" w:eastAsia="標楷體" w:hAnsi="標楷體" w:hint="eastAsia"/>
                <w:sz w:val="20"/>
                <w:szCs w:val="20"/>
                <w:lang w:eastAsia="zh-HK"/>
              </w:rPr>
              <w:t>週</w:t>
            </w:r>
          </w:p>
        </w:tc>
        <w:tc>
          <w:tcPr>
            <w:tcW w:w="1134" w:type="dxa"/>
          </w:tcPr>
          <w:p w:rsidR="00BF23FE" w:rsidRPr="00BF23FE" w:rsidRDefault="00BF23FE" w:rsidP="00C6588A">
            <w:pPr>
              <w:spacing w:line="0" w:lineRule="atLeast"/>
              <w:rPr>
                <w:rFonts w:ascii="Times New Roman"/>
                <w:sz w:val="16"/>
                <w:szCs w:val="16"/>
              </w:rPr>
            </w:pPr>
            <w:r w:rsidRPr="00BF23FE">
              <w:rPr>
                <w:rFonts w:ascii="Times New Roman" w:hint="eastAsia"/>
                <w:sz w:val="16"/>
                <w:szCs w:val="16"/>
              </w:rPr>
              <w:t>第三章：形形色色的生物</w:t>
            </w:r>
          </w:p>
          <w:p w:rsidR="00BF23FE" w:rsidRPr="00BF23FE" w:rsidRDefault="00BF23FE" w:rsidP="00C6588A">
            <w:pPr>
              <w:spacing w:line="0" w:lineRule="atLeast"/>
              <w:rPr>
                <w:rFonts w:ascii="Times New Roman"/>
                <w:sz w:val="16"/>
                <w:szCs w:val="16"/>
              </w:rPr>
            </w:pPr>
            <w:r w:rsidRPr="00BF23FE">
              <w:rPr>
                <w:rFonts w:ascii="Times New Roman" w:hint="eastAsia"/>
                <w:sz w:val="16"/>
                <w:szCs w:val="16"/>
              </w:rPr>
              <w:lastRenderedPageBreak/>
              <w:t>‧</w:t>
            </w:r>
            <w:r w:rsidRPr="00BF23FE">
              <w:rPr>
                <w:rFonts w:ascii="Times New Roman" w:hint="eastAsia"/>
                <w:sz w:val="16"/>
                <w:szCs w:val="16"/>
              </w:rPr>
              <w:t>3-2</w:t>
            </w:r>
            <w:r w:rsidRPr="00BF23FE">
              <w:rPr>
                <w:rFonts w:ascii="Times New Roman" w:hint="eastAsia"/>
                <w:sz w:val="16"/>
                <w:szCs w:val="16"/>
              </w:rPr>
              <w:t>原核生物界和原生生物界</w:t>
            </w:r>
            <w:r w:rsidRPr="00BF23FE">
              <w:rPr>
                <w:rFonts w:ascii="Times New Roman" w:hint="eastAsia"/>
                <w:sz w:val="16"/>
                <w:szCs w:val="16"/>
              </w:rPr>
              <w:t xml:space="preserve"> (3)</w:t>
            </w:r>
          </w:p>
        </w:tc>
        <w:tc>
          <w:tcPr>
            <w:tcW w:w="3402" w:type="dxa"/>
          </w:tcPr>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lastRenderedPageBreak/>
              <w:t>pe-Ⅳ-2</w:t>
            </w:r>
            <w:r w:rsidRPr="00C109EB">
              <w:rPr>
                <w:rFonts w:ascii="Times New Roman" w:hAnsi="Times New Roman"/>
                <w:sz w:val="16"/>
                <w:szCs w:val="16"/>
              </w:rPr>
              <w:t>能正確安全操作適合學習階段的物品、器材儀器、科技設備與資源。能進行客觀</w:t>
            </w:r>
            <w:r w:rsidRPr="00C109EB">
              <w:rPr>
                <w:rFonts w:ascii="Times New Roman" w:hAnsi="Times New Roman"/>
                <w:sz w:val="16"/>
                <w:szCs w:val="16"/>
              </w:rPr>
              <w:lastRenderedPageBreak/>
              <w:t>的質性觀察或數值量測並詳實記錄。</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pc-Ⅳ-1</w:t>
            </w:r>
            <w:r w:rsidRPr="00C109EB">
              <w:rPr>
                <w:rFonts w:ascii="Times New Roman" w:hAns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ah-Ⅳ-1</w:t>
            </w:r>
            <w:r w:rsidRPr="00C109EB">
              <w:rPr>
                <w:rFonts w:ascii="Times New Roman" w:hAnsi="Times New Roman"/>
                <w:sz w:val="16"/>
                <w:szCs w:val="16"/>
              </w:rPr>
              <w:t>對於有關科學發現的報導甚至權威的解釋（如報章雜誌的報導或書本上的解釋）能抱持懷疑的態度，評估其推論的證據是否充分且可信賴。</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ti-IV-1</w:t>
            </w:r>
            <w:r w:rsidRPr="00C109EB">
              <w:rPr>
                <w:rFonts w:ascii="Times New Roman" w:hAnsi="Times New Roman"/>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r w:rsidRPr="00C109EB">
              <w:rPr>
                <w:rFonts w:ascii="Times New Roman" w:hAnsi="Times New Roman"/>
                <w:sz w:val="16"/>
                <w:szCs w:val="16"/>
              </w:rPr>
              <w:t>tc-IV-1</w:t>
            </w:r>
            <w:r w:rsidRPr="00C109EB">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t>po-Ⅳ-1</w:t>
            </w:r>
            <w:r w:rsidRPr="00C109EB">
              <w:rPr>
                <w:rFonts w:ascii="Times New Roman" w:hAnsi="Times New Roman"/>
                <w:sz w:val="16"/>
                <w:szCs w:val="16"/>
              </w:rPr>
              <w:t>能從學習活動、日常經驗及科技運用、自然環境、書刊及網路媒體中，進行各種有計畫的觀察，進而能察覺問題。</w:t>
            </w:r>
          </w:p>
          <w:p w:rsidR="00BF23FE" w:rsidRPr="00C109EB" w:rsidRDefault="00C109EB" w:rsidP="00C109EB">
            <w:pPr>
              <w:spacing w:line="240" w:lineRule="atLeast"/>
              <w:rPr>
                <w:rFonts w:ascii="Times New Roman" w:eastAsia="標楷體" w:hAnsi="Times New Roman"/>
                <w:sz w:val="16"/>
                <w:szCs w:val="16"/>
                <w:lang w:eastAsia="zh-HK"/>
              </w:rPr>
            </w:pPr>
            <w:r w:rsidRPr="00C109EB">
              <w:rPr>
                <w:rFonts w:ascii="Times New Roman" w:hAnsi="Times New Roman"/>
                <w:sz w:val="16"/>
                <w:szCs w:val="16"/>
              </w:rPr>
              <w:t>po-Ⅳ-2</w:t>
            </w:r>
            <w:r w:rsidRPr="00C109EB">
              <w:rPr>
                <w:rFonts w:ascii="Times New Roman" w:hAnsi="Times New Roman"/>
                <w:sz w:val="16"/>
                <w:szCs w:val="16"/>
              </w:rPr>
              <w:t>能辨別適合科學探究或適合以科學方式尋求解決的問題（或假說），並能依據觀察、蒐集資料、閱讀、思考、討論等，提出適宜探究之問題。</w:t>
            </w:r>
          </w:p>
        </w:tc>
        <w:tc>
          <w:tcPr>
            <w:tcW w:w="3119" w:type="dxa"/>
          </w:tcPr>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lastRenderedPageBreak/>
              <w:t xml:space="preserve">Gc-Ⅳ-1 </w:t>
            </w:r>
            <w:r w:rsidRPr="00C109EB">
              <w:rPr>
                <w:rFonts w:ascii="Times New Roman" w:hAnsi="Times New Roman"/>
                <w:sz w:val="16"/>
                <w:szCs w:val="16"/>
              </w:rPr>
              <w:t>依據生物形態與構造的特徵，可以將生物分類。</w:t>
            </w:r>
          </w:p>
          <w:p w:rsidR="00C109EB" w:rsidRPr="00C109EB" w:rsidRDefault="00C109EB" w:rsidP="00C109EB">
            <w:pPr>
              <w:spacing w:line="240" w:lineRule="atLeast"/>
              <w:rPr>
                <w:rFonts w:ascii="Times New Roman" w:hAnsi="Times New Roman"/>
                <w:sz w:val="16"/>
                <w:szCs w:val="16"/>
              </w:rPr>
            </w:pPr>
            <w:r w:rsidRPr="00C109EB">
              <w:rPr>
                <w:rFonts w:ascii="Times New Roman" w:hAnsi="Times New Roman"/>
                <w:sz w:val="16"/>
                <w:szCs w:val="16"/>
              </w:rPr>
              <w:lastRenderedPageBreak/>
              <w:t xml:space="preserve">Gc-Ⅳ-2 </w:t>
            </w:r>
            <w:r w:rsidRPr="00C109EB">
              <w:rPr>
                <w:rFonts w:ascii="Times New Roman" w:hAnsi="Times New Roman"/>
                <w:sz w:val="16"/>
                <w:szCs w:val="16"/>
              </w:rPr>
              <w:t>地球上有形形色色的生物，在生態系中擔任不同的角色，發揮不同的功能，有助於維持生態系的穩定。</w:t>
            </w:r>
          </w:p>
          <w:p w:rsidR="00BF23FE" w:rsidRPr="00C109EB" w:rsidRDefault="00C109EB" w:rsidP="00C109EB">
            <w:pPr>
              <w:rPr>
                <w:rFonts w:ascii="Times New Roman" w:hAnsi="Times New Roman"/>
                <w:sz w:val="16"/>
                <w:szCs w:val="16"/>
              </w:rPr>
            </w:pPr>
            <w:r w:rsidRPr="00C109EB">
              <w:rPr>
                <w:rFonts w:ascii="Times New Roman" w:hAnsi="Times New Roman"/>
                <w:sz w:val="16"/>
                <w:szCs w:val="16"/>
              </w:rPr>
              <w:t xml:space="preserve">Gc-Ⅳ-3 </w:t>
            </w:r>
            <w:r w:rsidRPr="00C109EB">
              <w:rPr>
                <w:rFonts w:ascii="Times New Roman" w:hAnsi="Times New Roman"/>
                <w:sz w:val="16"/>
                <w:szCs w:val="16"/>
              </w:rPr>
              <w:t>人的體表和體內有許多微生物，有些微生物對人體有利，有些則有害。</w:t>
            </w:r>
          </w:p>
        </w:tc>
        <w:tc>
          <w:tcPr>
            <w:tcW w:w="425" w:type="dxa"/>
          </w:tcPr>
          <w:p w:rsidR="00BF23FE" w:rsidRPr="00BF23FE" w:rsidRDefault="00BF23FE">
            <w:pPr>
              <w:rPr>
                <w:sz w:val="16"/>
                <w:szCs w:val="16"/>
              </w:rPr>
            </w:pPr>
            <w:r w:rsidRPr="00BF23FE">
              <w:rPr>
                <w:rFonts w:hint="eastAsia"/>
                <w:sz w:val="16"/>
                <w:szCs w:val="16"/>
              </w:rPr>
              <w:lastRenderedPageBreak/>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w:t>
            </w:r>
            <w:r w:rsidRPr="00BF23FE">
              <w:rPr>
                <w:sz w:val="16"/>
                <w:szCs w:val="16"/>
              </w:rPr>
              <w:lastRenderedPageBreak/>
              <w:t>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561698" w:rsidRDefault="00561698" w:rsidP="00561698">
            <w:pPr>
              <w:spacing w:line="0" w:lineRule="atLeast"/>
              <w:rPr>
                <w:rFonts w:ascii="Times New Roman"/>
                <w:sz w:val="16"/>
                <w:szCs w:val="16"/>
              </w:rPr>
            </w:pPr>
            <w:r w:rsidRPr="00102E5F">
              <w:rPr>
                <w:rFonts w:ascii="Times New Roman"/>
                <w:sz w:val="16"/>
                <w:szCs w:val="16"/>
              </w:rPr>
              <w:lastRenderedPageBreak/>
              <w:t>【</w:t>
            </w:r>
            <w:r>
              <w:rPr>
                <w:rFonts w:ascii="Times New Roman" w:hint="eastAsia"/>
                <w:sz w:val="16"/>
                <w:szCs w:val="16"/>
              </w:rPr>
              <w:t>環境</w:t>
            </w:r>
            <w:r w:rsidRPr="00102E5F">
              <w:rPr>
                <w:rFonts w:ascii="Times New Roman"/>
                <w:sz w:val="16"/>
                <w:szCs w:val="16"/>
              </w:rPr>
              <w:t>教育】</w:t>
            </w:r>
          </w:p>
          <w:p w:rsidR="00561698" w:rsidRPr="00102E5F" w:rsidRDefault="00561698" w:rsidP="0056169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w:t>
            </w:r>
            <w:r w:rsidRPr="00102E5F">
              <w:rPr>
                <w:rFonts w:ascii="Times New Roman" w:hint="eastAsia"/>
                <w:sz w:val="16"/>
                <w:szCs w:val="16"/>
              </w:rPr>
              <w:lastRenderedPageBreak/>
              <w:t>物多樣性及環境承載力的重要性。</w:t>
            </w:r>
            <w:r w:rsidRPr="00102E5F">
              <w:rPr>
                <w:rFonts w:ascii="Times New Roman" w:hint="eastAsia"/>
                <w:sz w:val="16"/>
                <w:szCs w:val="16"/>
              </w:rPr>
              <w:t xml:space="preserve"> </w:t>
            </w:r>
          </w:p>
          <w:p w:rsidR="00561698" w:rsidRPr="00102E5F" w:rsidRDefault="00561698" w:rsidP="0056169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561698" w:rsidRDefault="00561698" w:rsidP="0056169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J3 </w:t>
            </w:r>
            <w:r w:rsidRPr="00102E5F">
              <w:rPr>
                <w:rFonts w:ascii="Times New Roman" w:hint="eastAsia"/>
                <w:sz w:val="16"/>
                <w:szCs w:val="16"/>
              </w:rPr>
              <w:t>經由環境美學與自然文學了解自然環境的倫理價值。</w:t>
            </w:r>
            <w:r w:rsidRPr="00102E5F">
              <w:rPr>
                <w:rFonts w:ascii="Times New Roman" w:hint="eastAsia"/>
                <w:sz w:val="16"/>
                <w:szCs w:val="16"/>
              </w:rPr>
              <w:t xml:space="preserve"> </w:t>
            </w:r>
          </w:p>
          <w:p w:rsidR="00561698" w:rsidRDefault="00561698" w:rsidP="00561698">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561698" w:rsidRPr="00102E5F" w:rsidRDefault="00561698" w:rsidP="00561698">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J13 </w:t>
            </w:r>
            <w:r w:rsidRPr="00102E5F">
              <w:rPr>
                <w:rFonts w:ascii="Times New Roman" w:hint="eastAsia"/>
                <w:sz w:val="16"/>
                <w:szCs w:val="16"/>
              </w:rPr>
              <w:t>探討海洋對陸上環境與生活的影響。</w:t>
            </w:r>
            <w:r w:rsidRPr="00102E5F">
              <w:rPr>
                <w:rFonts w:ascii="Times New Roman" w:hint="eastAsia"/>
                <w:sz w:val="16"/>
                <w:szCs w:val="16"/>
              </w:rPr>
              <w:t xml:space="preserve"> </w:t>
            </w:r>
          </w:p>
          <w:p w:rsidR="00561698" w:rsidRPr="00102E5F" w:rsidRDefault="00561698" w:rsidP="00561698">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561698" w:rsidRDefault="00561698" w:rsidP="00561698">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家庭</w:t>
            </w:r>
            <w:r w:rsidRPr="00102E5F">
              <w:rPr>
                <w:rFonts w:ascii="Times New Roman"/>
                <w:sz w:val="16"/>
                <w:szCs w:val="16"/>
              </w:rPr>
              <w:t>教育】</w:t>
            </w:r>
          </w:p>
          <w:p w:rsidR="00561698" w:rsidRPr="00102E5F" w:rsidRDefault="00561698" w:rsidP="00561698">
            <w:pPr>
              <w:spacing w:line="0" w:lineRule="atLeast"/>
              <w:rPr>
                <w:rFonts w:ascii="Times New Roman"/>
                <w:sz w:val="16"/>
                <w:szCs w:val="16"/>
              </w:rPr>
            </w:pPr>
            <w:r w:rsidRPr="00102E5F">
              <w:rPr>
                <w:rFonts w:ascii="Times New Roman" w:hint="eastAsia"/>
                <w:sz w:val="16"/>
                <w:szCs w:val="16"/>
              </w:rPr>
              <w:t>家</w:t>
            </w:r>
            <w:r w:rsidRPr="00102E5F">
              <w:rPr>
                <w:rFonts w:ascii="Times New Roman" w:hint="eastAsia"/>
                <w:sz w:val="16"/>
                <w:szCs w:val="16"/>
              </w:rPr>
              <w:t xml:space="preserve"> J7 </w:t>
            </w:r>
            <w:r w:rsidRPr="00102E5F">
              <w:rPr>
                <w:rFonts w:ascii="Times New Roman" w:hint="eastAsia"/>
                <w:sz w:val="16"/>
                <w:szCs w:val="16"/>
              </w:rPr>
              <w:t>運用家庭資源，規劃個人生活目標。</w:t>
            </w:r>
            <w:r w:rsidRPr="00102E5F">
              <w:rPr>
                <w:rFonts w:ascii="Times New Roman" w:hint="eastAsia"/>
                <w:sz w:val="16"/>
                <w:szCs w:val="16"/>
              </w:rPr>
              <w:t xml:space="preserve"> </w:t>
            </w:r>
          </w:p>
          <w:p w:rsidR="00FD5DAC" w:rsidRDefault="00FD5DAC" w:rsidP="00FD5DAC">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FD5DAC" w:rsidRDefault="00FD5DAC" w:rsidP="00FD5DAC">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FD5DAC" w:rsidRDefault="00FD5DAC" w:rsidP="00FD5DAC">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J2 </w:t>
            </w:r>
            <w:r w:rsidRPr="0060676A">
              <w:rPr>
                <w:rFonts w:ascii="Times New Roman" w:hint="eastAsia"/>
                <w:sz w:val="16"/>
                <w:szCs w:val="16"/>
              </w:rPr>
              <w:t>探討完整的人的各個面向，包括身體與心理、理性與感性、自由與命定、境遇與嚮往，理解人的主體能動性，培養適切的自我觀。</w:t>
            </w:r>
            <w:r w:rsidRPr="0060676A">
              <w:rPr>
                <w:rFonts w:ascii="Times New Roman" w:hint="eastAsia"/>
                <w:sz w:val="16"/>
                <w:szCs w:val="16"/>
              </w:rPr>
              <w:t xml:space="preserve"> </w:t>
            </w:r>
          </w:p>
          <w:p w:rsidR="00FD5DAC" w:rsidRPr="0060676A" w:rsidRDefault="00FD5DAC" w:rsidP="00FD5DAC">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FD5DAC" w:rsidRDefault="00FD5DAC" w:rsidP="00FD5DAC">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w:t>
            </w:r>
            <w:r w:rsidRPr="0060676A">
              <w:rPr>
                <w:rFonts w:ascii="Times New Roman" w:hint="eastAsia"/>
                <w:sz w:val="16"/>
                <w:szCs w:val="16"/>
              </w:rPr>
              <w:lastRenderedPageBreak/>
              <w:t>意義之間的關係。</w:t>
            </w:r>
            <w:r w:rsidRPr="0060676A">
              <w:rPr>
                <w:rFonts w:ascii="Times New Roman" w:hint="eastAsia"/>
                <w:sz w:val="16"/>
                <w:szCs w:val="16"/>
              </w:rPr>
              <w:t xml:space="preserve"> </w:t>
            </w:r>
          </w:p>
          <w:p w:rsidR="00FD5DAC" w:rsidRDefault="00FD5DAC" w:rsidP="00FD5DAC">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FD5DAC" w:rsidRPr="00CD538B" w:rsidRDefault="00FD5DAC" w:rsidP="00FD5DAC">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p w:rsidR="00FD5DAC" w:rsidRDefault="00FD5DAC" w:rsidP="00FD5DAC">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FD5DAC" w:rsidRDefault="00FD5DAC" w:rsidP="00FD5DAC">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BF23FE" w:rsidRPr="00BF23FE" w:rsidRDefault="00FD5DAC" w:rsidP="00FD5DAC">
            <w:pPr>
              <w:spacing w:line="0" w:lineRule="atLeast"/>
              <w:rPr>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p>
        </w:tc>
        <w:tc>
          <w:tcPr>
            <w:tcW w:w="1276" w:type="dxa"/>
          </w:tcPr>
          <w:p w:rsidR="00BF23FE" w:rsidRPr="00BF23FE" w:rsidRDefault="00BF23FE" w:rsidP="00C6588A">
            <w:pPr>
              <w:spacing w:line="0" w:lineRule="atLeast"/>
              <w:rPr>
                <w:rFonts w:ascii="Times New Roman" w:hAnsi="新細明體"/>
                <w:sz w:val="16"/>
                <w:szCs w:val="16"/>
              </w:rPr>
            </w:pPr>
            <w:r w:rsidRPr="00BF23FE">
              <w:rPr>
                <w:rFonts w:ascii="Times New Roman" w:hAnsi="新細明體"/>
                <w:sz w:val="16"/>
                <w:szCs w:val="16"/>
              </w:rPr>
              <w:lastRenderedPageBreak/>
              <w:t>教學錄影帶或光碟。投影機﹑</w:t>
            </w:r>
            <w:r w:rsidRPr="00BF23FE">
              <w:rPr>
                <w:rFonts w:ascii="Times New Roman" w:hAnsi="新細明體"/>
                <w:sz w:val="16"/>
                <w:szCs w:val="16"/>
              </w:rPr>
              <w:lastRenderedPageBreak/>
              <w:t>投影片。幻燈機﹑幻燈片。</w:t>
            </w:r>
          </w:p>
          <w:p w:rsidR="00BF23FE" w:rsidRPr="00BF23FE" w:rsidRDefault="00BF23FE" w:rsidP="00C6588A">
            <w:pPr>
              <w:spacing w:line="0" w:lineRule="atLeast"/>
              <w:rPr>
                <w:sz w:val="16"/>
                <w:szCs w:val="16"/>
              </w:rPr>
            </w:pPr>
            <w:r w:rsidRPr="00BF23FE">
              <w:rPr>
                <w:rFonts w:ascii="Times New Roman" w:hAnsi="新細明體"/>
                <w:sz w:val="16"/>
                <w:szCs w:val="16"/>
              </w:rPr>
              <w:t>長有菌落的洋菜培養基、菇類、發霉的東西。</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0</w:t>
            </w:r>
            <w:r w:rsidRPr="00D9659A">
              <w:rPr>
                <w:rFonts w:ascii="標楷體" w:eastAsia="標楷體" w:hAnsi="標楷體" w:hint="eastAsia"/>
                <w:sz w:val="20"/>
                <w:szCs w:val="20"/>
                <w:lang w:eastAsia="zh-HK"/>
              </w:rPr>
              <w:t>週</w:t>
            </w:r>
          </w:p>
        </w:tc>
        <w:tc>
          <w:tcPr>
            <w:tcW w:w="1134" w:type="dxa"/>
          </w:tcPr>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第三章：形形色色的生物</w:t>
            </w:r>
          </w:p>
          <w:p w:rsidR="00BF23FE" w:rsidRPr="00BF23FE" w:rsidRDefault="00BF23FE" w:rsidP="00D60B26">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3-3</w:t>
            </w:r>
            <w:r w:rsidRPr="00BF23FE">
              <w:rPr>
                <w:rFonts w:ascii="Times New Roman" w:hint="eastAsia"/>
                <w:sz w:val="16"/>
                <w:szCs w:val="16"/>
              </w:rPr>
              <w:t>菌物界</w:t>
            </w:r>
            <w:r w:rsidRPr="00BF23FE">
              <w:rPr>
                <w:rFonts w:ascii="Times New Roman" w:hint="eastAsia"/>
                <w:sz w:val="16"/>
                <w:szCs w:val="16"/>
              </w:rPr>
              <w:t>(3)</w:t>
            </w:r>
          </w:p>
        </w:tc>
        <w:tc>
          <w:tcPr>
            <w:tcW w:w="3402" w:type="dxa"/>
          </w:tcPr>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pa-Ⅳ-2</w:t>
            </w:r>
            <w:r w:rsidRPr="00C6588A">
              <w:rPr>
                <w:rFonts w:ascii="Times New Roman" w:hAns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pc-Ⅳ-1</w:t>
            </w:r>
            <w:r w:rsidRPr="00C6588A">
              <w:rPr>
                <w:rFonts w:ascii="Times New Roman" w:hAns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ai-Ⅳ-1</w:t>
            </w:r>
            <w:r w:rsidRPr="00C6588A">
              <w:rPr>
                <w:rFonts w:ascii="Times New Roman" w:hAnsi="Times New Roman"/>
                <w:sz w:val="16"/>
                <w:szCs w:val="16"/>
              </w:rPr>
              <w:t>動手實作解決問題或驗證自己想法，而獲得成就感。</w:t>
            </w:r>
            <w:r w:rsidRPr="00C6588A">
              <w:rPr>
                <w:rFonts w:ascii="Times New Roman" w:hAnsi="Times New Roman"/>
                <w:sz w:val="16"/>
                <w:szCs w:val="16"/>
              </w:rPr>
              <w:t xml:space="preserve"> </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ai -Ⅳ-3</w:t>
            </w:r>
            <w:r w:rsidRPr="00C6588A">
              <w:rPr>
                <w:rFonts w:ascii="Times New Roman" w:hAnsi="Times New Roman"/>
                <w:sz w:val="16"/>
                <w:szCs w:val="16"/>
              </w:rPr>
              <w:t>透過所學到的科學知識和科學探索的各種方法，解釋自然現象發生的原因，建立科學學習的自信心。</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 xml:space="preserve">an -Ⅳ-2 </w:t>
            </w:r>
            <w:r w:rsidRPr="00C6588A">
              <w:rPr>
                <w:rFonts w:ascii="Times New Roman" w:hAnsi="Times New Roman"/>
                <w:sz w:val="16"/>
                <w:szCs w:val="16"/>
              </w:rPr>
              <w:t>分辨科學知識的確定性和持久性會因科學研究的時空背景不同而有所變化。</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tc-IV-1</w:t>
            </w:r>
            <w:r w:rsidRPr="00C6588A">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BF23FE" w:rsidRPr="00BF23FE" w:rsidRDefault="00C109EB" w:rsidP="00C109EB">
            <w:pPr>
              <w:rPr>
                <w:rFonts w:ascii="標楷體" w:eastAsia="標楷體" w:hAnsi="標楷體" w:cs="Arial"/>
                <w:sz w:val="16"/>
                <w:szCs w:val="16"/>
                <w:lang w:eastAsia="zh-HK"/>
              </w:rPr>
            </w:pPr>
            <w:r w:rsidRPr="00C6588A">
              <w:rPr>
                <w:rFonts w:ascii="Times New Roman" w:hAnsi="Times New Roman"/>
                <w:sz w:val="16"/>
                <w:szCs w:val="16"/>
              </w:rPr>
              <w:t>po-Ⅳ-2</w:t>
            </w:r>
            <w:r w:rsidRPr="00C6588A">
              <w:rPr>
                <w:rFonts w:ascii="Times New Roman" w:hAnsi="Times New Roman"/>
                <w:sz w:val="16"/>
                <w:szCs w:val="16"/>
              </w:rPr>
              <w:t>能辨別適合科學探究或適合以科學方</w:t>
            </w:r>
            <w:r w:rsidRPr="00C6588A">
              <w:rPr>
                <w:rFonts w:ascii="Times New Roman" w:hAnsi="Times New Roman"/>
                <w:sz w:val="16"/>
                <w:szCs w:val="16"/>
              </w:rPr>
              <w:lastRenderedPageBreak/>
              <w:t>式尋求解決的問題（或假說），並能依據觀察、蒐集資料、閱讀、思考、討論等，提出適宜探究之問題。</w:t>
            </w:r>
          </w:p>
        </w:tc>
        <w:tc>
          <w:tcPr>
            <w:tcW w:w="3119" w:type="dxa"/>
          </w:tcPr>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lastRenderedPageBreak/>
              <w:t xml:space="preserve">Gc-Ⅳ-1 </w:t>
            </w:r>
            <w:r w:rsidRPr="00C6588A">
              <w:rPr>
                <w:rFonts w:ascii="Times New Roman" w:hAnsi="Times New Roman"/>
                <w:sz w:val="16"/>
                <w:szCs w:val="16"/>
              </w:rPr>
              <w:t>依據生物形態與構造的特徵，可以將生物分類。</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 xml:space="preserve">Gc-Ⅳ-2 </w:t>
            </w:r>
            <w:r w:rsidRPr="00C6588A">
              <w:rPr>
                <w:rFonts w:ascii="Times New Roman" w:hAnsi="Times New Roman"/>
                <w:sz w:val="16"/>
                <w:szCs w:val="16"/>
              </w:rPr>
              <w:t>地球上有形形色色的生物，在生態系中擔任不同的角色，發揮不同的功能，有助於維持生態系的穩定。</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 xml:space="preserve">Gc-Ⅳ-3 </w:t>
            </w:r>
            <w:r w:rsidRPr="00C6588A">
              <w:rPr>
                <w:rFonts w:ascii="Times New Roman" w:hAnsi="Times New Roman"/>
                <w:sz w:val="16"/>
                <w:szCs w:val="16"/>
              </w:rPr>
              <w:t>人的體表和體內有許多微生物，有些微生物對人體有利，有些則有害。</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 xml:space="preserve">Gc-Ⅳ-4 </w:t>
            </w:r>
            <w:r w:rsidRPr="00C6588A">
              <w:rPr>
                <w:rFonts w:ascii="Times New Roman" w:hAnsi="Times New Roman"/>
                <w:sz w:val="16"/>
                <w:szCs w:val="16"/>
              </w:rPr>
              <w:t>人類文明發展中有許多利用微生物的例子，例如：早期的釀酒、近期的基因轉殖等。</w:t>
            </w:r>
          </w:p>
          <w:p w:rsidR="00C109EB" w:rsidRPr="00C6588A" w:rsidRDefault="00C109EB" w:rsidP="00C109EB">
            <w:pPr>
              <w:spacing w:line="240" w:lineRule="atLeast"/>
              <w:rPr>
                <w:rFonts w:ascii="Times New Roman" w:hAnsi="Times New Roman"/>
                <w:sz w:val="16"/>
                <w:szCs w:val="16"/>
              </w:rPr>
            </w:pPr>
            <w:r w:rsidRPr="00C6588A">
              <w:rPr>
                <w:rFonts w:ascii="Times New Roman" w:hAnsi="Times New Roman"/>
                <w:sz w:val="16"/>
                <w:szCs w:val="16"/>
              </w:rPr>
              <w:t xml:space="preserve">Mc-Ⅳ-2 </w:t>
            </w:r>
            <w:r w:rsidRPr="00C6588A">
              <w:rPr>
                <w:rFonts w:ascii="Times New Roman" w:hAnsi="Times New Roman"/>
                <w:sz w:val="16"/>
                <w:szCs w:val="16"/>
              </w:rPr>
              <w:t>運用生物體的構造與功能，可改善人類生活。</w:t>
            </w:r>
          </w:p>
          <w:p w:rsidR="00BF23FE" w:rsidRPr="00BF23FE" w:rsidRDefault="00C109EB" w:rsidP="00C109EB">
            <w:pPr>
              <w:rPr>
                <w:sz w:val="16"/>
                <w:szCs w:val="16"/>
              </w:rPr>
            </w:pPr>
            <w:r w:rsidRPr="00C6588A">
              <w:rPr>
                <w:rFonts w:ascii="Times New Roman" w:hAnsi="Times New Roman"/>
                <w:sz w:val="16"/>
                <w:szCs w:val="16"/>
              </w:rPr>
              <w:t xml:space="preserve">Mb-IV-2 </w:t>
            </w:r>
            <w:r w:rsidRPr="00C6588A">
              <w:rPr>
                <w:rFonts w:ascii="Times New Roman" w:hAnsi="Times New Roman"/>
                <w:sz w:val="16"/>
                <w:szCs w:val="16"/>
              </w:rPr>
              <w:t>科學史上重要發現的過程，以及不同性別、背景、族群者於其中的貢獻。</w:t>
            </w: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FD5DAC" w:rsidRPr="00FD5DAC" w:rsidRDefault="00FD5DAC" w:rsidP="00FD5DAC">
            <w:pPr>
              <w:rPr>
                <w:sz w:val="16"/>
                <w:szCs w:val="16"/>
              </w:rPr>
            </w:pPr>
            <w:r w:rsidRPr="00FD5DAC">
              <w:rPr>
                <w:sz w:val="16"/>
                <w:szCs w:val="16"/>
              </w:rPr>
              <w:t>【</w:t>
            </w:r>
            <w:r w:rsidRPr="00FD5DAC">
              <w:rPr>
                <w:rFonts w:hint="eastAsia"/>
                <w:sz w:val="16"/>
                <w:szCs w:val="16"/>
              </w:rPr>
              <w:t>環境</w:t>
            </w:r>
            <w:r w:rsidRPr="00FD5DAC">
              <w:rPr>
                <w:sz w:val="16"/>
                <w:szCs w:val="16"/>
              </w:rPr>
              <w:t>教育】</w:t>
            </w:r>
          </w:p>
          <w:p w:rsidR="00FD5DAC" w:rsidRPr="00FD5DAC" w:rsidRDefault="00FD5DAC" w:rsidP="00FD5DAC">
            <w:pPr>
              <w:rPr>
                <w:sz w:val="16"/>
                <w:szCs w:val="16"/>
              </w:rPr>
            </w:pPr>
            <w:r w:rsidRPr="00FD5DAC">
              <w:rPr>
                <w:rFonts w:hint="eastAsia"/>
                <w:sz w:val="16"/>
                <w:szCs w:val="16"/>
              </w:rPr>
              <w:t>環</w:t>
            </w:r>
            <w:r w:rsidRPr="00FD5DAC">
              <w:rPr>
                <w:rFonts w:hint="eastAsia"/>
                <w:sz w:val="16"/>
                <w:szCs w:val="16"/>
              </w:rPr>
              <w:t xml:space="preserve"> J1 </w:t>
            </w:r>
            <w:r w:rsidRPr="00FD5DAC">
              <w:rPr>
                <w:rFonts w:hint="eastAsia"/>
                <w:sz w:val="16"/>
                <w:szCs w:val="16"/>
              </w:rPr>
              <w:t>了解生物多樣性及環境承載力的重要性。</w:t>
            </w:r>
            <w:r w:rsidRPr="00FD5DAC">
              <w:rPr>
                <w:rFonts w:hint="eastAsia"/>
                <w:sz w:val="16"/>
                <w:szCs w:val="16"/>
              </w:rPr>
              <w:t xml:space="preserve"> </w:t>
            </w:r>
          </w:p>
          <w:p w:rsidR="00FD5DAC" w:rsidRPr="00FD5DAC" w:rsidRDefault="00FD5DAC" w:rsidP="00FD5DAC">
            <w:pPr>
              <w:rPr>
                <w:sz w:val="16"/>
                <w:szCs w:val="16"/>
              </w:rPr>
            </w:pPr>
            <w:r w:rsidRPr="00FD5DAC">
              <w:rPr>
                <w:rFonts w:hint="eastAsia"/>
                <w:sz w:val="16"/>
                <w:szCs w:val="16"/>
              </w:rPr>
              <w:t>環</w:t>
            </w:r>
            <w:r w:rsidRPr="00FD5DAC">
              <w:rPr>
                <w:rFonts w:hint="eastAsia"/>
                <w:sz w:val="16"/>
                <w:szCs w:val="16"/>
              </w:rPr>
              <w:t xml:space="preserve"> J2 </w:t>
            </w:r>
            <w:r w:rsidRPr="00FD5DAC">
              <w:rPr>
                <w:rFonts w:hint="eastAsia"/>
                <w:sz w:val="16"/>
                <w:szCs w:val="16"/>
              </w:rPr>
              <w:t>了解人與周遭動物的互動關係，認識動物需求，並關切動物福利。</w:t>
            </w:r>
            <w:r w:rsidRPr="00FD5DAC">
              <w:rPr>
                <w:rFonts w:hint="eastAsia"/>
                <w:sz w:val="16"/>
                <w:szCs w:val="16"/>
              </w:rPr>
              <w:t xml:space="preserve"> </w:t>
            </w:r>
          </w:p>
          <w:p w:rsidR="00FD5DAC" w:rsidRPr="00FD5DAC" w:rsidRDefault="00FD5DAC" w:rsidP="00FD5DAC">
            <w:pPr>
              <w:rPr>
                <w:sz w:val="16"/>
                <w:szCs w:val="16"/>
              </w:rPr>
            </w:pPr>
            <w:r w:rsidRPr="00FD5DAC">
              <w:rPr>
                <w:rFonts w:hint="eastAsia"/>
                <w:sz w:val="16"/>
                <w:szCs w:val="16"/>
              </w:rPr>
              <w:t>環</w:t>
            </w:r>
            <w:r w:rsidRPr="00FD5DAC">
              <w:rPr>
                <w:rFonts w:hint="eastAsia"/>
                <w:sz w:val="16"/>
                <w:szCs w:val="16"/>
              </w:rPr>
              <w:t xml:space="preserve"> J3 </w:t>
            </w:r>
            <w:r w:rsidRPr="00FD5DAC">
              <w:rPr>
                <w:rFonts w:hint="eastAsia"/>
                <w:sz w:val="16"/>
                <w:szCs w:val="16"/>
              </w:rPr>
              <w:t>經由環境美學與自然文學了解自然環境的倫理價值。</w:t>
            </w:r>
            <w:r w:rsidRPr="00FD5DAC">
              <w:rPr>
                <w:rFonts w:hint="eastAsia"/>
                <w:sz w:val="16"/>
                <w:szCs w:val="16"/>
              </w:rPr>
              <w:t xml:space="preserve"> </w:t>
            </w:r>
          </w:p>
          <w:p w:rsidR="00FD5DAC" w:rsidRPr="00FD5DAC" w:rsidRDefault="00FD5DAC" w:rsidP="00FD5DAC">
            <w:pPr>
              <w:rPr>
                <w:sz w:val="16"/>
                <w:szCs w:val="16"/>
              </w:rPr>
            </w:pPr>
            <w:r w:rsidRPr="00FD5DAC">
              <w:rPr>
                <w:sz w:val="16"/>
                <w:szCs w:val="16"/>
              </w:rPr>
              <w:t>【</w:t>
            </w:r>
            <w:r w:rsidRPr="00FD5DAC">
              <w:rPr>
                <w:rFonts w:hint="eastAsia"/>
                <w:sz w:val="16"/>
                <w:szCs w:val="16"/>
              </w:rPr>
              <w:t>生命</w:t>
            </w:r>
            <w:r w:rsidRPr="00FD5DAC">
              <w:rPr>
                <w:sz w:val="16"/>
                <w:szCs w:val="16"/>
              </w:rPr>
              <w:t>教育】</w:t>
            </w:r>
          </w:p>
          <w:p w:rsidR="00FD5DAC" w:rsidRPr="00FD5DAC" w:rsidRDefault="00FD5DAC" w:rsidP="00FD5DAC">
            <w:pPr>
              <w:rPr>
                <w:sz w:val="16"/>
                <w:szCs w:val="16"/>
              </w:rPr>
            </w:pPr>
            <w:r w:rsidRPr="00FD5DAC">
              <w:rPr>
                <w:rFonts w:hint="eastAsia"/>
                <w:sz w:val="16"/>
                <w:szCs w:val="16"/>
              </w:rPr>
              <w:t>生</w:t>
            </w:r>
            <w:r w:rsidRPr="00FD5DAC">
              <w:rPr>
                <w:rFonts w:hint="eastAsia"/>
                <w:sz w:val="16"/>
                <w:szCs w:val="16"/>
              </w:rPr>
              <w:t xml:space="preserve"> J1 </w:t>
            </w:r>
            <w:r w:rsidRPr="00FD5DAC">
              <w:rPr>
                <w:rFonts w:hint="eastAsia"/>
                <w:sz w:val="16"/>
                <w:szCs w:val="16"/>
              </w:rPr>
              <w:t>思考生活、學校與社區的公共議題，培養與他人理性溝通的素養。</w:t>
            </w:r>
          </w:p>
          <w:p w:rsidR="00FD5DAC" w:rsidRPr="00FD5DAC" w:rsidRDefault="00FD5DAC" w:rsidP="00FD5DAC">
            <w:pPr>
              <w:rPr>
                <w:sz w:val="16"/>
                <w:szCs w:val="16"/>
              </w:rPr>
            </w:pPr>
            <w:r w:rsidRPr="00FD5DAC">
              <w:rPr>
                <w:rFonts w:hint="eastAsia"/>
                <w:sz w:val="16"/>
                <w:szCs w:val="16"/>
              </w:rPr>
              <w:t>生</w:t>
            </w:r>
            <w:r w:rsidRPr="00FD5DAC">
              <w:rPr>
                <w:rFonts w:hint="eastAsia"/>
                <w:sz w:val="16"/>
                <w:szCs w:val="16"/>
              </w:rPr>
              <w:t xml:space="preserve"> J2 </w:t>
            </w:r>
            <w:r w:rsidRPr="00FD5DAC">
              <w:rPr>
                <w:rFonts w:hint="eastAsia"/>
                <w:sz w:val="16"/>
                <w:szCs w:val="16"/>
              </w:rPr>
              <w:t>探討完整的人的各個面向，包括身體與心理、理性與感性、自由與命</w:t>
            </w:r>
            <w:r w:rsidRPr="00FD5DAC">
              <w:rPr>
                <w:rFonts w:hint="eastAsia"/>
                <w:sz w:val="16"/>
                <w:szCs w:val="16"/>
              </w:rPr>
              <w:lastRenderedPageBreak/>
              <w:t>定、境遇與嚮往，理解人的主體能動性，培養適切的自我觀。</w:t>
            </w:r>
            <w:r w:rsidRPr="00FD5DAC">
              <w:rPr>
                <w:rFonts w:hint="eastAsia"/>
                <w:sz w:val="16"/>
                <w:szCs w:val="16"/>
              </w:rPr>
              <w:t xml:space="preserve"> </w:t>
            </w:r>
          </w:p>
          <w:p w:rsidR="00FD5DAC" w:rsidRPr="00FD5DAC" w:rsidRDefault="00FD5DAC" w:rsidP="00FD5DAC">
            <w:pPr>
              <w:rPr>
                <w:sz w:val="16"/>
                <w:szCs w:val="16"/>
              </w:rPr>
            </w:pPr>
            <w:r w:rsidRPr="00FD5DAC">
              <w:rPr>
                <w:rFonts w:hint="eastAsia"/>
                <w:sz w:val="16"/>
                <w:szCs w:val="16"/>
              </w:rPr>
              <w:t>生</w:t>
            </w:r>
            <w:r w:rsidRPr="00FD5DAC">
              <w:rPr>
                <w:rFonts w:hint="eastAsia"/>
                <w:sz w:val="16"/>
                <w:szCs w:val="16"/>
              </w:rPr>
              <w:t xml:space="preserve"> J3 </w:t>
            </w:r>
            <w:r w:rsidRPr="00FD5DAC">
              <w:rPr>
                <w:rFonts w:hint="eastAsia"/>
                <w:sz w:val="16"/>
                <w:szCs w:val="16"/>
              </w:rPr>
              <w:t>反思生老病死與人生無常的現象，探索人生的目的、價值與意義。</w:t>
            </w:r>
            <w:r w:rsidRPr="00FD5DAC">
              <w:rPr>
                <w:rFonts w:hint="eastAsia"/>
                <w:sz w:val="16"/>
                <w:szCs w:val="16"/>
              </w:rPr>
              <w:t xml:space="preserve"> </w:t>
            </w:r>
          </w:p>
          <w:p w:rsidR="00FD5DAC" w:rsidRPr="00FD5DAC" w:rsidRDefault="00FD5DAC" w:rsidP="00FD5DAC">
            <w:pPr>
              <w:rPr>
                <w:sz w:val="16"/>
                <w:szCs w:val="16"/>
              </w:rPr>
            </w:pPr>
            <w:r w:rsidRPr="00FD5DAC">
              <w:rPr>
                <w:rFonts w:hint="eastAsia"/>
                <w:sz w:val="16"/>
                <w:szCs w:val="16"/>
              </w:rPr>
              <w:t>生</w:t>
            </w:r>
            <w:r w:rsidRPr="00FD5DAC">
              <w:rPr>
                <w:rFonts w:hint="eastAsia"/>
                <w:sz w:val="16"/>
                <w:szCs w:val="16"/>
              </w:rPr>
              <w:t xml:space="preserve"> J4 </w:t>
            </w:r>
            <w:r w:rsidRPr="00FD5DAC">
              <w:rPr>
                <w:rFonts w:hint="eastAsia"/>
                <w:sz w:val="16"/>
                <w:szCs w:val="16"/>
              </w:rPr>
              <w:t>分析快樂、幸福與生命意義之間的關係。</w:t>
            </w:r>
            <w:r w:rsidRPr="00FD5DAC">
              <w:rPr>
                <w:rFonts w:hint="eastAsia"/>
                <w:sz w:val="16"/>
                <w:szCs w:val="16"/>
              </w:rPr>
              <w:t xml:space="preserve"> </w:t>
            </w:r>
          </w:p>
          <w:p w:rsidR="00FD5DAC" w:rsidRPr="00FD5DAC" w:rsidRDefault="00FD5DAC" w:rsidP="00FD5DAC">
            <w:pPr>
              <w:rPr>
                <w:sz w:val="16"/>
                <w:szCs w:val="16"/>
              </w:rPr>
            </w:pPr>
            <w:r w:rsidRPr="00FD5DAC">
              <w:rPr>
                <w:sz w:val="16"/>
                <w:szCs w:val="16"/>
              </w:rPr>
              <w:t>【</w:t>
            </w:r>
            <w:r w:rsidRPr="00FD5DAC">
              <w:rPr>
                <w:rFonts w:hint="eastAsia"/>
                <w:sz w:val="16"/>
                <w:szCs w:val="16"/>
              </w:rPr>
              <w:t>閱讀素養</w:t>
            </w:r>
            <w:r w:rsidRPr="00FD5DAC">
              <w:rPr>
                <w:sz w:val="16"/>
                <w:szCs w:val="16"/>
              </w:rPr>
              <w:t>教育】</w:t>
            </w:r>
          </w:p>
          <w:p w:rsidR="00FD5DAC" w:rsidRPr="00FD5DAC" w:rsidRDefault="00FD5DAC" w:rsidP="00FD5DAC">
            <w:pPr>
              <w:rPr>
                <w:sz w:val="16"/>
                <w:szCs w:val="16"/>
              </w:rPr>
            </w:pPr>
            <w:r w:rsidRPr="00FD5DAC">
              <w:rPr>
                <w:rFonts w:hint="eastAsia"/>
                <w:sz w:val="16"/>
                <w:szCs w:val="16"/>
              </w:rPr>
              <w:t>閱</w:t>
            </w:r>
            <w:r w:rsidRPr="00FD5DAC">
              <w:rPr>
                <w:rFonts w:hint="eastAsia"/>
                <w:sz w:val="16"/>
                <w:szCs w:val="16"/>
              </w:rPr>
              <w:t xml:space="preserve"> J3 </w:t>
            </w:r>
            <w:r w:rsidRPr="00FD5DAC">
              <w:rPr>
                <w:rFonts w:hint="eastAsia"/>
                <w:sz w:val="16"/>
                <w:szCs w:val="16"/>
              </w:rPr>
              <w:t>理解學科知識內的重要詞彙的意涵，並懂得如何運用該詞彙與他人進行溝通。</w:t>
            </w:r>
          </w:p>
          <w:p w:rsidR="00BF23FE" w:rsidRPr="00BF23FE" w:rsidRDefault="00FD5DAC" w:rsidP="00FD5DAC">
            <w:pPr>
              <w:rPr>
                <w:sz w:val="16"/>
                <w:szCs w:val="16"/>
              </w:rPr>
            </w:pPr>
            <w:r w:rsidRPr="00FD5DAC">
              <w:rPr>
                <w:rFonts w:hint="eastAsia"/>
                <w:sz w:val="16"/>
                <w:szCs w:val="16"/>
              </w:rPr>
              <w:t>閱</w:t>
            </w:r>
            <w:r w:rsidRPr="00FD5DAC">
              <w:rPr>
                <w:rFonts w:hint="eastAsia"/>
                <w:sz w:val="16"/>
                <w:szCs w:val="16"/>
              </w:rPr>
              <w:t xml:space="preserve"> J8 </w:t>
            </w:r>
            <w:r w:rsidRPr="00FD5DAC">
              <w:rPr>
                <w:rFonts w:hint="eastAsia"/>
                <w:sz w:val="16"/>
                <w:szCs w:val="16"/>
              </w:rPr>
              <w:t>在學習上遇到問題時，願意尋找課外資料，解決困難。</w:t>
            </w:r>
          </w:p>
        </w:tc>
        <w:tc>
          <w:tcPr>
            <w:tcW w:w="1276" w:type="dxa"/>
          </w:tcPr>
          <w:p w:rsidR="00BF23FE" w:rsidRPr="00BF23FE" w:rsidRDefault="00BF23FE" w:rsidP="00C6588A">
            <w:pPr>
              <w:spacing w:line="0" w:lineRule="atLeast"/>
              <w:rPr>
                <w:sz w:val="16"/>
                <w:szCs w:val="16"/>
              </w:rPr>
            </w:pPr>
            <w:r w:rsidRPr="00BF23FE">
              <w:rPr>
                <w:rFonts w:ascii="Times New Roman" w:hAnsi="新細明體"/>
                <w:sz w:val="16"/>
                <w:szCs w:val="16"/>
              </w:rPr>
              <w:lastRenderedPageBreak/>
              <w:t>植物圖鑑。蕨類植物、解剖顯微鏡、複式顯微鏡。</w:t>
            </w:r>
          </w:p>
        </w:tc>
        <w:tc>
          <w:tcPr>
            <w:tcW w:w="1276" w:type="dxa"/>
          </w:tcPr>
          <w:p w:rsidR="00BF23FE" w:rsidRPr="00BF23FE" w:rsidRDefault="00BF23FE" w:rsidP="00C6588A">
            <w:pPr>
              <w:spacing w:line="0" w:lineRule="atLeast"/>
              <w:rPr>
                <w:sz w:val="16"/>
                <w:szCs w:val="16"/>
              </w:rPr>
            </w:pPr>
          </w:p>
        </w:tc>
        <w:tc>
          <w:tcPr>
            <w:tcW w:w="696" w:type="dxa"/>
          </w:tcPr>
          <w:p w:rsidR="00BF23FE" w:rsidRPr="00BF23FE" w:rsidRDefault="00BF23FE" w:rsidP="000D3644">
            <w:pPr>
              <w:rPr>
                <w:sz w:val="16"/>
                <w:szCs w:val="16"/>
              </w:rPr>
            </w:pPr>
          </w:p>
        </w:tc>
      </w:tr>
      <w:tr w:rsidR="00BF23FE" w:rsidRPr="00447917" w:rsidTr="00207781">
        <w:trPr>
          <w:trHeight w:val="397"/>
          <w:jc w:val="center"/>
        </w:trPr>
        <w:tc>
          <w:tcPr>
            <w:tcW w:w="1295" w:type="dxa"/>
            <w:vMerge/>
            <w:tcMar>
              <w:left w:w="28" w:type="dxa"/>
              <w:right w:w="28" w:type="dxa"/>
            </w:tcMar>
            <w:vAlign w:val="center"/>
          </w:tcPr>
          <w:p w:rsidR="00BF23FE" w:rsidRPr="00447917" w:rsidRDefault="00BF23FE" w:rsidP="00F03FDF">
            <w:pPr>
              <w:snapToGrid w:val="0"/>
              <w:spacing w:line="400" w:lineRule="exact"/>
              <w:rPr>
                <w:rFonts w:ascii="標楷體" w:eastAsia="標楷體" w:hAnsi="標楷體"/>
                <w:szCs w:val="24"/>
                <w:lang w:eastAsia="zh-HK"/>
              </w:rPr>
            </w:pPr>
          </w:p>
        </w:tc>
        <w:tc>
          <w:tcPr>
            <w:tcW w:w="567" w:type="dxa"/>
            <w:vAlign w:val="center"/>
          </w:tcPr>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F23FE" w:rsidRPr="00D9659A" w:rsidRDefault="00BF23FE"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1</w:t>
            </w:r>
            <w:r w:rsidRPr="00D9659A">
              <w:rPr>
                <w:rFonts w:ascii="標楷體" w:eastAsia="標楷體" w:hAnsi="標楷體" w:hint="eastAsia"/>
                <w:sz w:val="20"/>
                <w:szCs w:val="20"/>
                <w:lang w:eastAsia="zh-HK"/>
              </w:rPr>
              <w:t>週</w:t>
            </w:r>
          </w:p>
        </w:tc>
        <w:tc>
          <w:tcPr>
            <w:tcW w:w="1134" w:type="dxa"/>
          </w:tcPr>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第三章：形形色色的生物</w:t>
            </w:r>
          </w:p>
          <w:p w:rsidR="00BF23FE" w:rsidRPr="00BF23FE" w:rsidRDefault="00BF23FE"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3-4</w:t>
            </w:r>
            <w:r w:rsidRPr="00BF23FE">
              <w:rPr>
                <w:rFonts w:ascii="Times New Roman" w:hint="eastAsia"/>
                <w:sz w:val="16"/>
                <w:szCs w:val="16"/>
              </w:rPr>
              <w:t>植物界</w:t>
            </w:r>
            <w:r w:rsidRPr="00BF23FE">
              <w:rPr>
                <w:rFonts w:ascii="Times New Roman" w:hint="eastAsia"/>
                <w:sz w:val="16"/>
                <w:szCs w:val="16"/>
              </w:rPr>
              <w:t>(3)</w:t>
            </w:r>
          </w:p>
        </w:tc>
        <w:tc>
          <w:tcPr>
            <w:tcW w:w="3402" w:type="dxa"/>
          </w:tcPr>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ai-Ⅳ-1</w:t>
            </w:r>
            <w:r w:rsidRPr="00C6588A">
              <w:rPr>
                <w:rFonts w:ascii="Times New Roman" w:hAnsi="Times New Roman"/>
                <w:sz w:val="16"/>
                <w:szCs w:val="16"/>
              </w:rPr>
              <w:t>動手實作解決問題或驗證自己想法，而獲得成就感。</w:t>
            </w:r>
            <w:r w:rsidRPr="00C6588A">
              <w:rPr>
                <w:rFonts w:ascii="Times New Roman" w:hAnsi="Times New Roman"/>
                <w:sz w:val="16"/>
                <w:szCs w:val="16"/>
              </w:rPr>
              <w:t xml:space="preserve"> </w:t>
            </w:r>
          </w:p>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tr-IV-1</w:t>
            </w:r>
            <w:r w:rsidRPr="00C6588A">
              <w:rPr>
                <w:rFonts w:ascii="Times New Roman" w:hAnsi="Times New Roman"/>
                <w:sz w:val="16"/>
                <w:szCs w:val="16"/>
              </w:rPr>
              <w:t>能將所習得的知識正確的連結到所觀察到的自然現象及實驗數據，並推論出其中的關聯，進而運用習得的知識來解釋自己論點的正確性。</w:t>
            </w:r>
          </w:p>
          <w:p w:rsid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tc-IV-1</w:t>
            </w:r>
            <w:r w:rsidRPr="00C6588A">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BF23FE"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po-Ⅳ-1</w:t>
            </w:r>
            <w:r w:rsidRPr="00C6588A">
              <w:rPr>
                <w:rFonts w:ascii="Times New Roman" w:hAnsi="Times New Roman"/>
                <w:sz w:val="16"/>
                <w:szCs w:val="16"/>
              </w:rPr>
              <w:t>能從學習活動、日常經驗及科技運用、自然環境、書刊及網路媒體中，進行各種有計畫的觀察，進而能察覺問題。</w:t>
            </w:r>
          </w:p>
        </w:tc>
        <w:tc>
          <w:tcPr>
            <w:tcW w:w="3119" w:type="dxa"/>
          </w:tcPr>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 xml:space="preserve">Gc-Ⅳ-1 </w:t>
            </w:r>
            <w:r w:rsidRPr="00C6588A">
              <w:rPr>
                <w:rFonts w:ascii="Times New Roman" w:hAnsi="Times New Roman"/>
                <w:sz w:val="16"/>
                <w:szCs w:val="16"/>
              </w:rPr>
              <w:t>依據生物形態與構造的特徵，可以將生物分類。</w:t>
            </w:r>
          </w:p>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 xml:space="preserve">Gc-Ⅳ-2 </w:t>
            </w:r>
            <w:r w:rsidRPr="00C6588A">
              <w:rPr>
                <w:rFonts w:ascii="Times New Roman" w:hAnsi="Times New Roman"/>
                <w:sz w:val="16"/>
                <w:szCs w:val="16"/>
              </w:rPr>
              <w:t>地球上有形形色色的生物，在生態系中擔任不同的角色，發揮不同的功能，有助於維持生態系的穩定。</w:t>
            </w:r>
          </w:p>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 xml:space="preserve">Mc-Ⅳ-2 </w:t>
            </w:r>
            <w:r w:rsidRPr="00C6588A">
              <w:rPr>
                <w:rFonts w:ascii="Times New Roman" w:hAnsi="Times New Roman"/>
                <w:sz w:val="16"/>
                <w:szCs w:val="16"/>
              </w:rPr>
              <w:t>運用生物體的構造與功能，可改善人類生活。</w:t>
            </w:r>
          </w:p>
          <w:p w:rsidR="00BF23FE" w:rsidRPr="00C6588A" w:rsidRDefault="00BF23FE" w:rsidP="000D3644">
            <w:pPr>
              <w:rPr>
                <w:rFonts w:ascii="Times New Roman" w:hAnsi="Times New Roman"/>
                <w:sz w:val="16"/>
                <w:szCs w:val="16"/>
              </w:rPr>
            </w:pPr>
          </w:p>
        </w:tc>
        <w:tc>
          <w:tcPr>
            <w:tcW w:w="425" w:type="dxa"/>
          </w:tcPr>
          <w:p w:rsidR="00BF23FE" w:rsidRPr="00BF23FE" w:rsidRDefault="00BF23FE">
            <w:pPr>
              <w:rPr>
                <w:sz w:val="16"/>
                <w:szCs w:val="16"/>
              </w:rPr>
            </w:pPr>
            <w:r w:rsidRPr="00BF23FE">
              <w:rPr>
                <w:rFonts w:hint="eastAsia"/>
                <w:sz w:val="16"/>
                <w:szCs w:val="16"/>
              </w:rPr>
              <w:t>3</w:t>
            </w:r>
          </w:p>
        </w:tc>
        <w:tc>
          <w:tcPr>
            <w:tcW w:w="709" w:type="dxa"/>
          </w:tcPr>
          <w:p w:rsidR="00BF23FE" w:rsidRPr="00BF23FE" w:rsidRDefault="00BF23FE" w:rsidP="00C6588A">
            <w:pPr>
              <w:spacing w:line="0" w:lineRule="atLeast"/>
              <w:rPr>
                <w:sz w:val="16"/>
                <w:szCs w:val="16"/>
              </w:rPr>
            </w:pPr>
            <w:r w:rsidRPr="00BF23FE">
              <w:rPr>
                <w:sz w:val="16"/>
                <w:szCs w:val="16"/>
              </w:rPr>
              <w:t>討論</w:t>
            </w:r>
          </w:p>
          <w:p w:rsidR="00BF23FE" w:rsidRPr="00BF23FE" w:rsidRDefault="00BF23FE" w:rsidP="00C6588A">
            <w:pPr>
              <w:spacing w:line="0" w:lineRule="atLeast"/>
              <w:rPr>
                <w:sz w:val="16"/>
                <w:szCs w:val="16"/>
              </w:rPr>
            </w:pPr>
            <w:r w:rsidRPr="00BF23FE">
              <w:rPr>
                <w:sz w:val="16"/>
                <w:szCs w:val="16"/>
              </w:rPr>
              <w:t>口語評量</w:t>
            </w:r>
          </w:p>
          <w:p w:rsidR="00BF23FE" w:rsidRPr="00BF23FE" w:rsidRDefault="00BF23FE" w:rsidP="00C6588A">
            <w:pPr>
              <w:spacing w:line="0" w:lineRule="atLeast"/>
              <w:rPr>
                <w:sz w:val="16"/>
                <w:szCs w:val="16"/>
              </w:rPr>
            </w:pPr>
            <w:r w:rsidRPr="00BF23FE">
              <w:rPr>
                <w:sz w:val="16"/>
                <w:szCs w:val="16"/>
              </w:rPr>
              <w:t>活動進行</w:t>
            </w:r>
          </w:p>
        </w:tc>
        <w:tc>
          <w:tcPr>
            <w:tcW w:w="1275" w:type="dxa"/>
          </w:tcPr>
          <w:p w:rsidR="00B51A97" w:rsidRDefault="00B51A97" w:rsidP="00B51A97">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B51A97" w:rsidRPr="00102E5F" w:rsidRDefault="00B51A97" w:rsidP="00B51A9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B51A97" w:rsidRPr="00102E5F" w:rsidRDefault="00B51A97" w:rsidP="00B51A9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J16 </w:t>
            </w:r>
            <w:r w:rsidRPr="00102E5F">
              <w:rPr>
                <w:rFonts w:ascii="Times New Roman" w:hint="eastAsia"/>
                <w:sz w:val="16"/>
                <w:szCs w:val="16"/>
              </w:rPr>
              <w:t>認識海洋生物資源之種類、用途、復育與保育方法。</w:t>
            </w:r>
            <w:r w:rsidRPr="00102E5F">
              <w:rPr>
                <w:rFonts w:ascii="Times New Roman" w:hint="eastAsia"/>
                <w:sz w:val="16"/>
                <w:szCs w:val="16"/>
              </w:rPr>
              <w:t xml:space="preserve"> </w:t>
            </w:r>
          </w:p>
          <w:p w:rsidR="00B51A97" w:rsidRPr="00102E5F" w:rsidRDefault="00B51A97" w:rsidP="00B51A9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J18 </w:t>
            </w:r>
            <w:r w:rsidRPr="00102E5F">
              <w:rPr>
                <w:rFonts w:ascii="Times New Roman" w:hint="eastAsia"/>
                <w:sz w:val="16"/>
                <w:szCs w:val="16"/>
              </w:rPr>
              <w:t>探討人類活動對海洋生態的影響。</w:t>
            </w:r>
            <w:r w:rsidRPr="00102E5F">
              <w:rPr>
                <w:rFonts w:ascii="Times New Roman" w:hint="eastAsia"/>
                <w:sz w:val="16"/>
                <w:szCs w:val="16"/>
              </w:rPr>
              <w:t xml:space="preserve"> </w:t>
            </w:r>
          </w:p>
          <w:p w:rsidR="00B51A97" w:rsidRPr="00102E5F" w:rsidRDefault="00B51A97" w:rsidP="00B51A9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J19 </w:t>
            </w:r>
            <w:r w:rsidRPr="00102E5F">
              <w:rPr>
                <w:rFonts w:ascii="Times New Roman" w:hint="eastAsia"/>
                <w:sz w:val="16"/>
                <w:szCs w:val="16"/>
              </w:rPr>
              <w:t>了解海洋資源之有限性，保護海洋環境。</w:t>
            </w:r>
            <w:r w:rsidRPr="00102E5F">
              <w:rPr>
                <w:rFonts w:ascii="Times New Roman" w:hint="eastAsia"/>
                <w:sz w:val="16"/>
                <w:szCs w:val="16"/>
              </w:rPr>
              <w:t xml:space="preserve"> </w:t>
            </w:r>
          </w:p>
          <w:p w:rsidR="00B51A97" w:rsidRDefault="00B51A97" w:rsidP="00B51A97">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B51A97" w:rsidRPr="00102E5F" w:rsidRDefault="00B51A97" w:rsidP="00B51A97">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w:t>
            </w:r>
            <w:r w:rsidRPr="00102E5F">
              <w:rPr>
                <w:rFonts w:ascii="Times New Roman" w:hint="eastAsia"/>
                <w:sz w:val="16"/>
                <w:szCs w:val="16"/>
              </w:rPr>
              <w:lastRenderedPageBreak/>
              <w:t>要性。</w:t>
            </w:r>
            <w:r w:rsidRPr="00102E5F">
              <w:rPr>
                <w:rFonts w:ascii="Times New Roman" w:hint="eastAsia"/>
                <w:sz w:val="16"/>
                <w:szCs w:val="16"/>
              </w:rPr>
              <w:t xml:space="preserve"> </w:t>
            </w:r>
          </w:p>
          <w:p w:rsidR="00B51A97" w:rsidRDefault="00B51A97" w:rsidP="00B51A97">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J3 </w:t>
            </w:r>
            <w:r w:rsidRPr="00102E5F">
              <w:rPr>
                <w:rFonts w:ascii="Times New Roman" w:hint="eastAsia"/>
                <w:sz w:val="16"/>
                <w:szCs w:val="16"/>
              </w:rPr>
              <w:t>經由環境美學與自然文學了解自然環境的倫理價值。</w:t>
            </w:r>
            <w:r w:rsidRPr="00102E5F">
              <w:rPr>
                <w:rFonts w:ascii="Times New Roman" w:hint="eastAsia"/>
                <w:sz w:val="16"/>
                <w:szCs w:val="16"/>
              </w:rPr>
              <w:t xml:space="preserve"> </w:t>
            </w:r>
          </w:p>
          <w:p w:rsidR="00B51A97" w:rsidRDefault="00B51A97" w:rsidP="00B51A97">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B51A97" w:rsidRDefault="00B51A97" w:rsidP="00B51A97">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B51A97" w:rsidRPr="00CD538B" w:rsidRDefault="00B51A97" w:rsidP="00B51A97">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p w:rsidR="00B51A97" w:rsidRDefault="00B51A97" w:rsidP="00B51A97">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B51A97" w:rsidRDefault="00B51A97" w:rsidP="00B51A97">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B51A97" w:rsidRPr="00CD538B" w:rsidRDefault="00B51A97" w:rsidP="00B51A97">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J4 </w:t>
            </w:r>
            <w:r w:rsidRPr="00CD538B">
              <w:rPr>
                <w:rFonts w:ascii="Times New Roman" w:hint="eastAsia"/>
                <w:sz w:val="16"/>
                <w:szCs w:val="16"/>
              </w:rPr>
              <w:t>除紙本閱讀之外，依學習需求選擇適當的閱讀媒材，並了解如何利用適當的管道獲得文本資源。</w:t>
            </w:r>
            <w:r w:rsidRPr="00CD538B">
              <w:rPr>
                <w:rFonts w:ascii="Times New Roman" w:hint="eastAsia"/>
                <w:sz w:val="16"/>
                <w:szCs w:val="16"/>
              </w:rPr>
              <w:t xml:space="preserve"> </w:t>
            </w:r>
          </w:p>
          <w:p w:rsidR="00BF23FE" w:rsidRPr="00BF23FE" w:rsidRDefault="00B51A97" w:rsidP="00B51A97">
            <w:pPr>
              <w:rPr>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BF23FE" w:rsidRPr="00BF23FE" w:rsidRDefault="00BF23FE" w:rsidP="00C6588A">
            <w:pPr>
              <w:spacing w:line="0" w:lineRule="atLeast"/>
              <w:rPr>
                <w:sz w:val="16"/>
                <w:szCs w:val="16"/>
              </w:rPr>
            </w:pPr>
            <w:r w:rsidRPr="00BF23FE">
              <w:rPr>
                <w:rFonts w:ascii="Times New Roman" w:hAnsi="新細明體"/>
                <w:sz w:val="16"/>
                <w:szCs w:val="16"/>
              </w:rPr>
              <w:lastRenderedPageBreak/>
              <w:t>動物圖鑑。國際保育鯊魚、拒吃魚翅的新聞資料。</w:t>
            </w:r>
          </w:p>
        </w:tc>
        <w:tc>
          <w:tcPr>
            <w:tcW w:w="1276" w:type="dxa"/>
          </w:tcPr>
          <w:p w:rsidR="00356C05" w:rsidRPr="00356C05" w:rsidRDefault="00392C2A" w:rsidP="00356C05">
            <w:pPr>
              <w:spacing w:line="0" w:lineRule="atLeast"/>
              <w:rPr>
                <w:sz w:val="16"/>
                <w:szCs w:val="16"/>
              </w:rPr>
            </w:pPr>
            <w:r>
              <w:rPr>
                <w:rFonts w:hint="eastAsia"/>
                <w:sz w:val="16"/>
                <w:szCs w:val="16"/>
              </w:rPr>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92C2A" w:rsidRDefault="00356C05" w:rsidP="00356C05">
            <w:pPr>
              <w:spacing w:line="0" w:lineRule="atLeast"/>
              <w:rPr>
                <w:sz w:val="16"/>
                <w:szCs w:val="16"/>
                <w:u w:val="single"/>
              </w:rPr>
            </w:pPr>
            <w:r w:rsidRPr="00356C05">
              <w:rPr>
                <w:rFonts w:hint="eastAsia"/>
                <w:sz w:val="16"/>
                <w:szCs w:val="16"/>
                <w:u w:val="single"/>
              </w:rPr>
              <w:t xml:space="preserve"> </w:t>
            </w:r>
            <w:r w:rsidR="00392C2A">
              <w:rPr>
                <w:rFonts w:hint="eastAsia"/>
                <w:sz w:val="16"/>
                <w:szCs w:val="16"/>
                <w:u w:val="single"/>
              </w:rPr>
              <w:t>地理</w:t>
            </w:r>
          </w:p>
          <w:p w:rsidR="00356C05" w:rsidRPr="00356C05" w:rsidRDefault="00356C05" w:rsidP="00356C05">
            <w:pPr>
              <w:spacing w:line="0" w:lineRule="atLeast"/>
              <w:rPr>
                <w:sz w:val="16"/>
                <w:szCs w:val="16"/>
                <w:u w:val="single"/>
              </w:rPr>
            </w:pPr>
            <w:r w:rsidRPr="00356C05">
              <w:rPr>
                <w:sz w:val="16"/>
                <w:szCs w:val="16"/>
              </w:rPr>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392C2A" w:rsidRDefault="00356C05" w:rsidP="00356C05">
            <w:pPr>
              <w:spacing w:line="0" w:lineRule="atLeast"/>
              <w:rPr>
                <w:sz w:val="16"/>
                <w:szCs w:val="16"/>
                <w:u w:val="single"/>
              </w:rPr>
            </w:pPr>
            <w:r w:rsidRPr="00356C05">
              <w:rPr>
                <w:rFonts w:hint="eastAsia"/>
                <w:sz w:val="16"/>
                <w:szCs w:val="16"/>
                <w:u w:val="single"/>
              </w:rPr>
              <w:t>＿</w:t>
            </w:r>
            <w:r w:rsidR="00392C2A">
              <w:rPr>
                <w:rFonts w:hint="eastAsia"/>
                <w:sz w:val="16"/>
                <w:szCs w:val="16"/>
                <w:u w:val="single"/>
              </w:rPr>
              <w:t>2</w:t>
            </w:r>
            <w:r w:rsidR="00392C2A">
              <w:rPr>
                <w:rFonts w:hint="eastAsia"/>
                <w:sz w:val="16"/>
                <w:szCs w:val="16"/>
                <w:u w:val="single"/>
              </w:rPr>
              <w:t>節</w:t>
            </w:r>
          </w:p>
          <w:p w:rsidR="00BF23FE" w:rsidRPr="00BF23FE" w:rsidRDefault="00BF23FE" w:rsidP="00356C05">
            <w:pPr>
              <w:spacing w:line="0" w:lineRule="atLeast"/>
              <w:rPr>
                <w:sz w:val="16"/>
                <w:szCs w:val="16"/>
              </w:rPr>
            </w:pPr>
          </w:p>
        </w:tc>
        <w:tc>
          <w:tcPr>
            <w:tcW w:w="696" w:type="dxa"/>
          </w:tcPr>
          <w:p w:rsidR="00BF23FE" w:rsidRPr="00BF23FE" w:rsidRDefault="00BF23FE" w:rsidP="000D3644">
            <w:pPr>
              <w:rPr>
                <w:sz w:val="16"/>
                <w:szCs w:val="16"/>
              </w:rPr>
            </w:pPr>
          </w:p>
        </w:tc>
      </w:tr>
      <w:tr w:rsidR="00C6588A" w:rsidRPr="00447917" w:rsidTr="00207781">
        <w:trPr>
          <w:trHeight w:val="397"/>
          <w:jc w:val="center"/>
        </w:trPr>
        <w:tc>
          <w:tcPr>
            <w:tcW w:w="1295" w:type="dxa"/>
            <w:vMerge/>
            <w:tcMar>
              <w:left w:w="28" w:type="dxa"/>
              <w:right w:w="28" w:type="dxa"/>
            </w:tcMar>
            <w:vAlign w:val="center"/>
          </w:tcPr>
          <w:p w:rsidR="00C6588A" w:rsidRPr="00447917" w:rsidRDefault="00C6588A" w:rsidP="00F03FDF">
            <w:pPr>
              <w:snapToGrid w:val="0"/>
              <w:spacing w:line="400" w:lineRule="exact"/>
              <w:rPr>
                <w:rFonts w:ascii="標楷體" w:eastAsia="標楷體" w:hAnsi="標楷體"/>
                <w:szCs w:val="24"/>
                <w:lang w:eastAsia="zh-HK"/>
              </w:rPr>
            </w:pPr>
          </w:p>
        </w:tc>
        <w:tc>
          <w:tcPr>
            <w:tcW w:w="567" w:type="dxa"/>
            <w:vAlign w:val="center"/>
          </w:tcPr>
          <w:p w:rsidR="00C6588A" w:rsidRPr="00D9659A" w:rsidRDefault="00C6588A"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C6588A" w:rsidRPr="00D9659A" w:rsidRDefault="00C6588A"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2</w:t>
            </w:r>
            <w:r w:rsidRPr="00D9659A">
              <w:rPr>
                <w:rFonts w:ascii="標楷體" w:eastAsia="標楷體" w:hAnsi="標楷體" w:hint="eastAsia"/>
                <w:sz w:val="20"/>
                <w:szCs w:val="20"/>
                <w:lang w:eastAsia="zh-HK"/>
              </w:rPr>
              <w:t>週</w:t>
            </w:r>
          </w:p>
        </w:tc>
        <w:tc>
          <w:tcPr>
            <w:tcW w:w="1134" w:type="dxa"/>
          </w:tcPr>
          <w:p w:rsidR="00C6588A" w:rsidRPr="00BF23FE" w:rsidRDefault="00C6588A" w:rsidP="00C6588A">
            <w:pPr>
              <w:spacing w:line="0" w:lineRule="atLeast"/>
              <w:rPr>
                <w:rFonts w:ascii="Times New Roman"/>
                <w:sz w:val="16"/>
                <w:szCs w:val="16"/>
              </w:rPr>
            </w:pPr>
            <w:r w:rsidRPr="00BF23FE">
              <w:rPr>
                <w:rFonts w:ascii="Times New Roman" w:hint="eastAsia"/>
                <w:sz w:val="16"/>
                <w:szCs w:val="16"/>
              </w:rPr>
              <w:t>第三章：形形色色的生物</w:t>
            </w:r>
          </w:p>
          <w:p w:rsidR="00C6588A" w:rsidRPr="00BF23FE" w:rsidRDefault="00C6588A" w:rsidP="00C6588A">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3-5</w:t>
            </w:r>
            <w:r w:rsidRPr="00BF23FE">
              <w:rPr>
                <w:rFonts w:ascii="Times New Roman" w:hint="eastAsia"/>
                <w:sz w:val="16"/>
                <w:szCs w:val="16"/>
              </w:rPr>
              <w:t>動物界</w:t>
            </w:r>
            <w:r w:rsidRPr="00BF23FE">
              <w:rPr>
                <w:rFonts w:ascii="Times New Roman" w:hint="eastAsia"/>
                <w:sz w:val="16"/>
                <w:szCs w:val="16"/>
              </w:rPr>
              <w:t>(3)</w:t>
            </w:r>
          </w:p>
        </w:tc>
        <w:tc>
          <w:tcPr>
            <w:tcW w:w="3402" w:type="dxa"/>
          </w:tcPr>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tr-IV-1</w:t>
            </w:r>
            <w:r w:rsidRPr="00C6588A">
              <w:rPr>
                <w:rFonts w:ascii="Times New Roman"/>
                <w:sz w:val="16"/>
                <w:szCs w:val="16"/>
              </w:rPr>
              <w:t>能將所習得的知識正確的連結到所觀察到的自然現象及實驗數據，並推論出其中的關聯，進而運用習得的知識來解釋自己論點的正確性。</w:t>
            </w:r>
          </w:p>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po-Ⅳ-1</w:t>
            </w:r>
            <w:r w:rsidRPr="00C6588A">
              <w:rPr>
                <w:rFonts w:ascii="Times New Roman"/>
                <w:sz w:val="16"/>
                <w:szCs w:val="16"/>
              </w:rPr>
              <w:t>能從學習活動、日常經驗及科技運用、自然環境、書刊及網路媒體中，進行各種有計畫的觀察，進而能察覺問題。</w:t>
            </w:r>
          </w:p>
        </w:tc>
        <w:tc>
          <w:tcPr>
            <w:tcW w:w="3119" w:type="dxa"/>
          </w:tcPr>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 xml:space="preserve">Gc-Ⅳ-1 </w:t>
            </w:r>
            <w:r w:rsidRPr="00C6588A">
              <w:rPr>
                <w:rFonts w:ascii="Times New Roman"/>
                <w:sz w:val="16"/>
                <w:szCs w:val="16"/>
              </w:rPr>
              <w:t>依據生物形態與構造的特徵，可以將生物分類。</w:t>
            </w:r>
          </w:p>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 xml:space="preserve">Gc-Ⅳ-2 </w:t>
            </w:r>
            <w:r w:rsidRPr="00C6588A">
              <w:rPr>
                <w:rFonts w:ascii="Times New Roman"/>
                <w:sz w:val="16"/>
                <w:szCs w:val="16"/>
              </w:rPr>
              <w:t>地球上有形形色色的生物，在生態系中擔任不同的角色，發揮不同的功能，有助於維持生態系的穩定。</w:t>
            </w:r>
          </w:p>
          <w:p w:rsidR="00C6588A" w:rsidRPr="00C6588A" w:rsidRDefault="00C6588A" w:rsidP="00C6588A">
            <w:pPr>
              <w:spacing w:line="240" w:lineRule="atLeast"/>
              <w:rPr>
                <w:rFonts w:ascii="Times New Roman" w:hAnsi="Times New Roman"/>
                <w:sz w:val="16"/>
                <w:szCs w:val="16"/>
              </w:rPr>
            </w:pPr>
            <w:r w:rsidRPr="00C6588A">
              <w:rPr>
                <w:rFonts w:ascii="Times New Roman" w:hAnsi="Times New Roman"/>
                <w:sz w:val="16"/>
                <w:szCs w:val="16"/>
              </w:rPr>
              <w:t xml:space="preserve">Mc-Ⅳ-2 </w:t>
            </w:r>
            <w:r w:rsidRPr="00C6588A">
              <w:rPr>
                <w:rFonts w:ascii="Times New Roman"/>
                <w:sz w:val="16"/>
                <w:szCs w:val="16"/>
              </w:rPr>
              <w:t>運用生物體的構造與功能，可改善人類生活。</w:t>
            </w:r>
          </w:p>
          <w:p w:rsidR="00C6588A" w:rsidRPr="00C6588A" w:rsidRDefault="00C6588A" w:rsidP="00C6588A">
            <w:pPr>
              <w:spacing w:line="240" w:lineRule="atLeast"/>
              <w:rPr>
                <w:rFonts w:ascii="Times New Roman" w:hAnsi="Times New Roman"/>
                <w:sz w:val="16"/>
                <w:szCs w:val="16"/>
              </w:rPr>
            </w:pPr>
          </w:p>
        </w:tc>
        <w:tc>
          <w:tcPr>
            <w:tcW w:w="425" w:type="dxa"/>
          </w:tcPr>
          <w:p w:rsidR="00C6588A" w:rsidRPr="00BF23FE" w:rsidRDefault="00C6588A">
            <w:pPr>
              <w:rPr>
                <w:sz w:val="16"/>
                <w:szCs w:val="16"/>
              </w:rPr>
            </w:pPr>
            <w:r w:rsidRPr="00BF23FE">
              <w:rPr>
                <w:rFonts w:hint="eastAsia"/>
                <w:sz w:val="16"/>
                <w:szCs w:val="16"/>
              </w:rPr>
              <w:t>3</w:t>
            </w:r>
          </w:p>
        </w:tc>
        <w:tc>
          <w:tcPr>
            <w:tcW w:w="709" w:type="dxa"/>
          </w:tcPr>
          <w:p w:rsidR="00C6588A" w:rsidRPr="00BF23FE" w:rsidRDefault="00C6588A" w:rsidP="00C6588A">
            <w:pPr>
              <w:spacing w:line="0" w:lineRule="atLeast"/>
              <w:rPr>
                <w:sz w:val="16"/>
                <w:szCs w:val="16"/>
              </w:rPr>
            </w:pPr>
            <w:r w:rsidRPr="00BF23FE">
              <w:rPr>
                <w:sz w:val="16"/>
                <w:szCs w:val="16"/>
              </w:rPr>
              <w:t>討論</w:t>
            </w:r>
          </w:p>
          <w:p w:rsidR="00C6588A" w:rsidRPr="00BF23FE" w:rsidRDefault="00C6588A" w:rsidP="00C6588A">
            <w:pPr>
              <w:spacing w:line="0" w:lineRule="atLeast"/>
              <w:rPr>
                <w:sz w:val="16"/>
                <w:szCs w:val="16"/>
              </w:rPr>
            </w:pPr>
            <w:r w:rsidRPr="00BF23FE">
              <w:rPr>
                <w:sz w:val="16"/>
                <w:szCs w:val="16"/>
              </w:rPr>
              <w:t>口語評量</w:t>
            </w:r>
          </w:p>
          <w:p w:rsidR="00C6588A" w:rsidRPr="00BF23FE" w:rsidRDefault="00C6588A" w:rsidP="00C6588A">
            <w:pPr>
              <w:spacing w:line="0" w:lineRule="atLeast"/>
              <w:rPr>
                <w:sz w:val="16"/>
                <w:szCs w:val="16"/>
              </w:rPr>
            </w:pPr>
            <w:r w:rsidRPr="00BF23FE">
              <w:rPr>
                <w:sz w:val="16"/>
                <w:szCs w:val="16"/>
              </w:rPr>
              <w:t>活動進行</w:t>
            </w:r>
          </w:p>
          <w:p w:rsidR="00C6588A" w:rsidRPr="00BF23FE" w:rsidRDefault="00C6588A" w:rsidP="00C6588A">
            <w:pPr>
              <w:spacing w:line="0" w:lineRule="atLeast"/>
              <w:rPr>
                <w:sz w:val="16"/>
                <w:szCs w:val="16"/>
              </w:rPr>
            </w:pPr>
            <w:r w:rsidRPr="00BF23FE">
              <w:rPr>
                <w:sz w:val="16"/>
                <w:szCs w:val="16"/>
              </w:rPr>
              <w:t>成果發表</w:t>
            </w:r>
          </w:p>
        </w:tc>
        <w:tc>
          <w:tcPr>
            <w:tcW w:w="1275" w:type="dxa"/>
          </w:tcPr>
          <w:p w:rsidR="007B514D" w:rsidRDefault="007B514D" w:rsidP="007B514D">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7B514D" w:rsidRDefault="007B514D" w:rsidP="007B514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J2 </w:t>
            </w:r>
            <w:r w:rsidRPr="00077074">
              <w:rPr>
                <w:rFonts w:ascii="Times New Roman" w:hint="eastAsia"/>
                <w:sz w:val="16"/>
                <w:szCs w:val="16"/>
              </w:rPr>
              <w:t>釐清身體意象的性別迷思。</w:t>
            </w:r>
          </w:p>
          <w:p w:rsidR="007B514D" w:rsidRDefault="007B514D" w:rsidP="007B514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7B514D" w:rsidRDefault="007B514D" w:rsidP="007B514D">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lastRenderedPageBreak/>
              <w:t>別意涵及人際溝通中的性別問題。</w:t>
            </w:r>
          </w:p>
          <w:p w:rsidR="007B514D" w:rsidRDefault="007B514D" w:rsidP="007B514D">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J11 </w:t>
            </w:r>
            <w:r w:rsidRPr="00FA6FD4">
              <w:rPr>
                <w:rFonts w:ascii="Times New Roman" w:hint="eastAsia"/>
                <w:sz w:val="16"/>
                <w:szCs w:val="16"/>
              </w:rPr>
              <w:t>去除性別刻板與性別偏見的情感表達與溝通，具備與他人平等互動的能力。</w:t>
            </w:r>
          </w:p>
          <w:p w:rsidR="007B514D" w:rsidRDefault="007B514D" w:rsidP="007B514D">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J13 </w:t>
            </w:r>
            <w:r w:rsidRPr="00FA6FD4">
              <w:rPr>
                <w:rFonts w:ascii="Times New Roman" w:hint="eastAsia"/>
                <w:sz w:val="16"/>
                <w:szCs w:val="16"/>
              </w:rPr>
              <w:t>了解多元家庭型態的性別意涵。</w:t>
            </w:r>
          </w:p>
          <w:p w:rsidR="00C6588A" w:rsidRDefault="007B514D" w:rsidP="007B514D">
            <w:pPr>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J14 </w:t>
            </w:r>
            <w:r w:rsidRPr="00FA6FD4">
              <w:rPr>
                <w:rFonts w:ascii="Times New Roman" w:hint="eastAsia"/>
                <w:sz w:val="16"/>
                <w:szCs w:val="16"/>
              </w:rPr>
              <w:t>認識社會中性別、種族與階級的權力結構關係。</w:t>
            </w:r>
          </w:p>
          <w:p w:rsidR="007B514D" w:rsidRDefault="007B514D" w:rsidP="007B514D">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7B514D" w:rsidRDefault="007B514D" w:rsidP="007B514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7B514D" w:rsidRDefault="007B514D" w:rsidP="007B514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J5 </w:t>
            </w:r>
            <w:r w:rsidRPr="00102E5F">
              <w:rPr>
                <w:rFonts w:ascii="Times New Roman" w:hint="eastAsia"/>
                <w:sz w:val="16"/>
                <w:szCs w:val="16"/>
              </w:rPr>
              <w:t>了解社會上有不同的群體和文化，尊重並欣賞其差異。</w:t>
            </w:r>
            <w:r w:rsidRPr="00102E5F">
              <w:rPr>
                <w:rFonts w:ascii="Times New Roman" w:hint="eastAsia"/>
                <w:sz w:val="16"/>
                <w:szCs w:val="16"/>
              </w:rPr>
              <w:t xml:space="preserve"> </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7B514D" w:rsidRDefault="007B514D" w:rsidP="007B514D">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7B514D" w:rsidRDefault="007B514D" w:rsidP="007B514D">
            <w:pPr>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p>
          <w:p w:rsidR="007B514D" w:rsidRDefault="007B514D" w:rsidP="007B514D">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J13 </w:t>
            </w:r>
            <w:r w:rsidRPr="00102E5F">
              <w:rPr>
                <w:rFonts w:ascii="Times New Roman" w:hint="eastAsia"/>
                <w:sz w:val="16"/>
                <w:szCs w:val="16"/>
              </w:rPr>
              <w:t>探討海洋對陸上環境與生活的影響。</w:t>
            </w:r>
            <w:r w:rsidRPr="00102E5F">
              <w:rPr>
                <w:rFonts w:ascii="Times New Roman" w:hint="eastAsia"/>
                <w:sz w:val="16"/>
                <w:szCs w:val="16"/>
              </w:rPr>
              <w:t xml:space="preserve"> </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w:t>
            </w:r>
            <w:r w:rsidRPr="00102E5F">
              <w:rPr>
                <w:rFonts w:ascii="Times New Roman" w:hint="eastAsia"/>
                <w:sz w:val="16"/>
                <w:szCs w:val="16"/>
              </w:rPr>
              <w:lastRenderedPageBreak/>
              <w:t>洋生物與生態環境之關聯。</w:t>
            </w:r>
            <w:r w:rsidRPr="00102E5F">
              <w:rPr>
                <w:rFonts w:ascii="Times New Roman" w:hint="eastAsia"/>
                <w:sz w:val="16"/>
                <w:szCs w:val="16"/>
              </w:rPr>
              <w:t xml:space="preserve"> </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J16 </w:t>
            </w:r>
            <w:r w:rsidRPr="00102E5F">
              <w:rPr>
                <w:rFonts w:ascii="Times New Roman" w:hint="eastAsia"/>
                <w:sz w:val="16"/>
                <w:szCs w:val="16"/>
              </w:rPr>
              <w:t>認識海洋生物資源之種類、用途、復育與保育方法。</w:t>
            </w:r>
            <w:r w:rsidRPr="00102E5F">
              <w:rPr>
                <w:rFonts w:ascii="Times New Roman" w:hint="eastAsia"/>
                <w:sz w:val="16"/>
                <w:szCs w:val="16"/>
              </w:rPr>
              <w:t xml:space="preserve"> </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J18 </w:t>
            </w:r>
            <w:r w:rsidRPr="00102E5F">
              <w:rPr>
                <w:rFonts w:ascii="Times New Roman" w:hint="eastAsia"/>
                <w:sz w:val="16"/>
                <w:szCs w:val="16"/>
              </w:rPr>
              <w:t>探討人類活動對海洋生態的影響。</w:t>
            </w:r>
            <w:r w:rsidRPr="00102E5F">
              <w:rPr>
                <w:rFonts w:ascii="Times New Roman" w:hint="eastAsia"/>
                <w:sz w:val="16"/>
                <w:szCs w:val="16"/>
              </w:rPr>
              <w:t xml:space="preserve"> </w:t>
            </w:r>
          </w:p>
          <w:p w:rsidR="007B514D" w:rsidRPr="00102E5F" w:rsidRDefault="007B514D" w:rsidP="007B514D">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J19 </w:t>
            </w:r>
            <w:r w:rsidRPr="00102E5F">
              <w:rPr>
                <w:rFonts w:ascii="Times New Roman" w:hint="eastAsia"/>
                <w:sz w:val="16"/>
                <w:szCs w:val="16"/>
              </w:rPr>
              <w:t>了解海洋資源之有限性，保護海洋環境。</w:t>
            </w:r>
            <w:r w:rsidRPr="00102E5F">
              <w:rPr>
                <w:rFonts w:ascii="Times New Roman" w:hint="eastAsia"/>
                <w:sz w:val="16"/>
                <w:szCs w:val="16"/>
              </w:rPr>
              <w:t xml:space="preserve"> </w:t>
            </w:r>
          </w:p>
          <w:p w:rsidR="007B514D" w:rsidRDefault="007B514D" w:rsidP="007B514D">
            <w:pPr>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J20 </w:t>
            </w:r>
            <w:r w:rsidRPr="00102E5F">
              <w:rPr>
                <w:rFonts w:ascii="Times New Roman" w:hint="eastAsia"/>
                <w:sz w:val="16"/>
                <w:szCs w:val="16"/>
              </w:rPr>
              <w:t>了解我國的海洋環境問題，並積極參與海洋保護行動。</w:t>
            </w:r>
          </w:p>
          <w:p w:rsidR="007B514D" w:rsidRDefault="007B514D" w:rsidP="007B51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7B514D" w:rsidRPr="0060676A" w:rsidRDefault="007B514D" w:rsidP="007B51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7B514D" w:rsidRDefault="007B514D" w:rsidP="007B51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7B514D" w:rsidRPr="0060676A" w:rsidRDefault="007B514D" w:rsidP="007B51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7B514D" w:rsidRPr="0060676A" w:rsidRDefault="007B514D" w:rsidP="007B51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J4 </w:t>
            </w:r>
            <w:r w:rsidRPr="0060676A">
              <w:rPr>
                <w:rFonts w:ascii="Times New Roman" w:hint="eastAsia"/>
                <w:sz w:val="16"/>
                <w:szCs w:val="16"/>
              </w:rPr>
              <w:t>族群差異與平等的道德議題。</w:t>
            </w:r>
            <w:r w:rsidRPr="0060676A">
              <w:rPr>
                <w:rFonts w:ascii="Times New Roman" w:hint="eastAsia"/>
                <w:sz w:val="16"/>
                <w:szCs w:val="16"/>
              </w:rPr>
              <w:t xml:space="preserve"> </w:t>
            </w:r>
          </w:p>
          <w:p w:rsidR="007B514D" w:rsidRPr="0060676A" w:rsidRDefault="007B514D" w:rsidP="007B51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r w:rsidRPr="0060676A">
              <w:rPr>
                <w:rFonts w:ascii="Times New Roman" w:hint="eastAsia"/>
                <w:sz w:val="16"/>
                <w:szCs w:val="16"/>
              </w:rPr>
              <w:t xml:space="preserve"> </w:t>
            </w:r>
          </w:p>
          <w:p w:rsidR="007B514D" w:rsidRDefault="007B514D" w:rsidP="007B51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7B514D" w:rsidRPr="0060676A" w:rsidRDefault="007B514D" w:rsidP="007B514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J3 </w:t>
            </w:r>
            <w:r w:rsidRPr="0060676A">
              <w:rPr>
                <w:rFonts w:ascii="Times New Roman" w:hint="eastAsia"/>
                <w:sz w:val="16"/>
                <w:szCs w:val="16"/>
              </w:rPr>
              <w:t>反思生老病死與人生無常的現象，探索人生的目的、價值與意義。</w:t>
            </w:r>
            <w:r w:rsidRPr="0060676A">
              <w:rPr>
                <w:rFonts w:ascii="Times New Roman" w:hint="eastAsia"/>
                <w:sz w:val="16"/>
                <w:szCs w:val="16"/>
              </w:rPr>
              <w:t xml:space="preserve"> </w:t>
            </w:r>
          </w:p>
          <w:p w:rsidR="007B514D" w:rsidRDefault="007B514D" w:rsidP="007B514D">
            <w:pPr>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p>
          <w:p w:rsidR="007B514D" w:rsidRDefault="007B514D" w:rsidP="007B51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7B514D" w:rsidRDefault="007B514D" w:rsidP="007B514D">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w:t>
            </w:r>
            <w:r w:rsidRPr="0060676A">
              <w:rPr>
                <w:rFonts w:ascii="Times New Roman" w:hint="eastAsia"/>
                <w:sz w:val="16"/>
                <w:szCs w:val="16"/>
              </w:rPr>
              <w:lastRenderedPageBreak/>
              <w:t>涯規劃的知識與概念。</w:t>
            </w:r>
          </w:p>
          <w:p w:rsidR="007B514D" w:rsidRPr="00CD538B" w:rsidRDefault="007B514D" w:rsidP="007B514D">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J3 </w:t>
            </w:r>
            <w:r w:rsidRPr="00CD538B">
              <w:rPr>
                <w:rFonts w:ascii="Times New Roman" w:hint="eastAsia"/>
                <w:sz w:val="16"/>
                <w:szCs w:val="16"/>
              </w:rPr>
              <w:t>覺察自己的能力與興趣。</w:t>
            </w:r>
            <w:r w:rsidRPr="00CD538B">
              <w:rPr>
                <w:rFonts w:ascii="Times New Roman" w:hint="eastAsia"/>
                <w:sz w:val="16"/>
                <w:szCs w:val="16"/>
              </w:rPr>
              <w:t xml:space="preserve"> </w:t>
            </w:r>
          </w:p>
          <w:p w:rsidR="007B514D" w:rsidRPr="00CD538B" w:rsidRDefault="007B514D" w:rsidP="007B514D">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p w:rsidR="007B514D" w:rsidRPr="00CD538B" w:rsidRDefault="007B514D" w:rsidP="007B514D">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J5 </w:t>
            </w:r>
            <w:r w:rsidRPr="00CD538B">
              <w:rPr>
                <w:rFonts w:ascii="Times New Roman" w:hint="eastAsia"/>
                <w:sz w:val="16"/>
                <w:szCs w:val="16"/>
              </w:rPr>
              <w:t>探索性別與生涯規劃的關係。</w:t>
            </w:r>
            <w:r w:rsidRPr="00CD538B">
              <w:rPr>
                <w:rFonts w:ascii="Times New Roman" w:hint="eastAsia"/>
                <w:sz w:val="16"/>
                <w:szCs w:val="16"/>
              </w:rPr>
              <w:t xml:space="preserve"> </w:t>
            </w:r>
          </w:p>
          <w:p w:rsidR="007B514D" w:rsidRPr="0060676A" w:rsidRDefault="007B514D" w:rsidP="007B514D">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J6 </w:t>
            </w:r>
            <w:r w:rsidRPr="00CD538B">
              <w:rPr>
                <w:rFonts w:ascii="Times New Roman" w:hint="eastAsia"/>
                <w:sz w:val="16"/>
                <w:szCs w:val="16"/>
              </w:rPr>
              <w:t>建立對於未來生涯的願景。</w:t>
            </w:r>
            <w:r w:rsidRPr="00CD538B">
              <w:rPr>
                <w:rFonts w:ascii="Times New Roman" w:hint="eastAsia"/>
                <w:sz w:val="16"/>
                <w:szCs w:val="16"/>
              </w:rPr>
              <w:t xml:space="preserve"> </w:t>
            </w:r>
          </w:p>
          <w:p w:rsidR="007B514D" w:rsidRDefault="007B514D" w:rsidP="007B514D">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7B514D" w:rsidRDefault="007B514D" w:rsidP="007B514D">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7B514D" w:rsidRPr="007B514D" w:rsidRDefault="007B514D" w:rsidP="007B514D">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tc>
        <w:tc>
          <w:tcPr>
            <w:tcW w:w="1276" w:type="dxa"/>
          </w:tcPr>
          <w:p w:rsidR="00C6588A" w:rsidRPr="00BF23FE" w:rsidRDefault="00C6588A" w:rsidP="00C6588A">
            <w:pPr>
              <w:spacing w:line="0" w:lineRule="atLeast"/>
              <w:rPr>
                <w:rFonts w:ascii="Times New Roman" w:hAnsi="新細明體"/>
                <w:sz w:val="16"/>
                <w:szCs w:val="16"/>
              </w:rPr>
            </w:pPr>
            <w:r w:rsidRPr="00BF23FE">
              <w:rPr>
                <w:rFonts w:ascii="Times New Roman" w:hAnsi="新細明體"/>
                <w:sz w:val="16"/>
                <w:szCs w:val="16"/>
              </w:rPr>
              <w:lastRenderedPageBreak/>
              <w:t>教學錄影帶或光碟。投影機﹑投影片。幻燈機﹑幻燈片。動物圖鑑。國際保育鯊魚、拒吃魚翅的新聞資料。</w:t>
            </w:r>
          </w:p>
          <w:p w:rsidR="00C6588A" w:rsidRPr="00BF23FE" w:rsidRDefault="00C6588A" w:rsidP="00C6588A">
            <w:pPr>
              <w:spacing w:line="0" w:lineRule="atLeast"/>
              <w:rPr>
                <w:sz w:val="16"/>
                <w:szCs w:val="16"/>
              </w:rPr>
            </w:pPr>
            <w:r w:rsidRPr="00BF23FE">
              <w:rPr>
                <w:rFonts w:ascii="Times New Roman" w:hAnsi="新細明體"/>
                <w:sz w:val="16"/>
                <w:szCs w:val="16"/>
              </w:rPr>
              <w:t>活動</w:t>
            </w:r>
            <w:r w:rsidRPr="00BF23FE">
              <w:rPr>
                <w:rFonts w:ascii="Times New Roman" w:hAnsi="新細明體"/>
                <w:sz w:val="16"/>
                <w:szCs w:val="16"/>
              </w:rPr>
              <w:t>5-1</w:t>
            </w:r>
            <w:r w:rsidRPr="00BF23FE">
              <w:rPr>
                <w:rFonts w:ascii="Times New Roman" w:hAnsi="新細明體"/>
                <w:sz w:val="16"/>
                <w:szCs w:val="16"/>
              </w:rPr>
              <w:t>的實驗器材以及蛋糕模型（若無模型，實物亦可，例如肉包、蘋</w:t>
            </w:r>
            <w:r w:rsidRPr="00BF23FE">
              <w:rPr>
                <w:rFonts w:ascii="Times New Roman" w:hAnsi="新細明體"/>
                <w:sz w:val="16"/>
                <w:szCs w:val="16"/>
              </w:rPr>
              <w:lastRenderedPageBreak/>
              <w:t>果、番石榴、木瓜等）做為講解捉放法比率公式的教具。</w:t>
            </w:r>
          </w:p>
        </w:tc>
        <w:tc>
          <w:tcPr>
            <w:tcW w:w="1276" w:type="dxa"/>
          </w:tcPr>
          <w:p w:rsidR="00356C05" w:rsidRPr="00356C05" w:rsidRDefault="00392C2A" w:rsidP="00356C05">
            <w:pPr>
              <w:spacing w:line="0" w:lineRule="atLeast"/>
              <w:rPr>
                <w:sz w:val="16"/>
                <w:szCs w:val="16"/>
              </w:rPr>
            </w:pPr>
            <w:r>
              <w:rPr>
                <w:rFonts w:hint="eastAsia"/>
                <w:sz w:val="16"/>
                <w:szCs w:val="16"/>
              </w:rPr>
              <w:lastRenderedPageBreak/>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56C05" w:rsidRPr="00356C05" w:rsidRDefault="00356C05" w:rsidP="00356C05">
            <w:pPr>
              <w:spacing w:line="0" w:lineRule="atLeast"/>
              <w:rPr>
                <w:sz w:val="16"/>
                <w:szCs w:val="16"/>
                <w:u w:val="single"/>
              </w:rPr>
            </w:pPr>
            <w:r w:rsidRPr="00356C05">
              <w:rPr>
                <w:rFonts w:hint="eastAsia"/>
                <w:sz w:val="16"/>
                <w:szCs w:val="16"/>
                <w:u w:val="single"/>
              </w:rPr>
              <w:t xml:space="preserve"> </w:t>
            </w:r>
            <w:r w:rsidRPr="00356C05">
              <w:rPr>
                <w:rFonts w:hint="eastAsia"/>
                <w:sz w:val="16"/>
                <w:szCs w:val="16"/>
                <w:u w:val="single"/>
              </w:rPr>
              <w:t>＿</w:t>
            </w:r>
            <w:r w:rsidR="00392C2A">
              <w:rPr>
                <w:rFonts w:hint="eastAsia"/>
                <w:sz w:val="16"/>
                <w:szCs w:val="16"/>
                <w:u w:val="single"/>
              </w:rPr>
              <w:t>地理</w:t>
            </w:r>
          </w:p>
          <w:p w:rsidR="00356C05" w:rsidRPr="00356C05" w:rsidRDefault="00356C05" w:rsidP="00356C05">
            <w:pPr>
              <w:spacing w:line="0" w:lineRule="atLeast"/>
              <w:rPr>
                <w:sz w:val="16"/>
                <w:szCs w:val="16"/>
                <w:u w:val="single"/>
              </w:rPr>
            </w:pPr>
            <w:r w:rsidRPr="00356C05">
              <w:rPr>
                <w:sz w:val="16"/>
                <w:szCs w:val="16"/>
              </w:rPr>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C6588A" w:rsidRPr="00BF23FE" w:rsidRDefault="00356C05" w:rsidP="00392C2A">
            <w:pPr>
              <w:spacing w:line="0" w:lineRule="atLeast"/>
              <w:rPr>
                <w:sz w:val="16"/>
                <w:szCs w:val="16"/>
              </w:rPr>
            </w:pPr>
            <w:r w:rsidRPr="00356C05">
              <w:rPr>
                <w:rFonts w:hint="eastAsia"/>
                <w:sz w:val="16"/>
                <w:szCs w:val="16"/>
                <w:u w:val="single"/>
              </w:rPr>
              <w:t>＿</w:t>
            </w:r>
            <w:r w:rsidRPr="00356C05">
              <w:rPr>
                <w:rFonts w:hint="eastAsia"/>
                <w:sz w:val="16"/>
                <w:szCs w:val="16"/>
                <w:u w:val="single"/>
              </w:rPr>
              <w:t xml:space="preserve">  </w:t>
            </w:r>
            <w:r w:rsidR="00392C2A">
              <w:rPr>
                <w:rFonts w:hint="eastAsia"/>
                <w:sz w:val="16"/>
                <w:szCs w:val="16"/>
                <w:u w:val="single"/>
              </w:rPr>
              <w:t>2</w:t>
            </w:r>
            <w:r w:rsidR="00392C2A">
              <w:rPr>
                <w:rFonts w:hint="eastAsia"/>
                <w:sz w:val="16"/>
                <w:szCs w:val="16"/>
                <w:u w:val="single"/>
              </w:rPr>
              <w:t>節</w:t>
            </w:r>
            <w:r w:rsidRPr="00356C05">
              <w:rPr>
                <w:rFonts w:hint="eastAsia"/>
                <w:sz w:val="16"/>
                <w:szCs w:val="16"/>
                <w:u w:val="single"/>
              </w:rPr>
              <w:t>＿</w:t>
            </w:r>
          </w:p>
        </w:tc>
        <w:tc>
          <w:tcPr>
            <w:tcW w:w="696" w:type="dxa"/>
          </w:tcPr>
          <w:p w:rsidR="00C6588A" w:rsidRPr="00BF23FE" w:rsidRDefault="00C6588A" w:rsidP="000D3644">
            <w:pPr>
              <w:rPr>
                <w:sz w:val="16"/>
                <w:szCs w:val="16"/>
              </w:rPr>
            </w:pPr>
          </w:p>
        </w:tc>
      </w:tr>
      <w:tr w:rsidR="00B8780C" w:rsidRPr="00447917" w:rsidTr="00207781">
        <w:trPr>
          <w:trHeight w:val="397"/>
          <w:jc w:val="center"/>
        </w:trPr>
        <w:tc>
          <w:tcPr>
            <w:tcW w:w="1295" w:type="dxa"/>
            <w:vMerge/>
            <w:tcMar>
              <w:left w:w="28" w:type="dxa"/>
              <w:right w:w="28" w:type="dxa"/>
            </w:tcMar>
            <w:vAlign w:val="center"/>
          </w:tcPr>
          <w:p w:rsidR="00B8780C" w:rsidRPr="00447917" w:rsidRDefault="00B8780C" w:rsidP="00F03FDF">
            <w:pPr>
              <w:snapToGrid w:val="0"/>
              <w:spacing w:line="400" w:lineRule="exact"/>
              <w:rPr>
                <w:rFonts w:ascii="標楷體" w:eastAsia="標楷體" w:hAnsi="標楷體"/>
                <w:szCs w:val="24"/>
                <w:lang w:eastAsia="zh-HK"/>
              </w:rPr>
            </w:pPr>
          </w:p>
        </w:tc>
        <w:tc>
          <w:tcPr>
            <w:tcW w:w="567" w:type="dxa"/>
            <w:vAlign w:val="center"/>
          </w:tcPr>
          <w:p w:rsidR="00B8780C" w:rsidRPr="00D9659A" w:rsidRDefault="00B8780C"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8780C" w:rsidRPr="00D9659A" w:rsidRDefault="00B8780C"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3</w:t>
            </w:r>
            <w:r w:rsidRPr="00D9659A">
              <w:rPr>
                <w:rFonts w:ascii="標楷體" w:eastAsia="標楷體" w:hAnsi="標楷體" w:hint="eastAsia"/>
                <w:sz w:val="20"/>
                <w:szCs w:val="20"/>
                <w:lang w:eastAsia="zh-HK"/>
              </w:rPr>
              <w:t>週</w:t>
            </w:r>
          </w:p>
        </w:tc>
        <w:tc>
          <w:tcPr>
            <w:tcW w:w="1134" w:type="dxa"/>
          </w:tcPr>
          <w:p w:rsidR="00B8780C" w:rsidRPr="00BF23FE" w:rsidRDefault="00B8780C" w:rsidP="00DD710B">
            <w:pPr>
              <w:spacing w:line="0" w:lineRule="atLeast"/>
              <w:rPr>
                <w:rFonts w:ascii="Times New Roman"/>
                <w:sz w:val="16"/>
                <w:szCs w:val="16"/>
              </w:rPr>
            </w:pPr>
            <w:r w:rsidRPr="00BF23FE">
              <w:rPr>
                <w:rFonts w:ascii="Times New Roman" w:hint="eastAsia"/>
                <w:sz w:val="16"/>
                <w:szCs w:val="16"/>
              </w:rPr>
              <w:t>第三章：形形色色的生物</w:t>
            </w:r>
          </w:p>
          <w:p w:rsidR="00B8780C" w:rsidRPr="00BF23FE" w:rsidRDefault="00B8780C"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3-6</w:t>
            </w:r>
            <w:r w:rsidRPr="00BF23FE">
              <w:rPr>
                <w:rFonts w:ascii="Times New Roman" w:hint="eastAsia"/>
                <w:sz w:val="16"/>
                <w:szCs w:val="16"/>
              </w:rPr>
              <w:t>化石</w:t>
            </w:r>
          </w:p>
        </w:tc>
        <w:tc>
          <w:tcPr>
            <w:tcW w:w="3402" w:type="dxa"/>
          </w:tcPr>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tc-Ⅳ-1</w:t>
            </w:r>
          </w:p>
          <w:p w:rsid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能依據已知的自然科學知識與概念，對自己蒐集與分類的科學數據，抱持合理的懷疑態度，並對他人的資訊或報告，提出自己的看法或解釋。</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po-Ⅳ-2</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能辨別適合科學探究或適合以科學方式尋求解決的問題（或假說），並能依據觀察、蒐集資料、閱讀、思考、討論等，提出適宜探究之問題。</w:t>
            </w:r>
          </w:p>
        </w:tc>
        <w:tc>
          <w:tcPr>
            <w:tcW w:w="3119" w:type="dxa"/>
          </w:tcPr>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Gb-Ⅳ-1 </w:t>
            </w:r>
            <w:r w:rsidRPr="00B8780C">
              <w:rPr>
                <w:rFonts w:ascii="Times New Roman" w:hAnsi="Times New Roman"/>
                <w:sz w:val="16"/>
                <w:szCs w:val="16"/>
              </w:rPr>
              <w:t>從地層中發現的化石，可以知道地球上曾經存在許多的生物，但有些生物已經消失了，例如：三葉蟲、恐龍等。</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Mc-Ⅳ-2 </w:t>
            </w:r>
            <w:r w:rsidRPr="00B8780C">
              <w:rPr>
                <w:rFonts w:ascii="Times New Roman" w:hAnsi="Times New Roman"/>
                <w:sz w:val="16"/>
                <w:szCs w:val="16"/>
              </w:rPr>
              <w:t>運用生物體的構造與功能，可改善人類生活。</w:t>
            </w:r>
          </w:p>
          <w:p w:rsidR="00B8780C" w:rsidRPr="00B8780C" w:rsidRDefault="00B8780C" w:rsidP="007B514D">
            <w:pPr>
              <w:spacing w:line="240" w:lineRule="atLeast"/>
              <w:rPr>
                <w:rFonts w:ascii="Times New Roman" w:hAnsi="Times New Roman"/>
                <w:sz w:val="16"/>
                <w:szCs w:val="16"/>
              </w:rPr>
            </w:pPr>
          </w:p>
        </w:tc>
        <w:tc>
          <w:tcPr>
            <w:tcW w:w="425" w:type="dxa"/>
          </w:tcPr>
          <w:p w:rsidR="00B8780C" w:rsidRPr="00BF23FE" w:rsidRDefault="00B8780C">
            <w:pPr>
              <w:rPr>
                <w:sz w:val="16"/>
                <w:szCs w:val="16"/>
              </w:rPr>
            </w:pPr>
            <w:r w:rsidRPr="00BF23FE">
              <w:rPr>
                <w:rFonts w:hint="eastAsia"/>
                <w:sz w:val="16"/>
                <w:szCs w:val="16"/>
              </w:rPr>
              <w:t>3</w:t>
            </w:r>
          </w:p>
        </w:tc>
        <w:tc>
          <w:tcPr>
            <w:tcW w:w="709" w:type="dxa"/>
          </w:tcPr>
          <w:p w:rsidR="00B8780C" w:rsidRPr="00BF23FE" w:rsidRDefault="00B8780C" w:rsidP="00C6588A">
            <w:pPr>
              <w:spacing w:line="0" w:lineRule="atLeast"/>
              <w:rPr>
                <w:sz w:val="16"/>
                <w:szCs w:val="16"/>
              </w:rPr>
            </w:pPr>
            <w:r w:rsidRPr="00BF23FE">
              <w:rPr>
                <w:sz w:val="16"/>
                <w:szCs w:val="16"/>
              </w:rPr>
              <w:t>討論</w:t>
            </w:r>
          </w:p>
          <w:p w:rsidR="00B8780C" w:rsidRPr="00BF23FE" w:rsidRDefault="00B8780C" w:rsidP="00C6588A">
            <w:pPr>
              <w:spacing w:line="0" w:lineRule="atLeast"/>
              <w:rPr>
                <w:sz w:val="16"/>
                <w:szCs w:val="16"/>
              </w:rPr>
            </w:pPr>
            <w:r w:rsidRPr="00BF23FE">
              <w:rPr>
                <w:sz w:val="16"/>
                <w:szCs w:val="16"/>
              </w:rPr>
              <w:t>口語評量</w:t>
            </w:r>
          </w:p>
          <w:p w:rsidR="00B8780C" w:rsidRPr="00BF23FE" w:rsidRDefault="00B8780C" w:rsidP="00C6588A">
            <w:pPr>
              <w:spacing w:line="0" w:lineRule="atLeast"/>
              <w:rPr>
                <w:sz w:val="16"/>
                <w:szCs w:val="16"/>
              </w:rPr>
            </w:pPr>
            <w:r w:rsidRPr="00BF23FE">
              <w:rPr>
                <w:sz w:val="16"/>
                <w:szCs w:val="16"/>
              </w:rPr>
              <w:t>活動進行</w:t>
            </w:r>
          </w:p>
        </w:tc>
        <w:tc>
          <w:tcPr>
            <w:tcW w:w="1275" w:type="dxa"/>
          </w:tcPr>
          <w:p w:rsidR="00477CD7" w:rsidRDefault="00477CD7" w:rsidP="00477CD7">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J13 </w:t>
            </w:r>
            <w:r w:rsidRPr="00102E5F">
              <w:rPr>
                <w:rFonts w:ascii="Times New Roman" w:hint="eastAsia"/>
                <w:sz w:val="16"/>
                <w:szCs w:val="16"/>
              </w:rPr>
              <w:t>探討海洋對陸上環境與生活的影響。</w:t>
            </w:r>
            <w:r w:rsidRPr="00102E5F">
              <w:rPr>
                <w:rFonts w:ascii="Times New Roman" w:hint="eastAsia"/>
                <w:sz w:val="16"/>
                <w:szCs w:val="16"/>
              </w:rPr>
              <w:t xml:space="preserve"> </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J17 </w:t>
            </w:r>
            <w:r w:rsidRPr="00102E5F">
              <w:rPr>
                <w:rFonts w:ascii="Times New Roman" w:hint="eastAsia"/>
                <w:sz w:val="16"/>
                <w:szCs w:val="16"/>
              </w:rPr>
              <w:t>了解海洋非生物資源之種類與應用。</w:t>
            </w:r>
            <w:r w:rsidRPr="00102E5F">
              <w:rPr>
                <w:rFonts w:ascii="Times New Roman" w:hint="eastAsia"/>
                <w:sz w:val="16"/>
                <w:szCs w:val="16"/>
              </w:rPr>
              <w:t xml:space="preserve"> </w:t>
            </w:r>
          </w:p>
          <w:p w:rsidR="00477CD7" w:rsidRDefault="00477CD7" w:rsidP="00477CD7">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能源</w:t>
            </w:r>
            <w:r w:rsidRPr="00102E5F">
              <w:rPr>
                <w:rFonts w:ascii="Times New Roman"/>
                <w:sz w:val="16"/>
                <w:szCs w:val="16"/>
              </w:rPr>
              <w:t>教育】</w:t>
            </w:r>
          </w:p>
          <w:p w:rsidR="00477CD7" w:rsidRDefault="00477CD7" w:rsidP="00477CD7">
            <w:pPr>
              <w:spacing w:line="0" w:lineRule="atLeast"/>
              <w:rPr>
                <w:rFonts w:ascii="Times New Roman"/>
                <w:sz w:val="16"/>
                <w:szCs w:val="16"/>
              </w:rPr>
            </w:pPr>
            <w:r w:rsidRPr="00102E5F">
              <w:rPr>
                <w:rFonts w:ascii="Times New Roman" w:hint="eastAsia"/>
                <w:sz w:val="16"/>
                <w:szCs w:val="16"/>
              </w:rPr>
              <w:t>能</w:t>
            </w:r>
            <w:r w:rsidRPr="00102E5F">
              <w:rPr>
                <w:rFonts w:ascii="Times New Roman" w:hint="eastAsia"/>
                <w:sz w:val="16"/>
                <w:szCs w:val="16"/>
              </w:rPr>
              <w:t xml:space="preserve"> J2 </w:t>
            </w:r>
            <w:r w:rsidRPr="00102E5F">
              <w:rPr>
                <w:rFonts w:ascii="Times New Roman" w:hint="eastAsia"/>
                <w:sz w:val="16"/>
                <w:szCs w:val="16"/>
              </w:rPr>
              <w:t>了解減少使用傳統能源對環境的影響。</w:t>
            </w:r>
            <w:r w:rsidRPr="00102E5F">
              <w:rPr>
                <w:rFonts w:ascii="Times New Roman" w:hint="eastAsia"/>
                <w:sz w:val="16"/>
                <w:szCs w:val="16"/>
              </w:rPr>
              <w:t xml:space="preserve"> </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能</w:t>
            </w:r>
            <w:r w:rsidRPr="00102E5F">
              <w:rPr>
                <w:rFonts w:ascii="Times New Roman" w:hint="eastAsia"/>
                <w:sz w:val="16"/>
                <w:szCs w:val="16"/>
              </w:rPr>
              <w:t xml:space="preserve"> J7 </w:t>
            </w:r>
            <w:r w:rsidRPr="00102E5F">
              <w:rPr>
                <w:rFonts w:ascii="Times New Roman" w:hint="eastAsia"/>
                <w:sz w:val="16"/>
                <w:szCs w:val="16"/>
              </w:rPr>
              <w:t>實際參與並鼓勵他人一同實踐節能減碳的行動。</w:t>
            </w:r>
            <w:r w:rsidRPr="00102E5F">
              <w:rPr>
                <w:rFonts w:ascii="Times New Roman" w:hint="eastAsia"/>
                <w:sz w:val="16"/>
                <w:szCs w:val="16"/>
              </w:rPr>
              <w:t xml:space="preserve"> </w:t>
            </w:r>
          </w:p>
          <w:p w:rsidR="00477CD7" w:rsidRDefault="00477CD7" w:rsidP="00477CD7">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原住民族</w:t>
            </w:r>
            <w:r w:rsidRPr="00102E5F">
              <w:rPr>
                <w:rFonts w:ascii="Times New Roman"/>
                <w:sz w:val="16"/>
                <w:szCs w:val="16"/>
              </w:rPr>
              <w:t>教育】</w:t>
            </w:r>
          </w:p>
          <w:p w:rsidR="00477CD7" w:rsidRPr="0060676A" w:rsidRDefault="00477CD7" w:rsidP="00477CD7">
            <w:pPr>
              <w:spacing w:line="0" w:lineRule="atLeast"/>
              <w:rPr>
                <w:rFonts w:ascii="Times New Roman"/>
                <w:sz w:val="16"/>
                <w:szCs w:val="16"/>
              </w:rPr>
            </w:pPr>
            <w:r w:rsidRPr="0060676A">
              <w:rPr>
                <w:rFonts w:ascii="Times New Roman" w:hint="eastAsia"/>
                <w:sz w:val="16"/>
                <w:szCs w:val="16"/>
              </w:rPr>
              <w:t>原</w:t>
            </w:r>
            <w:r w:rsidRPr="0060676A">
              <w:rPr>
                <w:rFonts w:ascii="Times New Roman" w:hint="eastAsia"/>
                <w:sz w:val="16"/>
                <w:szCs w:val="16"/>
              </w:rPr>
              <w:t xml:space="preserve"> J11 </w:t>
            </w:r>
            <w:r w:rsidRPr="0060676A">
              <w:rPr>
                <w:rFonts w:ascii="Times New Roman" w:hint="eastAsia"/>
                <w:sz w:val="16"/>
                <w:szCs w:val="16"/>
              </w:rPr>
              <w:t>認識原住民族土地自然資源與文化</w:t>
            </w:r>
            <w:r w:rsidRPr="0060676A">
              <w:rPr>
                <w:rFonts w:ascii="Times New Roman" w:hint="eastAsia"/>
                <w:sz w:val="16"/>
                <w:szCs w:val="16"/>
              </w:rPr>
              <w:lastRenderedPageBreak/>
              <w:t>間的關係。</w:t>
            </w:r>
            <w:r w:rsidRPr="0060676A">
              <w:rPr>
                <w:rFonts w:ascii="Times New Roman" w:hint="eastAsia"/>
                <w:sz w:val="16"/>
                <w:szCs w:val="16"/>
              </w:rPr>
              <w:t xml:space="preserve"> </w:t>
            </w:r>
          </w:p>
          <w:p w:rsidR="00B8780C" w:rsidRDefault="00477CD7" w:rsidP="00477CD7">
            <w:pPr>
              <w:spacing w:line="0" w:lineRule="atLeast"/>
              <w:rPr>
                <w:rFonts w:ascii="Times New Roman"/>
                <w:sz w:val="16"/>
                <w:szCs w:val="16"/>
              </w:rPr>
            </w:pPr>
            <w:r w:rsidRPr="0060676A">
              <w:rPr>
                <w:rFonts w:ascii="Times New Roman" w:hint="eastAsia"/>
                <w:sz w:val="16"/>
                <w:szCs w:val="16"/>
              </w:rPr>
              <w:t>原</w:t>
            </w:r>
            <w:r w:rsidRPr="0060676A">
              <w:rPr>
                <w:rFonts w:ascii="Times New Roman" w:hint="eastAsia"/>
                <w:sz w:val="16"/>
                <w:szCs w:val="16"/>
              </w:rPr>
              <w:t xml:space="preserve"> J12 </w:t>
            </w:r>
            <w:r w:rsidRPr="0060676A">
              <w:rPr>
                <w:rFonts w:ascii="Times New Roman" w:hint="eastAsia"/>
                <w:sz w:val="16"/>
                <w:szCs w:val="16"/>
              </w:rPr>
              <w:t>主動關注原住民族土地與自然資源議題。</w:t>
            </w:r>
          </w:p>
          <w:p w:rsidR="00477CD7" w:rsidRDefault="00477CD7" w:rsidP="00477CD7">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477CD7" w:rsidRDefault="00477CD7" w:rsidP="00477CD7">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J4 </w:t>
            </w:r>
            <w:r w:rsidRPr="00CD538B">
              <w:rPr>
                <w:rFonts w:ascii="Times New Roman" w:hint="eastAsia"/>
                <w:sz w:val="16"/>
                <w:szCs w:val="16"/>
              </w:rPr>
              <w:t>尊重與欣賞世界不同文化的價值。</w:t>
            </w:r>
          </w:p>
          <w:p w:rsidR="00477CD7" w:rsidRDefault="00477CD7" w:rsidP="00477CD7">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J9 </w:t>
            </w:r>
            <w:r w:rsidRPr="00CD538B">
              <w:rPr>
                <w:rFonts w:ascii="Times New Roman" w:hint="eastAsia"/>
                <w:sz w:val="16"/>
                <w:szCs w:val="16"/>
              </w:rPr>
              <w:t>尊重與維護不同文化群體的人權與尊嚴。</w:t>
            </w:r>
          </w:p>
          <w:p w:rsidR="00477CD7" w:rsidRDefault="00477CD7" w:rsidP="00477CD7">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J7 </w:t>
            </w:r>
            <w:r w:rsidRPr="00102E5F">
              <w:rPr>
                <w:rFonts w:ascii="Times New Roman" w:hint="eastAsia"/>
                <w:sz w:val="16"/>
                <w:szCs w:val="16"/>
              </w:rPr>
              <w:t>透過「碳循環」，了解化石燃料與溫室氣體、全球暖化、及氣候變遷的關係。</w:t>
            </w:r>
            <w:r w:rsidRPr="00102E5F">
              <w:rPr>
                <w:rFonts w:ascii="Times New Roman" w:hint="eastAsia"/>
                <w:sz w:val="16"/>
                <w:szCs w:val="16"/>
              </w:rPr>
              <w:t xml:space="preserve"> </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J8 </w:t>
            </w:r>
            <w:r w:rsidRPr="00102E5F">
              <w:rPr>
                <w:rFonts w:ascii="Times New Roman" w:hint="eastAsia"/>
                <w:sz w:val="16"/>
                <w:szCs w:val="16"/>
              </w:rPr>
              <w:t>了解臺灣生態環境及社會發展面對氣候變遷的脆弱性與韌性。</w:t>
            </w:r>
            <w:r w:rsidRPr="00102E5F">
              <w:rPr>
                <w:rFonts w:ascii="Times New Roman" w:hint="eastAsia"/>
                <w:sz w:val="16"/>
                <w:szCs w:val="16"/>
              </w:rPr>
              <w:t xml:space="preserve"> </w:t>
            </w:r>
          </w:p>
          <w:p w:rsidR="00477CD7" w:rsidRPr="00102E5F" w:rsidRDefault="00477CD7" w:rsidP="00477CD7">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J14 </w:t>
            </w:r>
            <w:r w:rsidRPr="00102E5F">
              <w:rPr>
                <w:rFonts w:ascii="Times New Roman" w:hint="eastAsia"/>
                <w:sz w:val="16"/>
                <w:szCs w:val="16"/>
              </w:rPr>
              <w:t>了解能量流動及物質循環與生態系統運作的關係。</w:t>
            </w:r>
            <w:r w:rsidRPr="00102E5F">
              <w:rPr>
                <w:rFonts w:ascii="Times New Roman" w:hint="eastAsia"/>
                <w:sz w:val="16"/>
                <w:szCs w:val="16"/>
              </w:rPr>
              <w:t xml:space="preserve"> </w:t>
            </w:r>
          </w:p>
          <w:p w:rsidR="00477CD7" w:rsidRPr="00BF23FE" w:rsidRDefault="00477CD7" w:rsidP="00477CD7">
            <w:pPr>
              <w:spacing w:line="0" w:lineRule="atLeast"/>
              <w:rPr>
                <w:sz w:val="16"/>
                <w:szCs w:val="16"/>
              </w:rPr>
            </w:pPr>
            <w:r w:rsidRPr="00102E5F">
              <w:rPr>
                <w:rFonts w:ascii="Times New Roman" w:hint="eastAsia"/>
                <w:sz w:val="16"/>
                <w:szCs w:val="16"/>
              </w:rPr>
              <w:t>環</w:t>
            </w:r>
            <w:r w:rsidRPr="00102E5F">
              <w:rPr>
                <w:rFonts w:ascii="Times New Roman" w:hint="eastAsia"/>
                <w:sz w:val="16"/>
                <w:szCs w:val="16"/>
              </w:rPr>
              <w:t xml:space="preserve"> J15 </w:t>
            </w:r>
            <w:r w:rsidRPr="00102E5F">
              <w:rPr>
                <w:rFonts w:ascii="Times New Roman" w:hint="eastAsia"/>
                <w:sz w:val="16"/>
                <w:szCs w:val="16"/>
              </w:rPr>
              <w:t>認識產品的生命週期，探討其生態足跡、水足跡及碳足跡。</w:t>
            </w:r>
            <w:r w:rsidRPr="00102E5F">
              <w:rPr>
                <w:rFonts w:ascii="Times New Roman" w:hint="eastAsia"/>
                <w:sz w:val="16"/>
                <w:szCs w:val="16"/>
              </w:rPr>
              <w:t xml:space="preserve"> </w:t>
            </w:r>
          </w:p>
        </w:tc>
        <w:tc>
          <w:tcPr>
            <w:tcW w:w="1276" w:type="dxa"/>
          </w:tcPr>
          <w:p w:rsidR="00B8780C" w:rsidRPr="00BF23FE" w:rsidRDefault="00B8780C" w:rsidP="00C6588A">
            <w:pPr>
              <w:spacing w:line="0" w:lineRule="atLeast"/>
              <w:rPr>
                <w:rFonts w:ascii="Times New Roman" w:hAnsi="新細明體"/>
                <w:sz w:val="16"/>
                <w:szCs w:val="16"/>
              </w:rPr>
            </w:pPr>
            <w:r w:rsidRPr="00BF23FE">
              <w:rPr>
                <w:rFonts w:ascii="Times New Roman" w:hAnsi="新細明體"/>
                <w:sz w:val="16"/>
                <w:szCs w:val="16"/>
              </w:rPr>
              <w:lastRenderedPageBreak/>
              <w:t>投影機﹑投影片。幻燈機﹑幻燈片。學生課後活動所做成的大字報或海報。</w:t>
            </w:r>
          </w:p>
          <w:p w:rsidR="00B8780C" w:rsidRPr="00BF23FE" w:rsidRDefault="00B8780C" w:rsidP="00C6588A">
            <w:pPr>
              <w:spacing w:line="0" w:lineRule="atLeast"/>
              <w:rPr>
                <w:sz w:val="16"/>
                <w:szCs w:val="16"/>
              </w:rPr>
            </w:pPr>
            <w:r w:rsidRPr="00BF23FE">
              <w:rPr>
                <w:rFonts w:ascii="Times New Roman" w:hAnsi="新細明體"/>
                <w:sz w:val="16"/>
                <w:szCs w:val="16"/>
              </w:rPr>
              <w:t>活動</w:t>
            </w:r>
            <w:r w:rsidRPr="00BF23FE">
              <w:rPr>
                <w:rFonts w:ascii="Times New Roman" w:hAnsi="新細明體"/>
                <w:sz w:val="16"/>
                <w:szCs w:val="16"/>
              </w:rPr>
              <w:t>5-1</w:t>
            </w:r>
            <w:r w:rsidRPr="00BF23FE">
              <w:rPr>
                <w:rFonts w:ascii="Times New Roman" w:hAnsi="新細明體"/>
                <w:sz w:val="16"/>
                <w:szCs w:val="16"/>
              </w:rPr>
              <w:t>的實驗器材以及蛋糕模型（若無模型，實物亦可，例如肉包、蘋果、番石榴、木瓜等）做為講解捉放法比率公式的教具。社區或校園老照片（由同學錄、報章雜誌取得，亦可自行製作或要求同學回家尋找相關的老照片）。</w:t>
            </w:r>
          </w:p>
        </w:tc>
        <w:tc>
          <w:tcPr>
            <w:tcW w:w="1276" w:type="dxa"/>
          </w:tcPr>
          <w:p w:rsidR="00356C05" w:rsidRPr="00356C05" w:rsidRDefault="00392C2A" w:rsidP="00356C05">
            <w:pPr>
              <w:spacing w:line="0" w:lineRule="atLeast"/>
              <w:rPr>
                <w:sz w:val="16"/>
                <w:szCs w:val="16"/>
              </w:rPr>
            </w:pPr>
            <w:r>
              <w:rPr>
                <w:rFonts w:hint="eastAsia"/>
                <w:sz w:val="16"/>
                <w:szCs w:val="16"/>
              </w:rPr>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92C2A" w:rsidRDefault="00356C05" w:rsidP="00356C05">
            <w:pPr>
              <w:spacing w:line="0" w:lineRule="atLeast"/>
              <w:rPr>
                <w:sz w:val="16"/>
                <w:szCs w:val="16"/>
                <w:u w:val="single"/>
              </w:rPr>
            </w:pPr>
            <w:r w:rsidRPr="00356C05">
              <w:rPr>
                <w:rFonts w:hint="eastAsia"/>
                <w:sz w:val="16"/>
                <w:szCs w:val="16"/>
                <w:u w:val="single"/>
              </w:rPr>
              <w:t xml:space="preserve"> </w:t>
            </w:r>
            <w:r w:rsidRPr="00356C05">
              <w:rPr>
                <w:rFonts w:hint="eastAsia"/>
                <w:sz w:val="16"/>
                <w:szCs w:val="16"/>
                <w:u w:val="single"/>
              </w:rPr>
              <w:t>＿</w:t>
            </w:r>
            <w:r w:rsidR="00392C2A">
              <w:rPr>
                <w:rFonts w:hint="eastAsia"/>
                <w:sz w:val="16"/>
                <w:szCs w:val="16"/>
                <w:u w:val="single"/>
              </w:rPr>
              <w:t>地球科學</w:t>
            </w:r>
          </w:p>
          <w:p w:rsidR="00356C05" w:rsidRPr="00356C05" w:rsidRDefault="00356C05" w:rsidP="00356C05">
            <w:pPr>
              <w:spacing w:line="0" w:lineRule="atLeast"/>
              <w:rPr>
                <w:sz w:val="16"/>
                <w:szCs w:val="16"/>
                <w:u w:val="single"/>
              </w:rPr>
            </w:pPr>
            <w:r w:rsidRPr="00356C05">
              <w:rPr>
                <w:sz w:val="16"/>
                <w:szCs w:val="16"/>
              </w:rPr>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B8780C" w:rsidRPr="00BF23FE" w:rsidRDefault="00356C05" w:rsidP="00392C2A">
            <w:pPr>
              <w:spacing w:line="0" w:lineRule="atLeast"/>
              <w:rPr>
                <w:sz w:val="16"/>
                <w:szCs w:val="16"/>
              </w:rPr>
            </w:pPr>
            <w:r w:rsidRPr="00356C05">
              <w:rPr>
                <w:rFonts w:hint="eastAsia"/>
                <w:sz w:val="16"/>
                <w:szCs w:val="16"/>
                <w:u w:val="single"/>
              </w:rPr>
              <w:t>＿</w:t>
            </w:r>
            <w:r w:rsidRPr="00356C05">
              <w:rPr>
                <w:rFonts w:hint="eastAsia"/>
                <w:sz w:val="16"/>
                <w:szCs w:val="16"/>
                <w:u w:val="single"/>
              </w:rPr>
              <w:t xml:space="preserve"> </w:t>
            </w:r>
            <w:r w:rsidR="00392C2A">
              <w:rPr>
                <w:rFonts w:hint="eastAsia"/>
                <w:sz w:val="16"/>
                <w:szCs w:val="16"/>
                <w:u w:val="single"/>
              </w:rPr>
              <w:t>2</w:t>
            </w:r>
            <w:r w:rsidR="00392C2A">
              <w:rPr>
                <w:rFonts w:hint="eastAsia"/>
                <w:sz w:val="16"/>
                <w:szCs w:val="16"/>
                <w:u w:val="single"/>
              </w:rPr>
              <w:t>節</w:t>
            </w:r>
            <w:r w:rsidRPr="00356C05">
              <w:rPr>
                <w:rFonts w:hint="eastAsia"/>
                <w:sz w:val="16"/>
                <w:szCs w:val="16"/>
                <w:u w:val="single"/>
              </w:rPr>
              <w:t>＿＿</w:t>
            </w:r>
          </w:p>
        </w:tc>
        <w:tc>
          <w:tcPr>
            <w:tcW w:w="696" w:type="dxa"/>
          </w:tcPr>
          <w:p w:rsidR="00B8780C" w:rsidRPr="00BF23FE" w:rsidRDefault="00B8780C" w:rsidP="000D3644">
            <w:pPr>
              <w:rPr>
                <w:sz w:val="16"/>
                <w:szCs w:val="16"/>
              </w:rPr>
            </w:pPr>
          </w:p>
        </w:tc>
      </w:tr>
      <w:tr w:rsidR="00B8780C" w:rsidRPr="00447917" w:rsidTr="00207781">
        <w:trPr>
          <w:trHeight w:val="397"/>
          <w:jc w:val="center"/>
        </w:trPr>
        <w:tc>
          <w:tcPr>
            <w:tcW w:w="1295" w:type="dxa"/>
            <w:vMerge/>
            <w:tcMar>
              <w:left w:w="28" w:type="dxa"/>
              <w:right w:w="28" w:type="dxa"/>
            </w:tcMar>
            <w:vAlign w:val="center"/>
          </w:tcPr>
          <w:p w:rsidR="00B8780C" w:rsidRPr="00447917" w:rsidRDefault="00B8780C" w:rsidP="00F03FDF">
            <w:pPr>
              <w:snapToGrid w:val="0"/>
              <w:spacing w:line="400" w:lineRule="exact"/>
              <w:rPr>
                <w:rFonts w:ascii="標楷體" w:eastAsia="標楷體" w:hAnsi="標楷體"/>
                <w:szCs w:val="24"/>
                <w:lang w:eastAsia="zh-HK"/>
              </w:rPr>
            </w:pPr>
          </w:p>
        </w:tc>
        <w:tc>
          <w:tcPr>
            <w:tcW w:w="567" w:type="dxa"/>
            <w:vAlign w:val="center"/>
          </w:tcPr>
          <w:p w:rsidR="00B8780C" w:rsidRPr="00D9659A" w:rsidRDefault="00B8780C"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8780C" w:rsidRPr="00D9659A" w:rsidRDefault="00B8780C"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4</w:t>
            </w:r>
            <w:r w:rsidRPr="00D9659A">
              <w:rPr>
                <w:rFonts w:ascii="標楷體" w:eastAsia="標楷體" w:hAnsi="標楷體" w:hint="eastAsia"/>
                <w:sz w:val="20"/>
                <w:szCs w:val="20"/>
                <w:lang w:eastAsia="zh-HK"/>
              </w:rPr>
              <w:t>週</w:t>
            </w:r>
          </w:p>
        </w:tc>
        <w:tc>
          <w:tcPr>
            <w:tcW w:w="1134" w:type="dxa"/>
          </w:tcPr>
          <w:p w:rsidR="00B8780C" w:rsidRPr="00BF23FE" w:rsidRDefault="00B8780C" w:rsidP="006A6D6B">
            <w:pPr>
              <w:spacing w:line="0" w:lineRule="atLeast"/>
              <w:rPr>
                <w:rFonts w:ascii="Times New Roman"/>
                <w:sz w:val="16"/>
                <w:szCs w:val="16"/>
              </w:rPr>
            </w:pPr>
            <w:r w:rsidRPr="00BF23FE">
              <w:rPr>
                <w:rFonts w:ascii="Times New Roman" w:hint="eastAsia"/>
                <w:sz w:val="16"/>
                <w:szCs w:val="16"/>
              </w:rPr>
              <w:t>復習評量</w:t>
            </w:r>
            <w:r w:rsidRPr="00BF23FE">
              <w:rPr>
                <w:rFonts w:ascii="Times New Roman" w:hint="eastAsia"/>
                <w:sz w:val="16"/>
                <w:szCs w:val="16"/>
              </w:rPr>
              <w:t>(</w:t>
            </w:r>
            <w:r w:rsidRPr="00BF23FE">
              <w:rPr>
                <w:rFonts w:ascii="Times New Roman" w:hint="eastAsia"/>
                <w:sz w:val="16"/>
                <w:szCs w:val="16"/>
              </w:rPr>
              <w:t>第二次段考</w:t>
            </w:r>
            <w:r w:rsidRPr="00BF23FE">
              <w:rPr>
                <w:rFonts w:ascii="Times New Roman" w:hint="eastAsia"/>
                <w:sz w:val="16"/>
                <w:szCs w:val="16"/>
              </w:rPr>
              <w:t>)</w:t>
            </w:r>
          </w:p>
        </w:tc>
        <w:tc>
          <w:tcPr>
            <w:tcW w:w="3402" w:type="dxa"/>
          </w:tcPr>
          <w:p w:rsidR="00B8780C" w:rsidRPr="00BF23FE" w:rsidRDefault="00B8780C" w:rsidP="00F03FDF">
            <w:pPr>
              <w:rPr>
                <w:rFonts w:ascii="標楷體" w:eastAsia="標楷體" w:hAnsi="標楷體" w:cs="Arial"/>
                <w:sz w:val="16"/>
                <w:szCs w:val="16"/>
                <w:lang w:eastAsia="zh-HK"/>
              </w:rPr>
            </w:pPr>
          </w:p>
        </w:tc>
        <w:tc>
          <w:tcPr>
            <w:tcW w:w="3119" w:type="dxa"/>
          </w:tcPr>
          <w:p w:rsidR="00B8780C" w:rsidRPr="00BF23FE" w:rsidRDefault="00B8780C" w:rsidP="000D3644">
            <w:pPr>
              <w:rPr>
                <w:sz w:val="16"/>
                <w:szCs w:val="16"/>
              </w:rPr>
            </w:pPr>
          </w:p>
        </w:tc>
        <w:tc>
          <w:tcPr>
            <w:tcW w:w="425" w:type="dxa"/>
          </w:tcPr>
          <w:p w:rsidR="00B8780C" w:rsidRPr="00BF23FE" w:rsidRDefault="00B8780C">
            <w:pPr>
              <w:rPr>
                <w:sz w:val="16"/>
                <w:szCs w:val="16"/>
              </w:rPr>
            </w:pPr>
            <w:r w:rsidRPr="00BF23FE">
              <w:rPr>
                <w:rFonts w:hint="eastAsia"/>
                <w:sz w:val="16"/>
                <w:szCs w:val="16"/>
              </w:rPr>
              <w:t>3</w:t>
            </w:r>
          </w:p>
        </w:tc>
        <w:tc>
          <w:tcPr>
            <w:tcW w:w="709" w:type="dxa"/>
          </w:tcPr>
          <w:p w:rsidR="00B8780C" w:rsidRPr="00BF23FE" w:rsidRDefault="00B8780C" w:rsidP="00C6588A">
            <w:pPr>
              <w:spacing w:line="0" w:lineRule="atLeast"/>
              <w:rPr>
                <w:sz w:val="16"/>
                <w:szCs w:val="16"/>
              </w:rPr>
            </w:pPr>
            <w:r w:rsidRPr="00BF23FE">
              <w:rPr>
                <w:sz w:val="16"/>
                <w:szCs w:val="16"/>
              </w:rPr>
              <w:t>紙筆評量</w:t>
            </w:r>
          </w:p>
        </w:tc>
        <w:tc>
          <w:tcPr>
            <w:tcW w:w="1275" w:type="dxa"/>
          </w:tcPr>
          <w:p w:rsidR="00B8780C" w:rsidRPr="00BF23FE" w:rsidRDefault="00B8780C" w:rsidP="000D3644">
            <w:pPr>
              <w:rPr>
                <w:sz w:val="16"/>
                <w:szCs w:val="16"/>
              </w:rPr>
            </w:pPr>
          </w:p>
        </w:tc>
        <w:tc>
          <w:tcPr>
            <w:tcW w:w="1276" w:type="dxa"/>
          </w:tcPr>
          <w:p w:rsidR="00B8780C" w:rsidRPr="00BF23FE" w:rsidRDefault="00B8780C" w:rsidP="00C6588A">
            <w:pPr>
              <w:spacing w:line="0" w:lineRule="atLeast"/>
              <w:rPr>
                <w:sz w:val="16"/>
                <w:szCs w:val="16"/>
              </w:rPr>
            </w:pPr>
          </w:p>
        </w:tc>
        <w:tc>
          <w:tcPr>
            <w:tcW w:w="1276" w:type="dxa"/>
          </w:tcPr>
          <w:p w:rsidR="00B8780C" w:rsidRPr="00BF23FE" w:rsidRDefault="00B8780C" w:rsidP="00C6588A">
            <w:pPr>
              <w:spacing w:line="0" w:lineRule="atLeast"/>
              <w:rPr>
                <w:sz w:val="16"/>
                <w:szCs w:val="16"/>
              </w:rPr>
            </w:pPr>
          </w:p>
        </w:tc>
        <w:tc>
          <w:tcPr>
            <w:tcW w:w="696" w:type="dxa"/>
          </w:tcPr>
          <w:p w:rsidR="00B8780C" w:rsidRPr="00BF23FE" w:rsidRDefault="00B8780C" w:rsidP="000D3644">
            <w:pPr>
              <w:rPr>
                <w:sz w:val="16"/>
                <w:szCs w:val="16"/>
              </w:rPr>
            </w:pPr>
          </w:p>
        </w:tc>
      </w:tr>
      <w:tr w:rsidR="00B8780C" w:rsidRPr="00447917" w:rsidTr="00207781">
        <w:trPr>
          <w:trHeight w:val="397"/>
          <w:jc w:val="center"/>
        </w:trPr>
        <w:tc>
          <w:tcPr>
            <w:tcW w:w="1295" w:type="dxa"/>
            <w:vMerge/>
            <w:tcMar>
              <w:left w:w="28" w:type="dxa"/>
              <w:right w:w="28" w:type="dxa"/>
            </w:tcMar>
            <w:vAlign w:val="center"/>
          </w:tcPr>
          <w:p w:rsidR="00B8780C" w:rsidRPr="00447917" w:rsidRDefault="00B8780C" w:rsidP="00F03FDF">
            <w:pPr>
              <w:snapToGrid w:val="0"/>
              <w:spacing w:line="400" w:lineRule="exact"/>
              <w:rPr>
                <w:rFonts w:ascii="標楷體" w:eastAsia="標楷體" w:hAnsi="標楷體"/>
                <w:szCs w:val="24"/>
                <w:lang w:eastAsia="zh-HK"/>
              </w:rPr>
            </w:pPr>
          </w:p>
        </w:tc>
        <w:tc>
          <w:tcPr>
            <w:tcW w:w="567" w:type="dxa"/>
            <w:vAlign w:val="center"/>
          </w:tcPr>
          <w:p w:rsidR="00B8780C" w:rsidRPr="00D9659A" w:rsidRDefault="00B8780C"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B8780C" w:rsidRPr="00D9659A" w:rsidRDefault="00B8780C"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5</w:t>
            </w:r>
            <w:r w:rsidRPr="00D9659A">
              <w:rPr>
                <w:rFonts w:ascii="標楷體" w:eastAsia="標楷體" w:hAnsi="標楷體" w:hint="eastAsia"/>
                <w:sz w:val="20"/>
                <w:szCs w:val="20"/>
                <w:lang w:eastAsia="zh-HK"/>
              </w:rPr>
              <w:t>週</w:t>
            </w:r>
          </w:p>
        </w:tc>
        <w:tc>
          <w:tcPr>
            <w:tcW w:w="1134" w:type="dxa"/>
          </w:tcPr>
          <w:p w:rsidR="00B8780C" w:rsidRPr="00BF23FE" w:rsidRDefault="00B8780C" w:rsidP="00DD710B">
            <w:pPr>
              <w:spacing w:line="0" w:lineRule="atLeast"/>
              <w:rPr>
                <w:rFonts w:ascii="Times New Roman"/>
                <w:sz w:val="16"/>
                <w:szCs w:val="16"/>
              </w:rPr>
            </w:pPr>
            <w:r w:rsidRPr="00BF23FE">
              <w:rPr>
                <w:rFonts w:ascii="Times New Roman" w:hint="eastAsia"/>
                <w:sz w:val="16"/>
                <w:szCs w:val="16"/>
              </w:rPr>
              <w:t>第四章：生物與環境的交互作用</w:t>
            </w:r>
          </w:p>
          <w:p w:rsidR="00B8780C" w:rsidRPr="00BF23FE" w:rsidRDefault="00B8780C"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4-1</w:t>
            </w:r>
            <w:r w:rsidRPr="00BF23FE">
              <w:rPr>
                <w:rFonts w:ascii="Times New Roman" w:hint="eastAsia"/>
                <w:sz w:val="16"/>
                <w:szCs w:val="16"/>
              </w:rPr>
              <w:t>生物與群集</w:t>
            </w:r>
            <w:r w:rsidRPr="00BF23FE">
              <w:rPr>
                <w:rFonts w:ascii="Times New Roman" w:hint="eastAsia"/>
                <w:sz w:val="16"/>
                <w:szCs w:val="16"/>
              </w:rPr>
              <w:t>(3)</w:t>
            </w:r>
          </w:p>
        </w:tc>
        <w:tc>
          <w:tcPr>
            <w:tcW w:w="3402" w:type="dxa"/>
          </w:tcPr>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po-Ⅳ-1</w:t>
            </w:r>
            <w:r w:rsidRPr="00B8780C">
              <w:rPr>
                <w:rFonts w:ascii="Times New Roman"/>
                <w:sz w:val="16"/>
                <w:szCs w:val="16"/>
              </w:rPr>
              <w:t>能從學習活動、日常經驗及科技運用、自然環境、書刊及網路媒體中，進行各種有計畫的觀察，進而能察覺問題。</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pa-Ⅳ-1</w:t>
            </w:r>
            <w:r w:rsidRPr="00B8780C">
              <w:rPr>
                <w:rFonts w:ascii="Times New Roman"/>
                <w:sz w:val="16"/>
                <w:szCs w:val="16"/>
              </w:rPr>
              <w:t>能分析歸納、製作圖表、使用資訊及數學等方法，整理資訊或數據。</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pa-Ⅳ-2</w:t>
            </w:r>
            <w:r w:rsidRPr="00B8780C">
              <w:rPr>
                <w:rFonts w:ascii="Times New Roman"/>
                <w:sz w:val="16"/>
                <w:szCs w:val="16"/>
              </w:rPr>
              <w:t>能運用科學原理、思考智能、數學等方法，從（所得的）資訊或數據，形成解釋、發</w:t>
            </w:r>
            <w:r w:rsidRPr="00B8780C">
              <w:rPr>
                <w:rFonts w:ascii="Times New Roman"/>
                <w:sz w:val="16"/>
                <w:szCs w:val="16"/>
              </w:rPr>
              <w:lastRenderedPageBreak/>
              <w:t>現新知、獲知因果關係、解決問題或是發現新的問題。並能將自己的探究結果和同學的結果或其他相關的資訊比較對照，相互檢核，確認結果。</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pc-Ⅳ-2</w:t>
            </w:r>
            <w:r w:rsidRPr="00B8780C">
              <w:rPr>
                <w:rFonts w:ascii="Times New Roman"/>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ai -Ⅳ-3</w:t>
            </w:r>
            <w:r w:rsidRPr="00B8780C">
              <w:rPr>
                <w:rFonts w:ascii="Times New Roman"/>
                <w:sz w:val="16"/>
                <w:szCs w:val="16"/>
              </w:rPr>
              <w:t>透過所學到的科學知識和科學探索的各種方法，解釋自然現象發生的原因，建立科學學習的自信心。</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tr -Ⅳ-1</w:t>
            </w:r>
            <w:r w:rsidRPr="00B8780C">
              <w:rPr>
                <w:rFonts w:ascii="Times New Roman"/>
                <w:sz w:val="16"/>
                <w:szCs w:val="16"/>
              </w:rPr>
              <w:t>能將所習得的知識正確的連結到所觀察到的自然現象及實驗數據，並推論出其中的關聯，進而運用習得的知識來解釋自己論點的正確性。</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ah-Ⅳ-1</w:t>
            </w:r>
            <w:r w:rsidRPr="00B8780C">
              <w:rPr>
                <w:rFonts w:ascii="Times New Roman"/>
                <w:sz w:val="16"/>
                <w:szCs w:val="16"/>
              </w:rPr>
              <w:t>對於有關科學發現的報導甚至權威的解釋（如報章雜誌的報導或書本上的解釋）</w:t>
            </w:r>
            <w:r w:rsidRPr="00B8780C">
              <w:rPr>
                <w:rFonts w:ascii="Times New Roman" w:hAnsi="Times New Roman"/>
                <w:sz w:val="16"/>
                <w:szCs w:val="16"/>
              </w:rPr>
              <w:t xml:space="preserve">  </w:t>
            </w:r>
            <w:r w:rsidRPr="00B8780C">
              <w:rPr>
                <w:rFonts w:ascii="Times New Roman"/>
                <w:sz w:val="16"/>
                <w:szCs w:val="16"/>
              </w:rPr>
              <w:t>能抱持懷疑的態度，評估其推論的證據是否充分且可信賴。</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an -Ⅳ-2 </w:t>
            </w:r>
            <w:r w:rsidRPr="00B8780C">
              <w:rPr>
                <w:rFonts w:ascii="Times New Roman"/>
                <w:sz w:val="16"/>
                <w:szCs w:val="16"/>
              </w:rPr>
              <w:t>分辨科學知識的確定性和持久性會因科學研究的時空背景不同而有所變化。</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an -Ⅳ-2 </w:t>
            </w:r>
            <w:r w:rsidRPr="00B8780C">
              <w:rPr>
                <w:rFonts w:ascii="Times New Roman"/>
                <w:sz w:val="16"/>
                <w:szCs w:val="16"/>
              </w:rPr>
              <w:t>分辨科學知識的確定性和持久性會因科學研究的時空背景不同而有所變化。</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tr-IV-1</w:t>
            </w:r>
            <w:r w:rsidRPr="00B8780C">
              <w:rPr>
                <w:rFonts w:ascii="Times New Roman"/>
                <w:sz w:val="16"/>
                <w:szCs w:val="16"/>
              </w:rPr>
              <w:t>能將所習得的知識正確的連結到所觀察到的自然現象及實驗數據，並推論出其中的關聯，進而運用習得的知識來解釋自己論點的正確性</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tc-IV-1</w:t>
            </w:r>
            <w:r w:rsidRPr="00B8780C">
              <w:rPr>
                <w:rFonts w:ascii="Times New Roman"/>
                <w:sz w:val="16"/>
                <w:szCs w:val="16"/>
              </w:rPr>
              <w:t>能依據已知的自然科學知識與概念，對自己蒐集與分類的科學數據，抱持合理的懷疑態度，並對他人的資訊或報告，提出自己的看法或解釋。</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po-Ⅳ-2</w:t>
            </w:r>
            <w:r w:rsidRPr="00B8780C">
              <w:rPr>
                <w:rFonts w:ascii="Times New Roman"/>
                <w:sz w:val="16"/>
                <w:szCs w:val="16"/>
              </w:rPr>
              <w:t>能辨別適合科學探究或適合以科學方式尋求解決的問題（或假說），並能依據觀察、蒐集資料、閱讀、思考、討論等，提出適宜探究之問題。</w:t>
            </w:r>
          </w:p>
        </w:tc>
        <w:tc>
          <w:tcPr>
            <w:tcW w:w="3119" w:type="dxa"/>
          </w:tcPr>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lastRenderedPageBreak/>
              <w:t xml:space="preserve">Fc-Ⅳ-1  </w:t>
            </w:r>
            <w:r w:rsidRPr="00B8780C">
              <w:rPr>
                <w:rFonts w:ascii="Times New Roman"/>
                <w:sz w:val="16"/>
                <w:szCs w:val="16"/>
              </w:rPr>
              <w:t>生物圈內含有不同的生態系。生態系的生物因子，其組成層次由低到高為個體、族群、群集。</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Gc-Ⅳ-2 </w:t>
            </w:r>
            <w:r w:rsidRPr="00B8780C">
              <w:rPr>
                <w:rFonts w:ascii="Times New Roman"/>
                <w:sz w:val="16"/>
                <w:szCs w:val="16"/>
              </w:rPr>
              <w:t>地球上有形形色色的生物，在生態系中擔任不同的角色，發揮不同的功能，有助於維持生態系的穩定。</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La-Ⅳ-1 </w:t>
            </w:r>
            <w:r w:rsidRPr="00B8780C">
              <w:rPr>
                <w:rFonts w:ascii="Times New Roman"/>
                <w:sz w:val="16"/>
                <w:szCs w:val="16"/>
              </w:rPr>
              <w:t>隨著生物間、生物與環境間的交</w:t>
            </w:r>
            <w:r w:rsidRPr="00B8780C">
              <w:rPr>
                <w:rFonts w:ascii="Times New Roman"/>
                <w:sz w:val="16"/>
                <w:szCs w:val="16"/>
              </w:rPr>
              <w:lastRenderedPageBreak/>
              <w:t>互作用，生態系中的結構會隨時間改變，形成演替現象。</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sz w:val="16"/>
                <w:szCs w:val="16"/>
              </w:rPr>
              <w:t xml:space="preserve">Lb-Ⅳ-1 </w:t>
            </w:r>
            <w:r w:rsidRPr="00B8780C">
              <w:rPr>
                <w:rFonts w:ascii="Times New Roman"/>
                <w:sz w:val="16"/>
                <w:szCs w:val="16"/>
              </w:rPr>
              <w:t>生態系中的非生物因子會影響生物的分布與生存，環境調查時常需檢測非生物因子的變化。</w:t>
            </w:r>
          </w:p>
          <w:p w:rsidR="00B8780C" w:rsidRPr="00B8780C" w:rsidRDefault="00B8780C" w:rsidP="007B514D">
            <w:pPr>
              <w:spacing w:line="240" w:lineRule="atLeast"/>
              <w:rPr>
                <w:rFonts w:ascii="Times New Roman" w:hAnsi="Times New Roman"/>
                <w:sz w:val="16"/>
                <w:szCs w:val="16"/>
              </w:rPr>
            </w:pPr>
            <w:r w:rsidRPr="00B8780C">
              <w:rPr>
                <w:rFonts w:ascii="Times New Roman"/>
                <w:sz w:val="16"/>
                <w:szCs w:val="16"/>
              </w:rPr>
              <w:t>跨科主題</w:t>
            </w:r>
          </w:p>
          <w:p w:rsidR="00B8780C" w:rsidRPr="00B8780C" w:rsidRDefault="00B8780C" w:rsidP="007B514D">
            <w:pPr>
              <w:spacing w:line="240" w:lineRule="atLeast"/>
              <w:rPr>
                <w:rFonts w:ascii="Times New Roman" w:hAnsi="Times New Roman"/>
                <w:bCs/>
                <w:sz w:val="16"/>
                <w:szCs w:val="16"/>
              </w:rPr>
            </w:pPr>
            <w:r w:rsidRPr="00B8780C">
              <w:rPr>
                <w:rFonts w:ascii="Times New Roman" w:hAnsi="Times New Roman"/>
                <w:bCs/>
                <w:sz w:val="16"/>
                <w:szCs w:val="16"/>
              </w:rPr>
              <w:t xml:space="preserve">INg-IV-1 </w:t>
            </w:r>
            <w:r w:rsidRPr="00B8780C">
              <w:rPr>
                <w:rFonts w:ascii="Times New Roman"/>
                <w:bCs/>
                <w:sz w:val="16"/>
                <w:szCs w:val="16"/>
              </w:rPr>
              <w:t>地球上各系統的能量主要來源是太陽，且彼此之間有流動轉換。</w:t>
            </w:r>
          </w:p>
          <w:p w:rsidR="00B8780C" w:rsidRPr="00B8780C" w:rsidRDefault="00B8780C" w:rsidP="007B514D">
            <w:pPr>
              <w:spacing w:line="240" w:lineRule="atLeast"/>
              <w:rPr>
                <w:rFonts w:ascii="Times New Roman" w:hAnsi="Times New Roman"/>
                <w:bCs/>
                <w:sz w:val="16"/>
                <w:szCs w:val="16"/>
              </w:rPr>
            </w:pPr>
            <w:r w:rsidRPr="00B8780C">
              <w:rPr>
                <w:rFonts w:ascii="Times New Roman" w:hAnsi="Times New Roman"/>
                <w:bCs/>
                <w:sz w:val="16"/>
                <w:szCs w:val="16"/>
              </w:rPr>
              <w:t xml:space="preserve">INg-IV-2 </w:t>
            </w:r>
            <w:r w:rsidRPr="00B8780C">
              <w:rPr>
                <w:rFonts w:ascii="Times New Roman"/>
                <w:bCs/>
                <w:sz w:val="16"/>
                <w:szCs w:val="16"/>
              </w:rPr>
              <w:t>大氣組成中的變動氣體有些是溫室氣體。</w:t>
            </w:r>
          </w:p>
          <w:p w:rsidR="00B8780C" w:rsidRPr="00B8780C" w:rsidRDefault="00B8780C" w:rsidP="007B514D">
            <w:pPr>
              <w:spacing w:line="240" w:lineRule="atLeast"/>
              <w:rPr>
                <w:rFonts w:ascii="Times New Roman" w:hAnsi="Times New Roman"/>
                <w:sz w:val="16"/>
                <w:szCs w:val="16"/>
              </w:rPr>
            </w:pPr>
            <w:r w:rsidRPr="00B8780C">
              <w:rPr>
                <w:rFonts w:ascii="Times New Roman" w:hAnsi="Times New Roman"/>
                <w:bCs/>
                <w:sz w:val="16"/>
                <w:szCs w:val="16"/>
              </w:rPr>
              <w:t xml:space="preserve">INg-IV-4 </w:t>
            </w:r>
            <w:r w:rsidRPr="00B8780C">
              <w:rPr>
                <w:rFonts w:ascii="Times New Roman"/>
                <w:bCs/>
                <w:sz w:val="16"/>
                <w:szCs w:val="16"/>
              </w:rPr>
              <w:t>碳元素在自然界中的儲存與流動。</w:t>
            </w:r>
          </w:p>
        </w:tc>
        <w:tc>
          <w:tcPr>
            <w:tcW w:w="425" w:type="dxa"/>
          </w:tcPr>
          <w:p w:rsidR="00B8780C" w:rsidRPr="00BF23FE" w:rsidRDefault="00B8780C">
            <w:pPr>
              <w:rPr>
                <w:sz w:val="16"/>
                <w:szCs w:val="16"/>
              </w:rPr>
            </w:pPr>
            <w:r w:rsidRPr="00BF23FE">
              <w:rPr>
                <w:rFonts w:hint="eastAsia"/>
                <w:sz w:val="16"/>
                <w:szCs w:val="16"/>
              </w:rPr>
              <w:lastRenderedPageBreak/>
              <w:t>3</w:t>
            </w:r>
          </w:p>
        </w:tc>
        <w:tc>
          <w:tcPr>
            <w:tcW w:w="709" w:type="dxa"/>
          </w:tcPr>
          <w:p w:rsidR="00B8780C" w:rsidRPr="00BF23FE" w:rsidRDefault="00B8780C" w:rsidP="00C6588A">
            <w:pPr>
              <w:spacing w:line="0" w:lineRule="atLeast"/>
              <w:rPr>
                <w:sz w:val="16"/>
                <w:szCs w:val="16"/>
              </w:rPr>
            </w:pPr>
            <w:r w:rsidRPr="00BF23FE">
              <w:rPr>
                <w:sz w:val="16"/>
                <w:szCs w:val="16"/>
              </w:rPr>
              <w:t>討論</w:t>
            </w:r>
          </w:p>
          <w:p w:rsidR="00B8780C" w:rsidRPr="00BF23FE" w:rsidRDefault="00B8780C" w:rsidP="00C6588A">
            <w:pPr>
              <w:spacing w:line="0" w:lineRule="atLeast"/>
              <w:rPr>
                <w:sz w:val="16"/>
                <w:szCs w:val="16"/>
              </w:rPr>
            </w:pPr>
            <w:r w:rsidRPr="00BF23FE">
              <w:rPr>
                <w:sz w:val="16"/>
                <w:szCs w:val="16"/>
              </w:rPr>
              <w:t>口語評量</w:t>
            </w:r>
          </w:p>
          <w:p w:rsidR="00B8780C" w:rsidRPr="00BF23FE" w:rsidRDefault="00B8780C" w:rsidP="00C6588A">
            <w:pPr>
              <w:spacing w:line="0" w:lineRule="atLeast"/>
              <w:rPr>
                <w:sz w:val="16"/>
                <w:szCs w:val="16"/>
              </w:rPr>
            </w:pPr>
            <w:r w:rsidRPr="00BF23FE">
              <w:rPr>
                <w:sz w:val="16"/>
                <w:szCs w:val="16"/>
              </w:rPr>
              <w:t>活動進行</w:t>
            </w:r>
          </w:p>
          <w:p w:rsidR="00B8780C" w:rsidRPr="00BF23FE" w:rsidRDefault="00B8780C" w:rsidP="00C6588A">
            <w:pPr>
              <w:spacing w:line="0" w:lineRule="atLeast"/>
              <w:rPr>
                <w:sz w:val="16"/>
                <w:szCs w:val="16"/>
              </w:rPr>
            </w:pPr>
            <w:r w:rsidRPr="00BF23FE">
              <w:rPr>
                <w:sz w:val="16"/>
                <w:szCs w:val="16"/>
              </w:rPr>
              <w:t>成果發表</w:t>
            </w:r>
          </w:p>
        </w:tc>
        <w:tc>
          <w:tcPr>
            <w:tcW w:w="1275" w:type="dxa"/>
          </w:tcPr>
          <w:p w:rsidR="009B2F66" w:rsidRDefault="009B2F66" w:rsidP="009B2F66">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9B2F66" w:rsidRDefault="009B2F66" w:rsidP="009B2F66">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t>別意涵及人際溝通中的性別問題。</w:t>
            </w:r>
          </w:p>
          <w:p w:rsidR="009B2F66" w:rsidRDefault="009B2F66" w:rsidP="009B2F66">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J12 </w:t>
            </w:r>
            <w:r w:rsidRPr="00FA6FD4">
              <w:rPr>
                <w:rFonts w:ascii="Times New Roman" w:hint="eastAsia"/>
                <w:sz w:val="16"/>
                <w:szCs w:val="16"/>
              </w:rPr>
              <w:t>省思與他人的性別權</w:t>
            </w:r>
            <w:r w:rsidRPr="00FA6FD4">
              <w:rPr>
                <w:rFonts w:ascii="Times New Roman" w:hint="eastAsia"/>
                <w:sz w:val="16"/>
                <w:szCs w:val="16"/>
              </w:rPr>
              <w:lastRenderedPageBreak/>
              <w:t>力關係，促進平等與良好的互動。</w:t>
            </w:r>
          </w:p>
          <w:p w:rsidR="009B2F66" w:rsidRDefault="009B2F66" w:rsidP="009B2F66">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J13 </w:t>
            </w:r>
            <w:r w:rsidRPr="00FA6FD4">
              <w:rPr>
                <w:rFonts w:ascii="Times New Roman" w:hint="eastAsia"/>
                <w:sz w:val="16"/>
                <w:szCs w:val="16"/>
              </w:rPr>
              <w:t>了解多元家庭型態的性別意涵。</w:t>
            </w:r>
          </w:p>
          <w:p w:rsidR="00B8780C" w:rsidRDefault="009B2F66" w:rsidP="009B2F66">
            <w:pPr>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J14 </w:t>
            </w:r>
            <w:r w:rsidRPr="00FA6FD4">
              <w:rPr>
                <w:rFonts w:ascii="Times New Roman" w:hint="eastAsia"/>
                <w:sz w:val="16"/>
                <w:szCs w:val="16"/>
              </w:rPr>
              <w:t>認識社會中性別、種族與階級的權力結構關係。</w:t>
            </w:r>
          </w:p>
          <w:p w:rsidR="009B2F66" w:rsidRDefault="009B2F66" w:rsidP="009B2F66">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9B2F66" w:rsidRDefault="009B2F66" w:rsidP="009B2F6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關懷國內人權議題，提出一個符合正義的社會藍圖，並進行社會改進與行動。</w:t>
            </w:r>
          </w:p>
          <w:p w:rsidR="009B2F66" w:rsidRDefault="009B2F66" w:rsidP="009B2F6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探索各種利益可能發生的衝突，並了解如何運用民主審議方式及正當的程序，以形成公共規則，落實平等自由之保障。</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9B2F66" w:rsidRDefault="009B2F66" w:rsidP="009B2F66">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9B2F66" w:rsidRDefault="009B2F66" w:rsidP="009B2F6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J3 </w:t>
            </w:r>
            <w:r w:rsidRPr="00102E5F">
              <w:rPr>
                <w:rFonts w:ascii="Times New Roman" w:hint="eastAsia"/>
                <w:sz w:val="16"/>
                <w:szCs w:val="16"/>
              </w:rPr>
              <w:t>經由環境美學與自然文學了解自然環境的倫理價值。</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J4 </w:t>
            </w:r>
            <w:r w:rsidRPr="00102E5F">
              <w:rPr>
                <w:rFonts w:ascii="Times New Roman" w:hint="eastAsia"/>
                <w:sz w:val="16"/>
                <w:szCs w:val="16"/>
              </w:rPr>
              <w:t>了解永續發展的意義</w:t>
            </w:r>
            <w:r w:rsidRPr="00102E5F">
              <w:rPr>
                <w:rFonts w:ascii="Times New Roman" w:hint="eastAsia"/>
                <w:sz w:val="16"/>
                <w:szCs w:val="16"/>
              </w:rPr>
              <w:lastRenderedPageBreak/>
              <w:t>（環境、社會、與經濟的均衡發展）與原則。</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J8 </w:t>
            </w:r>
            <w:r w:rsidRPr="00102E5F">
              <w:rPr>
                <w:rFonts w:ascii="Times New Roman" w:hint="eastAsia"/>
                <w:sz w:val="16"/>
                <w:szCs w:val="16"/>
              </w:rPr>
              <w:t>了解臺灣生態環境及社會發展面對氣候變遷的脆弱性與韌性。</w:t>
            </w:r>
            <w:r w:rsidRPr="00102E5F">
              <w:rPr>
                <w:rFonts w:ascii="Times New Roman" w:hint="eastAsia"/>
                <w:sz w:val="16"/>
                <w:szCs w:val="16"/>
              </w:rPr>
              <w:t xml:space="preserve"> </w:t>
            </w:r>
          </w:p>
          <w:p w:rsidR="009B2F66" w:rsidRDefault="009B2F66" w:rsidP="009B2F66">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J9 </w:t>
            </w:r>
            <w:r w:rsidRPr="00102E5F">
              <w:rPr>
                <w:rFonts w:ascii="Times New Roman" w:hint="eastAsia"/>
                <w:sz w:val="16"/>
                <w:szCs w:val="16"/>
              </w:rPr>
              <w:t>了解氣候變遷減緩與調適的涵義，以及臺灣因應氣候變遷調適的政策。</w:t>
            </w:r>
          </w:p>
          <w:p w:rsidR="009B2F66" w:rsidRDefault="009B2F66" w:rsidP="009B2F66">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J13 </w:t>
            </w:r>
            <w:r w:rsidRPr="00102E5F">
              <w:rPr>
                <w:rFonts w:ascii="Times New Roman" w:hint="eastAsia"/>
                <w:sz w:val="16"/>
                <w:szCs w:val="16"/>
              </w:rPr>
              <w:t>探討海洋對陸上環境與生活的影響。</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J16 </w:t>
            </w:r>
            <w:r w:rsidRPr="00102E5F">
              <w:rPr>
                <w:rFonts w:ascii="Times New Roman" w:hint="eastAsia"/>
                <w:sz w:val="16"/>
                <w:szCs w:val="16"/>
              </w:rPr>
              <w:t>認識海洋生物資源之種類、用途、復育與保育方法。</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J17 </w:t>
            </w:r>
            <w:r w:rsidRPr="00102E5F">
              <w:rPr>
                <w:rFonts w:ascii="Times New Roman" w:hint="eastAsia"/>
                <w:sz w:val="16"/>
                <w:szCs w:val="16"/>
              </w:rPr>
              <w:t>了解海洋非生物資源之種類與應用。</w:t>
            </w:r>
            <w:r w:rsidRPr="00102E5F">
              <w:rPr>
                <w:rFonts w:ascii="Times New Roman" w:hint="eastAsia"/>
                <w:sz w:val="16"/>
                <w:szCs w:val="16"/>
              </w:rPr>
              <w:t xml:space="preserve"> </w:t>
            </w:r>
          </w:p>
          <w:p w:rsidR="009B2F66" w:rsidRPr="00102E5F" w:rsidRDefault="009B2F66" w:rsidP="009B2F66">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J18 </w:t>
            </w:r>
            <w:r w:rsidRPr="00102E5F">
              <w:rPr>
                <w:rFonts w:ascii="Times New Roman" w:hint="eastAsia"/>
                <w:sz w:val="16"/>
                <w:szCs w:val="16"/>
              </w:rPr>
              <w:t>探討人類活動對海洋生態的影響。</w:t>
            </w:r>
            <w:r w:rsidRPr="00102E5F">
              <w:rPr>
                <w:rFonts w:ascii="Times New Roman" w:hint="eastAsia"/>
                <w:sz w:val="16"/>
                <w:szCs w:val="16"/>
              </w:rPr>
              <w:t xml:space="preserve"> </w:t>
            </w:r>
          </w:p>
          <w:p w:rsidR="00351A4D" w:rsidRDefault="009B2F66" w:rsidP="009B2F66">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J19 </w:t>
            </w:r>
            <w:r w:rsidRPr="00102E5F">
              <w:rPr>
                <w:rFonts w:ascii="Times New Roman" w:hint="eastAsia"/>
                <w:sz w:val="16"/>
                <w:szCs w:val="16"/>
              </w:rPr>
              <w:t>了解海洋資源之有限性，保護海洋環境。</w:t>
            </w:r>
          </w:p>
          <w:p w:rsidR="00351A4D" w:rsidRDefault="00351A4D" w:rsidP="00351A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351A4D" w:rsidRDefault="00351A4D" w:rsidP="00351A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351A4D" w:rsidRDefault="00351A4D" w:rsidP="00351A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關懷弱勢的意涵、策略，及其實踐與反思。</w:t>
            </w:r>
            <w:r w:rsidRPr="0060676A">
              <w:rPr>
                <w:rFonts w:ascii="Times New Roman" w:hint="eastAsia"/>
                <w:sz w:val="16"/>
                <w:szCs w:val="16"/>
              </w:rPr>
              <w:t xml:space="preserve"> </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lastRenderedPageBreak/>
              <w:t>品</w:t>
            </w:r>
            <w:r w:rsidRPr="0060676A">
              <w:rPr>
                <w:rFonts w:ascii="Times New Roman" w:hint="eastAsia"/>
                <w:sz w:val="16"/>
                <w:szCs w:val="16"/>
              </w:rPr>
              <w:t xml:space="preserve"> J7 </w:t>
            </w:r>
            <w:r w:rsidRPr="0060676A">
              <w:rPr>
                <w:rFonts w:ascii="Times New Roman" w:hint="eastAsia"/>
                <w:sz w:val="16"/>
                <w:szCs w:val="16"/>
              </w:rPr>
              <w:t>同理分享與多元接納。</w:t>
            </w:r>
            <w:r w:rsidRPr="0060676A">
              <w:rPr>
                <w:rFonts w:ascii="Times New Roman" w:hint="eastAsia"/>
                <w:sz w:val="16"/>
                <w:szCs w:val="16"/>
              </w:rPr>
              <w:t xml:space="preserve"> </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J8 </w:t>
            </w:r>
            <w:r w:rsidRPr="0060676A">
              <w:rPr>
                <w:rFonts w:ascii="Times New Roman" w:hint="eastAsia"/>
                <w:sz w:val="16"/>
                <w:szCs w:val="16"/>
              </w:rPr>
              <w:t>理性溝通與問題解決。</w:t>
            </w:r>
            <w:r w:rsidRPr="0060676A">
              <w:rPr>
                <w:rFonts w:ascii="Times New Roman" w:hint="eastAsia"/>
                <w:sz w:val="16"/>
                <w:szCs w:val="16"/>
              </w:rPr>
              <w:t xml:space="preserve"> </w:t>
            </w:r>
          </w:p>
          <w:p w:rsidR="00351A4D" w:rsidRDefault="00351A4D" w:rsidP="00351A4D">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J9 </w:t>
            </w:r>
            <w:r w:rsidRPr="0060676A">
              <w:rPr>
                <w:rFonts w:ascii="Times New Roman" w:hint="eastAsia"/>
                <w:sz w:val="16"/>
                <w:szCs w:val="16"/>
              </w:rPr>
              <w:t>知行合一與自我反省。</w:t>
            </w:r>
          </w:p>
          <w:p w:rsidR="00351A4D" w:rsidRDefault="00351A4D" w:rsidP="00351A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J6 </w:t>
            </w:r>
            <w:r w:rsidRPr="0060676A">
              <w:rPr>
                <w:rFonts w:ascii="Times New Roman" w:hint="eastAsia"/>
                <w:sz w:val="16"/>
                <w:szCs w:val="16"/>
              </w:rPr>
              <w:t>察覺知性與感性的衝突，尋求知、情、意、行統整之途徑。</w:t>
            </w:r>
            <w:r w:rsidRPr="0060676A">
              <w:rPr>
                <w:rFonts w:ascii="Times New Roman" w:hint="eastAsia"/>
                <w:sz w:val="16"/>
                <w:szCs w:val="16"/>
              </w:rPr>
              <w:t xml:space="preserve"> </w:t>
            </w:r>
          </w:p>
          <w:p w:rsidR="00351A4D" w:rsidRDefault="00351A4D" w:rsidP="00351A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法治</w:t>
            </w:r>
            <w:r w:rsidRPr="0060676A">
              <w:rPr>
                <w:rFonts w:ascii="Times New Roman"/>
                <w:sz w:val="16"/>
                <w:szCs w:val="16"/>
              </w:rPr>
              <w:t>教育】</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J1 </w:t>
            </w:r>
            <w:r w:rsidRPr="0060676A">
              <w:rPr>
                <w:rFonts w:ascii="Times New Roman" w:hint="eastAsia"/>
                <w:sz w:val="16"/>
                <w:szCs w:val="16"/>
              </w:rPr>
              <w:t>探討平等。</w:t>
            </w:r>
            <w:r w:rsidRPr="0060676A">
              <w:rPr>
                <w:rFonts w:ascii="Times New Roman" w:hint="eastAsia"/>
                <w:sz w:val="16"/>
                <w:szCs w:val="16"/>
              </w:rPr>
              <w:t xml:space="preserve"> </w:t>
            </w:r>
          </w:p>
          <w:p w:rsidR="00351A4D"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J2 </w:t>
            </w:r>
            <w:r w:rsidRPr="0060676A">
              <w:rPr>
                <w:rFonts w:ascii="Times New Roman" w:hint="eastAsia"/>
                <w:sz w:val="16"/>
                <w:szCs w:val="16"/>
              </w:rPr>
              <w:t>避免歧視。</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J3 </w:t>
            </w:r>
            <w:r w:rsidRPr="0060676A">
              <w:rPr>
                <w:rFonts w:ascii="Times New Roman" w:hint="eastAsia"/>
                <w:sz w:val="16"/>
                <w:szCs w:val="16"/>
              </w:rPr>
              <w:t>認識法律之意義與制定。</w:t>
            </w:r>
            <w:r w:rsidRPr="0060676A">
              <w:rPr>
                <w:rFonts w:ascii="Times New Roman" w:hint="eastAsia"/>
                <w:sz w:val="16"/>
                <w:szCs w:val="16"/>
              </w:rPr>
              <w:t xml:space="preserve"> </w:t>
            </w:r>
          </w:p>
          <w:p w:rsidR="00351A4D"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J4 </w:t>
            </w:r>
            <w:r w:rsidRPr="0060676A">
              <w:rPr>
                <w:rFonts w:ascii="Times New Roman" w:hint="eastAsia"/>
                <w:sz w:val="16"/>
                <w:szCs w:val="16"/>
              </w:rPr>
              <w:t>理解規範國家強制力之重要性。</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J7 </w:t>
            </w:r>
            <w:r w:rsidRPr="0060676A">
              <w:rPr>
                <w:rFonts w:ascii="Times New Roman" w:hint="eastAsia"/>
                <w:sz w:val="16"/>
                <w:szCs w:val="16"/>
              </w:rPr>
              <w:t>理解少年的法律地位。</w:t>
            </w:r>
            <w:r w:rsidRPr="0060676A">
              <w:rPr>
                <w:rFonts w:ascii="Times New Roman" w:hint="eastAsia"/>
                <w:sz w:val="16"/>
                <w:szCs w:val="16"/>
              </w:rPr>
              <w:t xml:space="preserve"> </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J8 </w:t>
            </w:r>
            <w:r w:rsidRPr="0060676A">
              <w:rPr>
                <w:rFonts w:ascii="Times New Roman" w:hint="eastAsia"/>
                <w:sz w:val="16"/>
                <w:szCs w:val="16"/>
              </w:rPr>
              <w:t>認識民事、刑事、行政法的基本原則。</w:t>
            </w:r>
            <w:r w:rsidRPr="0060676A">
              <w:rPr>
                <w:rFonts w:ascii="Times New Roman" w:hint="eastAsia"/>
                <w:sz w:val="16"/>
                <w:szCs w:val="16"/>
              </w:rPr>
              <w:t xml:space="preserve"> </w:t>
            </w:r>
          </w:p>
          <w:p w:rsidR="00351A4D" w:rsidRDefault="00351A4D" w:rsidP="00351A4D">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J9 </w:t>
            </w:r>
            <w:r w:rsidRPr="0060676A">
              <w:rPr>
                <w:rFonts w:ascii="Times New Roman" w:hint="eastAsia"/>
                <w:sz w:val="16"/>
                <w:szCs w:val="16"/>
              </w:rPr>
              <w:t>進行學生權利與校園法律之初探。</w:t>
            </w:r>
          </w:p>
          <w:p w:rsidR="00351A4D" w:rsidRDefault="00351A4D" w:rsidP="00351A4D">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防災</w:t>
            </w:r>
            <w:r w:rsidRPr="0060676A">
              <w:rPr>
                <w:rFonts w:ascii="Times New Roman"/>
                <w:sz w:val="16"/>
                <w:szCs w:val="16"/>
              </w:rPr>
              <w:t>教育】</w:t>
            </w:r>
          </w:p>
          <w:p w:rsidR="00351A4D" w:rsidRDefault="00351A4D" w:rsidP="00351A4D">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J2 </w:t>
            </w:r>
            <w:r w:rsidRPr="0060676A">
              <w:rPr>
                <w:rFonts w:ascii="Times New Roman" w:hint="eastAsia"/>
                <w:sz w:val="16"/>
                <w:szCs w:val="16"/>
              </w:rPr>
              <w:t>災害對臺灣社會及生態環境的衝擊。</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J3 </w:t>
            </w:r>
            <w:r w:rsidRPr="0060676A">
              <w:rPr>
                <w:rFonts w:ascii="Times New Roman" w:hint="eastAsia"/>
                <w:sz w:val="16"/>
                <w:szCs w:val="16"/>
              </w:rPr>
              <w:t>臺灣災害防救的機制與運作。</w:t>
            </w:r>
            <w:r w:rsidRPr="0060676A">
              <w:rPr>
                <w:rFonts w:ascii="Times New Roman" w:hint="eastAsia"/>
                <w:sz w:val="16"/>
                <w:szCs w:val="16"/>
              </w:rPr>
              <w:t xml:space="preserve"> </w:t>
            </w:r>
          </w:p>
          <w:p w:rsidR="00351A4D" w:rsidRPr="0060676A" w:rsidRDefault="00351A4D" w:rsidP="00351A4D">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J4 </w:t>
            </w:r>
            <w:r w:rsidRPr="0060676A">
              <w:rPr>
                <w:rFonts w:ascii="Times New Roman" w:hint="eastAsia"/>
                <w:sz w:val="16"/>
                <w:szCs w:val="16"/>
              </w:rPr>
              <w:t>臺灣災害預警的機制。</w:t>
            </w:r>
            <w:r w:rsidRPr="0060676A">
              <w:rPr>
                <w:rFonts w:ascii="Times New Roman" w:hint="eastAsia"/>
                <w:sz w:val="16"/>
                <w:szCs w:val="16"/>
              </w:rPr>
              <w:t xml:space="preserve"> </w:t>
            </w:r>
          </w:p>
          <w:p w:rsidR="009B2F66" w:rsidRDefault="00351A4D" w:rsidP="00351A4D">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J5 </w:t>
            </w:r>
            <w:r w:rsidRPr="0060676A">
              <w:rPr>
                <w:rFonts w:ascii="Times New Roman" w:hint="eastAsia"/>
                <w:sz w:val="16"/>
                <w:szCs w:val="16"/>
              </w:rPr>
              <w:t>地區或社區的脆弱度與回復力的意義。</w:t>
            </w:r>
          </w:p>
          <w:p w:rsidR="00351A4D" w:rsidRDefault="00351A4D" w:rsidP="00351A4D">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戶外</w:t>
            </w:r>
            <w:r w:rsidRPr="00CD538B">
              <w:rPr>
                <w:rFonts w:ascii="Times New Roman"/>
                <w:sz w:val="16"/>
                <w:szCs w:val="16"/>
              </w:rPr>
              <w:t>教育】</w:t>
            </w:r>
          </w:p>
          <w:p w:rsidR="00351A4D" w:rsidRDefault="00351A4D" w:rsidP="00351A4D">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J1 </w:t>
            </w:r>
            <w:r w:rsidRPr="00CD538B">
              <w:rPr>
                <w:rFonts w:ascii="Times New Roman" w:hint="eastAsia"/>
                <w:sz w:val="16"/>
                <w:szCs w:val="16"/>
              </w:rPr>
              <w:t>善用教室外、戶外及校</w:t>
            </w:r>
            <w:r w:rsidRPr="00CD538B">
              <w:rPr>
                <w:rFonts w:ascii="Times New Roman" w:hint="eastAsia"/>
                <w:sz w:val="16"/>
                <w:szCs w:val="16"/>
              </w:rPr>
              <w:lastRenderedPageBreak/>
              <w:t>外教學，認識臺灣環境並參訪自然及文化資產，如國家公園、國家風景區及國家森林公園等。</w:t>
            </w:r>
            <w:r w:rsidRPr="00CD538B">
              <w:rPr>
                <w:rFonts w:ascii="Times New Roman" w:hint="eastAsia"/>
                <w:sz w:val="16"/>
                <w:szCs w:val="16"/>
              </w:rPr>
              <w:t xml:space="preserve"> </w:t>
            </w:r>
          </w:p>
          <w:p w:rsidR="00351A4D" w:rsidRDefault="00351A4D" w:rsidP="00683FA7">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J2 </w:t>
            </w:r>
            <w:r w:rsidRPr="00CD538B">
              <w:rPr>
                <w:rFonts w:ascii="Times New Roman" w:hint="eastAsia"/>
                <w:sz w:val="16"/>
                <w:szCs w:val="16"/>
              </w:rPr>
              <w:t>擴充對環境的理解，運用所學的知識到生活當中，具備觀察、描述、測量、紀錄的能力。</w:t>
            </w:r>
          </w:p>
          <w:p w:rsidR="00683FA7" w:rsidRDefault="00683FA7" w:rsidP="00683FA7">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683FA7" w:rsidRPr="00CD538B" w:rsidRDefault="00683FA7" w:rsidP="00683FA7">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J1 </w:t>
            </w:r>
            <w:r w:rsidRPr="00CD538B">
              <w:rPr>
                <w:rFonts w:ascii="Times New Roman" w:hint="eastAsia"/>
                <w:sz w:val="16"/>
                <w:szCs w:val="16"/>
              </w:rPr>
              <w:t>理解國家發展和全球之關連性。</w:t>
            </w:r>
            <w:r w:rsidRPr="00CD538B">
              <w:rPr>
                <w:rFonts w:ascii="Times New Roman" w:hint="eastAsia"/>
                <w:sz w:val="16"/>
                <w:szCs w:val="16"/>
              </w:rPr>
              <w:t xml:space="preserve"> </w:t>
            </w:r>
          </w:p>
          <w:p w:rsidR="00683FA7" w:rsidRPr="009B2F66" w:rsidRDefault="00683FA7" w:rsidP="00683FA7">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tc>
        <w:tc>
          <w:tcPr>
            <w:tcW w:w="1276" w:type="dxa"/>
          </w:tcPr>
          <w:p w:rsidR="00B8780C" w:rsidRPr="00BF23FE" w:rsidRDefault="00B8780C" w:rsidP="00C6588A">
            <w:pPr>
              <w:spacing w:line="0" w:lineRule="atLeast"/>
              <w:rPr>
                <w:sz w:val="16"/>
                <w:szCs w:val="16"/>
              </w:rPr>
            </w:pPr>
            <w:r w:rsidRPr="00BF23FE">
              <w:rPr>
                <w:rFonts w:ascii="Times New Roman" w:hAnsi="新細明體"/>
                <w:sz w:val="16"/>
                <w:szCs w:val="16"/>
              </w:rPr>
              <w:lastRenderedPageBreak/>
              <w:t>教學錄影帶或光碟（例如：臺灣的高山草原、臺灣的溼地、水生植物等影帶）。投影機﹑投影片。幻燈機﹑幻燈片。龜山島海底熱泉</w:t>
            </w:r>
            <w:r w:rsidRPr="00BF23FE">
              <w:rPr>
                <w:rFonts w:ascii="Times New Roman" w:hAnsi="新細明體"/>
                <w:sz w:val="16"/>
                <w:szCs w:val="16"/>
              </w:rPr>
              <w:lastRenderedPageBreak/>
              <w:t>生態系之相關資訊。</w:t>
            </w:r>
          </w:p>
        </w:tc>
        <w:tc>
          <w:tcPr>
            <w:tcW w:w="1276" w:type="dxa"/>
          </w:tcPr>
          <w:p w:rsidR="00B8780C" w:rsidRPr="00BF23FE" w:rsidRDefault="00B8780C" w:rsidP="00C6588A">
            <w:pPr>
              <w:spacing w:line="0" w:lineRule="atLeast"/>
              <w:rPr>
                <w:sz w:val="16"/>
                <w:szCs w:val="16"/>
              </w:rPr>
            </w:pPr>
          </w:p>
        </w:tc>
        <w:tc>
          <w:tcPr>
            <w:tcW w:w="696" w:type="dxa"/>
          </w:tcPr>
          <w:p w:rsidR="00B8780C" w:rsidRPr="00BF23FE" w:rsidRDefault="00B8780C" w:rsidP="000D3644">
            <w:pPr>
              <w:rPr>
                <w:sz w:val="16"/>
                <w:szCs w:val="16"/>
              </w:rPr>
            </w:pPr>
          </w:p>
        </w:tc>
      </w:tr>
      <w:tr w:rsidR="00F75826" w:rsidRPr="00447917" w:rsidTr="00207781">
        <w:trPr>
          <w:trHeight w:val="397"/>
          <w:jc w:val="center"/>
        </w:trPr>
        <w:tc>
          <w:tcPr>
            <w:tcW w:w="1295" w:type="dxa"/>
            <w:vMerge/>
            <w:tcMar>
              <w:left w:w="28" w:type="dxa"/>
              <w:right w:w="28" w:type="dxa"/>
            </w:tcMar>
            <w:vAlign w:val="center"/>
          </w:tcPr>
          <w:p w:rsidR="00F75826" w:rsidRPr="00447917" w:rsidRDefault="00F75826" w:rsidP="00F03FDF">
            <w:pPr>
              <w:snapToGrid w:val="0"/>
              <w:spacing w:line="400" w:lineRule="exact"/>
              <w:rPr>
                <w:rFonts w:ascii="標楷體" w:eastAsia="標楷體" w:hAnsi="標楷體"/>
                <w:szCs w:val="24"/>
                <w:lang w:eastAsia="zh-HK"/>
              </w:rPr>
            </w:pPr>
          </w:p>
        </w:tc>
        <w:tc>
          <w:tcPr>
            <w:tcW w:w="567" w:type="dxa"/>
            <w:vAlign w:val="center"/>
          </w:tcPr>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6</w:t>
            </w:r>
            <w:r w:rsidRPr="00D9659A">
              <w:rPr>
                <w:rFonts w:ascii="標楷體" w:eastAsia="標楷體" w:hAnsi="標楷體" w:hint="eastAsia"/>
                <w:sz w:val="20"/>
                <w:szCs w:val="20"/>
                <w:lang w:eastAsia="zh-HK"/>
              </w:rPr>
              <w:t>週</w:t>
            </w:r>
          </w:p>
        </w:tc>
        <w:tc>
          <w:tcPr>
            <w:tcW w:w="1134" w:type="dxa"/>
          </w:tcPr>
          <w:p w:rsidR="00F75826" w:rsidRPr="00BF23FE" w:rsidRDefault="00F75826" w:rsidP="00D60B26">
            <w:pPr>
              <w:spacing w:line="0" w:lineRule="atLeast"/>
              <w:rPr>
                <w:rFonts w:ascii="Times New Roman"/>
                <w:sz w:val="16"/>
                <w:szCs w:val="16"/>
              </w:rPr>
            </w:pPr>
            <w:r w:rsidRPr="00BF23FE">
              <w:rPr>
                <w:rFonts w:ascii="Times New Roman" w:hint="eastAsia"/>
                <w:sz w:val="16"/>
                <w:szCs w:val="16"/>
              </w:rPr>
              <w:t>第四章：生物與環境的交互作用</w:t>
            </w:r>
          </w:p>
          <w:p w:rsidR="00F75826" w:rsidRPr="00BF23FE" w:rsidRDefault="00F75826" w:rsidP="00D60B26">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4-2</w:t>
            </w:r>
            <w:r w:rsidRPr="00BF23FE">
              <w:rPr>
                <w:rFonts w:ascii="Times New Roman" w:hint="eastAsia"/>
                <w:sz w:val="16"/>
                <w:szCs w:val="16"/>
              </w:rPr>
              <w:t>生物間的交互作用</w:t>
            </w:r>
            <w:r w:rsidRPr="00BF23FE">
              <w:rPr>
                <w:rFonts w:ascii="Times New Roman" w:hint="eastAsia"/>
                <w:sz w:val="16"/>
                <w:szCs w:val="16"/>
              </w:rPr>
              <w:t>(3)</w:t>
            </w:r>
          </w:p>
        </w:tc>
        <w:tc>
          <w:tcPr>
            <w:tcW w:w="3402"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pa-Ⅳ-1 </w:t>
            </w:r>
            <w:r w:rsidRPr="00F75826">
              <w:rPr>
                <w:rFonts w:ascii="Times New Roman"/>
                <w:sz w:val="16"/>
                <w:szCs w:val="16"/>
              </w:rPr>
              <w:t>能分析歸納、製作圖表、使用資訊及數學等方法，整理資訊或數據。</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pa-Ⅳ-2</w:t>
            </w:r>
            <w:r w:rsidRPr="00F75826">
              <w:rPr>
                <w:rFonts w:asci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pc-Ⅳ-1</w:t>
            </w:r>
            <w:r w:rsidRPr="00F75826">
              <w:rPr>
                <w:rFonts w:ascii="Times New Roman"/>
                <w:sz w:val="16"/>
                <w:szCs w:val="16"/>
              </w:rPr>
              <w:t>能理解同學的探究過程和結果（或經簡化過的科學報告），提出合理而且具有根據的疑問或意見。並能對問題、探究方法、證據及發現，彼此間的符應情形，進行檢核並提出可能的改善方案。</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ai -Ⅳ-2 </w:t>
            </w:r>
            <w:r w:rsidRPr="00F75826">
              <w:rPr>
                <w:rFonts w:ascii="Times New Roman"/>
                <w:sz w:val="16"/>
                <w:szCs w:val="16"/>
              </w:rPr>
              <w:t>透過與同儕的討論，分享科學發現的樂趣。</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ai -Ⅳ-3</w:t>
            </w:r>
            <w:r w:rsidRPr="00F75826">
              <w:rPr>
                <w:rFonts w:ascii="Times New Roman"/>
                <w:sz w:val="16"/>
                <w:szCs w:val="16"/>
              </w:rPr>
              <w:t>透過所學到的科學知識和科學探索的各種方法，解釋自然現象發生的原因，建立科學學習的自信心。</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ah-Ⅳ-1</w:t>
            </w:r>
            <w:r w:rsidRPr="00F75826">
              <w:rPr>
                <w:rFonts w:ascii="Times New Roman"/>
                <w:sz w:val="16"/>
                <w:szCs w:val="16"/>
              </w:rPr>
              <w:t>對於有關科學發現的報導甚至權威的解釋（如報章雜誌的報導或書本上的解釋）</w:t>
            </w:r>
            <w:r w:rsidRPr="00F75826">
              <w:rPr>
                <w:rFonts w:ascii="Times New Roman" w:hAnsi="Times New Roman"/>
                <w:sz w:val="16"/>
                <w:szCs w:val="16"/>
              </w:rPr>
              <w:t xml:space="preserve">  </w:t>
            </w:r>
            <w:r w:rsidRPr="00F75826">
              <w:rPr>
                <w:rFonts w:ascii="Times New Roman"/>
                <w:sz w:val="16"/>
                <w:szCs w:val="16"/>
              </w:rPr>
              <w:t>能抱持懷疑的態度，評估其推論的證據是否充</w:t>
            </w:r>
            <w:r w:rsidRPr="00F75826">
              <w:rPr>
                <w:rFonts w:ascii="Times New Roman"/>
                <w:sz w:val="16"/>
                <w:szCs w:val="16"/>
              </w:rPr>
              <w:lastRenderedPageBreak/>
              <w:t>分且可信賴。</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an-Ⅳ-1</w:t>
            </w:r>
            <w:r w:rsidRPr="00F75826">
              <w:rPr>
                <w:rFonts w:ascii="Times New Roman"/>
                <w:sz w:val="16"/>
                <w:szCs w:val="16"/>
              </w:rPr>
              <w:t>察覺到科學的觀察、測量和方法是否具有正當性是受到社會共同建構的標準所規範。</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ti-IV-1</w:t>
            </w:r>
            <w:r w:rsidRPr="00F75826">
              <w:rPr>
                <w:rFonts w:ascii="Times New Roman"/>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tc>
        <w:tc>
          <w:tcPr>
            <w:tcW w:w="3119"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lastRenderedPageBreak/>
              <w:t xml:space="preserve">Md-Ⅳ-1 </w:t>
            </w:r>
            <w:r w:rsidRPr="00F75826">
              <w:rPr>
                <w:rFonts w:ascii="Times New Roman"/>
                <w:sz w:val="16"/>
                <w:szCs w:val="16"/>
              </w:rPr>
              <w:t>生物保育知識與技能在防治天然災害的應用。</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Na-Ⅳ-1 </w:t>
            </w:r>
            <w:r w:rsidRPr="00F75826">
              <w:rPr>
                <w:rFonts w:ascii="Times New Roman"/>
                <w:sz w:val="16"/>
                <w:szCs w:val="16"/>
              </w:rPr>
              <w:t>利用生物資源會影響生物間相互依存的關係。</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Ma-IV-5 </w:t>
            </w:r>
            <w:r w:rsidRPr="00F75826">
              <w:rPr>
                <w:rFonts w:ascii="Times New Roman"/>
                <w:sz w:val="16"/>
                <w:szCs w:val="16"/>
              </w:rPr>
              <w:t>各種本土科學知能（含原住民族科學與世界觀）對社會、經濟環境及生態保護之啟示。</w:t>
            </w:r>
          </w:p>
          <w:p w:rsidR="00F75826" w:rsidRPr="00F75826" w:rsidRDefault="00F75826" w:rsidP="007B514D">
            <w:pPr>
              <w:spacing w:line="240" w:lineRule="atLeast"/>
              <w:rPr>
                <w:rFonts w:ascii="Times New Roman" w:hAnsi="Times New Roman"/>
                <w:sz w:val="16"/>
                <w:szCs w:val="16"/>
              </w:rPr>
            </w:pPr>
          </w:p>
        </w:tc>
        <w:tc>
          <w:tcPr>
            <w:tcW w:w="425" w:type="dxa"/>
          </w:tcPr>
          <w:p w:rsidR="00F75826" w:rsidRPr="00BF23FE" w:rsidRDefault="00F75826">
            <w:pPr>
              <w:rPr>
                <w:sz w:val="16"/>
                <w:szCs w:val="16"/>
              </w:rPr>
            </w:pPr>
            <w:r w:rsidRPr="00BF23FE">
              <w:rPr>
                <w:rFonts w:hint="eastAsia"/>
                <w:sz w:val="16"/>
                <w:szCs w:val="16"/>
              </w:rPr>
              <w:t>3</w:t>
            </w:r>
          </w:p>
        </w:tc>
        <w:tc>
          <w:tcPr>
            <w:tcW w:w="709" w:type="dxa"/>
          </w:tcPr>
          <w:p w:rsidR="00F75826" w:rsidRPr="00BF23FE" w:rsidRDefault="00F75826" w:rsidP="00C6588A">
            <w:pPr>
              <w:spacing w:line="0" w:lineRule="atLeast"/>
              <w:rPr>
                <w:rFonts w:ascii="Times New Roman" w:hAnsi="新細明體"/>
                <w:sz w:val="16"/>
                <w:szCs w:val="16"/>
              </w:rPr>
            </w:pPr>
            <w:r w:rsidRPr="00BF23FE">
              <w:rPr>
                <w:rFonts w:ascii="Times New Roman" w:hAnsi="新細明體"/>
                <w:sz w:val="16"/>
                <w:szCs w:val="16"/>
              </w:rPr>
              <w:t>討論</w:t>
            </w:r>
          </w:p>
          <w:p w:rsidR="00F75826" w:rsidRPr="00BF23FE" w:rsidRDefault="00F75826" w:rsidP="00C6588A">
            <w:pPr>
              <w:spacing w:line="0" w:lineRule="atLeast"/>
              <w:rPr>
                <w:rFonts w:ascii="Times New Roman" w:hAnsi="新細明體"/>
                <w:sz w:val="16"/>
                <w:szCs w:val="16"/>
              </w:rPr>
            </w:pPr>
            <w:r w:rsidRPr="00BF23FE">
              <w:rPr>
                <w:rFonts w:ascii="Times New Roman" w:hAnsi="新細明體"/>
                <w:sz w:val="16"/>
                <w:szCs w:val="16"/>
              </w:rPr>
              <w:t>口語評量</w:t>
            </w:r>
          </w:p>
          <w:p w:rsidR="00F75826" w:rsidRPr="00BF23FE" w:rsidRDefault="00F75826" w:rsidP="00C6588A">
            <w:pPr>
              <w:spacing w:line="0" w:lineRule="atLeast"/>
              <w:rPr>
                <w:rFonts w:ascii="Times New Roman" w:hAnsi="新細明體"/>
                <w:sz w:val="16"/>
                <w:szCs w:val="16"/>
              </w:rPr>
            </w:pPr>
            <w:r w:rsidRPr="00BF23FE">
              <w:rPr>
                <w:rFonts w:ascii="Times New Roman" w:hAnsi="新細明體"/>
                <w:sz w:val="16"/>
                <w:szCs w:val="16"/>
              </w:rPr>
              <w:t>活動進行</w:t>
            </w:r>
          </w:p>
        </w:tc>
        <w:tc>
          <w:tcPr>
            <w:tcW w:w="1275" w:type="dxa"/>
          </w:tcPr>
          <w:p w:rsidR="00683FA7" w:rsidRDefault="00683FA7" w:rsidP="00683FA7">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683FA7" w:rsidRDefault="00683FA7" w:rsidP="00683FA7">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J4 </w:t>
            </w:r>
            <w:r w:rsidRPr="00077074">
              <w:rPr>
                <w:rFonts w:ascii="Times New Roman" w:hint="eastAsia"/>
                <w:sz w:val="16"/>
                <w:szCs w:val="16"/>
              </w:rPr>
              <w:t>認識身體自主權相關議題，維護自己與尊重他人的身體自主權。</w:t>
            </w:r>
          </w:p>
          <w:p w:rsidR="00683FA7" w:rsidRDefault="00683FA7" w:rsidP="00683FA7">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J5 </w:t>
            </w:r>
            <w:r w:rsidRPr="00077074">
              <w:rPr>
                <w:rFonts w:ascii="Times New Roman" w:hint="eastAsia"/>
                <w:sz w:val="16"/>
                <w:szCs w:val="16"/>
              </w:rPr>
              <w:t>辨識性騷擾、性侵害與性霸凌的樣態，運用資源解決問題。</w:t>
            </w:r>
          </w:p>
          <w:p w:rsidR="00683FA7" w:rsidRDefault="00683FA7" w:rsidP="00683FA7">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J6 </w:t>
            </w:r>
            <w:r w:rsidRPr="00077074">
              <w:rPr>
                <w:rFonts w:ascii="Times New Roman" w:hint="eastAsia"/>
                <w:sz w:val="16"/>
                <w:szCs w:val="16"/>
              </w:rPr>
              <w:t>探究各種符號中的性</w:t>
            </w:r>
            <w:r w:rsidRPr="00077074">
              <w:rPr>
                <w:rFonts w:ascii="Times New Roman" w:hint="eastAsia"/>
                <w:sz w:val="16"/>
                <w:szCs w:val="16"/>
              </w:rPr>
              <w:t xml:space="preserve"> </w:t>
            </w:r>
            <w:r w:rsidRPr="00077074">
              <w:rPr>
                <w:rFonts w:ascii="Times New Roman" w:hint="eastAsia"/>
                <w:sz w:val="16"/>
                <w:szCs w:val="16"/>
              </w:rPr>
              <w:t>別意涵及人際溝通中的性別問題。</w:t>
            </w:r>
          </w:p>
          <w:p w:rsidR="00F75826" w:rsidRDefault="00683FA7" w:rsidP="00683FA7">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J10 </w:t>
            </w:r>
            <w:r w:rsidRPr="00077074">
              <w:rPr>
                <w:rFonts w:ascii="Times New Roman" w:hint="eastAsia"/>
                <w:sz w:val="16"/>
                <w:szCs w:val="16"/>
              </w:rPr>
              <w:t>探究社會中資源運用與分配的性別不平等，並提出解決策略。</w:t>
            </w:r>
          </w:p>
          <w:p w:rsidR="00683FA7" w:rsidRDefault="00683FA7" w:rsidP="00683FA7">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683FA7" w:rsidRDefault="00683FA7" w:rsidP="00683FA7">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w:t>
            </w:r>
            <w:r w:rsidRPr="00102E5F">
              <w:rPr>
                <w:rFonts w:ascii="Times New Roman" w:hint="eastAsia"/>
                <w:sz w:val="16"/>
                <w:szCs w:val="16"/>
              </w:rPr>
              <w:lastRenderedPageBreak/>
              <w:t>本人權的意涵，並了解憲法對人權保障的意義。</w:t>
            </w:r>
          </w:p>
          <w:p w:rsidR="00683FA7" w:rsidRDefault="00683FA7" w:rsidP="00683FA7">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關懷國內人權議題，提出一個符合正義的社會藍圖，並進行社會改進與行動。</w:t>
            </w:r>
          </w:p>
          <w:p w:rsidR="00683FA7" w:rsidRDefault="00683FA7" w:rsidP="00683FA7">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探索各種利益可能發生的衝突，並了解如何運用民主審議方式及正當的程序，以形成公共規則，落實平等自由之保障。</w:t>
            </w:r>
          </w:p>
          <w:p w:rsidR="00683FA7" w:rsidRPr="00102E5F" w:rsidRDefault="00683FA7" w:rsidP="00683FA7">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7F034F" w:rsidRDefault="007F034F" w:rsidP="007F034F">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J4 </w:t>
            </w:r>
            <w:r w:rsidRPr="00102E5F">
              <w:rPr>
                <w:rFonts w:ascii="Times New Roman" w:hint="eastAsia"/>
                <w:sz w:val="16"/>
                <w:szCs w:val="16"/>
              </w:rPr>
              <w:t>了解永續發展的意義（環境、社會、與經濟的均衡發展）與原則。</w:t>
            </w:r>
            <w:r w:rsidRPr="00102E5F">
              <w:rPr>
                <w:rFonts w:ascii="Times New Roman" w:hint="eastAsia"/>
                <w:sz w:val="16"/>
                <w:szCs w:val="16"/>
              </w:rPr>
              <w:t xml:space="preserve"> </w:t>
            </w:r>
          </w:p>
          <w:p w:rsidR="00683FA7" w:rsidRDefault="007F034F" w:rsidP="007F034F">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J14 </w:t>
            </w:r>
            <w:r w:rsidRPr="00102E5F">
              <w:rPr>
                <w:rFonts w:ascii="Times New Roman" w:hint="eastAsia"/>
                <w:sz w:val="16"/>
                <w:szCs w:val="16"/>
              </w:rPr>
              <w:t>了解能量流動及物質循環與生態系統運作的關係。</w:t>
            </w:r>
            <w:r w:rsidRPr="00102E5F">
              <w:rPr>
                <w:rFonts w:ascii="Times New Roman" w:hint="eastAsia"/>
                <w:sz w:val="16"/>
                <w:szCs w:val="16"/>
              </w:rPr>
              <w:t xml:space="preserve"> </w:t>
            </w:r>
          </w:p>
          <w:p w:rsidR="007F034F" w:rsidRDefault="007F034F" w:rsidP="007F034F">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J16 </w:t>
            </w:r>
            <w:r w:rsidRPr="00102E5F">
              <w:rPr>
                <w:rFonts w:ascii="Times New Roman" w:hint="eastAsia"/>
                <w:sz w:val="16"/>
                <w:szCs w:val="16"/>
              </w:rPr>
              <w:t>認識海</w:t>
            </w:r>
            <w:r w:rsidRPr="00102E5F">
              <w:rPr>
                <w:rFonts w:ascii="Times New Roman" w:hint="eastAsia"/>
                <w:sz w:val="16"/>
                <w:szCs w:val="16"/>
              </w:rPr>
              <w:lastRenderedPageBreak/>
              <w:t>洋生物資源之種類、用途、復育與保育方法。</w:t>
            </w:r>
            <w:r w:rsidRPr="00102E5F">
              <w:rPr>
                <w:rFonts w:ascii="Times New Roman" w:hint="eastAsia"/>
                <w:sz w:val="16"/>
                <w:szCs w:val="16"/>
              </w:rPr>
              <w:t xml:space="preserve"> </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J18 </w:t>
            </w:r>
            <w:r w:rsidRPr="00102E5F">
              <w:rPr>
                <w:rFonts w:ascii="Times New Roman" w:hint="eastAsia"/>
                <w:sz w:val="16"/>
                <w:szCs w:val="16"/>
              </w:rPr>
              <w:t>探討人類活動對海洋生態的影響。</w:t>
            </w:r>
            <w:r w:rsidRPr="00102E5F">
              <w:rPr>
                <w:rFonts w:ascii="Times New Roman" w:hint="eastAsia"/>
                <w:sz w:val="16"/>
                <w:szCs w:val="16"/>
              </w:rPr>
              <w:t xml:space="preserve"> </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J19 </w:t>
            </w:r>
            <w:r w:rsidRPr="00102E5F">
              <w:rPr>
                <w:rFonts w:ascii="Times New Roman" w:hint="eastAsia"/>
                <w:sz w:val="16"/>
                <w:szCs w:val="16"/>
              </w:rPr>
              <w:t>了解海洋資源之有限性，保護海洋環境。</w:t>
            </w:r>
            <w:r w:rsidRPr="00102E5F">
              <w:rPr>
                <w:rFonts w:ascii="Times New Roman" w:hint="eastAsia"/>
                <w:sz w:val="16"/>
                <w:szCs w:val="16"/>
              </w:rPr>
              <w:t xml:space="preserve"> </w:t>
            </w:r>
          </w:p>
          <w:p w:rsidR="007F034F" w:rsidRDefault="007F034F" w:rsidP="007F034F">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J20 </w:t>
            </w:r>
            <w:r w:rsidRPr="00102E5F">
              <w:rPr>
                <w:rFonts w:ascii="Times New Roman" w:hint="eastAsia"/>
                <w:sz w:val="16"/>
                <w:szCs w:val="16"/>
              </w:rPr>
              <w:t>了解我國的海洋環境問題，並積極參與海洋保護行動。</w:t>
            </w:r>
          </w:p>
          <w:p w:rsidR="007F034F" w:rsidRDefault="007F034F" w:rsidP="007F034F">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防災</w:t>
            </w:r>
            <w:r w:rsidRPr="0060676A">
              <w:rPr>
                <w:rFonts w:ascii="Times New Roman"/>
                <w:sz w:val="16"/>
                <w:szCs w:val="16"/>
              </w:rPr>
              <w:t>教育】</w:t>
            </w:r>
          </w:p>
          <w:p w:rsidR="007F034F" w:rsidRDefault="007F034F" w:rsidP="007F034F">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J2 </w:t>
            </w:r>
            <w:r w:rsidRPr="0060676A">
              <w:rPr>
                <w:rFonts w:ascii="Times New Roman" w:hint="eastAsia"/>
                <w:sz w:val="16"/>
                <w:szCs w:val="16"/>
              </w:rPr>
              <w:t>災害對臺灣社會及生態環境的衝擊。</w:t>
            </w:r>
          </w:p>
          <w:p w:rsidR="007F034F" w:rsidRPr="0060676A" w:rsidRDefault="007F034F" w:rsidP="007F034F">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J3 </w:t>
            </w:r>
            <w:r w:rsidRPr="0060676A">
              <w:rPr>
                <w:rFonts w:ascii="Times New Roman" w:hint="eastAsia"/>
                <w:sz w:val="16"/>
                <w:szCs w:val="16"/>
              </w:rPr>
              <w:t>臺灣災害防救的機制與運作。</w:t>
            </w:r>
            <w:r w:rsidRPr="0060676A">
              <w:rPr>
                <w:rFonts w:ascii="Times New Roman" w:hint="eastAsia"/>
                <w:sz w:val="16"/>
                <w:szCs w:val="16"/>
              </w:rPr>
              <w:t xml:space="preserve"> </w:t>
            </w:r>
          </w:p>
          <w:p w:rsidR="007F034F" w:rsidRPr="0060676A" w:rsidRDefault="007F034F" w:rsidP="007F034F">
            <w:pPr>
              <w:spacing w:line="0" w:lineRule="atLeast"/>
              <w:rPr>
                <w:rFonts w:ascii="Times New Roman"/>
                <w:sz w:val="16"/>
                <w:szCs w:val="16"/>
              </w:rPr>
            </w:pPr>
            <w:r w:rsidRPr="0060676A">
              <w:rPr>
                <w:rFonts w:ascii="Times New Roman" w:hint="eastAsia"/>
                <w:sz w:val="16"/>
                <w:szCs w:val="16"/>
              </w:rPr>
              <w:t>防</w:t>
            </w:r>
            <w:r w:rsidRPr="0060676A">
              <w:rPr>
                <w:rFonts w:ascii="Times New Roman" w:hint="eastAsia"/>
                <w:sz w:val="16"/>
                <w:szCs w:val="16"/>
              </w:rPr>
              <w:t xml:space="preserve"> J4 </w:t>
            </w:r>
            <w:r w:rsidRPr="0060676A">
              <w:rPr>
                <w:rFonts w:ascii="Times New Roman" w:hint="eastAsia"/>
                <w:sz w:val="16"/>
                <w:szCs w:val="16"/>
              </w:rPr>
              <w:t>臺灣災害預警的機制。</w:t>
            </w:r>
            <w:r w:rsidRPr="0060676A">
              <w:rPr>
                <w:rFonts w:ascii="Times New Roman" w:hint="eastAsia"/>
                <w:sz w:val="16"/>
                <w:szCs w:val="16"/>
              </w:rPr>
              <w:t xml:space="preserve"> </w:t>
            </w:r>
          </w:p>
          <w:p w:rsidR="007F034F" w:rsidRDefault="007F034F" w:rsidP="007F034F">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戶外</w:t>
            </w:r>
            <w:r w:rsidRPr="00CD538B">
              <w:rPr>
                <w:rFonts w:ascii="Times New Roman"/>
                <w:sz w:val="16"/>
                <w:szCs w:val="16"/>
              </w:rPr>
              <w:t>教育】</w:t>
            </w:r>
          </w:p>
          <w:p w:rsidR="007F034F" w:rsidRDefault="007F034F" w:rsidP="007F034F">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J1 </w:t>
            </w:r>
            <w:r w:rsidRPr="00CD538B">
              <w:rPr>
                <w:rFonts w:ascii="Times New Roman" w:hint="eastAsia"/>
                <w:sz w:val="16"/>
                <w:szCs w:val="16"/>
              </w:rPr>
              <w:t>善用教室外、戶外及校外教學，認識臺灣環境並參訪自然及文化資產，如國家公園、國家風景區及國家森林公園等。</w:t>
            </w:r>
            <w:r w:rsidRPr="00CD538B">
              <w:rPr>
                <w:rFonts w:ascii="Times New Roman" w:hint="eastAsia"/>
                <w:sz w:val="16"/>
                <w:szCs w:val="16"/>
              </w:rPr>
              <w:t xml:space="preserve"> </w:t>
            </w:r>
          </w:p>
          <w:p w:rsidR="007F034F" w:rsidRDefault="007F034F" w:rsidP="007F034F">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J2 </w:t>
            </w:r>
            <w:r w:rsidRPr="00CD538B">
              <w:rPr>
                <w:rFonts w:ascii="Times New Roman" w:hint="eastAsia"/>
                <w:sz w:val="16"/>
                <w:szCs w:val="16"/>
              </w:rPr>
              <w:t>擴充對環境的理解，運用所學的知識到生活當中，具備觀察、描述、測量、紀錄的能力。</w:t>
            </w:r>
          </w:p>
          <w:p w:rsidR="007F034F" w:rsidRPr="00CD538B" w:rsidRDefault="007F034F" w:rsidP="007F034F">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J4 </w:t>
            </w:r>
            <w:r w:rsidRPr="00CD538B">
              <w:rPr>
                <w:rFonts w:ascii="Times New Roman" w:hint="eastAsia"/>
                <w:sz w:val="16"/>
                <w:szCs w:val="16"/>
              </w:rPr>
              <w:t>理解永續發展的意義與責任，並在參與活動的過程中落實原則。</w:t>
            </w:r>
            <w:r w:rsidRPr="00CD538B">
              <w:rPr>
                <w:rFonts w:ascii="Times New Roman" w:hint="eastAsia"/>
                <w:sz w:val="16"/>
                <w:szCs w:val="16"/>
              </w:rPr>
              <w:t xml:space="preserve"> </w:t>
            </w:r>
          </w:p>
          <w:p w:rsidR="007F034F" w:rsidRPr="007F034F" w:rsidRDefault="007F034F" w:rsidP="007F034F">
            <w:pPr>
              <w:spacing w:line="0" w:lineRule="atLeast"/>
              <w:rPr>
                <w:sz w:val="16"/>
                <w:szCs w:val="16"/>
              </w:rPr>
            </w:pPr>
            <w:r w:rsidRPr="00CD538B">
              <w:rPr>
                <w:rFonts w:ascii="Times New Roman" w:hint="eastAsia"/>
                <w:sz w:val="16"/>
                <w:szCs w:val="16"/>
              </w:rPr>
              <w:t>戶</w:t>
            </w:r>
            <w:r w:rsidRPr="00CD538B">
              <w:rPr>
                <w:rFonts w:ascii="Times New Roman" w:hint="eastAsia"/>
                <w:sz w:val="16"/>
                <w:szCs w:val="16"/>
              </w:rPr>
              <w:t xml:space="preserve"> J6 </w:t>
            </w:r>
            <w:r w:rsidRPr="00CD538B">
              <w:rPr>
                <w:rFonts w:ascii="Times New Roman" w:hint="eastAsia"/>
                <w:sz w:val="16"/>
                <w:szCs w:val="16"/>
              </w:rPr>
              <w:t>參與學</w:t>
            </w:r>
            <w:r w:rsidRPr="00CD538B">
              <w:rPr>
                <w:rFonts w:ascii="Times New Roman" w:hint="eastAsia"/>
                <w:sz w:val="16"/>
                <w:szCs w:val="16"/>
              </w:rPr>
              <w:lastRenderedPageBreak/>
              <w:t>校附近環境或機構的服務學習，以改善環境促進社會公益。</w:t>
            </w:r>
            <w:r w:rsidRPr="00CD538B">
              <w:rPr>
                <w:rFonts w:ascii="Times New Roman" w:hint="eastAsia"/>
                <w:sz w:val="16"/>
                <w:szCs w:val="16"/>
              </w:rPr>
              <w:t xml:space="preserve">  </w:t>
            </w:r>
          </w:p>
        </w:tc>
        <w:tc>
          <w:tcPr>
            <w:tcW w:w="1276" w:type="dxa"/>
          </w:tcPr>
          <w:p w:rsidR="00F75826" w:rsidRPr="00BF23FE" w:rsidRDefault="00F75826" w:rsidP="00C6588A">
            <w:pPr>
              <w:spacing w:line="0" w:lineRule="atLeast"/>
              <w:rPr>
                <w:rFonts w:ascii="Times New Roman" w:hAnsi="新細明體"/>
                <w:sz w:val="16"/>
                <w:szCs w:val="16"/>
              </w:rPr>
            </w:pPr>
            <w:r w:rsidRPr="00BF23FE">
              <w:rPr>
                <w:rFonts w:ascii="Times New Roman" w:hAnsi="新細明體"/>
                <w:sz w:val="16"/>
                <w:szCs w:val="16"/>
              </w:rPr>
              <w:lastRenderedPageBreak/>
              <w:t>教學錄影帶或光碟。投影機﹑投影片。幻燈機﹑幻燈片。</w:t>
            </w:r>
          </w:p>
          <w:p w:rsidR="00F75826" w:rsidRPr="00BF23FE" w:rsidRDefault="00F75826" w:rsidP="00C6588A">
            <w:pPr>
              <w:spacing w:line="0" w:lineRule="atLeast"/>
              <w:rPr>
                <w:rFonts w:ascii="Times New Roman" w:hAnsi="新細明體"/>
                <w:sz w:val="16"/>
                <w:szCs w:val="16"/>
              </w:rPr>
            </w:pPr>
          </w:p>
        </w:tc>
        <w:tc>
          <w:tcPr>
            <w:tcW w:w="1276" w:type="dxa"/>
          </w:tcPr>
          <w:p w:rsidR="00F75826" w:rsidRPr="00BF23FE" w:rsidRDefault="00F75826" w:rsidP="00C6588A">
            <w:pPr>
              <w:spacing w:line="0" w:lineRule="atLeast"/>
              <w:rPr>
                <w:rFonts w:ascii="Times New Roman" w:hAnsi="新細明體"/>
                <w:sz w:val="16"/>
                <w:szCs w:val="16"/>
              </w:rPr>
            </w:pPr>
          </w:p>
        </w:tc>
        <w:tc>
          <w:tcPr>
            <w:tcW w:w="696" w:type="dxa"/>
          </w:tcPr>
          <w:p w:rsidR="00F75826" w:rsidRPr="00BF23FE" w:rsidRDefault="00F75826" w:rsidP="000D3644">
            <w:pPr>
              <w:rPr>
                <w:sz w:val="16"/>
                <w:szCs w:val="16"/>
              </w:rPr>
            </w:pPr>
          </w:p>
        </w:tc>
      </w:tr>
      <w:tr w:rsidR="00F75826" w:rsidRPr="00447917" w:rsidTr="00207781">
        <w:trPr>
          <w:trHeight w:val="397"/>
          <w:jc w:val="center"/>
        </w:trPr>
        <w:tc>
          <w:tcPr>
            <w:tcW w:w="1295" w:type="dxa"/>
            <w:vMerge/>
            <w:tcMar>
              <w:left w:w="28" w:type="dxa"/>
              <w:right w:w="28" w:type="dxa"/>
            </w:tcMar>
            <w:vAlign w:val="center"/>
          </w:tcPr>
          <w:p w:rsidR="00F75826" w:rsidRPr="00447917" w:rsidRDefault="00F75826" w:rsidP="00F03FDF">
            <w:pPr>
              <w:snapToGrid w:val="0"/>
              <w:spacing w:line="400" w:lineRule="exact"/>
              <w:rPr>
                <w:rFonts w:ascii="標楷體" w:eastAsia="標楷體" w:hAnsi="標楷體"/>
                <w:szCs w:val="24"/>
                <w:lang w:eastAsia="zh-HK"/>
              </w:rPr>
            </w:pPr>
          </w:p>
        </w:tc>
        <w:tc>
          <w:tcPr>
            <w:tcW w:w="567" w:type="dxa"/>
            <w:vAlign w:val="center"/>
          </w:tcPr>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7</w:t>
            </w:r>
            <w:r w:rsidRPr="00D9659A">
              <w:rPr>
                <w:rFonts w:ascii="標楷體" w:eastAsia="標楷體" w:hAnsi="標楷體" w:hint="eastAsia"/>
                <w:sz w:val="20"/>
                <w:szCs w:val="20"/>
                <w:lang w:eastAsia="zh-HK"/>
              </w:rPr>
              <w:t>週</w:t>
            </w:r>
          </w:p>
        </w:tc>
        <w:tc>
          <w:tcPr>
            <w:tcW w:w="1134" w:type="dxa"/>
          </w:tcPr>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第四章：生物與環境的交互作用</w:t>
            </w:r>
          </w:p>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4-3</w:t>
            </w:r>
            <w:r w:rsidRPr="00BF23FE">
              <w:rPr>
                <w:rFonts w:ascii="Times New Roman" w:hint="eastAsia"/>
                <w:sz w:val="16"/>
                <w:szCs w:val="16"/>
              </w:rPr>
              <w:t>生態系的組成</w:t>
            </w:r>
            <w:r w:rsidRPr="00BF23FE">
              <w:rPr>
                <w:rFonts w:ascii="Times New Roman" w:hint="eastAsia"/>
                <w:sz w:val="16"/>
                <w:szCs w:val="16"/>
              </w:rPr>
              <w:t>(2)</w:t>
            </w:r>
          </w:p>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跨科—能量的流動和物質的循環</w:t>
            </w:r>
            <w:r w:rsidRPr="00BF23FE">
              <w:rPr>
                <w:rFonts w:ascii="Times New Roman" w:hint="eastAsia"/>
                <w:sz w:val="16"/>
                <w:szCs w:val="16"/>
              </w:rPr>
              <w:t>(1)</w:t>
            </w:r>
          </w:p>
        </w:tc>
        <w:tc>
          <w:tcPr>
            <w:tcW w:w="3402"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pa-Ⅳ-1</w:t>
            </w:r>
            <w:r w:rsidRPr="00F75826">
              <w:rPr>
                <w:rFonts w:ascii="Times New Roman"/>
                <w:sz w:val="16"/>
                <w:szCs w:val="16"/>
              </w:rPr>
              <w:t>能分析歸納、製作圖表、使用資訊及數學等方法，整理資訊或數據。</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pa-Ⅳ-2</w:t>
            </w:r>
            <w:r w:rsidRPr="00F75826">
              <w:rPr>
                <w:rFonts w:asci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pc-Ⅳ-2</w:t>
            </w:r>
            <w:r w:rsidRPr="00F75826">
              <w:rPr>
                <w:rFonts w:ascii="Times New Roman"/>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tr -Ⅳ-1</w:t>
            </w:r>
            <w:r w:rsidRPr="00F75826">
              <w:rPr>
                <w:rFonts w:ascii="Times New Roman"/>
                <w:sz w:val="16"/>
                <w:szCs w:val="16"/>
              </w:rPr>
              <w:t>能將所習得的知識正確的連結到所觀察到的自然現象及實驗數據，並推論出其中的關聯，進而運用習得的知識來解釋自己論點的正確性。</w:t>
            </w:r>
          </w:p>
        </w:tc>
        <w:tc>
          <w:tcPr>
            <w:tcW w:w="3119"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Bd-Ⅳ-1 </w:t>
            </w:r>
            <w:r w:rsidRPr="00F75826">
              <w:rPr>
                <w:rFonts w:ascii="Times New Roman"/>
                <w:sz w:val="16"/>
                <w:szCs w:val="16"/>
              </w:rPr>
              <w:t>生態系中的能量來源是太陽，能量會經由食物鏈在不同生物間流轉。</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Bd-Ⅳ-2 </w:t>
            </w:r>
            <w:r w:rsidRPr="00F75826">
              <w:rPr>
                <w:rFonts w:ascii="Times New Roman"/>
                <w:sz w:val="16"/>
                <w:szCs w:val="16"/>
              </w:rPr>
              <w:t>在生態系中，碳元素會出現在不同的物質中（例如：二氧化碳、葡萄糖），在生物與無生物間循環使用。</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Bd-Ⅳ-3 </w:t>
            </w:r>
            <w:r w:rsidRPr="00F75826">
              <w:rPr>
                <w:rFonts w:ascii="Times New Roman"/>
                <w:sz w:val="16"/>
                <w:szCs w:val="16"/>
              </w:rPr>
              <w:t>生態系中，生產者、消費者和分解者共同促成能量的流轉和物質的循環。</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Gc-Ⅳ-2 </w:t>
            </w:r>
            <w:r w:rsidRPr="00F75826">
              <w:rPr>
                <w:rFonts w:ascii="Times New Roman"/>
                <w:sz w:val="16"/>
                <w:szCs w:val="16"/>
              </w:rPr>
              <w:t>地球上有形形色色的生物，在生態系中擔任不同的角色，發揮不同的功能，有助於維持生態系的穩定。</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Lb-Ⅳ-3 </w:t>
            </w:r>
            <w:r w:rsidRPr="00F75826">
              <w:rPr>
                <w:rFonts w:ascii="Times New Roman"/>
                <w:sz w:val="16"/>
                <w:szCs w:val="16"/>
              </w:rPr>
              <w:t>人類可採取行動來維持生物的生存環境，使生物能在自然環境中生長、繁殖、交互作用，以維持生態平衡。</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Nb-Ⅳ-1 </w:t>
            </w:r>
            <w:r w:rsidRPr="00F75826">
              <w:rPr>
                <w:rFonts w:ascii="Times New Roman"/>
                <w:sz w:val="16"/>
                <w:szCs w:val="16"/>
              </w:rPr>
              <w:t>全球暖化對生物的影響。</w:t>
            </w:r>
          </w:p>
          <w:p w:rsidR="00F75826" w:rsidRPr="00F75826" w:rsidRDefault="00F75826" w:rsidP="007B514D">
            <w:pPr>
              <w:spacing w:line="240" w:lineRule="atLeast"/>
              <w:rPr>
                <w:rFonts w:ascii="Times New Roman" w:hAnsi="Times New Roman"/>
                <w:sz w:val="16"/>
                <w:szCs w:val="16"/>
              </w:rPr>
            </w:pPr>
            <w:r w:rsidRPr="00F75826">
              <w:rPr>
                <w:rFonts w:ascii="Times New Roman"/>
                <w:sz w:val="16"/>
                <w:szCs w:val="16"/>
              </w:rPr>
              <w:t>跨科主題</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INa-IV-1 </w:t>
            </w:r>
            <w:r w:rsidRPr="00F75826">
              <w:rPr>
                <w:rFonts w:ascii="Times New Roman"/>
                <w:sz w:val="16"/>
                <w:szCs w:val="16"/>
              </w:rPr>
              <w:t>能量有多種不同的形式。</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INa-IV-2 </w:t>
            </w:r>
            <w:r w:rsidRPr="00F75826">
              <w:rPr>
                <w:rFonts w:ascii="Times New Roman"/>
                <w:sz w:val="16"/>
                <w:szCs w:val="16"/>
              </w:rPr>
              <w:t>能量之間可以轉換，且會維持定值。</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INg-Ⅳ-1 </w:t>
            </w:r>
            <w:r w:rsidRPr="00F75826">
              <w:rPr>
                <w:rFonts w:ascii="Times New Roman"/>
                <w:sz w:val="16"/>
                <w:szCs w:val="16"/>
              </w:rPr>
              <w:t>地球上各系統的能量主要來源是太陽，且彼此之間有流動轉換。</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INg-Ⅳ-4 </w:t>
            </w:r>
            <w:r w:rsidRPr="00F75826">
              <w:rPr>
                <w:rFonts w:ascii="Times New Roman"/>
                <w:sz w:val="16"/>
                <w:szCs w:val="16"/>
              </w:rPr>
              <w:t>碳元素在自然界中的儲存與流動。</w:t>
            </w:r>
          </w:p>
        </w:tc>
        <w:tc>
          <w:tcPr>
            <w:tcW w:w="425" w:type="dxa"/>
          </w:tcPr>
          <w:p w:rsidR="00F75826" w:rsidRPr="00BF23FE" w:rsidRDefault="00F75826">
            <w:pPr>
              <w:rPr>
                <w:sz w:val="16"/>
                <w:szCs w:val="16"/>
              </w:rPr>
            </w:pPr>
            <w:r w:rsidRPr="00BF23FE">
              <w:rPr>
                <w:rFonts w:hint="eastAsia"/>
                <w:sz w:val="16"/>
                <w:szCs w:val="16"/>
              </w:rPr>
              <w:t>3</w:t>
            </w:r>
          </w:p>
        </w:tc>
        <w:tc>
          <w:tcPr>
            <w:tcW w:w="709" w:type="dxa"/>
          </w:tcPr>
          <w:p w:rsidR="00F75826" w:rsidRPr="00BF23FE" w:rsidRDefault="00F75826" w:rsidP="00C6588A">
            <w:pPr>
              <w:spacing w:line="0" w:lineRule="atLeast"/>
              <w:rPr>
                <w:sz w:val="16"/>
                <w:szCs w:val="16"/>
              </w:rPr>
            </w:pPr>
            <w:r w:rsidRPr="00BF23FE">
              <w:rPr>
                <w:sz w:val="16"/>
                <w:szCs w:val="16"/>
              </w:rPr>
              <w:t>討論</w:t>
            </w:r>
          </w:p>
          <w:p w:rsidR="00F75826" w:rsidRPr="00BF23FE" w:rsidRDefault="00F75826" w:rsidP="00C6588A">
            <w:pPr>
              <w:spacing w:line="0" w:lineRule="atLeast"/>
              <w:rPr>
                <w:sz w:val="16"/>
                <w:szCs w:val="16"/>
              </w:rPr>
            </w:pPr>
            <w:r w:rsidRPr="00BF23FE">
              <w:rPr>
                <w:sz w:val="16"/>
                <w:szCs w:val="16"/>
              </w:rPr>
              <w:t>口語評量</w:t>
            </w:r>
          </w:p>
          <w:p w:rsidR="00F75826" w:rsidRPr="00BF23FE" w:rsidRDefault="00F75826" w:rsidP="00C6588A">
            <w:pPr>
              <w:spacing w:line="0" w:lineRule="atLeast"/>
              <w:rPr>
                <w:sz w:val="16"/>
                <w:szCs w:val="16"/>
              </w:rPr>
            </w:pPr>
            <w:r w:rsidRPr="00BF23FE">
              <w:rPr>
                <w:sz w:val="16"/>
                <w:szCs w:val="16"/>
              </w:rPr>
              <w:t>活動進行</w:t>
            </w:r>
          </w:p>
          <w:p w:rsidR="00F75826" w:rsidRPr="00BF23FE" w:rsidRDefault="00F75826" w:rsidP="00C6588A">
            <w:pPr>
              <w:spacing w:line="0" w:lineRule="atLeast"/>
              <w:rPr>
                <w:sz w:val="16"/>
                <w:szCs w:val="16"/>
              </w:rPr>
            </w:pPr>
            <w:r w:rsidRPr="00BF23FE">
              <w:rPr>
                <w:sz w:val="16"/>
                <w:szCs w:val="16"/>
              </w:rPr>
              <w:t>成果發表</w:t>
            </w:r>
          </w:p>
        </w:tc>
        <w:tc>
          <w:tcPr>
            <w:tcW w:w="1275" w:type="dxa"/>
          </w:tcPr>
          <w:p w:rsidR="007F034F" w:rsidRDefault="007F034F" w:rsidP="007F034F">
            <w:pPr>
              <w:spacing w:line="0" w:lineRule="atLeast"/>
              <w:rPr>
                <w:rFonts w:ascii="Times New Roman"/>
                <w:sz w:val="16"/>
                <w:szCs w:val="16"/>
              </w:rPr>
            </w:pPr>
            <w:r w:rsidRPr="002E162C">
              <w:rPr>
                <w:rFonts w:ascii="Times New Roman"/>
                <w:sz w:val="16"/>
                <w:szCs w:val="16"/>
              </w:rPr>
              <w:t>【</w:t>
            </w:r>
            <w:r>
              <w:rPr>
                <w:rFonts w:ascii="Times New Roman" w:hint="eastAsia"/>
                <w:sz w:val="16"/>
                <w:szCs w:val="16"/>
              </w:rPr>
              <w:t>性別平等</w:t>
            </w:r>
            <w:r w:rsidRPr="002E162C">
              <w:rPr>
                <w:rFonts w:ascii="Times New Roman"/>
                <w:sz w:val="16"/>
                <w:szCs w:val="16"/>
              </w:rPr>
              <w:t>教育】</w:t>
            </w:r>
          </w:p>
          <w:p w:rsidR="007F034F" w:rsidRDefault="007F034F" w:rsidP="007F034F">
            <w:pPr>
              <w:spacing w:line="0" w:lineRule="atLeast"/>
              <w:rPr>
                <w:rFonts w:ascii="Times New Roman"/>
                <w:sz w:val="16"/>
                <w:szCs w:val="16"/>
              </w:rPr>
            </w:pPr>
            <w:r w:rsidRPr="00077074">
              <w:rPr>
                <w:rFonts w:ascii="Times New Roman" w:hint="eastAsia"/>
                <w:sz w:val="16"/>
                <w:szCs w:val="16"/>
              </w:rPr>
              <w:t>性</w:t>
            </w:r>
            <w:r w:rsidRPr="00077074">
              <w:rPr>
                <w:rFonts w:ascii="Times New Roman" w:hint="eastAsia"/>
                <w:sz w:val="16"/>
                <w:szCs w:val="16"/>
              </w:rPr>
              <w:t xml:space="preserve"> J10 </w:t>
            </w:r>
            <w:r w:rsidRPr="00077074">
              <w:rPr>
                <w:rFonts w:ascii="Times New Roman" w:hint="eastAsia"/>
                <w:sz w:val="16"/>
                <w:szCs w:val="16"/>
              </w:rPr>
              <w:t>探究社會中資源運用與分配的性別不平等，並提出解決策略。</w:t>
            </w:r>
          </w:p>
          <w:p w:rsidR="007F034F" w:rsidRDefault="007F034F" w:rsidP="007F034F">
            <w:pPr>
              <w:spacing w:line="0" w:lineRule="atLeast"/>
              <w:rPr>
                <w:rFonts w:ascii="Times New Roman"/>
                <w:sz w:val="16"/>
                <w:szCs w:val="16"/>
              </w:rPr>
            </w:pPr>
            <w:r w:rsidRPr="00FA6FD4">
              <w:rPr>
                <w:rFonts w:ascii="Times New Roman" w:hint="eastAsia"/>
                <w:sz w:val="16"/>
                <w:szCs w:val="16"/>
              </w:rPr>
              <w:t>性</w:t>
            </w:r>
            <w:r w:rsidRPr="00FA6FD4">
              <w:rPr>
                <w:rFonts w:ascii="Times New Roman" w:hint="eastAsia"/>
                <w:sz w:val="16"/>
                <w:szCs w:val="16"/>
              </w:rPr>
              <w:t xml:space="preserve"> J14 </w:t>
            </w:r>
            <w:r w:rsidRPr="00FA6FD4">
              <w:rPr>
                <w:rFonts w:ascii="Times New Roman" w:hint="eastAsia"/>
                <w:sz w:val="16"/>
                <w:szCs w:val="16"/>
              </w:rPr>
              <w:t>認識社會中性別、種族與階級的權力結構關係。</w:t>
            </w:r>
          </w:p>
          <w:p w:rsidR="007F034F" w:rsidRDefault="007F034F" w:rsidP="007F034F">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7F034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J1 </w:t>
            </w:r>
            <w:r w:rsidRPr="00102E5F">
              <w:rPr>
                <w:rFonts w:ascii="Times New Roman" w:hint="eastAsia"/>
                <w:sz w:val="16"/>
                <w:szCs w:val="16"/>
              </w:rPr>
              <w:t>認識基本人權的意涵，並了解憲法對人權保障的意義。</w:t>
            </w:r>
          </w:p>
          <w:p w:rsidR="007F034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關懷國內人權議題，提出一個符合正義的社會藍圖，並進行社會改進與行動。</w:t>
            </w:r>
          </w:p>
          <w:p w:rsidR="007F034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探索各種利益可能發生的衝突，並了解如何運用民主審議方式及正當的程序，以形成公共規則，落實平等自由之保障。</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J8 </w:t>
            </w:r>
            <w:r w:rsidRPr="00102E5F">
              <w:rPr>
                <w:rFonts w:ascii="Times New Roman" w:hint="eastAsia"/>
                <w:sz w:val="16"/>
                <w:szCs w:val="16"/>
              </w:rPr>
              <w:t>了解人</w:t>
            </w:r>
            <w:r w:rsidRPr="00102E5F">
              <w:rPr>
                <w:rFonts w:ascii="Times New Roman" w:hint="eastAsia"/>
                <w:sz w:val="16"/>
                <w:szCs w:val="16"/>
              </w:rPr>
              <w:lastRenderedPageBreak/>
              <w:t>身自由權，並具有自我保護的知能。</w:t>
            </w:r>
          </w:p>
          <w:p w:rsidR="007F034F" w:rsidRPr="00102E5F" w:rsidRDefault="007F034F" w:rsidP="007F034F">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J9 </w:t>
            </w:r>
            <w:r w:rsidRPr="00102E5F">
              <w:rPr>
                <w:rFonts w:ascii="Times New Roman" w:hint="eastAsia"/>
                <w:sz w:val="16"/>
                <w:szCs w:val="16"/>
              </w:rPr>
              <w:t>認識教育權、工作權與個人生涯發展的關係。</w:t>
            </w:r>
          </w:p>
          <w:p w:rsidR="00572AD8" w:rsidRDefault="00572AD8" w:rsidP="00572AD8">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J4 </w:t>
            </w:r>
            <w:r w:rsidRPr="00102E5F">
              <w:rPr>
                <w:rFonts w:ascii="Times New Roman" w:hint="eastAsia"/>
                <w:sz w:val="16"/>
                <w:szCs w:val="16"/>
              </w:rPr>
              <w:t>了解永續發展的意義（環境、社會、與經濟的均衡發展）與原則。</w:t>
            </w:r>
            <w:r w:rsidRPr="00102E5F">
              <w:rPr>
                <w:rFonts w:ascii="Times New Roman" w:hint="eastAsia"/>
                <w:sz w:val="16"/>
                <w:szCs w:val="16"/>
              </w:rPr>
              <w:t xml:space="preserve"> </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J7 </w:t>
            </w:r>
            <w:r w:rsidRPr="00102E5F">
              <w:rPr>
                <w:rFonts w:ascii="Times New Roman" w:hint="eastAsia"/>
                <w:sz w:val="16"/>
                <w:szCs w:val="16"/>
              </w:rPr>
              <w:t>透過「碳循環」，了解化石燃料與溫室氣體、全球暖化、及氣候變遷的關係。</w:t>
            </w:r>
            <w:r w:rsidRPr="00102E5F">
              <w:rPr>
                <w:rFonts w:ascii="Times New Roman" w:hint="eastAsia"/>
                <w:sz w:val="16"/>
                <w:szCs w:val="16"/>
              </w:rPr>
              <w:t xml:space="preserve"> </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J8 </w:t>
            </w:r>
            <w:r w:rsidRPr="00102E5F">
              <w:rPr>
                <w:rFonts w:ascii="Times New Roman" w:hint="eastAsia"/>
                <w:sz w:val="16"/>
                <w:szCs w:val="16"/>
              </w:rPr>
              <w:t>了解臺灣生態環境及社會發展面對氣候變遷的脆弱性與韌性。</w:t>
            </w:r>
            <w:r w:rsidRPr="00102E5F">
              <w:rPr>
                <w:rFonts w:ascii="Times New Roman" w:hint="eastAsia"/>
                <w:sz w:val="16"/>
                <w:szCs w:val="16"/>
              </w:rPr>
              <w:t xml:space="preserve"> </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J9 </w:t>
            </w:r>
            <w:r w:rsidRPr="00102E5F">
              <w:rPr>
                <w:rFonts w:ascii="Times New Roman" w:hint="eastAsia"/>
                <w:sz w:val="16"/>
                <w:szCs w:val="16"/>
              </w:rPr>
              <w:t>了解氣候變遷減緩與調適的涵義，以及臺灣因應氣候變遷調適的政策。</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J10 </w:t>
            </w:r>
            <w:r w:rsidRPr="00102E5F">
              <w:rPr>
                <w:rFonts w:ascii="Times New Roman" w:hint="eastAsia"/>
                <w:sz w:val="16"/>
                <w:szCs w:val="16"/>
              </w:rPr>
              <w:t>了解天然災害對人類生活、生命、社會發展與經濟產業的衝擊。</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J11 </w:t>
            </w:r>
            <w:r w:rsidRPr="00102E5F">
              <w:rPr>
                <w:rFonts w:ascii="Times New Roman" w:hint="eastAsia"/>
                <w:sz w:val="16"/>
                <w:szCs w:val="16"/>
              </w:rPr>
              <w:t>了解天然災害的人為影響因子。</w:t>
            </w:r>
            <w:r w:rsidRPr="00102E5F">
              <w:rPr>
                <w:rFonts w:ascii="Times New Roman" w:hint="eastAsia"/>
                <w:sz w:val="16"/>
                <w:szCs w:val="16"/>
              </w:rPr>
              <w:t xml:space="preserve"> </w:t>
            </w:r>
          </w:p>
          <w:p w:rsidR="00572AD8" w:rsidRPr="00102E5F" w:rsidRDefault="00572AD8" w:rsidP="00572AD8">
            <w:pPr>
              <w:spacing w:line="0" w:lineRule="atLeast"/>
              <w:rPr>
                <w:rFonts w:ascii="Times New Roman"/>
                <w:sz w:val="16"/>
                <w:szCs w:val="16"/>
              </w:rPr>
            </w:pPr>
            <w:r w:rsidRPr="00102E5F">
              <w:rPr>
                <w:rFonts w:ascii="Times New Roman" w:hint="eastAsia"/>
                <w:sz w:val="16"/>
                <w:szCs w:val="16"/>
              </w:rPr>
              <w:lastRenderedPageBreak/>
              <w:t>環</w:t>
            </w:r>
            <w:r w:rsidRPr="00102E5F">
              <w:rPr>
                <w:rFonts w:ascii="Times New Roman" w:hint="eastAsia"/>
                <w:sz w:val="16"/>
                <w:szCs w:val="16"/>
              </w:rPr>
              <w:t xml:space="preserve"> J14 </w:t>
            </w:r>
            <w:r w:rsidRPr="00102E5F">
              <w:rPr>
                <w:rFonts w:ascii="Times New Roman" w:hint="eastAsia"/>
                <w:sz w:val="16"/>
                <w:szCs w:val="16"/>
              </w:rPr>
              <w:t>了解能量流動及物質循環與生態系統運作的關係。</w:t>
            </w:r>
            <w:r w:rsidRPr="00102E5F">
              <w:rPr>
                <w:rFonts w:ascii="Times New Roman" w:hint="eastAsia"/>
                <w:sz w:val="16"/>
                <w:szCs w:val="16"/>
              </w:rPr>
              <w:t xml:space="preserve"> </w:t>
            </w:r>
          </w:p>
          <w:p w:rsidR="00F75826" w:rsidRDefault="00572AD8" w:rsidP="006C666E">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J15 </w:t>
            </w:r>
            <w:r w:rsidRPr="00102E5F">
              <w:rPr>
                <w:rFonts w:ascii="Times New Roman" w:hint="eastAsia"/>
                <w:sz w:val="16"/>
                <w:szCs w:val="16"/>
              </w:rPr>
              <w:t>認識產品的生命週期，探討其生態足跡、水足跡及碳足跡。</w:t>
            </w:r>
          </w:p>
          <w:p w:rsidR="006C666E" w:rsidRDefault="006C666E" w:rsidP="006C666E">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J16 </w:t>
            </w:r>
            <w:r w:rsidRPr="00102E5F">
              <w:rPr>
                <w:rFonts w:ascii="Times New Roman" w:hint="eastAsia"/>
                <w:sz w:val="16"/>
                <w:szCs w:val="16"/>
              </w:rPr>
              <w:t>認識海洋生物資源之種類、用途、復育與保育方法。</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J17 </w:t>
            </w:r>
            <w:r w:rsidRPr="00102E5F">
              <w:rPr>
                <w:rFonts w:ascii="Times New Roman" w:hint="eastAsia"/>
                <w:sz w:val="16"/>
                <w:szCs w:val="16"/>
              </w:rPr>
              <w:t>了解海洋非生物資源之種類與應用。</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J18 </w:t>
            </w:r>
            <w:r w:rsidRPr="00102E5F">
              <w:rPr>
                <w:rFonts w:ascii="Times New Roman" w:hint="eastAsia"/>
                <w:sz w:val="16"/>
                <w:szCs w:val="16"/>
              </w:rPr>
              <w:t>探討人類活動對海洋生態的影響。</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J19 </w:t>
            </w:r>
            <w:r w:rsidRPr="00102E5F">
              <w:rPr>
                <w:rFonts w:ascii="Times New Roman" w:hint="eastAsia"/>
                <w:sz w:val="16"/>
                <w:szCs w:val="16"/>
              </w:rPr>
              <w:t>了解海洋資源之有限性，保護海洋環境。</w:t>
            </w:r>
            <w:r w:rsidRPr="00102E5F">
              <w:rPr>
                <w:rFonts w:ascii="Times New Roman" w:hint="eastAsia"/>
                <w:sz w:val="16"/>
                <w:szCs w:val="16"/>
              </w:rPr>
              <w:t xml:space="preserve"> </w:t>
            </w:r>
          </w:p>
          <w:p w:rsidR="006C666E" w:rsidRDefault="006C666E" w:rsidP="006C666E">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生命</w:t>
            </w:r>
            <w:r w:rsidRPr="0060676A">
              <w:rPr>
                <w:rFonts w:ascii="Times New Roman"/>
                <w:sz w:val="16"/>
                <w:szCs w:val="16"/>
              </w:rPr>
              <w:t>教育】</w:t>
            </w:r>
          </w:p>
          <w:p w:rsidR="006C666E" w:rsidRDefault="006C666E" w:rsidP="006C666E">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J1 </w:t>
            </w:r>
            <w:r w:rsidRPr="0060676A">
              <w:rPr>
                <w:rFonts w:ascii="Times New Roman" w:hint="eastAsia"/>
                <w:sz w:val="16"/>
                <w:szCs w:val="16"/>
              </w:rPr>
              <w:t>思考生活、學校與社區的公共議題，培養與他人理性溝通的素養。</w:t>
            </w:r>
          </w:p>
          <w:p w:rsidR="006C666E" w:rsidRDefault="006C666E" w:rsidP="006C666E">
            <w:pPr>
              <w:spacing w:line="0" w:lineRule="atLeast"/>
              <w:rPr>
                <w:rFonts w:ascii="Times New Roman"/>
                <w:sz w:val="16"/>
                <w:szCs w:val="16"/>
              </w:rPr>
            </w:pPr>
            <w:r w:rsidRPr="0060676A">
              <w:rPr>
                <w:rFonts w:ascii="Times New Roman" w:hint="eastAsia"/>
                <w:sz w:val="16"/>
                <w:szCs w:val="16"/>
              </w:rPr>
              <w:t>生</w:t>
            </w:r>
            <w:r w:rsidRPr="0060676A">
              <w:rPr>
                <w:rFonts w:ascii="Times New Roman" w:hint="eastAsia"/>
                <w:sz w:val="16"/>
                <w:szCs w:val="16"/>
              </w:rPr>
              <w:t xml:space="preserve"> J4 </w:t>
            </w:r>
            <w:r w:rsidRPr="0060676A">
              <w:rPr>
                <w:rFonts w:ascii="Times New Roman" w:hint="eastAsia"/>
                <w:sz w:val="16"/>
                <w:szCs w:val="16"/>
              </w:rPr>
              <w:t>分析快樂、幸福與生命意義之間的關係。</w:t>
            </w:r>
            <w:r w:rsidRPr="0060676A">
              <w:rPr>
                <w:rFonts w:ascii="Times New Roman" w:hint="eastAsia"/>
                <w:sz w:val="16"/>
                <w:szCs w:val="16"/>
              </w:rPr>
              <w:t xml:space="preserve"> </w:t>
            </w:r>
          </w:p>
          <w:p w:rsidR="006C666E" w:rsidRDefault="006C666E" w:rsidP="006C666E">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6C666E" w:rsidRPr="00CD538B" w:rsidRDefault="006C666E" w:rsidP="006C666E">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6C666E" w:rsidRPr="00CD538B" w:rsidRDefault="006C666E" w:rsidP="006C666E">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J2 </w:t>
            </w:r>
            <w:r w:rsidRPr="00CD538B">
              <w:rPr>
                <w:rFonts w:ascii="Times New Roman" w:hint="eastAsia"/>
                <w:sz w:val="16"/>
                <w:szCs w:val="16"/>
              </w:rPr>
              <w:t>發展跨文本的比對、分析、深究的能力，以判讀文本知識的正確性。</w:t>
            </w:r>
            <w:r w:rsidRPr="00CD538B">
              <w:rPr>
                <w:rFonts w:ascii="Times New Roman" w:hint="eastAsia"/>
                <w:sz w:val="16"/>
                <w:szCs w:val="16"/>
              </w:rPr>
              <w:t xml:space="preserve"> </w:t>
            </w:r>
          </w:p>
          <w:p w:rsidR="006C666E" w:rsidRDefault="006C666E" w:rsidP="006C666E">
            <w:pPr>
              <w:spacing w:line="0" w:lineRule="atLeast"/>
              <w:rPr>
                <w:rFonts w:ascii="Times New Roman"/>
                <w:sz w:val="16"/>
                <w:szCs w:val="16"/>
              </w:rPr>
            </w:pPr>
            <w:r w:rsidRPr="00CD538B">
              <w:rPr>
                <w:rFonts w:ascii="Times New Roman" w:hint="eastAsia"/>
                <w:sz w:val="16"/>
                <w:szCs w:val="16"/>
              </w:rPr>
              <w:lastRenderedPageBreak/>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6C666E" w:rsidRPr="00CD538B" w:rsidRDefault="006C666E" w:rsidP="006C666E">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J4 </w:t>
            </w:r>
            <w:r w:rsidRPr="00CD538B">
              <w:rPr>
                <w:rFonts w:ascii="Times New Roman" w:hint="eastAsia"/>
                <w:sz w:val="16"/>
                <w:szCs w:val="16"/>
              </w:rPr>
              <w:t>除紙本閱讀之外，依學習需求選擇適當的閱讀媒材，並了解如何利用適當的管道獲得文本資源。</w:t>
            </w:r>
            <w:r w:rsidRPr="00CD538B">
              <w:rPr>
                <w:rFonts w:ascii="Times New Roman" w:hint="eastAsia"/>
                <w:sz w:val="16"/>
                <w:szCs w:val="16"/>
              </w:rPr>
              <w:t xml:space="preserve"> </w:t>
            </w:r>
          </w:p>
          <w:p w:rsidR="006C666E" w:rsidRPr="00CD538B" w:rsidRDefault="006C666E" w:rsidP="006C666E">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J8 </w:t>
            </w:r>
            <w:r w:rsidRPr="00CD538B">
              <w:rPr>
                <w:rFonts w:ascii="Times New Roman" w:hint="eastAsia"/>
                <w:sz w:val="16"/>
                <w:szCs w:val="16"/>
              </w:rPr>
              <w:t>在學習上遇到問題時，願意尋找課外資料，解決困難。</w:t>
            </w:r>
            <w:r w:rsidRPr="00CD538B">
              <w:rPr>
                <w:rFonts w:ascii="Times New Roman" w:hint="eastAsia"/>
                <w:sz w:val="16"/>
                <w:szCs w:val="16"/>
              </w:rPr>
              <w:t xml:space="preserve"> </w:t>
            </w:r>
          </w:p>
          <w:p w:rsidR="006C666E" w:rsidRPr="00BF23FE" w:rsidRDefault="006C666E" w:rsidP="006C666E">
            <w:pPr>
              <w:spacing w:line="0" w:lineRule="atLeast"/>
              <w:rPr>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F75826" w:rsidRPr="00BF23FE" w:rsidRDefault="00F75826" w:rsidP="00C6588A">
            <w:pPr>
              <w:spacing w:line="0" w:lineRule="atLeast"/>
              <w:rPr>
                <w:sz w:val="16"/>
                <w:szCs w:val="16"/>
              </w:rPr>
            </w:pPr>
            <w:r w:rsidRPr="00BF23FE">
              <w:rPr>
                <w:rFonts w:ascii="Times New Roman" w:hAnsi="新細明體"/>
                <w:sz w:val="16"/>
                <w:szCs w:val="16"/>
              </w:rPr>
              <w:lastRenderedPageBreak/>
              <w:t>教學錄影帶或光碟。投影機﹑投影片。</w:t>
            </w:r>
          </w:p>
        </w:tc>
        <w:tc>
          <w:tcPr>
            <w:tcW w:w="1276" w:type="dxa"/>
          </w:tcPr>
          <w:p w:rsidR="00356C05" w:rsidRPr="00356C05" w:rsidRDefault="00392C2A" w:rsidP="00356C05">
            <w:pPr>
              <w:spacing w:line="0" w:lineRule="atLeast"/>
              <w:rPr>
                <w:sz w:val="16"/>
                <w:szCs w:val="16"/>
              </w:rPr>
            </w:pPr>
            <w:r>
              <w:rPr>
                <w:rFonts w:hint="eastAsia"/>
                <w:sz w:val="16"/>
                <w:szCs w:val="16"/>
              </w:rPr>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56C05" w:rsidRPr="00356C05" w:rsidRDefault="00356C05" w:rsidP="00356C05">
            <w:pPr>
              <w:spacing w:line="0" w:lineRule="atLeast"/>
              <w:rPr>
                <w:sz w:val="16"/>
                <w:szCs w:val="16"/>
                <w:u w:val="single"/>
              </w:rPr>
            </w:pPr>
            <w:r w:rsidRPr="00356C05">
              <w:rPr>
                <w:rFonts w:hint="eastAsia"/>
                <w:sz w:val="16"/>
                <w:szCs w:val="16"/>
                <w:u w:val="single"/>
              </w:rPr>
              <w:t xml:space="preserve"> </w:t>
            </w:r>
            <w:r w:rsidRPr="00356C05">
              <w:rPr>
                <w:rFonts w:hint="eastAsia"/>
                <w:sz w:val="16"/>
                <w:szCs w:val="16"/>
                <w:u w:val="single"/>
              </w:rPr>
              <w:t>＿</w:t>
            </w:r>
            <w:r w:rsidR="00392C2A">
              <w:rPr>
                <w:rFonts w:hint="eastAsia"/>
                <w:sz w:val="16"/>
                <w:szCs w:val="16"/>
                <w:u w:val="single"/>
              </w:rPr>
              <w:t>理化</w:t>
            </w:r>
            <w:r w:rsidRPr="00356C05">
              <w:rPr>
                <w:rFonts w:hint="eastAsia"/>
                <w:sz w:val="16"/>
                <w:szCs w:val="16"/>
                <w:u w:val="single"/>
              </w:rPr>
              <w:t xml:space="preserve"> </w:t>
            </w:r>
            <w:r w:rsidRPr="00356C05">
              <w:rPr>
                <w:rFonts w:hint="eastAsia"/>
                <w:sz w:val="16"/>
                <w:szCs w:val="16"/>
                <w:u w:val="single"/>
              </w:rPr>
              <w:t>＿</w:t>
            </w:r>
            <w:r w:rsidRPr="00356C05">
              <w:rPr>
                <w:rFonts w:hint="eastAsia"/>
                <w:sz w:val="16"/>
                <w:szCs w:val="16"/>
                <w:u w:val="single"/>
              </w:rPr>
              <w:t xml:space="preserve"> </w:t>
            </w:r>
          </w:p>
          <w:p w:rsidR="00356C05" w:rsidRPr="00356C05" w:rsidRDefault="00356C05" w:rsidP="00356C05">
            <w:pPr>
              <w:spacing w:line="0" w:lineRule="atLeast"/>
              <w:rPr>
                <w:sz w:val="16"/>
                <w:szCs w:val="16"/>
                <w:u w:val="single"/>
              </w:rPr>
            </w:pPr>
            <w:r w:rsidRPr="00356C05">
              <w:rPr>
                <w:sz w:val="16"/>
                <w:szCs w:val="16"/>
              </w:rPr>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F75826" w:rsidRPr="00BF23FE" w:rsidRDefault="00356C05" w:rsidP="00392C2A">
            <w:pPr>
              <w:spacing w:line="0" w:lineRule="atLeast"/>
              <w:rPr>
                <w:sz w:val="16"/>
                <w:szCs w:val="16"/>
              </w:rPr>
            </w:pPr>
            <w:r w:rsidRPr="00356C05">
              <w:rPr>
                <w:rFonts w:hint="eastAsia"/>
                <w:sz w:val="16"/>
                <w:szCs w:val="16"/>
                <w:u w:val="single"/>
              </w:rPr>
              <w:t>＿</w:t>
            </w:r>
            <w:r w:rsidRPr="00356C05">
              <w:rPr>
                <w:rFonts w:hint="eastAsia"/>
                <w:sz w:val="16"/>
                <w:szCs w:val="16"/>
                <w:u w:val="single"/>
              </w:rPr>
              <w:t xml:space="preserve">  </w:t>
            </w:r>
            <w:r w:rsidR="00392C2A">
              <w:rPr>
                <w:rFonts w:hint="eastAsia"/>
                <w:sz w:val="16"/>
                <w:szCs w:val="16"/>
                <w:u w:val="single"/>
              </w:rPr>
              <w:t>2</w:t>
            </w:r>
            <w:r w:rsidR="00392C2A">
              <w:rPr>
                <w:rFonts w:hint="eastAsia"/>
                <w:sz w:val="16"/>
                <w:szCs w:val="16"/>
                <w:u w:val="single"/>
              </w:rPr>
              <w:t>節</w:t>
            </w:r>
            <w:r w:rsidRPr="00356C05">
              <w:rPr>
                <w:rFonts w:hint="eastAsia"/>
                <w:sz w:val="16"/>
                <w:szCs w:val="16"/>
                <w:u w:val="single"/>
              </w:rPr>
              <w:t>＿＿</w:t>
            </w:r>
          </w:p>
        </w:tc>
        <w:tc>
          <w:tcPr>
            <w:tcW w:w="696" w:type="dxa"/>
          </w:tcPr>
          <w:p w:rsidR="00F75826" w:rsidRPr="00BF23FE" w:rsidRDefault="00F75826" w:rsidP="000D3644">
            <w:pPr>
              <w:rPr>
                <w:sz w:val="16"/>
                <w:szCs w:val="16"/>
              </w:rPr>
            </w:pPr>
          </w:p>
        </w:tc>
      </w:tr>
      <w:tr w:rsidR="00F75826" w:rsidRPr="00447917" w:rsidTr="00207781">
        <w:trPr>
          <w:trHeight w:val="397"/>
          <w:jc w:val="center"/>
        </w:trPr>
        <w:tc>
          <w:tcPr>
            <w:tcW w:w="1295" w:type="dxa"/>
            <w:vMerge/>
            <w:tcMar>
              <w:left w:w="28" w:type="dxa"/>
              <w:right w:w="28" w:type="dxa"/>
            </w:tcMar>
            <w:vAlign w:val="center"/>
          </w:tcPr>
          <w:p w:rsidR="00F75826" w:rsidRPr="00447917" w:rsidRDefault="00F75826" w:rsidP="00F03FDF">
            <w:pPr>
              <w:snapToGrid w:val="0"/>
              <w:spacing w:line="400" w:lineRule="exact"/>
              <w:rPr>
                <w:rFonts w:ascii="標楷體" w:eastAsia="標楷體" w:hAnsi="標楷體"/>
                <w:szCs w:val="24"/>
                <w:lang w:eastAsia="zh-HK"/>
              </w:rPr>
            </w:pPr>
          </w:p>
        </w:tc>
        <w:tc>
          <w:tcPr>
            <w:tcW w:w="567" w:type="dxa"/>
            <w:vAlign w:val="center"/>
          </w:tcPr>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8</w:t>
            </w:r>
            <w:r w:rsidRPr="00D9659A">
              <w:rPr>
                <w:rFonts w:ascii="標楷體" w:eastAsia="標楷體" w:hAnsi="標楷體" w:hint="eastAsia"/>
                <w:sz w:val="20"/>
                <w:szCs w:val="20"/>
                <w:lang w:eastAsia="zh-HK"/>
              </w:rPr>
              <w:t>週</w:t>
            </w:r>
          </w:p>
        </w:tc>
        <w:tc>
          <w:tcPr>
            <w:tcW w:w="1134" w:type="dxa"/>
          </w:tcPr>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第四章：生物與環境的交互作用</w:t>
            </w:r>
          </w:p>
          <w:p w:rsidR="00F75826" w:rsidRPr="00BF23FE" w:rsidRDefault="00F75826" w:rsidP="00D60B26">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4-4</w:t>
            </w:r>
            <w:r w:rsidRPr="00BF23FE">
              <w:rPr>
                <w:rFonts w:ascii="Times New Roman" w:hint="eastAsia"/>
                <w:sz w:val="16"/>
                <w:szCs w:val="16"/>
              </w:rPr>
              <w:t>生態系的類型</w:t>
            </w:r>
            <w:r w:rsidRPr="00BF23FE">
              <w:rPr>
                <w:rFonts w:ascii="Times New Roman" w:hint="eastAsia"/>
                <w:sz w:val="16"/>
                <w:szCs w:val="16"/>
              </w:rPr>
              <w:t>(3)</w:t>
            </w:r>
          </w:p>
        </w:tc>
        <w:tc>
          <w:tcPr>
            <w:tcW w:w="3402"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pa-Ⅳ-1</w:t>
            </w:r>
            <w:r w:rsidRPr="00F75826">
              <w:rPr>
                <w:rFonts w:ascii="Times New Roman"/>
                <w:sz w:val="16"/>
                <w:szCs w:val="16"/>
              </w:rPr>
              <w:t>能分析歸納、製作圖表、使用資訊及數學等方法，整理資訊或數據。</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pa-Ⅳ-2</w:t>
            </w:r>
            <w:r w:rsidRPr="00F75826">
              <w:rPr>
                <w:rFonts w:ascii="Times New Roman"/>
                <w:sz w:val="16"/>
                <w:szCs w:val="16"/>
              </w:rPr>
              <w:t>能運用科學原理、思考智能、數學等方法，從（所得的）資訊或數據，形成解釋、發現新知、獲知因果關係、解決問題或是發現新的問題。並能將自己的探究結果和同學的結果或其他相關的資訊比較對照，相互檢核，確認結果。</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pc-Ⅳ-2</w:t>
            </w:r>
            <w:r w:rsidRPr="00F75826">
              <w:rPr>
                <w:rFonts w:ascii="Times New Roman"/>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tr -Ⅳ-1</w:t>
            </w:r>
            <w:r w:rsidRPr="00F75826">
              <w:rPr>
                <w:rFonts w:ascii="Times New Roman"/>
                <w:sz w:val="16"/>
                <w:szCs w:val="16"/>
              </w:rPr>
              <w:t>能將所習得的知識正確的連結到所觀察到的自然現象及實驗數據，並推論出其中的關聯，進而運用習得的知識來解釋自己論點的正確性。</w:t>
            </w:r>
          </w:p>
        </w:tc>
        <w:tc>
          <w:tcPr>
            <w:tcW w:w="3119"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Gc-Ⅳ-2 </w:t>
            </w:r>
            <w:r w:rsidRPr="00F75826">
              <w:rPr>
                <w:rFonts w:ascii="Times New Roman"/>
                <w:sz w:val="16"/>
                <w:szCs w:val="16"/>
              </w:rPr>
              <w:t>地球上有形形色色的生物，在生態系中擔任不同的角色，發揮不同的功能，有助於維持生態系的穩定。</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La-Ⅳ-1 </w:t>
            </w:r>
            <w:r w:rsidRPr="00F75826">
              <w:rPr>
                <w:rFonts w:ascii="Times New Roman"/>
                <w:sz w:val="16"/>
                <w:szCs w:val="16"/>
              </w:rPr>
              <w:t>隨著生物間、生物與環境間的交互作用，生態系中的結構會隨時間改變，形成演替現象。</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Lb-Ⅳ-2 </w:t>
            </w:r>
            <w:r w:rsidRPr="00F75826">
              <w:rPr>
                <w:rFonts w:ascii="Times New Roman"/>
                <w:sz w:val="16"/>
                <w:szCs w:val="16"/>
              </w:rPr>
              <w:t>人類活動會改變環境，也可能影響其他生物的生存。</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Lb-Ⅳ-3 </w:t>
            </w:r>
            <w:r w:rsidRPr="00F75826">
              <w:rPr>
                <w:rFonts w:ascii="Times New Roman"/>
                <w:sz w:val="16"/>
                <w:szCs w:val="16"/>
              </w:rPr>
              <w:t>人類可採取行動來維持生物的生存環境，使生物能在自然環境中生長、繁殖、交互作用，以維持生態平衡。</w:t>
            </w:r>
          </w:p>
        </w:tc>
        <w:tc>
          <w:tcPr>
            <w:tcW w:w="425" w:type="dxa"/>
          </w:tcPr>
          <w:p w:rsidR="00F75826" w:rsidRPr="00BF23FE" w:rsidRDefault="00F75826">
            <w:pPr>
              <w:rPr>
                <w:sz w:val="16"/>
                <w:szCs w:val="16"/>
              </w:rPr>
            </w:pPr>
            <w:r w:rsidRPr="00BF23FE">
              <w:rPr>
                <w:rFonts w:hint="eastAsia"/>
                <w:sz w:val="16"/>
                <w:szCs w:val="16"/>
              </w:rPr>
              <w:t>3</w:t>
            </w:r>
          </w:p>
        </w:tc>
        <w:tc>
          <w:tcPr>
            <w:tcW w:w="709" w:type="dxa"/>
          </w:tcPr>
          <w:p w:rsidR="00F75826" w:rsidRPr="00BF23FE" w:rsidRDefault="00F75826" w:rsidP="00C6588A">
            <w:pPr>
              <w:spacing w:line="0" w:lineRule="atLeast"/>
              <w:rPr>
                <w:sz w:val="16"/>
                <w:szCs w:val="16"/>
              </w:rPr>
            </w:pPr>
            <w:r w:rsidRPr="00BF23FE">
              <w:rPr>
                <w:sz w:val="16"/>
                <w:szCs w:val="16"/>
              </w:rPr>
              <w:t>討論</w:t>
            </w:r>
          </w:p>
          <w:p w:rsidR="00F75826" w:rsidRPr="00BF23FE" w:rsidRDefault="00F75826" w:rsidP="00C6588A">
            <w:pPr>
              <w:spacing w:line="0" w:lineRule="atLeast"/>
              <w:rPr>
                <w:sz w:val="16"/>
                <w:szCs w:val="16"/>
              </w:rPr>
            </w:pPr>
            <w:r w:rsidRPr="00BF23FE">
              <w:rPr>
                <w:sz w:val="16"/>
                <w:szCs w:val="16"/>
              </w:rPr>
              <w:t>口語評量</w:t>
            </w:r>
          </w:p>
          <w:p w:rsidR="00F75826" w:rsidRPr="00BF23FE" w:rsidRDefault="00F75826" w:rsidP="00C6588A">
            <w:pPr>
              <w:spacing w:line="0" w:lineRule="atLeast"/>
              <w:rPr>
                <w:sz w:val="16"/>
                <w:szCs w:val="16"/>
              </w:rPr>
            </w:pPr>
            <w:r w:rsidRPr="00BF23FE">
              <w:rPr>
                <w:sz w:val="16"/>
                <w:szCs w:val="16"/>
              </w:rPr>
              <w:t>活動進行</w:t>
            </w:r>
          </w:p>
        </w:tc>
        <w:tc>
          <w:tcPr>
            <w:tcW w:w="1275" w:type="dxa"/>
          </w:tcPr>
          <w:p w:rsidR="006C666E" w:rsidRDefault="006C666E" w:rsidP="006C666E">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6C666E" w:rsidRDefault="006C666E" w:rsidP="006C666E">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關懷國內人權議題，提出一個符合正義的社會藍圖，並進行社會改進與行動。</w:t>
            </w:r>
          </w:p>
          <w:p w:rsidR="006C666E" w:rsidRDefault="006C666E" w:rsidP="006C666E">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探索各種利益可能發生的衝突，並了解如何運用民主審議方式及正當的程序，以形成公共規則，落實平等自由之保障。</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w:t>
            </w:r>
            <w:r w:rsidRPr="00102E5F">
              <w:rPr>
                <w:rFonts w:ascii="Times New Roman" w:hint="eastAsia"/>
                <w:sz w:val="16"/>
                <w:szCs w:val="16"/>
              </w:rPr>
              <w:lastRenderedPageBreak/>
              <w:t>來關懷與保護弱勢。</w:t>
            </w:r>
          </w:p>
          <w:p w:rsidR="006C666E" w:rsidRDefault="006C666E" w:rsidP="006C666E">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J4 </w:t>
            </w:r>
            <w:r w:rsidRPr="00102E5F">
              <w:rPr>
                <w:rFonts w:ascii="Times New Roman" w:hint="eastAsia"/>
                <w:sz w:val="16"/>
                <w:szCs w:val="16"/>
              </w:rPr>
              <w:t>了解永續發展的意義（環境、社會、與經濟的均衡發展）與原則。</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J5 </w:t>
            </w:r>
            <w:r w:rsidRPr="00102E5F">
              <w:rPr>
                <w:rFonts w:ascii="Times New Roman" w:hint="eastAsia"/>
                <w:sz w:val="16"/>
                <w:szCs w:val="16"/>
              </w:rPr>
              <w:t>了解聯合國推動永續發展的背景與趨勢。</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J8 </w:t>
            </w:r>
            <w:r w:rsidRPr="00102E5F">
              <w:rPr>
                <w:rFonts w:ascii="Times New Roman" w:hint="eastAsia"/>
                <w:sz w:val="16"/>
                <w:szCs w:val="16"/>
              </w:rPr>
              <w:t>了解臺灣生態環境及社會發展面對氣候變遷的脆弱性與韌性。</w:t>
            </w:r>
            <w:r w:rsidRPr="00102E5F">
              <w:rPr>
                <w:rFonts w:ascii="Times New Roman" w:hint="eastAsia"/>
                <w:sz w:val="16"/>
                <w:szCs w:val="16"/>
              </w:rPr>
              <w:t xml:space="preserve"> </w:t>
            </w:r>
          </w:p>
          <w:p w:rsidR="006C666E" w:rsidRDefault="006C666E" w:rsidP="006C666E">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海洋</w:t>
            </w:r>
            <w:r w:rsidRPr="00102E5F">
              <w:rPr>
                <w:rFonts w:ascii="Times New Roman"/>
                <w:sz w:val="16"/>
                <w:szCs w:val="16"/>
              </w:rPr>
              <w:t>教育】</w:t>
            </w:r>
          </w:p>
          <w:p w:rsidR="006C666E"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J3 </w:t>
            </w:r>
            <w:r w:rsidRPr="00102E5F">
              <w:rPr>
                <w:rFonts w:ascii="Times New Roman" w:hint="eastAsia"/>
                <w:sz w:val="16"/>
                <w:szCs w:val="16"/>
              </w:rPr>
              <w:t>了解沿海或河岸的環境與居民生活及休閒方式。</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J14 </w:t>
            </w:r>
            <w:r w:rsidRPr="00102E5F">
              <w:rPr>
                <w:rFonts w:ascii="Times New Roman" w:hint="eastAsia"/>
                <w:sz w:val="16"/>
                <w:szCs w:val="16"/>
              </w:rPr>
              <w:t>探討海洋生物與生態環境之關聯。</w:t>
            </w:r>
            <w:r w:rsidRPr="00102E5F">
              <w:rPr>
                <w:rFonts w:ascii="Times New Roman" w:hint="eastAsia"/>
                <w:sz w:val="16"/>
                <w:szCs w:val="16"/>
              </w:rPr>
              <w:t xml:space="preserve"> </w:t>
            </w:r>
          </w:p>
          <w:p w:rsidR="006C666E" w:rsidRPr="00102E5F" w:rsidRDefault="006C666E" w:rsidP="006C666E">
            <w:pPr>
              <w:spacing w:line="0" w:lineRule="atLeast"/>
              <w:rPr>
                <w:rFonts w:ascii="Times New Roman"/>
                <w:sz w:val="16"/>
                <w:szCs w:val="16"/>
              </w:rPr>
            </w:pPr>
            <w:r w:rsidRPr="00102E5F">
              <w:rPr>
                <w:rFonts w:ascii="Times New Roman" w:hint="eastAsia"/>
                <w:sz w:val="16"/>
                <w:szCs w:val="16"/>
              </w:rPr>
              <w:t>海</w:t>
            </w:r>
            <w:r w:rsidRPr="00102E5F">
              <w:rPr>
                <w:rFonts w:ascii="Times New Roman" w:hint="eastAsia"/>
                <w:sz w:val="16"/>
                <w:szCs w:val="16"/>
              </w:rPr>
              <w:t xml:space="preserve"> J16 </w:t>
            </w:r>
            <w:r w:rsidRPr="00102E5F">
              <w:rPr>
                <w:rFonts w:ascii="Times New Roman" w:hint="eastAsia"/>
                <w:sz w:val="16"/>
                <w:szCs w:val="16"/>
              </w:rPr>
              <w:t>認識海洋生物資源之種類、用途、復育與保育方法。</w:t>
            </w:r>
            <w:r w:rsidRPr="00102E5F">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15196A" w:rsidRDefault="0015196A" w:rsidP="0015196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15196A" w:rsidRPr="0060676A" w:rsidRDefault="0015196A" w:rsidP="0015196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EJU4 </w:t>
            </w:r>
            <w:r w:rsidRPr="0060676A">
              <w:rPr>
                <w:rFonts w:ascii="Times New Roman" w:hint="eastAsia"/>
                <w:sz w:val="16"/>
                <w:szCs w:val="16"/>
              </w:rPr>
              <w:t>自律負責。</w:t>
            </w:r>
            <w:r w:rsidRPr="0060676A">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w:t>
            </w:r>
            <w:r w:rsidRPr="0060676A">
              <w:rPr>
                <w:rFonts w:ascii="Times New Roman" w:hint="eastAsia"/>
                <w:sz w:val="16"/>
                <w:szCs w:val="16"/>
              </w:rPr>
              <w:lastRenderedPageBreak/>
              <w:t>思。</w:t>
            </w:r>
            <w:r w:rsidRPr="0060676A">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15196A" w:rsidRDefault="0015196A" w:rsidP="0015196A">
            <w:pPr>
              <w:rPr>
                <w:rFonts w:ascii="Times New Roman"/>
                <w:sz w:val="16"/>
                <w:szCs w:val="16"/>
              </w:rPr>
            </w:pPr>
            <w:r w:rsidRPr="0015196A">
              <w:rPr>
                <w:rFonts w:ascii="Times New Roman" w:hint="eastAsia"/>
                <w:sz w:val="16"/>
                <w:szCs w:val="16"/>
              </w:rPr>
              <w:t>閱</w:t>
            </w:r>
            <w:r w:rsidRPr="0015196A">
              <w:rPr>
                <w:rFonts w:ascii="Times New Roman" w:hint="eastAsia"/>
                <w:sz w:val="16"/>
                <w:szCs w:val="16"/>
              </w:rPr>
              <w:t xml:space="preserve"> J3 </w:t>
            </w:r>
            <w:r w:rsidRPr="0015196A">
              <w:rPr>
                <w:rFonts w:ascii="Times New Roman" w:hint="eastAsia"/>
                <w:sz w:val="16"/>
                <w:szCs w:val="16"/>
              </w:rPr>
              <w:t>理解學科知識內的重要詞彙的意涵，並懂得如何運用該詞彙與他人進行溝通。</w:t>
            </w:r>
          </w:p>
          <w:p w:rsidR="00F75826" w:rsidRPr="006C666E" w:rsidRDefault="0015196A" w:rsidP="0015196A">
            <w:pPr>
              <w:rPr>
                <w:sz w:val="16"/>
                <w:szCs w:val="16"/>
              </w:rPr>
            </w:pPr>
            <w:r w:rsidRPr="00CD538B">
              <w:rPr>
                <w:rFonts w:ascii="Times New Roman" w:hint="eastAsia"/>
                <w:sz w:val="16"/>
                <w:szCs w:val="16"/>
              </w:rPr>
              <w:t>閱</w:t>
            </w:r>
            <w:r w:rsidRPr="00CD538B">
              <w:rPr>
                <w:rFonts w:ascii="Times New Roman" w:hint="eastAsia"/>
                <w:sz w:val="16"/>
                <w:szCs w:val="16"/>
              </w:rPr>
              <w:t xml:space="preserve"> J10 </w:t>
            </w:r>
            <w:r w:rsidRPr="00CD538B">
              <w:rPr>
                <w:rFonts w:ascii="Times New Roman" w:hint="eastAsia"/>
                <w:sz w:val="16"/>
                <w:szCs w:val="16"/>
              </w:rPr>
              <w:t>主動尋求多元的詮釋，並試著表達自己的想法。</w:t>
            </w:r>
          </w:p>
        </w:tc>
        <w:tc>
          <w:tcPr>
            <w:tcW w:w="1276" w:type="dxa"/>
          </w:tcPr>
          <w:p w:rsidR="00F75826" w:rsidRPr="00BF23FE" w:rsidRDefault="00F75826" w:rsidP="00C6588A">
            <w:pPr>
              <w:spacing w:line="0" w:lineRule="atLeast"/>
              <w:rPr>
                <w:sz w:val="16"/>
                <w:szCs w:val="16"/>
              </w:rPr>
            </w:pPr>
            <w:r w:rsidRPr="00BF23FE">
              <w:rPr>
                <w:rFonts w:ascii="Times New Roman"/>
                <w:sz w:val="16"/>
                <w:szCs w:val="16"/>
              </w:rPr>
              <w:lastRenderedPageBreak/>
              <w:t>教學錄影帶或光碟。投影機﹑投影片</w:t>
            </w:r>
            <w:r w:rsidRPr="00BF23FE">
              <w:rPr>
                <w:rFonts w:ascii="Times New Roman" w:hAnsi="新細明體"/>
                <w:sz w:val="16"/>
                <w:szCs w:val="16"/>
              </w:rPr>
              <w:t>。</w:t>
            </w:r>
          </w:p>
        </w:tc>
        <w:tc>
          <w:tcPr>
            <w:tcW w:w="1276" w:type="dxa"/>
          </w:tcPr>
          <w:p w:rsidR="00F75826" w:rsidRPr="00BF23FE" w:rsidRDefault="00F75826" w:rsidP="00C6588A">
            <w:pPr>
              <w:spacing w:line="0" w:lineRule="atLeast"/>
              <w:rPr>
                <w:sz w:val="16"/>
                <w:szCs w:val="16"/>
              </w:rPr>
            </w:pPr>
          </w:p>
        </w:tc>
        <w:tc>
          <w:tcPr>
            <w:tcW w:w="696" w:type="dxa"/>
          </w:tcPr>
          <w:p w:rsidR="00F75826" w:rsidRPr="00BF23FE" w:rsidRDefault="00F75826" w:rsidP="000D3644">
            <w:pPr>
              <w:rPr>
                <w:sz w:val="16"/>
                <w:szCs w:val="16"/>
              </w:rPr>
            </w:pPr>
          </w:p>
        </w:tc>
      </w:tr>
      <w:tr w:rsidR="00F75826" w:rsidRPr="00447917" w:rsidTr="00207781">
        <w:trPr>
          <w:trHeight w:val="397"/>
          <w:jc w:val="center"/>
        </w:trPr>
        <w:tc>
          <w:tcPr>
            <w:tcW w:w="1295" w:type="dxa"/>
            <w:vMerge/>
            <w:tcMar>
              <w:left w:w="28" w:type="dxa"/>
              <w:right w:w="28" w:type="dxa"/>
            </w:tcMar>
            <w:vAlign w:val="center"/>
          </w:tcPr>
          <w:p w:rsidR="00F75826" w:rsidRPr="00447917" w:rsidRDefault="00F75826" w:rsidP="00F03FDF">
            <w:pPr>
              <w:snapToGrid w:val="0"/>
              <w:spacing w:line="400" w:lineRule="exact"/>
              <w:rPr>
                <w:rFonts w:ascii="標楷體" w:eastAsia="標楷體" w:hAnsi="標楷體"/>
                <w:szCs w:val="24"/>
                <w:lang w:eastAsia="zh-HK"/>
              </w:rPr>
            </w:pPr>
          </w:p>
        </w:tc>
        <w:tc>
          <w:tcPr>
            <w:tcW w:w="567" w:type="dxa"/>
            <w:vAlign w:val="center"/>
          </w:tcPr>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1</w:t>
            </w:r>
            <w:r w:rsidRPr="00D9659A">
              <w:rPr>
                <w:rFonts w:ascii="標楷體" w:eastAsia="標楷體" w:hAnsi="標楷體" w:hint="eastAsia"/>
                <w:sz w:val="20"/>
                <w:szCs w:val="20"/>
              </w:rPr>
              <w:t>9</w:t>
            </w:r>
            <w:r w:rsidRPr="00D9659A">
              <w:rPr>
                <w:rFonts w:ascii="標楷體" w:eastAsia="標楷體" w:hAnsi="標楷體" w:hint="eastAsia"/>
                <w:sz w:val="20"/>
                <w:szCs w:val="20"/>
                <w:lang w:eastAsia="zh-HK"/>
              </w:rPr>
              <w:t>週</w:t>
            </w:r>
          </w:p>
        </w:tc>
        <w:tc>
          <w:tcPr>
            <w:tcW w:w="1134" w:type="dxa"/>
          </w:tcPr>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第五章：人類與環境</w:t>
            </w:r>
          </w:p>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5-1</w:t>
            </w:r>
            <w:r w:rsidRPr="00BF23FE">
              <w:rPr>
                <w:rFonts w:ascii="Times New Roman" w:hint="eastAsia"/>
                <w:sz w:val="16"/>
                <w:szCs w:val="16"/>
              </w:rPr>
              <w:t>人類與環境的關係</w:t>
            </w:r>
            <w:r w:rsidRPr="00BF23FE">
              <w:rPr>
                <w:rFonts w:ascii="Times New Roman" w:hint="eastAsia"/>
                <w:sz w:val="16"/>
                <w:szCs w:val="16"/>
              </w:rPr>
              <w:t>(1)</w:t>
            </w:r>
          </w:p>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5-2</w:t>
            </w:r>
            <w:r w:rsidRPr="00BF23FE">
              <w:rPr>
                <w:rFonts w:ascii="Times New Roman" w:hint="eastAsia"/>
                <w:sz w:val="16"/>
                <w:szCs w:val="16"/>
              </w:rPr>
              <w:t>人類對環境的衝擊</w:t>
            </w:r>
            <w:r w:rsidRPr="00BF23FE">
              <w:rPr>
                <w:rFonts w:ascii="Times New Roman" w:hint="eastAsia"/>
                <w:sz w:val="16"/>
                <w:szCs w:val="16"/>
              </w:rPr>
              <w:t>(1)</w:t>
            </w:r>
          </w:p>
          <w:p w:rsidR="00F75826" w:rsidRPr="00BF23FE" w:rsidRDefault="00F75826" w:rsidP="00DD710B">
            <w:pPr>
              <w:spacing w:line="0" w:lineRule="atLeast"/>
              <w:rPr>
                <w:rFonts w:ascii="Times New Roman"/>
                <w:sz w:val="16"/>
                <w:szCs w:val="16"/>
              </w:rPr>
            </w:pPr>
            <w:r w:rsidRPr="00BF23FE">
              <w:rPr>
                <w:rFonts w:ascii="Times New Roman" w:hint="eastAsia"/>
                <w:sz w:val="16"/>
                <w:szCs w:val="16"/>
              </w:rPr>
              <w:t>‧</w:t>
            </w:r>
            <w:r w:rsidRPr="00BF23FE">
              <w:rPr>
                <w:rFonts w:ascii="Times New Roman" w:hint="eastAsia"/>
                <w:sz w:val="16"/>
                <w:szCs w:val="16"/>
              </w:rPr>
              <w:t>5-3</w:t>
            </w:r>
            <w:r w:rsidRPr="00BF23FE">
              <w:rPr>
                <w:rFonts w:ascii="Times New Roman" w:hint="eastAsia"/>
                <w:sz w:val="16"/>
                <w:szCs w:val="16"/>
              </w:rPr>
              <w:t>生態保育的現在與未來</w:t>
            </w:r>
            <w:r w:rsidRPr="00BF23FE">
              <w:rPr>
                <w:rFonts w:ascii="Times New Roman" w:hint="eastAsia"/>
                <w:sz w:val="16"/>
                <w:szCs w:val="16"/>
              </w:rPr>
              <w:t>(1)</w:t>
            </w:r>
          </w:p>
        </w:tc>
        <w:tc>
          <w:tcPr>
            <w:tcW w:w="3402" w:type="dxa"/>
          </w:tcPr>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ah-Ⅳ-2</w:t>
            </w:r>
            <w:r w:rsidRPr="00F75826">
              <w:rPr>
                <w:rFonts w:ascii="Times New Roman" w:hAnsi="Times New Roman"/>
                <w:sz w:val="16"/>
                <w:szCs w:val="16"/>
              </w:rPr>
              <w:t>應用所學到的科學知識與科學探究方法幫助自己做出最佳的決定。</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ai-Ⅳ-1</w:t>
            </w:r>
            <w:r w:rsidRPr="00F75826">
              <w:rPr>
                <w:rFonts w:ascii="Times New Roman" w:hAnsi="Times New Roman"/>
                <w:sz w:val="16"/>
                <w:szCs w:val="16"/>
              </w:rPr>
              <w:t>動手實作解決問題或驗證自己想法，而獲得成就感。</w:t>
            </w:r>
            <w:r w:rsidRPr="00F75826">
              <w:rPr>
                <w:rFonts w:ascii="Times New Roman" w:hAnsi="Times New Roman"/>
                <w:sz w:val="16"/>
                <w:szCs w:val="16"/>
              </w:rPr>
              <w:t xml:space="preserve"> </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ai -Ⅳ-2 </w:t>
            </w:r>
            <w:r w:rsidRPr="00F75826">
              <w:rPr>
                <w:rFonts w:ascii="Times New Roman" w:hAnsi="Times New Roman"/>
                <w:sz w:val="16"/>
                <w:szCs w:val="16"/>
              </w:rPr>
              <w:t>透過與同儕的討論，分享科學發現的樂趣。</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ai -Ⅳ-3</w:t>
            </w:r>
            <w:r w:rsidRPr="00F75826">
              <w:rPr>
                <w:rFonts w:ascii="Times New Roman" w:hAnsi="Times New Roman"/>
                <w:sz w:val="16"/>
                <w:szCs w:val="16"/>
              </w:rPr>
              <w:t>透過所學到的科學知識和科學探索的各種方法，解釋自然現象發生的原因，建立科學學習的自信心。</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ah-Ⅳ-1</w:t>
            </w:r>
            <w:r w:rsidRPr="00F75826">
              <w:rPr>
                <w:rFonts w:ascii="Times New Roman" w:hAnsi="Times New Roman"/>
                <w:sz w:val="16"/>
                <w:szCs w:val="16"/>
              </w:rPr>
              <w:t>對於有關科學發現的報導甚至權威的解釋（如報章雜誌的報導或書本上的解釋）</w:t>
            </w:r>
            <w:r w:rsidRPr="00F75826">
              <w:rPr>
                <w:rFonts w:ascii="Times New Roman" w:hAnsi="Times New Roman"/>
                <w:sz w:val="16"/>
                <w:szCs w:val="16"/>
              </w:rPr>
              <w:t xml:space="preserve">  </w:t>
            </w:r>
            <w:r w:rsidRPr="00F75826">
              <w:rPr>
                <w:rFonts w:ascii="Times New Roman" w:hAnsi="Times New Roman"/>
                <w:sz w:val="16"/>
                <w:szCs w:val="16"/>
              </w:rPr>
              <w:t>能抱持懷疑的態度，評估其推論的證據是否充分且可信賴。</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ah -Ⅳ-2 </w:t>
            </w:r>
            <w:r w:rsidRPr="00F75826">
              <w:rPr>
                <w:rFonts w:ascii="Times New Roman" w:hAnsi="Times New Roman"/>
                <w:sz w:val="16"/>
                <w:szCs w:val="16"/>
              </w:rPr>
              <w:t>應用所學到的科學知識與科學探究方法幫助自己做出最佳的決定。</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an-Ⅳ-1</w:t>
            </w:r>
            <w:r w:rsidRPr="00F75826">
              <w:rPr>
                <w:rFonts w:ascii="Times New Roman" w:hAnsi="Times New Roman"/>
                <w:sz w:val="16"/>
                <w:szCs w:val="16"/>
              </w:rPr>
              <w:t>察覺到科學的觀察、測量和方法是否具有正當性是受到社會共同建構的標準所規範。</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an-Ⅳ-2</w:t>
            </w:r>
            <w:r w:rsidRPr="00F75826">
              <w:rPr>
                <w:rFonts w:ascii="Times New Roman" w:hAnsi="Times New Roman"/>
                <w:sz w:val="16"/>
                <w:szCs w:val="16"/>
              </w:rPr>
              <w:t>分辨科學知識的確定性和持久性會因科學研究的時空背景不同而有所變化。</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 xml:space="preserve">an -Ⅳ-2 </w:t>
            </w:r>
            <w:r w:rsidRPr="00F75826">
              <w:rPr>
                <w:rFonts w:ascii="Times New Roman" w:hAnsi="Times New Roman"/>
                <w:sz w:val="16"/>
                <w:szCs w:val="16"/>
              </w:rPr>
              <w:t>分辨科學知識的確定性和持久性會因科學研究的時空背景不同而有所變化。</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ti-IV-1</w:t>
            </w:r>
            <w:r w:rsidRPr="00F75826">
              <w:rPr>
                <w:rFonts w:ascii="Times New Roman" w:hAnsi="Times New Roman"/>
                <w:sz w:val="16"/>
                <w:szCs w:val="16"/>
              </w:rPr>
              <w:t>能依據已知的自然科學知識概念，經由自我或團體探索與討論的過程，想像當使用的觀察方法或實驗方法改變時，其結果可能產生的差異；並能嘗試在指導下以創新思考和方法得到新的模型、成品或結果。</w:t>
            </w:r>
          </w:p>
          <w:p w:rsidR="00F75826" w:rsidRPr="00F75826" w:rsidRDefault="00F75826" w:rsidP="007B514D">
            <w:pPr>
              <w:spacing w:line="240" w:lineRule="atLeast"/>
              <w:rPr>
                <w:rFonts w:ascii="Times New Roman" w:hAnsi="Times New Roman"/>
                <w:sz w:val="16"/>
                <w:szCs w:val="16"/>
              </w:rPr>
            </w:pPr>
            <w:r w:rsidRPr="00F75826">
              <w:rPr>
                <w:rFonts w:ascii="Times New Roman" w:hAnsi="Times New Roman"/>
                <w:sz w:val="16"/>
                <w:szCs w:val="16"/>
              </w:rPr>
              <w:t>tc-IV-1</w:t>
            </w:r>
            <w:r w:rsidRPr="00F75826">
              <w:rPr>
                <w:rFonts w:ascii="Times New Roman" w:hAnsi="Times New Roman"/>
                <w:sz w:val="16"/>
                <w:szCs w:val="16"/>
              </w:rPr>
              <w:t>能依據已知的自然科學知識與概念，對自己蒐集與分類的科學數據，抱持合理的懷疑態度，並對他人的資訊或報告，提出自己的看</w:t>
            </w:r>
            <w:r w:rsidRPr="00F75826">
              <w:rPr>
                <w:rFonts w:ascii="Times New Roman" w:hAnsi="Times New Roman"/>
                <w:sz w:val="16"/>
                <w:szCs w:val="16"/>
              </w:rPr>
              <w:lastRenderedPageBreak/>
              <w:t>法或解釋。</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po-Ⅳ-1</w:t>
            </w:r>
            <w:r w:rsidRPr="00F75826">
              <w:rPr>
                <w:rFonts w:ascii="Times New Roman" w:hAnsi="Times New Roman"/>
                <w:sz w:val="16"/>
                <w:szCs w:val="16"/>
              </w:rPr>
              <w:t>能從學習活動、日常經驗及科技運用、自然環境、書刊及網路媒體中，進行各種有計畫的觀察，進而能察覺問題。</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pc-Ⅳ-2 </w:t>
            </w:r>
            <w:r w:rsidRPr="00F75826">
              <w:rPr>
                <w:rFonts w:ascii="Times New Roman" w:hAnsi="Times New Roman"/>
                <w:sz w:val="16"/>
                <w:szCs w:val="16"/>
              </w:rPr>
              <w:t>能利用口語、影像（如攝影、錄影）、文字與圖案、繪圖或實物、科學名詞、數學公式、模型或經教師認可後以報告或新媒體形式表達完整之探究過程、發現與成果、價值、限制和主張等。視需要，並能摘要描述主要過程、發現和可能的運用。</w:t>
            </w:r>
          </w:p>
        </w:tc>
        <w:tc>
          <w:tcPr>
            <w:tcW w:w="3119" w:type="dxa"/>
          </w:tcPr>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lastRenderedPageBreak/>
              <w:t xml:space="preserve">Lb-Ⅳ-2 </w:t>
            </w:r>
            <w:r w:rsidRPr="00F75826">
              <w:rPr>
                <w:rFonts w:ascii="Times New Roman" w:hAnsi="Times New Roman"/>
                <w:sz w:val="16"/>
                <w:szCs w:val="16"/>
              </w:rPr>
              <w:t>人類活動會改變環境，也可能影響其他生物的生存。</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Lb-Ⅳ-3 </w:t>
            </w:r>
            <w:r w:rsidRPr="00F75826">
              <w:rPr>
                <w:rFonts w:ascii="Times New Roman" w:hAnsi="Times New Roman"/>
                <w:sz w:val="16"/>
                <w:szCs w:val="16"/>
              </w:rPr>
              <w:t>人類可採取行動來維持生物的生存環境，使生物能在自然環境中生長、繁殖、交互作用，以維持生態平衡。</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Ma-Ⅳ-2 </w:t>
            </w:r>
            <w:r w:rsidRPr="00F75826">
              <w:rPr>
                <w:rFonts w:ascii="Times New Roman" w:hAnsi="Times New Roman"/>
                <w:sz w:val="16"/>
                <w:szCs w:val="16"/>
              </w:rPr>
              <w:t>保育工作不是只有科學家能夠處理，所有的公民都有權利及義務，共同研究、監控及維護生物多樣性。</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Mc-Ⅳ-1 </w:t>
            </w:r>
            <w:r w:rsidRPr="00F75826">
              <w:rPr>
                <w:rFonts w:ascii="Times New Roman" w:hAnsi="Times New Roman"/>
                <w:sz w:val="16"/>
                <w:szCs w:val="16"/>
              </w:rPr>
              <w:t>生物生長條件與機制在處理環境汙染物質的應用。</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Md-Ⅳ-1 </w:t>
            </w:r>
            <w:r w:rsidRPr="00F75826">
              <w:rPr>
                <w:rFonts w:ascii="Times New Roman" w:hAnsi="Times New Roman"/>
                <w:sz w:val="16"/>
                <w:szCs w:val="16"/>
              </w:rPr>
              <w:t>生物保育知識與技能在防治天然災害的應用。</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Me-Ⅳ-1 </w:t>
            </w:r>
            <w:r w:rsidRPr="00F75826">
              <w:rPr>
                <w:rFonts w:ascii="Times New Roman" w:hAnsi="Times New Roman"/>
                <w:sz w:val="16"/>
                <w:szCs w:val="16"/>
              </w:rPr>
              <w:t>環境汙染物對生物生長的影響及應用。</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Me-Ⅳ-6 </w:t>
            </w:r>
            <w:r w:rsidRPr="00F75826">
              <w:rPr>
                <w:rFonts w:ascii="Times New Roman" w:hAnsi="Times New Roman"/>
                <w:sz w:val="16"/>
                <w:szCs w:val="16"/>
              </w:rPr>
              <w:t>環境汙染物與生物放大的關係。</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Nb-Ⅳ-1 </w:t>
            </w:r>
            <w:r w:rsidRPr="00F75826">
              <w:rPr>
                <w:rFonts w:ascii="Times New Roman" w:hAnsi="Times New Roman"/>
                <w:sz w:val="16"/>
                <w:szCs w:val="16"/>
              </w:rPr>
              <w:t>全球暖化對生物的影響。</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Mb-IV-2 </w:t>
            </w:r>
            <w:r w:rsidRPr="00F75826">
              <w:rPr>
                <w:rFonts w:ascii="Times New Roman" w:hAnsi="Times New Roman"/>
                <w:sz w:val="16"/>
                <w:szCs w:val="16"/>
              </w:rPr>
              <w:t>科學史上重要發現的過程，以及不同性別、背景、族群者於其中的貢獻。</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Gc-Ⅳ-2 </w:t>
            </w:r>
            <w:r w:rsidRPr="00F75826">
              <w:rPr>
                <w:rFonts w:ascii="Times New Roman" w:hAnsi="Times New Roman"/>
                <w:sz w:val="16"/>
                <w:szCs w:val="16"/>
              </w:rPr>
              <w:t>地球上有形形色色的生物，在生態系中擔任不同的角色，發揮不同的功能，有助於維持生態系的穩定。</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Na-Ⅳ-1 </w:t>
            </w:r>
            <w:r w:rsidRPr="00F75826">
              <w:rPr>
                <w:rFonts w:ascii="Times New Roman" w:hAnsi="Times New Roman"/>
                <w:sz w:val="16"/>
                <w:szCs w:val="16"/>
              </w:rPr>
              <w:t>利用生物資源會影響生物間相互依存的關係。</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 xml:space="preserve">Nb-IV-1 </w:t>
            </w:r>
            <w:r w:rsidRPr="00F75826">
              <w:rPr>
                <w:rFonts w:ascii="Times New Roman" w:hAnsi="Times New Roman"/>
                <w:sz w:val="16"/>
                <w:szCs w:val="16"/>
              </w:rPr>
              <w:t>全球暖化對生物的影響。</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sz w:val="16"/>
                <w:szCs w:val="16"/>
              </w:rPr>
              <w:t>跨科</w:t>
            </w:r>
          </w:p>
          <w:p w:rsidR="00F75826" w:rsidRPr="00F75826" w:rsidRDefault="00F75826" w:rsidP="00F75826">
            <w:pPr>
              <w:spacing w:line="240" w:lineRule="atLeast"/>
              <w:rPr>
                <w:rFonts w:ascii="Times New Roman" w:hAnsi="Times New Roman"/>
                <w:sz w:val="16"/>
                <w:szCs w:val="16"/>
              </w:rPr>
            </w:pPr>
            <w:r w:rsidRPr="00F75826">
              <w:rPr>
                <w:rFonts w:ascii="Times New Roman" w:hAnsi="Times New Roman"/>
                <w:bCs/>
                <w:sz w:val="16"/>
                <w:szCs w:val="16"/>
              </w:rPr>
              <w:t xml:space="preserve">INg-IV-5 </w:t>
            </w:r>
            <w:r w:rsidRPr="00F75826">
              <w:rPr>
                <w:rFonts w:ascii="Times New Roman" w:hAnsi="Times New Roman"/>
                <w:bCs/>
                <w:sz w:val="16"/>
                <w:szCs w:val="16"/>
              </w:rPr>
              <w:t>生物活動會改變環境，環境改變之後也會影響生物活動。</w:t>
            </w:r>
          </w:p>
        </w:tc>
        <w:tc>
          <w:tcPr>
            <w:tcW w:w="425" w:type="dxa"/>
          </w:tcPr>
          <w:p w:rsidR="00F75826" w:rsidRPr="00BF23FE" w:rsidRDefault="00F75826">
            <w:pPr>
              <w:rPr>
                <w:sz w:val="16"/>
                <w:szCs w:val="16"/>
              </w:rPr>
            </w:pPr>
            <w:r w:rsidRPr="00BF23FE">
              <w:rPr>
                <w:rFonts w:hint="eastAsia"/>
                <w:sz w:val="16"/>
                <w:szCs w:val="16"/>
              </w:rPr>
              <w:t>3</w:t>
            </w:r>
          </w:p>
        </w:tc>
        <w:tc>
          <w:tcPr>
            <w:tcW w:w="709" w:type="dxa"/>
          </w:tcPr>
          <w:p w:rsidR="00F75826" w:rsidRPr="00BF23FE" w:rsidRDefault="00F75826" w:rsidP="00C6588A">
            <w:pPr>
              <w:spacing w:line="0" w:lineRule="atLeast"/>
              <w:rPr>
                <w:sz w:val="16"/>
                <w:szCs w:val="16"/>
              </w:rPr>
            </w:pPr>
            <w:r w:rsidRPr="00BF23FE">
              <w:rPr>
                <w:sz w:val="16"/>
                <w:szCs w:val="16"/>
              </w:rPr>
              <w:t>討論</w:t>
            </w:r>
          </w:p>
          <w:p w:rsidR="00F75826" w:rsidRPr="00BF23FE" w:rsidRDefault="00F75826" w:rsidP="00C6588A">
            <w:pPr>
              <w:spacing w:line="0" w:lineRule="atLeast"/>
              <w:rPr>
                <w:sz w:val="16"/>
                <w:szCs w:val="16"/>
              </w:rPr>
            </w:pPr>
            <w:r w:rsidRPr="00BF23FE">
              <w:rPr>
                <w:sz w:val="16"/>
                <w:szCs w:val="16"/>
              </w:rPr>
              <w:t>口語評量</w:t>
            </w:r>
          </w:p>
          <w:p w:rsidR="00F75826" w:rsidRPr="00BF23FE" w:rsidRDefault="00F75826" w:rsidP="00C6588A">
            <w:pPr>
              <w:spacing w:line="0" w:lineRule="atLeast"/>
              <w:rPr>
                <w:sz w:val="16"/>
                <w:szCs w:val="16"/>
              </w:rPr>
            </w:pPr>
            <w:r w:rsidRPr="00BF23FE">
              <w:rPr>
                <w:sz w:val="16"/>
                <w:szCs w:val="16"/>
              </w:rPr>
              <w:t>活動進行</w:t>
            </w:r>
          </w:p>
          <w:p w:rsidR="00F75826" w:rsidRPr="00BF23FE" w:rsidRDefault="00F75826" w:rsidP="00C6588A">
            <w:pPr>
              <w:spacing w:line="0" w:lineRule="atLeast"/>
              <w:rPr>
                <w:sz w:val="16"/>
                <w:szCs w:val="16"/>
              </w:rPr>
            </w:pPr>
            <w:r w:rsidRPr="00BF23FE">
              <w:rPr>
                <w:sz w:val="16"/>
                <w:szCs w:val="16"/>
              </w:rPr>
              <w:t>成果發表</w:t>
            </w:r>
          </w:p>
        </w:tc>
        <w:tc>
          <w:tcPr>
            <w:tcW w:w="1275" w:type="dxa"/>
          </w:tcPr>
          <w:p w:rsidR="0015196A" w:rsidRDefault="0015196A" w:rsidP="0015196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國際</w:t>
            </w:r>
            <w:r w:rsidRPr="00CD538B">
              <w:rPr>
                <w:rFonts w:ascii="Times New Roman"/>
                <w:sz w:val="16"/>
                <w:szCs w:val="16"/>
              </w:rPr>
              <w:t>教育】</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J1 </w:t>
            </w:r>
            <w:r w:rsidRPr="00CD538B">
              <w:rPr>
                <w:rFonts w:ascii="Times New Roman" w:hint="eastAsia"/>
                <w:sz w:val="16"/>
                <w:szCs w:val="16"/>
              </w:rPr>
              <w:t>理解國家發展和全球之關連性。</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J2 </w:t>
            </w:r>
            <w:r w:rsidRPr="00CD538B">
              <w:rPr>
                <w:rFonts w:ascii="Times New Roman" w:hint="eastAsia"/>
                <w:sz w:val="16"/>
                <w:szCs w:val="16"/>
              </w:rPr>
              <w:t>具備國際視野的國家意識。</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J3 </w:t>
            </w:r>
            <w:r w:rsidRPr="00CD538B">
              <w:rPr>
                <w:rFonts w:ascii="Times New Roman" w:hint="eastAsia"/>
                <w:sz w:val="16"/>
                <w:szCs w:val="16"/>
              </w:rPr>
              <w:t>了解我國與全球議題之關連性。</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J6 </w:t>
            </w:r>
            <w:r w:rsidRPr="00CD538B">
              <w:rPr>
                <w:rFonts w:ascii="Times New Roman" w:hint="eastAsia"/>
                <w:sz w:val="16"/>
                <w:szCs w:val="16"/>
              </w:rPr>
              <w:t>具備參與國際交流活動的能力。</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J8 </w:t>
            </w:r>
            <w:r w:rsidRPr="00CD538B">
              <w:rPr>
                <w:rFonts w:ascii="Times New Roman" w:hint="eastAsia"/>
                <w:sz w:val="16"/>
                <w:szCs w:val="16"/>
              </w:rPr>
              <w:t>了解全球永續發展之理念並落實於日常生活中。</w:t>
            </w:r>
            <w:r w:rsidRPr="00CD538B">
              <w:rPr>
                <w:rFonts w:ascii="Times New Roman" w:hint="eastAsia"/>
                <w:sz w:val="16"/>
                <w:szCs w:val="16"/>
              </w:rPr>
              <w:t xml:space="preserve"> </w:t>
            </w:r>
          </w:p>
          <w:p w:rsidR="00F75826" w:rsidRDefault="0015196A" w:rsidP="0015196A">
            <w:pPr>
              <w:rPr>
                <w:rFonts w:ascii="Times New Roman"/>
                <w:sz w:val="16"/>
                <w:szCs w:val="16"/>
              </w:rPr>
            </w:pPr>
            <w:r w:rsidRPr="00CD538B">
              <w:rPr>
                <w:rFonts w:ascii="Times New Roman" w:hint="eastAsia"/>
                <w:sz w:val="16"/>
                <w:szCs w:val="16"/>
              </w:rPr>
              <w:t>國</w:t>
            </w:r>
            <w:r w:rsidRPr="00CD538B">
              <w:rPr>
                <w:rFonts w:ascii="Times New Roman" w:hint="eastAsia"/>
                <w:sz w:val="16"/>
                <w:szCs w:val="16"/>
              </w:rPr>
              <w:t xml:space="preserve"> J9 </w:t>
            </w:r>
            <w:r w:rsidRPr="00CD538B">
              <w:rPr>
                <w:rFonts w:ascii="Times New Roman" w:hint="eastAsia"/>
                <w:sz w:val="16"/>
                <w:szCs w:val="16"/>
              </w:rPr>
              <w:t>尊重與維護不同文化群體的人權與尊嚴。</w:t>
            </w:r>
          </w:p>
          <w:p w:rsidR="0015196A" w:rsidRDefault="0015196A" w:rsidP="0015196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戶外</w:t>
            </w:r>
            <w:r w:rsidRPr="00CD538B">
              <w:rPr>
                <w:rFonts w:ascii="Times New Roman"/>
                <w:sz w:val="16"/>
                <w:szCs w:val="16"/>
              </w:rPr>
              <w:t>教育】</w:t>
            </w:r>
          </w:p>
          <w:p w:rsidR="0015196A" w:rsidRDefault="0015196A" w:rsidP="0015196A">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J1 </w:t>
            </w:r>
            <w:r w:rsidRPr="00CD538B">
              <w:rPr>
                <w:rFonts w:ascii="Times New Roman" w:hint="eastAsia"/>
                <w:sz w:val="16"/>
                <w:szCs w:val="16"/>
              </w:rPr>
              <w:t>善用教室外、戶外及校外教學，認識臺灣環境並參訪自然及文化資產，如國家公園、國家風景區及國家森林公園等。</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J2 </w:t>
            </w:r>
            <w:r w:rsidRPr="00CD538B">
              <w:rPr>
                <w:rFonts w:ascii="Times New Roman" w:hint="eastAsia"/>
                <w:sz w:val="16"/>
                <w:szCs w:val="16"/>
              </w:rPr>
              <w:t>擴充對環境的理解，運</w:t>
            </w:r>
            <w:r w:rsidRPr="00CD538B">
              <w:rPr>
                <w:rFonts w:ascii="Times New Roman" w:hint="eastAsia"/>
                <w:sz w:val="16"/>
                <w:szCs w:val="16"/>
              </w:rPr>
              <w:lastRenderedPageBreak/>
              <w:t>用所學的知識到生活當中，具備觀察、描述、測量、紀錄的能力。</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J4 </w:t>
            </w:r>
            <w:r w:rsidRPr="00CD538B">
              <w:rPr>
                <w:rFonts w:ascii="Times New Roman" w:hint="eastAsia"/>
                <w:sz w:val="16"/>
                <w:szCs w:val="16"/>
              </w:rPr>
              <w:t>理解永續發展的意義與責任，並在參與活動的過程中落實原則。</w:t>
            </w:r>
            <w:r w:rsidRPr="00CD538B">
              <w:rPr>
                <w:rFonts w:ascii="Times New Roman" w:hint="eastAsia"/>
                <w:sz w:val="16"/>
                <w:szCs w:val="16"/>
              </w:rPr>
              <w:t xml:space="preserve"> </w:t>
            </w:r>
          </w:p>
          <w:p w:rsidR="0015196A" w:rsidRDefault="0015196A" w:rsidP="0015196A">
            <w:pPr>
              <w:rPr>
                <w:rFonts w:ascii="Times New Roman"/>
                <w:sz w:val="16"/>
                <w:szCs w:val="16"/>
              </w:rPr>
            </w:pPr>
            <w:r w:rsidRPr="00CD538B">
              <w:rPr>
                <w:rFonts w:ascii="Times New Roman" w:hint="eastAsia"/>
                <w:sz w:val="16"/>
                <w:szCs w:val="16"/>
              </w:rPr>
              <w:t>戶</w:t>
            </w:r>
            <w:r w:rsidRPr="00CD538B">
              <w:rPr>
                <w:rFonts w:ascii="Times New Roman" w:hint="eastAsia"/>
                <w:sz w:val="16"/>
                <w:szCs w:val="16"/>
              </w:rPr>
              <w:t xml:space="preserve"> J7 </w:t>
            </w:r>
            <w:r w:rsidRPr="00CD538B">
              <w:rPr>
                <w:rFonts w:ascii="Times New Roman" w:hint="eastAsia"/>
                <w:sz w:val="16"/>
                <w:szCs w:val="16"/>
              </w:rPr>
              <w:t>參加學校辦理的隔宿型戶外教學及考察活動，參與地方相關事務。</w:t>
            </w:r>
          </w:p>
          <w:p w:rsidR="0015196A" w:rsidRDefault="0015196A" w:rsidP="0015196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閱讀素養</w:t>
            </w:r>
            <w:r w:rsidRPr="00CD538B">
              <w:rPr>
                <w:rFonts w:ascii="Times New Roman"/>
                <w:sz w:val="16"/>
                <w:szCs w:val="16"/>
              </w:rPr>
              <w:t>教育】</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J1 </w:t>
            </w:r>
            <w:r w:rsidRPr="00CD538B">
              <w:rPr>
                <w:rFonts w:ascii="Times New Roman" w:hint="eastAsia"/>
                <w:sz w:val="16"/>
                <w:szCs w:val="16"/>
              </w:rPr>
              <w:t>發展多元文本的閱讀策略。</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J3 </w:t>
            </w:r>
            <w:r w:rsidRPr="00CD538B">
              <w:rPr>
                <w:rFonts w:ascii="Times New Roman" w:hint="eastAsia"/>
                <w:sz w:val="16"/>
                <w:szCs w:val="16"/>
              </w:rPr>
              <w:t>理解學科知識內的重要詞彙的意涵，並懂得如何運用該詞彙與他人進行溝通。</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J5 </w:t>
            </w:r>
            <w:r w:rsidRPr="00CD538B">
              <w:rPr>
                <w:rFonts w:ascii="Times New Roman" w:hint="eastAsia"/>
                <w:sz w:val="16"/>
                <w:szCs w:val="16"/>
              </w:rPr>
              <w:t>活用文本，認識並運用滿足基本生活需求所使用之文本。</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閱</w:t>
            </w:r>
            <w:r w:rsidRPr="00CD538B">
              <w:rPr>
                <w:rFonts w:ascii="Times New Roman" w:hint="eastAsia"/>
                <w:sz w:val="16"/>
                <w:szCs w:val="16"/>
              </w:rPr>
              <w:t xml:space="preserve"> J7 </w:t>
            </w:r>
            <w:r w:rsidRPr="00CD538B">
              <w:rPr>
                <w:rFonts w:ascii="Times New Roman" w:hint="eastAsia"/>
                <w:sz w:val="16"/>
                <w:szCs w:val="16"/>
              </w:rPr>
              <w:t>小心求證資訊來源，判讀文本知識的正確性。</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sz w:val="16"/>
                <w:szCs w:val="16"/>
              </w:rPr>
              <w:t>【</w:t>
            </w:r>
            <w:r>
              <w:rPr>
                <w:rFonts w:ascii="Times New Roman" w:hint="eastAsia"/>
                <w:sz w:val="16"/>
                <w:szCs w:val="16"/>
              </w:rPr>
              <w:t>多元文化</w:t>
            </w:r>
            <w:r w:rsidRPr="00CD538B">
              <w:rPr>
                <w:rFonts w:ascii="Times New Roman"/>
                <w:sz w:val="16"/>
                <w:szCs w:val="16"/>
              </w:rPr>
              <w:t>教育】</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J1 </w:t>
            </w:r>
            <w:r w:rsidRPr="00CD538B">
              <w:rPr>
                <w:rFonts w:ascii="Times New Roman" w:hint="eastAsia"/>
                <w:sz w:val="16"/>
                <w:szCs w:val="16"/>
              </w:rPr>
              <w:t>珍惜並維護我族文化。</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J2 </w:t>
            </w:r>
            <w:r w:rsidRPr="00CD538B">
              <w:rPr>
                <w:rFonts w:ascii="Times New Roman" w:hint="eastAsia"/>
                <w:sz w:val="16"/>
                <w:szCs w:val="16"/>
              </w:rPr>
              <w:t>關懷我族文化遺產的傳承與興革。</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J3 </w:t>
            </w:r>
            <w:r w:rsidRPr="00CD538B">
              <w:rPr>
                <w:rFonts w:ascii="Times New Roman" w:hint="eastAsia"/>
                <w:sz w:val="16"/>
                <w:szCs w:val="16"/>
              </w:rPr>
              <w:t>提高對弱勢或少數群體文化的覺察與省思。</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J4 </w:t>
            </w:r>
            <w:r w:rsidRPr="00CD538B">
              <w:rPr>
                <w:rFonts w:ascii="Times New Roman" w:hint="eastAsia"/>
                <w:sz w:val="16"/>
                <w:szCs w:val="16"/>
              </w:rPr>
              <w:t>了解不</w:t>
            </w:r>
            <w:r w:rsidRPr="00CD538B">
              <w:rPr>
                <w:rFonts w:ascii="Times New Roman" w:hint="eastAsia"/>
                <w:sz w:val="16"/>
                <w:szCs w:val="16"/>
              </w:rPr>
              <w:lastRenderedPageBreak/>
              <w:t>同群體間如何看待彼此的文化。</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J6 </w:t>
            </w:r>
            <w:r w:rsidRPr="00CD538B">
              <w:rPr>
                <w:rFonts w:ascii="Times New Roman" w:hint="eastAsia"/>
                <w:sz w:val="16"/>
                <w:szCs w:val="16"/>
              </w:rPr>
              <w:t>分析不同群體的文化如何影響社會與生活方式。</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J7 </w:t>
            </w:r>
            <w:r w:rsidRPr="00CD538B">
              <w:rPr>
                <w:rFonts w:ascii="Times New Roman" w:hint="eastAsia"/>
                <w:sz w:val="16"/>
                <w:szCs w:val="16"/>
              </w:rPr>
              <w:t>探討我族文化與他族文化的關聯性。</w:t>
            </w:r>
            <w:r w:rsidRPr="00CD538B">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J8 </w:t>
            </w:r>
            <w:r w:rsidRPr="00CD538B">
              <w:rPr>
                <w:rFonts w:ascii="Times New Roman" w:hint="eastAsia"/>
                <w:sz w:val="16"/>
                <w:szCs w:val="16"/>
              </w:rPr>
              <w:t>探討不同文化接觸時可能產生的衝突、融合或創新。</w:t>
            </w:r>
          </w:p>
          <w:p w:rsidR="0015196A" w:rsidRDefault="0015196A" w:rsidP="0015196A">
            <w:pPr>
              <w:rPr>
                <w:rFonts w:ascii="Times New Roman"/>
                <w:sz w:val="16"/>
                <w:szCs w:val="16"/>
              </w:rPr>
            </w:pPr>
            <w:r w:rsidRPr="00CD538B">
              <w:rPr>
                <w:rFonts w:ascii="Times New Roman" w:hint="eastAsia"/>
                <w:sz w:val="16"/>
                <w:szCs w:val="16"/>
              </w:rPr>
              <w:t>多</w:t>
            </w:r>
            <w:r w:rsidRPr="00CD538B">
              <w:rPr>
                <w:rFonts w:ascii="Times New Roman" w:hint="eastAsia"/>
                <w:sz w:val="16"/>
                <w:szCs w:val="16"/>
              </w:rPr>
              <w:t xml:space="preserve"> J11 </w:t>
            </w:r>
            <w:r w:rsidRPr="00CD538B">
              <w:rPr>
                <w:rFonts w:ascii="Times New Roman" w:hint="eastAsia"/>
                <w:sz w:val="16"/>
                <w:szCs w:val="16"/>
              </w:rPr>
              <w:t>增加實地體驗與行動學習，落實文化實踐力。</w:t>
            </w:r>
          </w:p>
          <w:p w:rsidR="0015196A" w:rsidRDefault="0015196A" w:rsidP="0015196A">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生涯規劃</w:t>
            </w:r>
            <w:r w:rsidRPr="0060676A">
              <w:rPr>
                <w:rFonts w:ascii="Times New Roman"/>
                <w:sz w:val="16"/>
                <w:szCs w:val="16"/>
              </w:rPr>
              <w:t>教育】</w:t>
            </w:r>
          </w:p>
          <w:p w:rsidR="0015196A" w:rsidRPr="0060676A" w:rsidRDefault="0015196A" w:rsidP="0015196A">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J1 </w:t>
            </w:r>
            <w:r w:rsidRPr="0060676A">
              <w:rPr>
                <w:rFonts w:ascii="Times New Roman" w:hint="eastAsia"/>
                <w:sz w:val="16"/>
                <w:szCs w:val="16"/>
              </w:rPr>
              <w:t>了解生涯規劃的意義與功能。</w:t>
            </w:r>
            <w:r w:rsidRPr="0060676A">
              <w:rPr>
                <w:rFonts w:ascii="Times New Roman" w:hint="eastAsia"/>
                <w:sz w:val="16"/>
                <w:szCs w:val="16"/>
              </w:rPr>
              <w:t xml:space="preserve"> </w:t>
            </w:r>
          </w:p>
          <w:p w:rsidR="0015196A" w:rsidRDefault="0015196A" w:rsidP="0015196A">
            <w:pPr>
              <w:spacing w:line="0" w:lineRule="atLeast"/>
              <w:rPr>
                <w:rFonts w:ascii="Times New Roman"/>
                <w:sz w:val="16"/>
                <w:szCs w:val="16"/>
              </w:rPr>
            </w:pPr>
            <w:r w:rsidRPr="0060676A">
              <w:rPr>
                <w:rFonts w:ascii="Times New Roman" w:hint="eastAsia"/>
                <w:sz w:val="16"/>
                <w:szCs w:val="16"/>
              </w:rPr>
              <w:t>涯</w:t>
            </w:r>
            <w:r w:rsidRPr="0060676A">
              <w:rPr>
                <w:rFonts w:ascii="Times New Roman" w:hint="eastAsia"/>
                <w:sz w:val="16"/>
                <w:szCs w:val="16"/>
              </w:rPr>
              <w:t xml:space="preserve"> J2 </w:t>
            </w:r>
            <w:r w:rsidRPr="0060676A">
              <w:rPr>
                <w:rFonts w:ascii="Times New Roman" w:hint="eastAsia"/>
                <w:sz w:val="16"/>
                <w:szCs w:val="16"/>
              </w:rPr>
              <w:t>具備生涯規劃的知識與概念。</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J4 </w:t>
            </w:r>
            <w:r w:rsidRPr="00CD538B">
              <w:rPr>
                <w:rFonts w:ascii="Times New Roman" w:hint="eastAsia"/>
                <w:sz w:val="16"/>
                <w:szCs w:val="16"/>
              </w:rPr>
              <w:t>了解自己的人格特質與價值觀。</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J7 </w:t>
            </w:r>
            <w:r w:rsidRPr="00CD538B">
              <w:rPr>
                <w:rFonts w:ascii="Times New Roman" w:hint="eastAsia"/>
                <w:sz w:val="16"/>
                <w:szCs w:val="16"/>
              </w:rPr>
              <w:t>學習蒐集與分析工作</w:t>
            </w:r>
            <w:r w:rsidRPr="00CD538B">
              <w:rPr>
                <w:rFonts w:ascii="Times New Roman" w:hint="eastAsia"/>
                <w:sz w:val="16"/>
                <w:szCs w:val="16"/>
              </w:rPr>
              <w:t>/</w:t>
            </w:r>
            <w:r w:rsidRPr="00CD538B">
              <w:rPr>
                <w:rFonts w:ascii="Times New Roman" w:hint="eastAsia"/>
                <w:sz w:val="16"/>
                <w:szCs w:val="16"/>
              </w:rPr>
              <w:t>教育環境的資料。</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J11 </w:t>
            </w:r>
            <w:r w:rsidRPr="00CD538B">
              <w:rPr>
                <w:rFonts w:ascii="Times New Roman" w:hint="eastAsia"/>
                <w:sz w:val="16"/>
                <w:szCs w:val="16"/>
              </w:rPr>
              <w:t>分析影響個人生涯決定的因素。</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J12 </w:t>
            </w:r>
            <w:r w:rsidRPr="00CD538B">
              <w:rPr>
                <w:rFonts w:ascii="Times New Roman" w:hint="eastAsia"/>
                <w:sz w:val="16"/>
                <w:szCs w:val="16"/>
              </w:rPr>
              <w:t>發展及評估生涯決定的策略。</w:t>
            </w:r>
            <w:r w:rsidRPr="00CD538B">
              <w:rPr>
                <w:rFonts w:ascii="Times New Roman" w:hint="eastAsia"/>
                <w:sz w:val="16"/>
                <w:szCs w:val="16"/>
              </w:rPr>
              <w:t xml:space="preserve"> </w:t>
            </w:r>
          </w:p>
          <w:p w:rsidR="0015196A" w:rsidRPr="00CD538B" w:rsidRDefault="0015196A" w:rsidP="0015196A">
            <w:pPr>
              <w:spacing w:line="0" w:lineRule="atLeast"/>
              <w:rPr>
                <w:rFonts w:ascii="Times New Roman"/>
                <w:sz w:val="16"/>
                <w:szCs w:val="16"/>
              </w:rPr>
            </w:pPr>
            <w:r w:rsidRPr="00CD538B">
              <w:rPr>
                <w:rFonts w:ascii="Times New Roman" w:hint="eastAsia"/>
                <w:sz w:val="16"/>
                <w:szCs w:val="16"/>
              </w:rPr>
              <w:t>涯</w:t>
            </w:r>
            <w:r w:rsidRPr="00CD538B">
              <w:rPr>
                <w:rFonts w:ascii="Times New Roman" w:hint="eastAsia"/>
                <w:sz w:val="16"/>
                <w:szCs w:val="16"/>
              </w:rPr>
              <w:t xml:space="preserve"> J13 </w:t>
            </w:r>
            <w:r w:rsidRPr="00CD538B">
              <w:rPr>
                <w:rFonts w:ascii="Times New Roman" w:hint="eastAsia"/>
                <w:sz w:val="16"/>
                <w:szCs w:val="16"/>
              </w:rPr>
              <w:t>培養生涯規劃及執行的能力。</w:t>
            </w:r>
            <w:r w:rsidRPr="00CD538B">
              <w:rPr>
                <w:rFonts w:ascii="Times New Roman" w:hint="eastAsia"/>
                <w:sz w:val="16"/>
                <w:szCs w:val="16"/>
              </w:rPr>
              <w:t xml:space="preserve"> </w:t>
            </w:r>
          </w:p>
          <w:p w:rsidR="004C0EEC" w:rsidRDefault="004C0EEC" w:rsidP="004C0EEC">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資訊</w:t>
            </w:r>
            <w:r w:rsidRPr="0060676A">
              <w:rPr>
                <w:rFonts w:ascii="Times New Roman"/>
                <w:sz w:val="16"/>
                <w:szCs w:val="16"/>
              </w:rPr>
              <w:t>教育】</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E1 </w:t>
            </w:r>
            <w:r w:rsidRPr="0060676A">
              <w:rPr>
                <w:rFonts w:ascii="Times New Roman" w:hint="eastAsia"/>
                <w:sz w:val="16"/>
                <w:szCs w:val="16"/>
              </w:rPr>
              <w:t>認識常見的資訊系統。</w:t>
            </w:r>
            <w:r w:rsidRPr="0060676A">
              <w:rPr>
                <w:rFonts w:ascii="Times New Roman" w:hint="eastAsia"/>
                <w:sz w:val="16"/>
                <w:szCs w:val="16"/>
              </w:rPr>
              <w:t xml:space="preserve"> </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E2 </w:t>
            </w:r>
            <w:r w:rsidRPr="0060676A">
              <w:rPr>
                <w:rFonts w:ascii="Times New Roman" w:hint="eastAsia"/>
                <w:sz w:val="16"/>
                <w:szCs w:val="16"/>
              </w:rPr>
              <w:t>使用資</w:t>
            </w:r>
            <w:r w:rsidRPr="0060676A">
              <w:rPr>
                <w:rFonts w:ascii="Times New Roman" w:hint="eastAsia"/>
                <w:sz w:val="16"/>
                <w:szCs w:val="16"/>
              </w:rPr>
              <w:lastRenderedPageBreak/>
              <w:t>訊科技解決生活中簡單的問題。</w:t>
            </w:r>
            <w:r w:rsidRPr="0060676A">
              <w:rPr>
                <w:rFonts w:ascii="Times New Roman" w:hint="eastAsia"/>
                <w:sz w:val="16"/>
                <w:szCs w:val="16"/>
              </w:rPr>
              <w:t xml:space="preserve"> </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資</w:t>
            </w:r>
            <w:r w:rsidRPr="0060676A">
              <w:rPr>
                <w:rFonts w:ascii="Times New Roman" w:hint="eastAsia"/>
                <w:sz w:val="16"/>
                <w:szCs w:val="16"/>
              </w:rPr>
              <w:t xml:space="preserve"> E6 </w:t>
            </w:r>
            <w:r w:rsidRPr="0060676A">
              <w:rPr>
                <w:rFonts w:ascii="Times New Roman" w:hint="eastAsia"/>
                <w:sz w:val="16"/>
                <w:szCs w:val="16"/>
              </w:rPr>
              <w:t>認識與使用資訊科技以表達想法。</w:t>
            </w:r>
            <w:r w:rsidRPr="0060676A">
              <w:rPr>
                <w:rFonts w:ascii="Times New Roman" w:hint="eastAsia"/>
                <w:sz w:val="16"/>
                <w:szCs w:val="16"/>
              </w:rPr>
              <w:t xml:space="preserve"> </w:t>
            </w:r>
          </w:p>
          <w:p w:rsidR="004C0EEC" w:rsidRDefault="004C0EEC" w:rsidP="004C0EEC">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法治</w:t>
            </w:r>
            <w:r w:rsidRPr="0060676A">
              <w:rPr>
                <w:rFonts w:ascii="Times New Roman"/>
                <w:sz w:val="16"/>
                <w:szCs w:val="16"/>
              </w:rPr>
              <w:t>教育】</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J1 </w:t>
            </w:r>
            <w:r w:rsidRPr="0060676A">
              <w:rPr>
                <w:rFonts w:ascii="Times New Roman" w:hint="eastAsia"/>
                <w:sz w:val="16"/>
                <w:szCs w:val="16"/>
              </w:rPr>
              <w:t>探討平等。</w:t>
            </w:r>
            <w:r w:rsidRPr="0060676A">
              <w:rPr>
                <w:rFonts w:ascii="Times New Roman" w:hint="eastAsia"/>
                <w:sz w:val="16"/>
                <w:szCs w:val="16"/>
              </w:rPr>
              <w:t xml:space="preserve"> </w:t>
            </w:r>
          </w:p>
          <w:p w:rsidR="004C0EEC" w:rsidRDefault="004C0EEC" w:rsidP="004C0EEC">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J2 </w:t>
            </w:r>
            <w:r w:rsidRPr="0060676A">
              <w:rPr>
                <w:rFonts w:ascii="Times New Roman" w:hint="eastAsia"/>
                <w:sz w:val="16"/>
                <w:szCs w:val="16"/>
              </w:rPr>
              <w:t>避免歧視。</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J3 </w:t>
            </w:r>
            <w:r w:rsidRPr="0060676A">
              <w:rPr>
                <w:rFonts w:ascii="Times New Roman" w:hint="eastAsia"/>
                <w:sz w:val="16"/>
                <w:szCs w:val="16"/>
              </w:rPr>
              <w:t>認識法律之意義與制定。</w:t>
            </w:r>
            <w:r w:rsidRPr="0060676A">
              <w:rPr>
                <w:rFonts w:ascii="Times New Roman" w:hint="eastAsia"/>
                <w:sz w:val="16"/>
                <w:szCs w:val="16"/>
              </w:rPr>
              <w:t xml:space="preserve"> </w:t>
            </w:r>
          </w:p>
          <w:p w:rsidR="004C0EEC" w:rsidRDefault="004C0EEC" w:rsidP="004C0EEC">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J4 </w:t>
            </w:r>
            <w:r w:rsidRPr="0060676A">
              <w:rPr>
                <w:rFonts w:ascii="Times New Roman" w:hint="eastAsia"/>
                <w:sz w:val="16"/>
                <w:szCs w:val="16"/>
              </w:rPr>
              <w:t>理解規範國家強制力之重要性。</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J7 </w:t>
            </w:r>
            <w:r w:rsidRPr="0060676A">
              <w:rPr>
                <w:rFonts w:ascii="Times New Roman" w:hint="eastAsia"/>
                <w:sz w:val="16"/>
                <w:szCs w:val="16"/>
              </w:rPr>
              <w:t>理解少年的法律地位。</w:t>
            </w:r>
            <w:r w:rsidRPr="0060676A">
              <w:rPr>
                <w:rFonts w:ascii="Times New Roman" w:hint="eastAsia"/>
                <w:sz w:val="16"/>
                <w:szCs w:val="16"/>
              </w:rPr>
              <w:t xml:space="preserve"> </w:t>
            </w:r>
          </w:p>
          <w:p w:rsidR="0015196A" w:rsidRDefault="004C0EEC" w:rsidP="004C0EEC">
            <w:pPr>
              <w:rPr>
                <w:rFonts w:ascii="Times New Roman"/>
                <w:sz w:val="16"/>
                <w:szCs w:val="16"/>
              </w:rPr>
            </w:pPr>
            <w:r w:rsidRPr="0060676A">
              <w:rPr>
                <w:rFonts w:ascii="Times New Roman" w:hint="eastAsia"/>
                <w:sz w:val="16"/>
                <w:szCs w:val="16"/>
              </w:rPr>
              <w:t>法</w:t>
            </w:r>
            <w:r w:rsidRPr="0060676A">
              <w:rPr>
                <w:rFonts w:ascii="Times New Roman" w:hint="eastAsia"/>
                <w:sz w:val="16"/>
                <w:szCs w:val="16"/>
              </w:rPr>
              <w:t xml:space="preserve"> J9 </w:t>
            </w:r>
            <w:r w:rsidRPr="0060676A">
              <w:rPr>
                <w:rFonts w:ascii="Times New Roman" w:hint="eastAsia"/>
                <w:sz w:val="16"/>
                <w:szCs w:val="16"/>
              </w:rPr>
              <w:t>進行學生權利與校園法律之初探。</w:t>
            </w:r>
          </w:p>
          <w:p w:rsidR="004C0EEC" w:rsidRDefault="004C0EEC" w:rsidP="004C0EEC">
            <w:pPr>
              <w:spacing w:line="0" w:lineRule="atLeast"/>
              <w:rPr>
                <w:rFonts w:ascii="Times New Roman"/>
                <w:sz w:val="16"/>
                <w:szCs w:val="16"/>
              </w:rPr>
            </w:pPr>
            <w:r w:rsidRPr="0060676A">
              <w:rPr>
                <w:rFonts w:ascii="Times New Roman"/>
                <w:sz w:val="16"/>
                <w:szCs w:val="16"/>
              </w:rPr>
              <w:t>【</w:t>
            </w:r>
            <w:r>
              <w:rPr>
                <w:rFonts w:ascii="Times New Roman" w:hint="eastAsia"/>
                <w:sz w:val="16"/>
                <w:szCs w:val="16"/>
              </w:rPr>
              <w:t>品德</w:t>
            </w:r>
            <w:r w:rsidRPr="0060676A">
              <w:rPr>
                <w:rFonts w:ascii="Times New Roman"/>
                <w:sz w:val="16"/>
                <w:szCs w:val="16"/>
              </w:rPr>
              <w:t>教育】</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J1 </w:t>
            </w:r>
            <w:r w:rsidRPr="0060676A">
              <w:rPr>
                <w:rFonts w:ascii="Times New Roman" w:hint="eastAsia"/>
                <w:sz w:val="16"/>
                <w:szCs w:val="16"/>
              </w:rPr>
              <w:t>溝通合作與和諧人際關係。</w:t>
            </w:r>
            <w:r w:rsidRPr="0060676A">
              <w:rPr>
                <w:rFonts w:ascii="Times New Roman" w:hint="eastAsia"/>
                <w:sz w:val="16"/>
                <w:szCs w:val="16"/>
              </w:rPr>
              <w:t xml:space="preserve"> </w:t>
            </w:r>
          </w:p>
          <w:p w:rsidR="004C0EEC" w:rsidRDefault="004C0EEC" w:rsidP="004C0EE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J3 </w:t>
            </w:r>
            <w:r w:rsidRPr="0060676A">
              <w:rPr>
                <w:rFonts w:ascii="Times New Roman" w:hint="eastAsia"/>
                <w:sz w:val="16"/>
                <w:szCs w:val="16"/>
              </w:rPr>
              <w:t>關懷生活環境與自然生態永續發展。</w:t>
            </w:r>
            <w:r w:rsidRPr="0060676A">
              <w:rPr>
                <w:rFonts w:ascii="Times New Roman" w:hint="eastAsia"/>
                <w:sz w:val="16"/>
                <w:szCs w:val="16"/>
              </w:rPr>
              <w:t xml:space="preserve"> </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EJU5 </w:t>
            </w:r>
            <w:r w:rsidRPr="0060676A">
              <w:rPr>
                <w:rFonts w:ascii="Times New Roman" w:hint="eastAsia"/>
                <w:sz w:val="16"/>
                <w:szCs w:val="16"/>
              </w:rPr>
              <w:t>謙遜包容。</w:t>
            </w:r>
            <w:r w:rsidRPr="0060676A">
              <w:rPr>
                <w:rFonts w:ascii="Times New Roman" w:hint="eastAsia"/>
                <w:sz w:val="16"/>
                <w:szCs w:val="16"/>
              </w:rPr>
              <w:t xml:space="preserve"> </w:t>
            </w:r>
          </w:p>
          <w:p w:rsidR="004C0EEC" w:rsidRPr="0060676A" w:rsidRDefault="004C0EEC" w:rsidP="004C0EE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 J5 </w:t>
            </w:r>
            <w:r w:rsidRPr="0060676A">
              <w:rPr>
                <w:rFonts w:ascii="Times New Roman" w:hint="eastAsia"/>
                <w:sz w:val="16"/>
                <w:szCs w:val="16"/>
              </w:rPr>
              <w:t>資訊與媒體的公共性與社會責任。</w:t>
            </w:r>
            <w:r w:rsidRPr="0060676A">
              <w:rPr>
                <w:rFonts w:ascii="Times New Roman" w:hint="eastAsia"/>
                <w:sz w:val="16"/>
                <w:szCs w:val="16"/>
              </w:rPr>
              <w:t xml:space="preserve"> </w:t>
            </w:r>
          </w:p>
          <w:p w:rsidR="004C0EEC" w:rsidRDefault="004C0EEC" w:rsidP="004C0EEC">
            <w:pPr>
              <w:spacing w:line="0" w:lineRule="atLeast"/>
              <w:rPr>
                <w:rFonts w:ascii="Times New Roman"/>
                <w:sz w:val="16"/>
                <w:szCs w:val="16"/>
              </w:rPr>
            </w:pPr>
            <w:r w:rsidRPr="0060676A">
              <w:rPr>
                <w:rFonts w:ascii="Times New Roman" w:hint="eastAsia"/>
                <w:sz w:val="16"/>
                <w:szCs w:val="16"/>
              </w:rPr>
              <w:t>品</w:t>
            </w:r>
            <w:r w:rsidRPr="0060676A">
              <w:rPr>
                <w:rFonts w:ascii="Times New Roman" w:hint="eastAsia"/>
                <w:sz w:val="16"/>
                <w:szCs w:val="16"/>
              </w:rPr>
              <w:t xml:space="preserve">J6 </w:t>
            </w:r>
            <w:r w:rsidRPr="0060676A">
              <w:rPr>
                <w:rFonts w:ascii="Times New Roman" w:hint="eastAsia"/>
                <w:sz w:val="16"/>
                <w:szCs w:val="16"/>
              </w:rPr>
              <w:t>關懷弱勢的意涵、策略，及其實踐與反思。</w:t>
            </w:r>
          </w:p>
          <w:p w:rsidR="004C0EEC" w:rsidRDefault="004C0EEC" w:rsidP="004C0EEC">
            <w:pPr>
              <w:spacing w:line="0" w:lineRule="atLeast"/>
              <w:rPr>
                <w:rFonts w:ascii="Times New Roman"/>
                <w:sz w:val="16"/>
                <w:szCs w:val="16"/>
              </w:rPr>
            </w:pPr>
            <w:r w:rsidRPr="00102E5F">
              <w:rPr>
                <w:rFonts w:ascii="Times New Roman"/>
                <w:sz w:val="16"/>
                <w:szCs w:val="16"/>
              </w:rPr>
              <w:t>【</w:t>
            </w:r>
            <w:r w:rsidRPr="00102E5F">
              <w:rPr>
                <w:rFonts w:ascii="Times New Roman" w:hint="eastAsia"/>
                <w:sz w:val="16"/>
                <w:szCs w:val="16"/>
              </w:rPr>
              <w:t>人權</w:t>
            </w:r>
            <w:r w:rsidRPr="00102E5F">
              <w:rPr>
                <w:rFonts w:ascii="Times New Roman"/>
                <w:sz w:val="16"/>
                <w:szCs w:val="16"/>
              </w:rPr>
              <w:t>教育】</w:t>
            </w:r>
          </w:p>
          <w:p w:rsidR="004C0EEC" w:rsidRDefault="004C0EEC" w:rsidP="004C0EEC">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J2 </w:t>
            </w:r>
            <w:r w:rsidRPr="00102E5F">
              <w:rPr>
                <w:rFonts w:ascii="Times New Roman" w:hint="eastAsia"/>
                <w:sz w:val="16"/>
                <w:szCs w:val="16"/>
              </w:rPr>
              <w:t>關懷國內人權議題，提出一個符合正義的社會藍圖，並進行社會改進與行動。</w:t>
            </w:r>
          </w:p>
          <w:p w:rsidR="004C0EEC" w:rsidRDefault="004C0EEC" w:rsidP="004C0EEC">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J3 </w:t>
            </w:r>
            <w:r w:rsidRPr="00102E5F">
              <w:rPr>
                <w:rFonts w:ascii="Times New Roman" w:hint="eastAsia"/>
                <w:sz w:val="16"/>
                <w:szCs w:val="16"/>
              </w:rPr>
              <w:t>探索各種利益可能發</w:t>
            </w:r>
            <w:r w:rsidRPr="00102E5F">
              <w:rPr>
                <w:rFonts w:ascii="Times New Roman" w:hint="eastAsia"/>
                <w:sz w:val="16"/>
                <w:szCs w:val="16"/>
              </w:rPr>
              <w:lastRenderedPageBreak/>
              <w:t>生的衝突，並了解如何運用民主審議方式及正當的程序，以形成公共規則，落實平等自由之保障。</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J4 </w:t>
            </w:r>
            <w:r w:rsidRPr="00102E5F">
              <w:rPr>
                <w:rFonts w:ascii="Times New Roman" w:hint="eastAsia"/>
                <w:sz w:val="16"/>
                <w:szCs w:val="16"/>
              </w:rPr>
              <w:t>了解平等、正義的原則，並在生活中實踐。</w:t>
            </w:r>
            <w:r w:rsidRPr="00102E5F">
              <w:rPr>
                <w:rFonts w:ascii="Times New Roman" w:hint="eastAsia"/>
                <w:sz w:val="16"/>
                <w:szCs w:val="16"/>
              </w:rPr>
              <w:t xml:space="preserve"> </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J6 </w:t>
            </w:r>
            <w:r w:rsidRPr="00102E5F">
              <w:rPr>
                <w:rFonts w:ascii="Times New Roman" w:hint="eastAsia"/>
                <w:sz w:val="16"/>
                <w:szCs w:val="16"/>
              </w:rPr>
              <w:t>正視社會中的各種歧視，並採取行動來關懷與保護弱勢。</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人</w:t>
            </w:r>
            <w:r w:rsidRPr="00102E5F">
              <w:rPr>
                <w:rFonts w:ascii="Times New Roman" w:hint="eastAsia"/>
                <w:sz w:val="16"/>
                <w:szCs w:val="16"/>
              </w:rPr>
              <w:t xml:space="preserve"> J7 </w:t>
            </w:r>
            <w:r w:rsidRPr="00102E5F">
              <w:rPr>
                <w:rFonts w:ascii="Times New Roman" w:hint="eastAsia"/>
                <w:sz w:val="16"/>
                <w:szCs w:val="16"/>
              </w:rPr>
              <w:t>探討違反人權的事件對個人、社區</w:t>
            </w:r>
            <w:r w:rsidRPr="00102E5F">
              <w:rPr>
                <w:rFonts w:ascii="Times New Roman" w:hint="eastAsia"/>
                <w:sz w:val="16"/>
                <w:szCs w:val="16"/>
              </w:rPr>
              <w:t>/</w:t>
            </w:r>
            <w:r w:rsidRPr="00102E5F">
              <w:rPr>
                <w:rFonts w:ascii="Times New Roman" w:hint="eastAsia"/>
                <w:sz w:val="16"/>
                <w:szCs w:val="16"/>
              </w:rPr>
              <w:t>部落、社會的影響，並提出改善策略或行動方案。</w:t>
            </w:r>
          </w:p>
          <w:p w:rsidR="004C0EEC" w:rsidRDefault="004C0EEC" w:rsidP="004C0EEC">
            <w:pPr>
              <w:spacing w:line="0" w:lineRule="atLeast"/>
              <w:rPr>
                <w:rFonts w:ascii="Times New Roman"/>
                <w:sz w:val="16"/>
                <w:szCs w:val="16"/>
              </w:rPr>
            </w:pPr>
            <w:r w:rsidRPr="00102E5F">
              <w:rPr>
                <w:rFonts w:ascii="Times New Roman"/>
                <w:sz w:val="16"/>
                <w:szCs w:val="16"/>
              </w:rPr>
              <w:t>【</w:t>
            </w:r>
            <w:r>
              <w:rPr>
                <w:rFonts w:ascii="Times New Roman" w:hint="eastAsia"/>
                <w:sz w:val="16"/>
                <w:szCs w:val="16"/>
              </w:rPr>
              <w:t>環境</w:t>
            </w:r>
            <w:r w:rsidRPr="00102E5F">
              <w:rPr>
                <w:rFonts w:ascii="Times New Roman"/>
                <w:sz w:val="16"/>
                <w:szCs w:val="16"/>
              </w:rPr>
              <w:t>教育】</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J1 </w:t>
            </w:r>
            <w:r w:rsidRPr="00102E5F">
              <w:rPr>
                <w:rFonts w:ascii="Times New Roman" w:hint="eastAsia"/>
                <w:sz w:val="16"/>
                <w:szCs w:val="16"/>
              </w:rPr>
              <w:t>了解生物多樣性及環境承載力的重要性。</w:t>
            </w:r>
            <w:r w:rsidRPr="00102E5F">
              <w:rPr>
                <w:rFonts w:ascii="Times New Roman" w:hint="eastAsia"/>
                <w:sz w:val="16"/>
                <w:szCs w:val="16"/>
              </w:rPr>
              <w:t xml:space="preserve"> </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J2 </w:t>
            </w:r>
            <w:r w:rsidRPr="00102E5F">
              <w:rPr>
                <w:rFonts w:ascii="Times New Roman" w:hint="eastAsia"/>
                <w:sz w:val="16"/>
                <w:szCs w:val="16"/>
              </w:rPr>
              <w:t>了解人與周遭動物的互動關係，認識動物需求，並關切動物福利。</w:t>
            </w:r>
            <w:r w:rsidRPr="00102E5F">
              <w:rPr>
                <w:rFonts w:ascii="Times New Roman" w:hint="eastAsia"/>
                <w:sz w:val="16"/>
                <w:szCs w:val="16"/>
              </w:rPr>
              <w:t xml:space="preserve"> </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J4 </w:t>
            </w:r>
            <w:r w:rsidRPr="00102E5F">
              <w:rPr>
                <w:rFonts w:ascii="Times New Roman" w:hint="eastAsia"/>
                <w:sz w:val="16"/>
                <w:szCs w:val="16"/>
              </w:rPr>
              <w:t>了解永續發展的意義（環境、社會、與經濟的均衡發展）與原則。</w:t>
            </w:r>
            <w:r w:rsidRPr="00102E5F">
              <w:rPr>
                <w:rFonts w:ascii="Times New Roman" w:hint="eastAsia"/>
                <w:sz w:val="16"/>
                <w:szCs w:val="16"/>
              </w:rPr>
              <w:t xml:space="preserve"> </w:t>
            </w:r>
          </w:p>
          <w:p w:rsidR="004C0EEC" w:rsidRPr="00102E5F" w:rsidRDefault="004C0EEC" w:rsidP="004C0EEC">
            <w:pPr>
              <w:spacing w:line="0" w:lineRule="atLeast"/>
              <w:rPr>
                <w:rFonts w:ascii="Times New Roman"/>
                <w:sz w:val="16"/>
                <w:szCs w:val="16"/>
              </w:rPr>
            </w:pPr>
            <w:r w:rsidRPr="00102E5F">
              <w:rPr>
                <w:rFonts w:ascii="Times New Roman" w:hint="eastAsia"/>
                <w:sz w:val="16"/>
                <w:szCs w:val="16"/>
              </w:rPr>
              <w:t>環</w:t>
            </w:r>
            <w:r w:rsidRPr="00102E5F">
              <w:rPr>
                <w:rFonts w:ascii="Times New Roman" w:hint="eastAsia"/>
                <w:sz w:val="16"/>
                <w:szCs w:val="16"/>
              </w:rPr>
              <w:t xml:space="preserve"> J5 </w:t>
            </w:r>
            <w:r w:rsidRPr="00102E5F">
              <w:rPr>
                <w:rFonts w:ascii="Times New Roman" w:hint="eastAsia"/>
                <w:sz w:val="16"/>
                <w:szCs w:val="16"/>
              </w:rPr>
              <w:t>了解聯合國推動永續發展的背景與趨勢。</w:t>
            </w:r>
          </w:p>
          <w:p w:rsidR="004C0EEC" w:rsidRPr="00BF23FE" w:rsidRDefault="004C0EEC" w:rsidP="004C0EEC">
            <w:pPr>
              <w:spacing w:line="0" w:lineRule="atLeast"/>
              <w:rPr>
                <w:sz w:val="16"/>
                <w:szCs w:val="16"/>
              </w:rPr>
            </w:pPr>
            <w:r w:rsidRPr="00102E5F">
              <w:rPr>
                <w:rFonts w:ascii="Times New Roman" w:hint="eastAsia"/>
                <w:sz w:val="16"/>
                <w:szCs w:val="16"/>
              </w:rPr>
              <w:t>環</w:t>
            </w:r>
            <w:r w:rsidRPr="00102E5F">
              <w:rPr>
                <w:rFonts w:ascii="Times New Roman" w:hint="eastAsia"/>
                <w:sz w:val="16"/>
                <w:szCs w:val="16"/>
              </w:rPr>
              <w:t xml:space="preserve"> J16 </w:t>
            </w:r>
            <w:r w:rsidRPr="00102E5F">
              <w:rPr>
                <w:rFonts w:ascii="Times New Roman" w:hint="eastAsia"/>
                <w:sz w:val="16"/>
                <w:szCs w:val="16"/>
              </w:rPr>
              <w:t>了解各種替代能源的基本原理與發展趨勢。</w:t>
            </w:r>
          </w:p>
        </w:tc>
        <w:tc>
          <w:tcPr>
            <w:tcW w:w="1276" w:type="dxa"/>
          </w:tcPr>
          <w:p w:rsidR="00F75826" w:rsidRPr="00BF23FE" w:rsidRDefault="00F75826" w:rsidP="00C6588A">
            <w:pPr>
              <w:spacing w:line="0" w:lineRule="atLeast"/>
              <w:rPr>
                <w:sz w:val="16"/>
                <w:szCs w:val="16"/>
              </w:rPr>
            </w:pPr>
            <w:r w:rsidRPr="00BF23FE">
              <w:rPr>
                <w:rFonts w:ascii="Times New Roman"/>
                <w:sz w:val="16"/>
                <w:szCs w:val="16"/>
              </w:rPr>
              <w:lastRenderedPageBreak/>
              <w:t>教學錄影帶或光碟。投影機﹑投影片。</w:t>
            </w:r>
          </w:p>
        </w:tc>
        <w:tc>
          <w:tcPr>
            <w:tcW w:w="1276" w:type="dxa"/>
          </w:tcPr>
          <w:p w:rsidR="00356C05" w:rsidRPr="00356C05" w:rsidRDefault="00392C2A" w:rsidP="00356C05">
            <w:pPr>
              <w:spacing w:line="0" w:lineRule="atLeast"/>
              <w:rPr>
                <w:sz w:val="16"/>
                <w:szCs w:val="16"/>
              </w:rPr>
            </w:pPr>
            <w:r>
              <w:rPr>
                <w:rFonts w:hint="eastAsia"/>
                <w:sz w:val="16"/>
                <w:szCs w:val="16"/>
              </w:rPr>
              <w:t>■</w:t>
            </w:r>
            <w:r w:rsidR="00356C05" w:rsidRPr="00356C05">
              <w:rPr>
                <w:rFonts w:hint="eastAsia"/>
                <w:sz w:val="16"/>
                <w:szCs w:val="16"/>
              </w:rPr>
              <w:t>實施跨領域或跨科目</w:t>
            </w:r>
            <w:r w:rsidR="00356C05" w:rsidRPr="00356C05">
              <w:rPr>
                <w:sz w:val="16"/>
                <w:szCs w:val="16"/>
              </w:rPr>
              <w:t>協同</w:t>
            </w:r>
            <w:r w:rsidR="00356C05" w:rsidRPr="00356C05">
              <w:rPr>
                <w:rFonts w:hint="eastAsia"/>
                <w:sz w:val="16"/>
                <w:szCs w:val="16"/>
              </w:rPr>
              <w:t>教學</w:t>
            </w:r>
          </w:p>
          <w:p w:rsidR="00356C05" w:rsidRPr="00356C05" w:rsidRDefault="00356C05" w:rsidP="00356C05">
            <w:pPr>
              <w:spacing w:line="0" w:lineRule="atLeast"/>
              <w:rPr>
                <w:sz w:val="16"/>
                <w:szCs w:val="16"/>
              </w:rPr>
            </w:pPr>
            <w:r w:rsidRPr="00356C05">
              <w:rPr>
                <w:sz w:val="16"/>
                <w:szCs w:val="16"/>
              </w:rPr>
              <w:t>1.</w:t>
            </w:r>
            <w:r w:rsidRPr="00356C05">
              <w:rPr>
                <w:sz w:val="16"/>
                <w:szCs w:val="16"/>
              </w:rPr>
              <w:t>協</w:t>
            </w:r>
            <w:r w:rsidRPr="00356C05">
              <w:rPr>
                <w:rFonts w:hint="eastAsia"/>
                <w:sz w:val="16"/>
                <w:szCs w:val="16"/>
              </w:rPr>
              <w:t>同科目：</w:t>
            </w:r>
          </w:p>
          <w:p w:rsidR="00356C05" w:rsidRPr="00356C05" w:rsidRDefault="00356C05" w:rsidP="00356C05">
            <w:pPr>
              <w:spacing w:line="0" w:lineRule="atLeast"/>
              <w:rPr>
                <w:sz w:val="16"/>
                <w:szCs w:val="16"/>
                <w:u w:val="single"/>
              </w:rPr>
            </w:pPr>
            <w:r w:rsidRPr="00356C05">
              <w:rPr>
                <w:rFonts w:hint="eastAsia"/>
                <w:sz w:val="16"/>
                <w:szCs w:val="16"/>
                <w:u w:val="single"/>
              </w:rPr>
              <w:t xml:space="preserve"> </w:t>
            </w:r>
            <w:r w:rsidRPr="00356C05">
              <w:rPr>
                <w:rFonts w:hint="eastAsia"/>
                <w:sz w:val="16"/>
                <w:szCs w:val="16"/>
                <w:u w:val="single"/>
              </w:rPr>
              <w:t>＿</w:t>
            </w:r>
            <w:r w:rsidR="00392C2A">
              <w:rPr>
                <w:rFonts w:hint="eastAsia"/>
                <w:sz w:val="16"/>
                <w:szCs w:val="16"/>
                <w:u w:val="single"/>
              </w:rPr>
              <w:t>地理</w:t>
            </w:r>
            <w:r w:rsidRPr="00356C05">
              <w:rPr>
                <w:rFonts w:hint="eastAsia"/>
                <w:sz w:val="16"/>
                <w:szCs w:val="16"/>
                <w:u w:val="single"/>
              </w:rPr>
              <w:t xml:space="preserve">  </w:t>
            </w:r>
            <w:r w:rsidRPr="00356C05">
              <w:rPr>
                <w:rFonts w:hint="eastAsia"/>
                <w:sz w:val="16"/>
                <w:szCs w:val="16"/>
                <w:u w:val="single"/>
              </w:rPr>
              <w:t>＿</w:t>
            </w:r>
            <w:r w:rsidRPr="00356C05">
              <w:rPr>
                <w:rFonts w:hint="eastAsia"/>
                <w:sz w:val="16"/>
                <w:szCs w:val="16"/>
                <w:u w:val="single"/>
              </w:rPr>
              <w:t xml:space="preserve"> </w:t>
            </w:r>
          </w:p>
          <w:p w:rsidR="00356C05" w:rsidRPr="00356C05" w:rsidRDefault="00356C05" w:rsidP="00356C05">
            <w:pPr>
              <w:spacing w:line="0" w:lineRule="atLeast"/>
              <w:rPr>
                <w:sz w:val="16"/>
                <w:szCs w:val="16"/>
                <w:u w:val="single"/>
              </w:rPr>
            </w:pPr>
            <w:r w:rsidRPr="00356C05">
              <w:rPr>
                <w:sz w:val="16"/>
                <w:szCs w:val="16"/>
              </w:rPr>
              <w:t>2.</w:t>
            </w:r>
            <w:r w:rsidRPr="00356C05">
              <w:rPr>
                <w:sz w:val="16"/>
                <w:szCs w:val="16"/>
              </w:rPr>
              <w:t>協</w:t>
            </w:r>
            <w:r w:rsidRPr="00356C05">
              <w:rPr>
                <w:rFonts w:hint="eastAsia"/>
                <w:sz w:val="16"/>
                <w:szCs w:val="16"/>
              </w:rPr>
              <w:t>同</w:t>
            </w:r>
            <w:r w:rsidRPr="00356C05">
              <w:rPr>
                <w:sz w:val="16"/>
                <w:szCs w:val="16"/>
              </w:rPr>
              <w:t>節數</w:t>
            </w:r>
            <w:r w:rsidRPr="00356C05">
              <w:rPr>
                <w:rFonts w:hint="eastAsia"/>
                <w:sz w:val="16"/>
                <w:szCs w:val="16"/>
              </w:rPr>
              <w:t>：</w:t>
            </w:r>
          </w:p>
          <w:p w:rsidR="00F75826" w:rsidRPr="00BF23FE" w:rsidRDefault="00356C05" w:rsidP="00392C2A">
            <w:pPr>
              <w:spacing w:line="0" w:lineRule="atLeast"/>
              <w:rPr>
                <w:sz w:val="16"/>
                <w:szCs w:val="16"/>
              </w:rPr>
            </w:pPr>
            <w:r w:rsidRPr="00356C05">
              <w:rPr>
                <w:rFonts w:hint="eastAsia"/>
                <w:sz w:val="16"/>
                <w:szCs w:val="16"/>
                <w:u w:val="single"/>
              </w:rPr>
              <w:t>＿</w:t>
            </w:r>
            <w:r w:rsidRPr="00356C05">
              <w:rPr>
                <w:rFonts w:hint="eastAsia"/>
                <w:sz w:val="16"/>
                <w:szCs w:val="16"/>
                <w:u w:val="single"/>
              </w:rPr>
              <w:t xml:space="preserve">  </w:t>
            </w:r>
            <w:r w:rsidR="00392C2A">
              <w:rPr>
                <w:rFonts w:hint="eastAsia"/>
                <w:sz w:val="16"/>
                <w:szCs w:val="16"/>
                <w:u w:val="single"/>
              </w:rPr>
              <w:t>1</w:t>
            </w:r>
            <w:r w:rsidR="00392C2A">
              <w:rPr>
                <w:rFonts w:hint="eastAsia"/>
                <w:sz w:val="16"/>
                <w:szCs w:val="16"/>
                <w:u w:val="single"/>
              </w:rPr>
              <w:t>節</w:t>
            </w:r>
            <w:r w:rsidRPr="00356C05">
              <w:rPr>
                <w:rFonts w:hint="eastAsia"/>
                <w:sz w:val="16"/>
                <w:szCs w:val="16"/>
                <w:u w:val="single"/>
              </w:rPr>
              <w:t>＿＿</w:t>
            </w:r>
          </w:p>
        </w:tc>
        <w:tc>
          <w:tcPr>
            <w:tcW w:w="696" w:type="dxa"/>
          </w:tcPr>
          <w:p w:rsidR="00F75826" w:rsidRPr="00BF23FE" w:rsidRDefault="00F75826" w:rsidP="000D3644">
            <w:pPr>
              <w:rPr>
                <w:sz w:val="16"/>
                <w:szCs w:val="16"/>
              </w:rPr>
            </w:pPr>
          </w:p>
        </w:tc>
      </w:tr>
      <w:tr w:rsidR="00F75826" w:rsidRPr="00447917" w:rsidTr="00207781">
        <w:trPr>
          <w:trHeight w:val="397"/>
          <w:jc w:val="center"/>
        </w:trPr>
        <w:tc>
          <w:tcPr>
            <w:tcW w:w="1295" w:type="dxa"/>
            <w:vMerge/>
            <w:tcMar>
              <w:left w:w="28" w:type="dxa"/>
              <w:right w:w="28" w:type="dxa"/>
            </w:tcMar>
            <w:vAlign w:val="center"/>
          </w:tcPr>
          <w:p w:rsidR="00F75826" w:rsidRPr="00447917" w:rsidRDefault="00F75826" w:rsidP="00F03FDF">
            <w:pPr>
              <w:snapToGrid w:val="0"/>
              <w:spacing w:line="400" w:lineRule="exact"/>
              <w:rPr>
                <w:rFonts w:ascii="標楷體" w:eastAsia="標楷體" w:hAnsi="標楷體"/>
                <w:szCs w:val="24"/>
                <w:lang w:eastAsia="zh-HK"/>
              </w:rPr>
            </w:pPr>
          </w:p>
        </w:tc>
        <w:tc>
          <w:tcPr>
            <w:tcW w:w="567" w:type="dxa"/>
            <w:vAlign w:val="center"/>
          </w:tcPr>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hint="eastAsia"/>
                <w:sz w:val="20"/>
                <w:szCs w:val="20"/>
                <w:lang w:eastAsia="zh-HK"/>
              </w:rPr>
              <w:t>第</w:t>
            </w:r>
          </w:p>
          <w:p w:rsidR="00F75826" w:rsidRPr="00D9659A" w:rsidRDefault="00F75826" w:rsidP="00C6588A">
            <w:pPr>
              <w:snapToGrid w:val="0"/>
              <w:spacing w:line="0" w:lineRule="atLeast"/>
              <w:rPr>
                <w:rFonts w:ascii="標楷體" w:eastAsia="標楷體" w:hAnsi="標楷體"/>
                <w:sz w:val="20"/>
                <w:szCs w:val="20"/>
                <w:lang w:eastAsia="zh-HK"/>
              </w:rPr>
            </w:pPr>
            <w:r w:rsidRPr="00D9659A">
              <w:rPr>
                <w:rFonts w:ascii="標楷體" w:eastAsia="標楷體" w:hAnsi="標楷體"/>
                <w:sz w:val="20"/>
                <w:szCs w:val="20"/>
                <w:lang w:eastAsia="zh-HK"/>
              </w:rPr>
              <w:t>20</w:t>
            </w:r>
            <w:r w:rsidRPr="00D9659A">
              <w:rPr>
                <w:rFonts w:ascii="標楷體" w:eastAsia="標楷體" w:hAnsi="標楷體" w:hint="eastAsia"/>
                <w:sz w:val="20"/>
                <w:szCs w:val="20"/>
                <w:lang w:eastAsia="zh-HK"/>
              </w:rPr>
              <w:t>週</w:t>
            </w:r>
          </w:p>
        </w:tc>
        <w:tc>
          <w:tcPr>
            <w:tcW w:w="1134" w:type="dxa"/>
          </w:tcPr>
          <w:p w:rsidR="00F75826" w:rsidRPr="00BF23FE" w:rsidRDefault="00F75826" w:rsidP="006A6D6B">
            <w:pPr>
              <w:spacing w:line="0" w:lineRule="atLeast"/>
              <w:rPr>
                <w:rFonts w:ascii="Times New Roman"/>
                <w:sz w:val="16"/>
                <w:szCs w:val="16"/>
              </w:rPr>
            </w:pPr>
            <w:r w:rsidRPr="00BF23FE">
              <w:rPr>
                <w:rFonts w:ascii="Times New Roman" w:hint="eastAsia"/>
                <w:sz w:val="16"/>
                <w:szCs w:val="16"/>
              </w:rPr>
              <w:t>復習評量</w:t>
            </w:r>
            <w:r w:rsidRPr="00BF23FE">
              <w:rPr>
                <w:rFonts w:ascii="Times New Roman" w:hint="eastAsia"/>
                <w:sz w:val="16"/>
                <w:szCs w:val="16"/>
              </w:rPr>
              <w:t>(</w:t>
            </w:r>
            <w:r w:rsidRPr="00BF23FE">
              <w:rPr>
                <w:rFonts w:ascii="Times New Roman" w:hint="eastAsia"/>
                <w:sz w:val="16"/>
                <w:szCs w:val="16"/>
              </w:rPr>
              <w:t>第三次段考</w:t>
            </w:r>
            <w:r w:rsidRPr="00BF23FE">
              <w:rPr>
                <w:rFonts w:ascii="Times New Roman" w:hint="eastAsia"/>
                <w:sz w:val="16"/>
                <w:szCs w:val="16"/>
              </w:rPr>
              <w:t>)</w:t>
            </w:r>
          </w:p>
          <w:p w:rsidR="00F75826" w:rsidRPr="00BF23FE" w:rsidRDefault="00F75826" w:rsidP="006A6D6B">
            <w:pPr>
              <w:spacing w:line="0" w:lineRule="atLeast"/>
              <w:rPr>
                <w:rFonts w:ascii="Times New Roman"/>
                <w:sz w:val="16"/>
                <w:szCs w:val="16"/>
              </w:rPr>
            </w:pPr>
          </w:p>
        </w:tc>
        <w:tc>
          <w:tcPr>
            <w:tcW w:w="3402" w:type="dxa"/>
          </w:tcPr>
          <w:p w:rsidR="00F75826" w:rsidRPr="00F75826" w:rsidRDefault="00F75826" w:rsidP="007B514D">
            <w:pPr>
              <w:spacing w:line="240" w:lineRule="atLeast"/>
              <w:rPr>
                <w:rFonts w:ascii="Times New Roman" w:hAnsi="Times New Roman"/>
                <w:sz w:val="16"/>
                <w:szCs w:val="16"/>
              </w:rPr>
            </w:pPr>
          </w:p>
        </w:tc>
        <w:tc>
          <w:tcPr>
            <w:tcW w:w="3119" w:type="dxa"/>
          </w:tcPr>
          <w:p w:rsidR="00F75826" w:rsidRPr="00F75826" w:rsidRDefault="00F75826" w:rsidP="007B514D">
            <w:pPr>
              <w:spacing w:line="240" w:lineRule="atLeast"/>
              <w:rPr>
                <w:rFonts w:ascii="Times New Roman" w:hAnsi="Times New Roman"/>
                <w:sz w:val="16"/>
                <w:szCs w:val="16"/>
              </w:rPr>
            </w:pPr>
          </w:p>
        </w:tc>
        <w:tc>
          <w:tcPr>
            <w:tcW w:w="425" w:type="dxa"/>
          </w:tcPr>
          <w:p w:rsidR="00F75826" w:rsidRPr="00BF23FE" w:rsidRDefault="00F75826">
            <w:pPr>
              <w:rPr>
                <w:sz w:val="16"/>
                <w:szCs w:val="16"/>
              </w:rPr>
            </w:pPr>
            <w:r w:rsidRPr="00BF23FE">
              <w:rPr>
                <w:rFonts w:hint="eastAsia"/>
                <w:sz w:val="16"/>
                <w:szCs w:val="16"/>
              </w:rPr>
              <w:t>3</w:t>
            </w:r>
          </w:p>
        </w:tc>
        <w:tc>
          <w:tcPr>
            <w:tcW w:w="709" w:type="dxa"/>
          </w:tcPr>
          <w:p w:rsidR="00F75826" w:rsidRPr="00BF23FE" w:rsidRDefault="00F75826" w:rsidP="00C6588A">
            <w:pPr>
              <w:spacing w:line="0" w:lineRule="atLeast"/>
              <w:rPr>
                <w:sz w:val="16"/>
                <w:szCs w:val="16"/>
              </w:rPr>
            </w:pPr>
            <w:r w:rsidRPr="00BF23FE">
              <w:rPr>
                <w:sz w:val="16"/>
                <w:szCs w:val="16"/>
              </w:rPr>
              <w:t>紙筆評量</w:t>
            </w:r>
          </w:p>
        </w:tc>
        <w:tc>
          <w:tcPr>
            <w:tcW w:w="1275" w:type="dxa"/>
          </w:tcPr>
          <w:p w:rsidR="00F75826" w:rsidRPr="00BF23FE" w:rsidRDefault="00F75826" w:rsidP="000D3644">
            <w:pPr>
              <w:rPr>
                <w:sz w:val="16"/>
                <w:szCs w:val="16"/>
              </w:rPr>
            </w:pPr>
          </w:p>
        </w:tc>
        <w:tc>
          <w:tcPr>
            <w:tcW w:w="1276" w:type="dxa"/>
          </w:tcPr>
          <w:p w:rsidR="00F75826" w:rsidRPr="00BF23FE" w:rsidRDefault="00F75826" w:rsidP="000D3644">
            <w:pPr>
              <w:rPr>
                <w:sz w:val="16"/>
                <w:szCs w:val="16"/>
              </w:rPr>
            </w:pPr>
          </w:p>
        </w:tc>
        <w:tc>
          <w:tcPr>
            <w:tcW w:w="1276" w:type="dxa"/>
          </w:tcPr>
          <w:p w:rsidR="00F75826" w:rsidRPr="00BF23FE" w:rsidRDefault="00F75826" w:rsidP="00C6588A">
            <w:pPr>
              <w:spacing w:line="0" w:lineRule="atLeast"/>
              <w:rPr>
                <w:sz w:val="16"/>
                <w:szCs w:val="16"/>
              </w:rPr>
            </w:pPr>
          </w:p>
        </w:tc>
        <w:tc>
          <w:tcPr>
            <w:tcW w:w="696" w:type="dxa"/>
          </w:tcPr>
          <w:p w:rsidR="00F75826" w:rsidRPr="00BF23FE" w:rsidRDefault="00F75826" w:rsidP="000D3644">
            <w:pPr>
              <w:rPr>
                <w:sz w:val="16"/>
                <w:szCs w:val="16"/>
              </w:rPr>
            </w:pPr>
          </w:p>
        </w:tc>
      </w:tr>
    </w:tbl>
    <w:p w:rsidR="00811258" w:rsidRDefault="00811258" w:rsidP="00771E60">
      <w:pPr>
        <w:widowControl/>
        <w:spacing w:line="400" w:lineRule="exact"/>
        <w:rPr>
          <w:rFonts w:ascii="標楷體" w:eastAsia="標楷體" w:hAnsi="標楷體"/>
          <w:szCs w:val="24"/>
        </w:rPr>
      </w:pPr>
    </w:p>
    <w:sectPr w:rsidR="00811258" w:rsidSect="00D9659A">
      <w:footerReference w:type="default" r:id="rId8"/>
      <w:pgSz w:w="16838" w:h="11906" w:orient="landscape" w:code="9"/>
      <w:pgMar w:top="851" w:right="851" w:bottom="851" w:left="851" w:header="851" w:footer="760"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C98" w:rsidRDefault="003D4C98" w:rsidP="00A47FC7">
      <w:r>
        <w:separator/>
      </w:r>
    </w:p>
  </w:endnote>
  <w:endnote w:type="continuationSeparator" w:id="0">
    <w:p w:rsidR="003D4C98" w:rsidRDefault="003D4C98" w:rsidP="00A4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charset w:val="00"/>
    <w:family w:val="swiss"/>
    <w:pitch w:val="variable"/>
    <w:sig w:usb0="E7002EFF" w:usb1="D200FDFF" w:usb2="0A24602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全真中仿宋">
    <w:altName w:val="新細明體"/>
    <w:panose1 w:val="00000000000000000000"/>
    <w:charset w:val="88"/>
    <w:family w:val="modern"/>
    <w:notTrueType/>
    <w:pitch w:val="fixed"/>
    <w:sig w:usb0="00000001" w:usb1="08080000" w:usb2="00000010" w:usb3="00000000" w:csb0="00100000" w:csb1="00000000"/>
  </w:font>
  <w:font w:name="taipei">
    <w:altName w:val="Times New Roman"/>
    <w:panose1 w:val="00000000000000000000"/>
    <w:charset w:val="00"/>
    <w:family w:val="roman"/>
    <w:notTrueType/>
    <w:pitch w:val="default"/>
    <w:sig w:usb0="00000003" w:usb1="00000000" w:usb2="00000000" w:usb3="00000000" w:csb0="00000001" w:csb1="00000000"/>
  </w:font>
  <w:font w:name="華康細圓體">
    <w:panose1 w:val="020F0309000000000000"/>
    <w:charset w:val="88"/>
    <w:family w:val="modern"/>
    <w:pitch w:val="fixed"/>
    <w:sig w:usb0="80000001" w:usb1="28091800" w:usb2="00000016" w:usb3="00000000" w:csb0="00100000" w:csb1="00000000"/>
  </w:font>
  <w:font w:name="華康中明體">
    <w:panose1 w:val="02020509000000000000"/>
    <w:charset w:val="88"/>
    <w:family w:val="modern"/>
    <w:pitch w:val="fixed"/>
    <w:sig w:usb0="80000001" w:usb1="28091800" w:usb2="00000016" w:usb3="00000000" w:csb0="00100000" w:csb1="00000000"/>
  </w:font>
  <w:font w:name="華康中黑體">
    <w:panose1 w:val="020B0509000000000000"/>
    <w:charset w:val="88"/>
    <w:family w:val="modern"/>
    <w:pitch w:val="fixed"/>
    <w:sig w:usb0="80000001" w:usb1="28091800" w:usb2="00000016" w:usb3="00000000" w:csb0="00100000" w:csb1="00000000"/>
  </w:font>
  <w:font w:name="華康標宋體">
    <w:panose1 w:val="02020409000000000000"/>
    <w:charset w:val="88"/>
    <w:family w:val="modern"/>
    <w:pitch w:val="fixed"/>
    <w:sig w:usb0="80000001" w:usb1="28091800" w:usb2="00000016"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38193"/>
      <w:docPartObj>
        <w:docPartGallery w:val="Page Numbers (Bottom of Page)"/>
        <w:docPartUnique/>
      </w:docPartObj>
    </w:sdtPr>
    <w:sdtEndPr>
      <w:rPr>
        <w:noProof/>
        <w:lang w:val="zh-TW"/>
      </w:rPr>
    </w:sdtEndPr>
    <w:sdtContent>
      <w:p w:rsidR="009B2F66" w:rsidRPr="00AC3A52" w:rsidRDefault="00B510A0" w:rsidP="00AC3A52">
        <w:pPr>
          <w:pStyle w:val="ac"/>
          <w:jc w:val="center"/>
          <w:rPr>
            <w:noProof/>
            <w:lang w:val="zh-TW"/>
          </w:rPr>
        </w:pPr>
        <w:r w:rsidRPr="00AC3A52">
          <w:rPr>
            <w:noProof/>
            <w:lang w:val="zh-TW"/>
          </w:rPr>
          <w:fldChar w:fldCharType="begin"/>
        </w:r>
        <w:r w:rsidR="009B2F66" w:rsidRPr="00AC3A52">
          <w:rPr>
            <w:noProof/>
            <w:lang w:val="zh-TW"/>
          </w:rPr>
          <w:instrText>PAGE   \* MERGEFORMAT</w:instrText>
        </w:r>
        <w:r w:rsidRPr="00AC3A52">
          <w:rPr>
            <w:noProof/>
            <w:lang w:val="zh-TW"/>
          </w:rPr>
          <w:fldChar w:fldCharType="separate"/>
        </w:r>
        <w:r w:rsidR="00C64345">
          <w:rPr>
            <w:noProof/>
            <w:lang w:val="zh-TW"/>
          </w:rPr>
          <w:t>2</w:t>
        </w:r>
        <w:r w:rsidRPr="00AC3A52">
          <w:rPr>
            <w:noProof/>
            <w:lang w:val="zh-TW"/>
          </w:rPr>
          <w:fldChar w:fldCharType="end"/>
        </w:r>
      </w:p>
    </w:sdtContent>
  </w:sdt>
  <w:p w:rsidR="009B2F66" w:rsidRDefault="009B2F66" w:rsidP="00AC3A5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C98" w:rsidRDefault="003D4C98" w:rsidP="00A47FC7">
      <w:r>
        <w:separator/>
      </w:r>
    </w:p>
  </w:footnote>
  <w:footnote w:type="continuationSeparator" w:id="0">
    <w:p w:rsidR="003D4C98" w:rsidRDefault="003D4C98" w:rsidP="00A47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6D1"/>
    <w:multiLevelType w:val="multilevel"/>
    <w:tmpl w:val="A41E7EAC"/>
    <w:lvl w:ilvl="0">
      <w:start w:val="1"/>
      <w:numFmt w:val="taiwaneseCountingThousand"/>
      <w:pStyle w:val="25pt"/>
      <w:suff w:val="nothing"/>
      <w:lvlText w:val="%1、"/>
      <w:lvlJc w:val="left"/>
      <w:pPr>
        <w:ind w:left="4595" w:hanging="635"/>
      </w:pPr>
      <w:rPr>
        <w:rFonts w:cs="Times New Roman" w:hint="eastAsia"/>
      </w:rPr>
    </w:lvl>
    <w:lvl w:ilvl="1">
      <w:start w:val="1"/>
      <w:numFmt w:val="taiwaneseCountingThousand"/>
      <w:suff w:val="nothing"/>
      <w:lvlText w:val="(%2)"/>
      <w:lvlJc w:val="left"/>
      <w:pPr>
        <w:ind w:left="6033" w:hanging="555"/>
      </w:pPr>
      <w:rPr>
        <w:rFonts w:cs="Times New Roman" w:hint="eastAsia"/>
      </w:rPr>
    </w:lvl>
    <w:lvl w:ilvl="2">
      <w:start w:val="1"/>
      <w:numFmt w:val="decimalFullWidth"/>
      <w:suff w:val="nothing"/>
      <w:lvlText w:val="%3、"/>
      <w:lvlJc w:val="left"/>
      <w:pPr>
        <w:ind w:left="6741" w:hanging="628"/>
      </w:pPr>
      <w:rPr>
        <w:rFonts w:cs="Times New Roman" w:hint="eastAsia"/>
      </w:rPr>
    </w:lvl>
    <w:lvl w:ilvl="3">
      <w:start w:val="1"/>
      <w:numFmt w:val="decimalFullWidth"/>
      <w:suff w:val="nothing"/>
      <w:lvlText w:val="(%4)"/>
      <w:lvlJc w:val="left"/>
      <w:pPr>
        <w:ind w:left="6968" w:hanging="538"/>
      </w:pPr>
      <w:rPr>
        <w:rFonts w:cs="Times New Roman" w:hint="eastAsia"/>
      </w:rPr>
    </w:lvl>
    <w:lvl w:ilvl="4">
      <w:start w:val="1"/>
      <w:numFmt w:val="decimal"/>
      <w:lvlText w:val="%5."/>
      <w:lvlJc w:val="left"/>
      <w:pPr>
        <w:tabs>
          <w:tab w:val="num" w:pos="7394"/>
        </w:tabs>
        <w:ind w:left="7394" w:hanging="850"/>
      </w:pPr>
      <w:rPr>
        <w:rFonts w:cs="Times New Roman" w:hint="eastAsia"/>
      </w:rPr>
    </w:lvl>
    <w:lvl w:ilvl="5">
      <w:start w:val="1"/>
      <w:numFmt w:val="decimal"/>
      <w:lvlText w:val="%6)"/>
      <w:lvlJc w:val="left"/>
      <w:pPr>
        <w:tabs>
          <w:tab w:val="num" w:pos="8103"/>
        </w:tabs>
        <w:ind w:left="8103" w:hanging="1134"/>
      </w:pPr>
      <w:rPr>
        <w:rFonts w:cs="Times New Roman" w:hint="eastAsia"/>
      </w:rPr>
    </w:lvl>
    <w:lvl w:ilvl="6">
      <w:start w:val="1"/>
      <w:numFmt w:val="decimal"/>
      <w:lvlText w:val="(%7)"/>
      <w:lvlJc w:val="left"/>
      <w:pPr>
        <w:tabs>
          <w:tab w:val="num" w:pos="8670"/>
        </w:tabs>
        <w:ind w:left="8670" w:hanging="1276"/>
      </w:pPr>
      <w:rPr>
        <w:rFonts w:cs="Times New Roman" w:hint="eastAsia"/>
      </w:rPr>
    </w:lvl>
    <w:lvl w:ilvl="7">
      <w:start w:val="1"/>
      <w:numFmt w:val="lowerLetter"/>
      <w:lvlText w:val="%8."/>
      <w:lvlJc w:val="left"/>
      <w:pPr>
        <w:tabs>
          <w:tab w:val="num" w:pos="9237"/>
        </w:tabs>
        <w:ind w:left="9237" w:hanging="1418"/>
      </w:pPr>
      <w:rPr>
        <w:rFonts w:cs="Times New Roman" w:hint="eastAsia"/>
      </w:rPr>
    </w:lvl>
    <w:lvl w:ilvl="8">
      <w:start w:val="1"/>
      <w:numFmt w:val="lowerLetter"/>
      <w:lvlText w:val="%9)"/>
      <w:lvlJc w:val="left"/>
      <w:pPr>
        <w:tabs>
          <w:tab w:val="num" w:pos="9945"/>
        </w:tabs>
        <w:ind w:left="9945" w:hanging="1700"/>
      </w:pPr>
      <w:rPr>
        <w:rFonts w:cs="Times New Roman" w:hint="eastAsia"/>
      </w:rPr>
    </w:lvl>
  </w:abstractNum>
  <w:abstractNum w:abstractNumId="1" w15:restartNumberingAfterBreak="0">
    <w:nsid w:val="06161BF4"/>
    <w:multiLevelType w:val="multilevel"/>
    <w:tmpl w:val="88EC556C"/>
    <w:lvl w:ilvl="0">
      <w:start w:val="1"/>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15:restartNumberingAfterBreak="0">
    <w:nsid w:val="0EB851D2"/>
    <w:multiLevelType w:val="hybridMultilevel"/>
    <w:tmpl w:val="816A4608"/>
    <w:lvl w:ilvl="0" w:tplc="05886BFE">
      <w:start w:val="1"/>
      <w:numFmt w:val="ideographDigital"/>
      <w:lvlText w:val="(%1)"/>
      <w:lvlJc w:val="left"/>
      <w:pPr>
        <w:ind w:left="480" w:hanging="48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2B313A"/>
    <w:multiLevelType w:val="hybridMultilevel"/>
    <w:tmpl w:val="DF9852EE"/>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B94172"/>
    <w:multiLevelType w:val="hybridMultilevel"/>
    <w:tmpl w:val="6E04F748"/>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cs="Times New Roman" w:hint="eastAsia"/>
      </w:rPr>
    </w:lvl>
    <w:lvl w:ilvl="1" w:tplc="22B6E90E">
      <w:start w:val="1"/>
      <w:numFmt w:val="taiwaneseCountingThousand"/>
      <w:pStyle w:val="3"/>
      <w:lvlText w:val="%2、"/>
      <w:lvlJc w:val="left"/>
      <w:pPr>
        <w:tabs>
          <w:tab w:val="num" w:pos="1560"/>
        </w:tabs>
        <w:ind w:left="1514" w:hanging="794"/>
      </w:pPr>
      <w:rPr>
        <w:rFonts w:cs="Times New Roman" w:hint="default"/>
      </w:rPr>
    </w:lvl>
    <w:lvl w:ilvl="2" w:tplc="62DCF030">
      <w:start w:val="1"/>
      <w:numFmt w:val="ideographTraditional"/>
      <w:lvlText w:val="%3、"/>
      <w:lvlJc w:val="left"/>
      <w:pPr>
        <w:tabs>
          <w:tab w:val="num" w:pos="677"/>
        </w:tabs>
        <w:ind w:left="1641" w:hanging="681"/>
      </w:pPr>
      <w:rPr>
        <w:rFonts w:ascii="標楷體" w:eastAsia="標楷體" w:hAnsi="標楷體" w:cs="Times New Roman" w:hint="eastAsia"/>
        <w:sz w:val="32"/>
        <w:szCs w:val="32"/>
      </w:rPr>
    </w:lvl>
    <w:lvl w:ilvl="3" w:tplc="470024EC">
      <w:start w:val="1"/>
      <w:numFmt w:val="ideographTraditional"/>
      <w:pStyle w:val="2"/>
      <w:lvlText w:val="%4、"/>
      <w:lvlJc w:val="left"/>
      <w:pPr>
        <w:tabs>
          <w:tab w:val="num" w:pos="454"/>
        </w:tabs>
        <w:ind w:left="1418" w:hanging="681"/>
      </w:pPr>
      <w:rPr>
        <w:rFonts w:ascii="標楷體" w:eastAsia="標楷體" w:hAnsi="標楷體" w:cs="Times New Roman" w:hint="eastAsia"/>
        <w:sz w:val="32"/>
        <w:szCs w:val="32"/>
      </w:rPr>
    </w:lvl>
    <w:lvl w:ilvl="4" w:tplc="1652AC90">
      <w:start w:val="1"/>
      <w:numFmt w:val="ideographTraditional"/>
      <w:lvlText w:val="%5、"/>
      <w:lvlJc w:val="left"/>
      <w:pPr>
        <w:tabs>
          <w:tab w:val="num" w:pos="454"/>
        </w:tabs>
        <w:ind w:left="1418" w:hanging="681"/>
      </w:pPr>
      <w:rPr>
        <w:rFonts w:ascii="標楷體" w:eastAsia="標楷體" w:hAnsi="標楷體" w:cs="Times New Roman" w:hint="eastAsia"/>
        <w:sz w:val="32"/>
        <w:szCs w:val="32"/>
      </w:rPr>
    </w:lvl>
    <w:lvl w:ilvl="5" w:tplc="6316A9AA">
      <w:start w:val="1"/>
      <w:numFmt w:val="decimal"/>
      <w:lvlText w:val="%6."/>
      <w:lvlJc w:val="left"/>
      <w:pPr>
        <w:tabs>
          <w:tab w:val="num" w:pos="2880"/>
        </w:tabs>
        <w:ind w:left="2880" w:hanging="480"/>
      </w:pPr>
      <w:rPr>
        <w:rFonts w:cs="Times New Roman" w:hint="eastAsia"/>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2465"/>
        </w:tabs>
        <w:ind w:left="2465" w:hanging="480"/>
      </w:pPr>
      <w:rPr>
        <w:rFonts w:cs="Times New Roman"/>
      </w:rPr>
    </w:lvl>
  </w:abstractNum>
  <w:abstractNum w:abstractNumId="6" w15:restartNumberingAfterBreak="0">
    <w:nsid w:val="175F4D99"/>
    <w:multiLevelType w:val="hybridMultilevel"/>
    <w:tmpl w:val="F1480A3E"/>
    <w:lvl w:ilvl="0" w:tplc="FFFFFFFF">
      <w:start w:val="1"/>
      <w:numFmt w:val="taiwaneseCountingThousand"/>
      <w:lvlText w:val="%1、"/>
      <w:lvlJc w:val="left"/>
      <w:pPr>
        <w:tabs>
          <w:tab w:val="num" w:pos="624"/>
        </w:tabs>
        <w:ind w:left="624" w:hanging="624"/>
      </w:pPr>
      <w:rPr>
        <w:rFonts w:cs="Times New Roman" w:hint="eastAsia"/>
      </w:rPr>
    </w:lvl>
    <w:lvl w:ilvl="1" w:tplc="FFFFFFFF">
      <w:start w:val="1"/>
      <w:numFmt w:val="bullet"/>
      <w:lvlText w:val=""/>
      <w:lvlJc w:val="left"/>
      <w:pPr>
        <w:tabs>
          <w:tab w:val="num" w:pos="840"/>
        </w:tabs>
        <w:ind w:left="821" w:hanging="341"/>
      </w:pPr>
      <w:rPr>
        <w:rFonts w:ascii="Wingdings" w:hAnsi="Wingdings" w:hint="default"/>
      </w:rPr>
    </w:lvl>
    <w:lvl w:ilvl="2" w:tplc="FFFFFFFF">
      <w:start w:val="1"/>
      <w:numFmt w:val="taiwaneseCountingThousand"/>
      <w:pStyle w:val="a"/>
      <w:lvlText w:val="(%3)"/>
      <w:lvlJc w:val="left"/>
      <w:pPr>
        <w:tabs>
          <w:tab w:val="num" w:pos="1425"/>
        </w:tabs>
        <w:ind w:left="1425" w:hanging="465"/>
      </w:pPr>
      <w:rPr>
        <w:rFonts w:cs="Times New Roman" w:hint="eastAsia"/>
      </w:rPr>
    </w:lvl>
    <w:lvl w:ilvl="3" w:tplc="FFFFFFFF">
      <w:start w:val="1"/>
      <w:numFmt w:val="decimal"/>
      <w:lvlText w:val="%4."/>
      <w:lvlJc w:val="left"/>
      <w:pPr>
        <w:tabs>
          <w:tab w:val="num" w:pos="1800"/>
        </w:tabs>
        <w:ind w:left="1800" w:hanging="360"/>
      </w:pPr>
      <w:rPr>
        <w:rFonts w:cs="Times New Roman" w:hint="eastAsia"/>
      </w:rPr>
    </w:lvl>
    <w:lvl w:ilvl="4" w:tplc="FFFFFFFF">
      <w:start w:val="1"/>
      <w:numFmt w:val="decimal"/>
      <w:lvlText w:val="(%5)"/>
      <w:lvlJc w:val="left"/>
      <w:pPr>
        <w:tabs>
          <w:tab w:val="num" w:pos="2280"/>
        </w:tabs>
        <w:ind w:left="2280" w:hanging="360"/>
      </w:pPr>
      <w:rPr>
        <w:rFonts w:cs="Times New Roman" w:hint="eastAsia"/>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7" w15:restartNumberingAfterBreak="0">
    <w:nsid w:val="1C3840CE"/>
    <w:multiLevelType w:val="hybridMultilevel"/>
    <w:tmpl w:val="925C7FDA"/>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C45645"/>
    <w:multiLevelType w:val="multilevel"/>
    <w:tmpl w:val="232C93EC"/>
    <w:lvl w:ilvl="0">
      <w:start w:val="1"/>
      <w:numFmt w:val="taiwaneseCountingThousand"/>
      <w:pStyle w:val="30"/>
      <w:suff w:val="nothing"/>
      <w:lvlText w:val="(%1) "/>
      <w:lvlJc w:val="left"/>
      <w:pPr>
        <w:ind w:left="907" w:hanging="510"/>
      </w:pPr>
      <w:rPr>
        <w:rFonts w:ascii="Times New Roman" w:eastAsia="標楷體" w:hAnsi="Times New Roman" w:cs="Times New Roman" w:hint="default"/>
        <w:b w:val="0"/>
        <w:i w:val="0"/>
        <w:color w:val="auto"/>
        <w:sz w:val="26"/>
        <w:u w:val="none"/>
      </w:rPr>
    </w:lvl>
    <w:lvl w:ilvl="1">
      <w:start w:val="1"/>
      <w:numFmt w:val="decimal"/>
      <w:suff w:val="nothing"/>
      <w:lvlText w:val="%2. "/>
      <w:lvlJc w:val="left"/>
      <w:pPr>
        <w:ind w:left="964" w:hanging="284"/>
      </w:pPr>
      <w:rPr>
        <w:rFonts w:ascii="Times New Roman" w:eastAsia="標楷體" w:hAnsi="Times New Roman" w:cs="Times New Roman" w:hint="default"/>
        <w:b w:val="0"/>
        <w:i w:val="0"/>
        <w:sz w:val="26"/>
      </w:rPr>
    </w:lvl>
    <w:lvl w:ilvl="2">
      <w:start w:val="1"/>
      <w:numFmt w:val="decimal"/>
      <w:suff w:val="nothing"/>
      <w:lvlText w:val="(%3)"/>
      <w:lvlJc w:val="left"/>
      <w:pPr>
        <w:ind w:left="1191" w:hanging="284"/>
      </w:pPr>
      <w:rPr>
        <w:rFonts w:ascii="Times New Roman" w:eastAsia="標楷體" w:hAnsi="Times New Roman" w:cs="Times New Roman" w:hint="default"/>
        <w:b w:val="0"/>
        <w:i w:val="0"/>
        <w:caps w:val="0"/>
        <w:strike w:val="0"/>
        <w:dstrike w:val="0"/>
        <w:vanish w:val="0"/>
        <w:color w:val="000000"/>
        <w:sz w:val="24"/>
        <w:vertAlign w:val="baseline"/>
      </w:rPr>
    </w:lvl>
    <w:lvl w:ilvl="3">
      <w:start w:val="1"/>
      <w:numFmt w:val="decimal"/>
      <w:suff w:val="nothing"/>
      <w:lvlText w:val="%4) "/>
      <w:lvlJc w:val="left"/>
      <w:pPr>
        <w:ind w:left="1389" w:hanging="255"/>
      </w:pPr>
      <w:rPr>
        <w:rFonts w:ascii="Times New Roman" w:eastAsia="標楷體" w:hAnsi="Times New Roman" w:cs="Times New Roman" w:hint="default"/>
        <w:b w:val="0"/>
        <w:i w:val="0"/>
        <w:caps w:val="0"/>
        <w:strike w:val="0"/>
        <w:dstrike w:val="0"/>
        <w:vanish w:val="0"/>
        <w:color w:val="000000"/>
        <w:sz w:val="24"/>
        <w:vertAlign w:val="baseline"/>
      </w:rPr>
    </w:lvl>
    <w:lvl w:ilvl="4">
      <w:start w:val="1"/>
      <w:numFmt w:val="lowerLetter"/>
      <w:suff w:val="nothing"/>
      <w:lvlText w:val="%5. "/>
      <w:lvlJc w:val="left"/>
      <w:pPr>
        <w:ind w:left="1644" w:hanging="226"/>
      </w:pPr>
      <w:rPr>
        <w:rFonts w:ascii="Times New Roman" w:eastAsia="標楷體" w:hAnsi="Times New Roman" w:cs="Times New Roman" w:hint="default"/>
        <w:b w:val="0"/>
        <w:i w:val="0"/>
        <w:caps w:val="0"/>
        <w:strike w:val="0"/>
        <w:dstrike w:val="0"/>
        <w:vanish w:val="0"/>
        <w:color w:val="000000"/>
        <w:sz w:val="24"/>
        <w:vertAlign w:val="baseline"/>
      </w:rPr>
    </w:lvl>
    <w:lvl w:ilvl="5">
      <w:start w:val="1"/>
      <w:numFmt w:val="bullet"/>
      <w:lvlRestart w:val="0"/>
      <w:suff w:val="space"/>
      <w:lvlText w:val="●"/>
      <w:lvlJc w:val="left"/>
      <w:pPr>
        <w:ind w:left="1332" w:hanging="198"/>
      </w:pPr>
      <w:rPr>
        <w:rFonts w:ascii="Times New Roman" w:hint="default"/>
        <w:b/>
        <w:i w:val="0"/>
        <w:caps w:val="0"/>
        <w:strike w:val="0"/>
        <w:dstrike w:val="0"/>
        <w:vanish w:val="0"/>
        <w:color w:val="auto"/>
        <w:sz w:val="24"/>
        <w:u w:val="none"/>
        <w:vertAlign w:val="baseline"/>
      </w:rPr>
    </w:lvl>
    <w:lvl w:ilvl="6">
      <w:start w:val="1"/>
      <w:numFmt w:val="bullet"/>
      <w:lvlRestart w:val="0"/>
      <w:suff w:val="space"/>
      <w:lvlText w:val="▪"/>
      <w:lvlJc w:val="left"/>
      <w:pPr>
        <w:ind w:left="1559" w:hanging="141"/>
      </w:pPr>
      <w:rPr>
        <w:rFonts w:ascii="Times New Roman" w:hint="default"/>
        <w:b w:val="0"/>
        <w:i w:val="0"/>
        <w:caps w:val="0"/>
        <w:strike w:val="0"/>
        <w:dstrike w:val="0"/>
        <w:vanish w:val="0"/>
        <w:color w:val="000000"/>
        <w:sz w:val="24"/>
        <w:vertAlign w:val="baseline"/>
      </w:rPr>
    </w:lvl>
    <w:lvl w:ilvl="7">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lvl w:ilvl="8">
      <w:start w:val="1"/>
      <w:numFmt w:val="bullet"/>
      <w:lvlRestart w:val="0"/>
      <w:suff w:val="space"/>
      <w:lvlText w:val="◦"/>
      <w:lvlJc w:val="left"/>
      <w:pPr>
        <w:ind w:left="2013" w:hanging="142"/>
      </w:pPr>
      <w:rPr>
        <w:rFonts w:ascii="Times New Roman" w:hint="default"/>
        <w:b w:val="0"/>
        <w:i w:val="0"/>
        <w:caps w:val="0"/>
        <w:strike w:val="0"/>
        <w:dstrike w:val="0"/>
        <w:vanish w:val="0"/>
        <w:color w:val="auto"/>
        <w:sz w:val="24"/>
        <w:u w:val="none"/>
        <w:vertAlign w:val="baseline"/>
      </w:rPr>
    </w:lvl>
  </w:abstractNum>
  <w:abstractNum w:abstractNumId="9" w15:restartNumberingAfterBreak="0">
    <w:nsid w:val="34E748E9"/>
    <w:multiLevelType w:val="multilevel"/>
    <w:tmpl w:val="E968C8FE"/>
    <w:lvl w:ilvl="0">
      <w:start w:val="1"/>
      <w:numFmt w:val="taiwaneseCountingThousand"/>
      <w:lvlText w:val="%1、"/>
      <w:lvlJc w:val="left"/>
      <w:pPr>
        <w:tabs>
          <w:tab w:val="num" w:pos="480"/>
        </w:tabs>
        <w:ind w:left="480" w:hanging="480"/>
      </w:pPr>
      <w:rPr>
        <w:rFonts w:eastAsia="標楷體" w:cs="Times New Roman" w:hint="eastAsia"/>
        <w:b w:val="0"/>
        <w:i w:val="0"/>
        <w:caps w:val="0"/>
        <w:strike w:val="0"/>
        <w:dstrike w:val="0"/>
        <w:vanish w:val="0"/>
        <w:color w:val="000000"/>
        <w:sz w:val="24"/>
        <w:szCs w:val="32"/>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auto"/>
        <w:sz w:val="22"/>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0" w15:restartNumberingAfterBreak="0">
    <w:nsid w:val="37AA277C"/>
    <w:multiLevelType w:val="multilevel"/>
    <w:tmpl w:val="380EED12"/>
    <w:lvl w:ilvl="0">
      <w:start w:val="7"/>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1" w15:restartNumberingAfterBreak="0">
    <w:nsid w:val="3D3C57B5"/>
    <w:multiLevelType w:val="multilevel"/>
    <w:tmpl w:val="D4E4BE38"/>
    <w:styleLink w:val="20"/>
    <w:lvl w:ilvl="0">
      <w:start w:val="1"/>
      <w:numFmt w:val="decimalEnclosedCircle"/>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2" w15:restartNumberingAfterBreak="0">
    <w:nsid w:val="3DB913DB"/>
    <w:multiLevelType w:val="hybridMultilevel"/>
    <w:tmpl w:val="1638A274"/>
    <w:lvl w:ilvl="0" w:tplc="F76C6D2A">
      <w:start w:val="1"/>
      <w:numFmt w:val="decimal"/>
      <w:lvlText w:val="%1."/>
      <w:lvlJc w:val="left"/>
      <w:pPr>
        <w:tabs>
          <w:tab w:val="num" w:pos="360"/>
        </w:tabs>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15:restartNumberingAfterBreak="0">
    <w:nsid w:val="3EE87D07"/>
    <w:multiLevelType w:val="multilevel"/>
    <w:tmpl w:val="E672522C"/>
    <w:lvl w:ilvl="0">
      <w:start w:val="1"/>
      <w:numFmt w:val="taiwaneseCountingThousand"/>
      <w:lvlText w:val="%1、"/>
      <w:lvlJc w:val="left"/>
      <w:pPr>
        <w:tabs>
          <w:tab w:val="num" w:pos="480"/>
        </w:tabs>
        <w:ind w:left="480" w:hanging="480"/>
      </w:pPr>
      <w:rPr>
        <w:rFonts w:ascii="標楷體" w:eastAsia="標楷體" w:hAnsi="標楷體" w:cs="Times New Roman" w:hint="eastAsia"/>
        <w:b w:val="0"/>
        <w:i w:val="0"/>
        <w:caps w:val="0"/>
        <w:strike w:val="0"/>
        <w:dstrike w:val="0"/>
        <w:vanish w:val="0"/>
        <w:color w:val="000000"/>
        <w:sz w:val="24"/>
        <w:szCs w:val="28"/>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auto"/>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4" w15:restartNumberingAfterBreak="0">
    <w:nsid w:val="4D8B18DC"/>
    <w:multiLevelType w:val="hybridMultilevel"/>
    <w:tmpl w:val="34528AC2"/>
    <w:lvl w:ilvl="0" w:tplc="9312AB56">
      <w:start w:val="1"/>
      <w:numFmt w:val="bullet"/>
      <w:lvlText w:val=""/>
      <w:lvlJc w:val="left"/>
      <w:pPr>
        <w:ind w:left="480" w:hanging="480"/>
      </w:pPr>
      <w:rPr>
        <w:rFonts w:ascii="Wingdings" w:hAnsi="Wingdings" w:hint="default"/>
      </w:rPr>
    </w:lvl>
    <w:lvl w:ilvl="1" w:tplc="0CB02284">
      <w:start w:val="74"/>
      <w:numFmt w:val="bullet"/>
      <w:lvlText w:val="•"/>
      <w:lvlJc w:val="left"/>
      <w:pPr>
        <w:ind w:left="840" w:hanging="360"/>
      </w:pPr>
      <w:rPr>
        <w:rFonts w:ascii="微軟正黑體" w:eastAsia="微軟正黑體" w:hAnsi="微軟正黑體" w:cs="微軟正黑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DB01C58"/>
    <w:multiLevelType w:val="multilevel"/>
    <w:tmpl w:val="1024B12E"/>
    <w:lvl w:ilvl="0">
      <w:start w:val="1"/>
      <w:numFmt w:val="taiwaneseCountingThousand"/>
      <w:lvlText w:val="%1、"/>
      <w:lvlJc w:val="left"/>
      <w:pPr>
        <w:tabs>
          <w:tab w:val="num" w:pos="480"/>
        </w:tabs>
        <w:ind w:left="480" w:hanging="480"/>
      </w:pPr>
      <w:rPr>
        <w:rFonts w:ascii="標楷體" w:eastAsia="標楷體" w:hAnsi="標楷體" w:cs="Times New Roman" w:hint="eastAsia"/>
        <w:b w:val="0"/>
        <w:i w:val="0"/>
        <w:caps w:val="0"/>
        <w:strike w:val="0"/>
        <w:dstrike w:val="0"/>
        <w:vanish w:val="0"/>
        <w:color w:val="000000"/>
        <w:sz w:val="24"/>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6" w15:restartNumberingAfterBreak="0">
    <w:nsid w:val="53971A7A"/>
    <w:multiLevelType w:val="hybridMultilevel"/>
    <w:tmpl w:val="C6AC4892"/>
    <w:lvl w:ilvl="0" w:tplc="299E18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8E533F"/>
    <w:multiLevelType w:val="hybridMultilevel"/>
    <w:tmpl w:val="5EB4A466"/>
    <w:lvl w:ilvl="0" w:tplc="7242E9B4">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58811E6A"/>
    <w:multiLevelType w:val="hybridMultilevel"/>
    <w:tmpl w:val="9A763134"/>
    <w:lvl w:ilvl="0" w:tplc="D0A615E2">
      <w:start w:val="1"/>
      <w:numFmt w:val="taiwaneseCountingThousand"/>
      <w:pStyle w:val="a0"/>
      <w:lvlText w:val="(%1)"/>
      <w:lvlJc w:val="left"/>
      <w:pPr>
        <w:tabs>
          <w:tab w:val="num" w:pos="2218"/>
        </w:tabs>
        <w:ind w:left="2218" w:hanging="1020"/>
      </w:pPr>
      <w:rPr>
        <w:rFonts w:cs="Times New Roman" w:hint="default"/>
      </w:rPr>
    </w:lvl>
    <w:lvl w:ilvl="1" w:tplc="0409000B">
      <w:start w:val="1"/>
      <w:numFmt w:val="ideographTraditional"/>
      <w:lvlText w:val="%2、"/>
      <w:lvlJc w:val="left"/>
      <w:pPr>
        <w:tabs>
          <w:tab w:val="num" w:pos="2158"/>
        </w:tabs>
        <w:ind w:left="2158" w:hanging="480"/>
      </w:pPr>
      <w:rPr>
        <w:rFonts w:cs="Times New Roman"/>
      </w:rPr>
    </w:lvl>
    <w:lvl w:ilvl="2" w:tplc="0409000D">
      <w:start w:val="1"/>
      <w:numFmt w:val="lowerRoman"/>
      <w:lvlText w:val="%3."/>
      <w:lvlJc w:val="right"/>
      <w:pPr>
        <w:tabs>
          <w:tab w:val="num" w:pos="2638"/>
        </w:tabs>
        <w:ind w:left="2638" w:hanging="480"/>
      </w:pPr>
      <w:rPr>
        <w:rFonts w:cs="Times New Roman"/>
      </w:rPr>
    </w:lvl>
    <w:lvl w:ilvl="3" w:tplc="0409000F">
      <w:start w:val="1"/>
      <w:numFmt w:val="decimal"/>
      <w:lvlText w:val="%4."/>
      <w:lvlJc w:val="left"/>
      <w:pPr>
        <w:tabs>
          <w:tab w:val="num" w:pos="3118"/>
        </w:tabs>
        <w:ind w:left="3118" w:hanging="480"/>
      </w:pPr>
      <w:rPr>
        <w:rFonts w:cs="Times New Roman"/>
      </w:rPr>
    </w:lvl>
    <w:lvl w:ilvl="4" w:tplc="04090019">
      <w:start w:val="1"/>
      <w:numFmt w:val="ideographTraditional"/>
      <w:lvlText w:val="%5、"/>
      <w:lvlJc w:val="left"/>
      <w:pPr>
        <w:tabs>
          <w:tab w:val="num" w:pos="3598"/>
        </w:tabs>
        <w:ind w:left="3598" w:hanging="480"/>
      </w:pPr>
      <w:rPr>
        <w:rFonts w:cs="Times New Roman"/>
      </w:rPr>
    </w:lvl>
    <w:lvl w:ilvl="5" w:tplc="0409001B">
      <w:start w:val="1"/>
      <w:numFmt w:val="lowerRoman"/>
      <w:lvlText w:val="%6."/>
      <w:lvlJc w:val="right"/>
      <w:pPr>
        <w:tabs>
          <w:tab w:val="num" w:pos="4078"/>
        </w:tabs>
        <w:ind w:left="4078" w:hanging="480"/>
      </w:pPr>
      <w:rPr>
        <w:rFonts w:cs="Times New Roman"/>
      </w:rPr>
    </w:lvl>
    <w:lvl w:ilvl="6" w:tplc="0409000F">
      <w:start w:val="1"/>
      <w:numFmt w:val="decimal"/>
      <w:lvlText w:val="%7."/>
      <w:lvlJc w:val="left"/>
      <w:pPr>
        <w:tabs>
          <w:tab w:val="num" w:pos="4558"/>
        </w:tabs>
        <w:ind w:left="4558" w:hanging="480"/>
      </w:pPr>
      <w:rPr>
        <w:rFonts w:cs="Times New Roman"/>
      </w:rPr>
    </w:lvl>
    <w:lvl w:ilvl="7" w:tplc="04090019">
      <w:start w:val="1"/>
      <w:numFmt w:val="ideographTraditional"/>
      <w:lvlText w:val="%8、"/>
      <w:lvlJc w:val="left"/>
      <w:pPr>
        <w:tabs>
          <w:tab w:val="num" w:pos="5038"/>
        </w:tabs>
        <w:ind w:left="5038" w:hanging="480"/>
      </w:pPr>
      <w:rPr>
        <w:rFonts w:cs="Times New Roman"/>
      </w:rPr>
    </w:lvl>
    <w:lvl w:ilvl="8" w:tplc="0409001B">
      <w:start w:val="1"/>
      <w:numFmt w:val="lowerRoman"/>
      <w:lvlText w:val="%9."/>
      <w:lvlJc w:val="right"/>
      <w:pPr>
        <w:tabs>
          <w:tab w:val="num" w:pos="5518"/>
        </w:tabs>
        <w:ind w:left="5518" w:hanging="480"/>
      </w:pPr>
      <w:rPr>
        <w:rFonts w:cs="Times New Roman"/>
      </w:rPr>
    </w:lvl>
  </w:abstractNum>
  <w:abstractNum w:abstractNumId="19" w15:restartNumberingAfterBreak="0">
    <w:nsid w:val="5C8B19D3"/>
    <w:multiLevelType w:val="hybridMultilevel"/>
    <w:tmpl w:val="B192C354"/>
    <w:lvl w:ilvl="0" w:tplc="C9EE509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0" w15:restartNumberingAfterBreak="0">
    <w:nsid w:val="632542A9"/>
    <w:multiLevelType w:val="multilevel"/>
    <w:tmpl w:val="4552AB68"/>
    <w:lvl w:ilvl="0">
      <w:start w:val="1"/>
      <w:numFmt w:val="taiwaneseCountingThousand"/>
      <w:pStyle w:val="a1"/>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21" w15:restartNumberingAfterBreak="0">
    <w:nsid w:val="65703C47"/>
    <w:multiLevelType w:val="hybridMultilevel"/>
    <w:tmpl w:val="8BB63AD0"/>
    <w:lvl w:ilvl="0" w:tplc="09FE98AE">
      <w:start w:val="1"/>
      <w:numFmt w:val="taiwaneseCountingThousand"/>
      <w:pStyle w:val="a2"/>
      <w:lvlText w:val="%1、"/>
      <w:lvlJc w:val="left"/>
      <w:pPr>
        <w:tabs>
          <w:tab w:val="num" w:pos="1768"/>
        </w:tabs>
        <w:ind w:left="1768" w:hanging="990"/>
      </w:pPr>
      <w:rPr>
        <w:rFonts w:hAnsi="標楷體" w:cs="Times New Roman" w:hint="default"/>
      </w:rPr>
    </w:lvl>
    <w:lvl w:ilvl="1" w:tplc="747E600A">
      <w:start w:val="1"/>
      <w:numFmt w:val="ideographTraditional"/>
      <w:lvlText w:val="%2、"/>
      <w:lvlJc w:val="left"/>
      <w:pPr>
        <w:tabs>
          <w:tab w:val="num" w:pos="1738"/>
        </w:tabs>
        <w:ind w:left="1738" w:hanging="480"/>
      </w:pPr>
      <w:rPr>
        <w:rFonts w:cs="Times New Roman"/>
      </w:rPr>
    </w:lvl>
    <w:lvl w:ilvl="2" w:tplc="0409001B">
      <w:start w:val="1"/>
      <w:numFmt w:val="lowerRoman"/>
      <w:lvlText w:val="%3."/>
      <w:lvlJc w:val="right"/>
      <w:pPr>
        <w:tabs>
          <w:tab w:val="num" w:pos="2218"/>
        </w:tabs>
        <w:ind w:left="2218" w:hanging="480"/>
      </w:pPr>
      <w:rPr>
        <w:rFonts w:cs="Times New Roman"/>
      </w:rPr>
    </w:lvl>
    <w:lvl w:ilvl="3" w:tplc="0409000F">
      <w:start w:val="1"/>
      <w:numFmt w:val="decimal"/>
      <w:lvlText w:val="%4."/>
      <w:lvlJc w:val="left"/>
      <w:pPr>
        <w:tabs>
          <w:tab w:val="num" w:pos="2698"/>
        </w:tabs>
        <w:ind w:left="2698" w:hanging="480"/>
      </w:pPr>
      <w:rPr>
        <w:rFonts w:cs="Times New Roman"/>
      </w:rPr>
    </w:lvl>
    <w:lvl w:ilvl="4" w:tplc="04090019">
      <w:start w:val="1"/>
      <w:numFmt w:val="ideographTraditional"/>
      <w:lvlText w:val="%5、"/>
      <w:lvlJc w:val="left"/>
      <w:pPr>
        <w:tabs>
          <w:tab w:val="num" w:pos="3178"/>
        </w:tabs>
        <w:ind w:left="3178" w:hanging="480"/>
      </w:pPr>
      <w:rPr>
        <w:rFonts w:cs="Times New Roman"/>
      </w:rPr>
    </w:lvl>
    <w:lvl w:ilvl="5" w:tplc="0409001B">
      <w:start w:val="1"/>
      <w:numFmt w:val="lowerRoman"/>
      <w:lvlText w:val="%6."/>
      <w:lvlJc w:val="right"/>
      <w:pPr>
        <w:tabs>
          <w:tab w:val="num" w:pos="3658"/>
        </w:tabs>
        <w:ind w:left="3658" w:hanging="480"/>
      </w:pPr>
      <w:rPr>
        <w:rFonts w:cs="Times New Roman"/>
      </w:rPr>
    </w:lvl>
    <w:lvl w:ilvl="6" w:tplc="0409000F">
      <w:start w:val="1"/>
      <w:numFmt w:val="decimal"/>
      <w:lvlText w:val="%7."/>
      <w:lvlJc w:val="left"/>
      <w:pPr>
        <w:tabs>
          <w:tab w:val="num" w:pos="4138"/>
        </w:tabs>
        <w:ind w:left="4138" w:hanging="480"/>
      </w:pPr>
      <w:rPr>
        <w:rFonts w:cs="Times New Roman"/>
      </w:rPr>
    </w:lvl>
    <w:lvl w:ilvl="7" w:tplc="04090019">
      <w:start w:val="1"/>
      <w:numFmt w:val="ideographTraditional"/>
      <w:lvlText w:val="%8、"/>
      <w:lvlJc w:val="left"/>
      <w:pPr>
        <w:tabs>
          <w:tab w:val="num" w:pos="4618"/>
        </w:tabs>
        <w:ind w:left="4618" w:hanging="480"/>
      </w:pPr>
      <w:rPr>
        <w:rFonts w:cs="Times New Roman"/>
      </w:rPr>
    </w:lvl>
    <w:lvl w:ilvl="8" w:tplc="0409001B">
      <w:start w:val="1"/>
      <w:numFmt w:val="lowerRoman"/>
      <w:lvlText w:val="%9."/>
      <w:lvlJc w:val="right"/>
      <w:pPr>
        <w:tabs>
          <w:tab w:val="num" w:pos="5098"/>
        </w:tabs>
        <w:ind w:left="5098" w:hanging="480"/>
      </w:pPr>
      <w:rPr>
        <w:rFonts w:cs="Times New Roman"/>
      </w:rPr>
    </w:lvl>
  </w:abstractNum>
  <w:abstractNum w:abstractNumId="22" w15:restartNumberingAfterBreak="0">
    <w:nsid w:val="6A8D6586"/>
    <w:multiLevelType w:val="multilevel"/>
    <w:tmpl w:val="0409001D"/>
    <w:styleLink w:val="10"/>
    <w:lvl w:ilvl="0">
      <w:start w:val="1"/>
      <w:numFmt w:val="decimalEnclosedCircle"/>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3" w15:restartNumberingAfterBreak="0">
    <w:nsid w:val="6C205333"/>
    <w:multiLevelType w:val="hybridMultilevel"/>
    <w:tmpl w:val="088EAAE6"/>
    <w:lvl w:ilvl="0" w:tplc="B366FEF0">
      <w:start w:val="1"/>
      <w:numFmt w:val="bullet"/>
      <w:pStyle w:val="11"/>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bullet"/>
      <w:lvlText w:val=""/>
      <w:lvlJc w:val="left"/>
      <w:pPr>
        <w:tabs>
          <w:tab w:val="num" w:pos="1440"/>
        </w:tabs>
        <w:ind w:left="1440" w:hanging="480"/>
      </w:pPr>
      <w:rPr>
        <w:rFonts w:ascii="Wingdings" w:hAnsi="Wingdings" w:hint="default"/>
      </w:rPr>
    </w:lvl>
    <w:lvl w:ilvl="3" w:tplc="0409000F">
      <w:start w:val="1"/>
      <w:numFmt w:val="bullet"/>
      <w:lvlText w:val=""/>
      <w:lvlJc w:val="left"/>
      <w:pPr>
        <w:tabs>
          <w:tab w:val="num" w:pos="1920"/>
        </w:tabs>
        <w:ind w:left="1920" w:hanging="480"/>
      </w:pPr>
      <w:rPr>
        <w:rFonts w:ascii="Wingdings" w:hAnsi="Wingdings" w:hint="default"/>
      </w:rPr>
    </w:lvl>
    <w:lvl w:ilvl="4" w:tplc="04090019">
      <w:start w:val="1"/>
      <w:numFmt w:val="bullet"/>
      <w:lvlText w:val=""/>
      <w:lvlJc w:val="left"/>
      <w:pPr>
        <w:tabs>
          <w:tab w:val="num" w:pos="2400"/>
        </w:tabs>
        <w:ind w:left="2400" w:hanging="480"/>
      </w:pPr>
      <w:rPr>
        <w:rFonts w:ascii="Wingdings" w:hAnsi="Wingdings" w:hint="default"/>
      </w:rPr>
    </w:lvl>
    <w:lvl w:ilvl="5" w:tplc="0409001B">
      <w:start w:val="1"/>
      <w:numFmt w:val="bullet"/>
      <w:lvlText w:val=""/>
      <w:lvlJc w:val="left"/>
      <w:pPr>
        <w:tabs>
          <w:tab w:val="num" w:pos="2880"/>
        </w:tabs>
        <w:ind w:left="2880" w:hanging="480"/>
      </w:pPr>
      <w:rPr>
        <w:rFonts w:ascii="Wingdings" w:hAnsi="Wingdings" w:hint="default"/>
      </w:rPr>
    </w:lvl>
    <w:lvl w:ilvl="6" w:tplc="0409000F">
      <w:start w:val="1"/>
      <w:numFmt w:val="bullet"/>
      <w:lvlText w:val=""/>
      <w:lvlJc w:val="left"/>
      <w:pPr>
        <w:tabs>
          <w:tab w:val="num" w:pos="3360"/>
        </w:tabs>
        <w:ind w:left="3360" w:hanging="480"/>
      </w:pPr>
      <w:rPr>
        <w:rFonts w:ascii="Wingdings" w:hAnsi="Wingdings" w:hint="default"/>
      </w:rPr>
    </w:lvl>
    <w:lvl w:ilvl="7" w:tplc="04090019">
      <w:start w:val="1"/>
      <w:numFmt w:val="bullet"/>
      <w:lvlText w:val=""/>
      <w:lvlJc w:val="left"/>
      <w:pPr>
        <w:tabs>
          <w:tab w:val="num" w:pos="3840"/>
        </w:tabs>
        <w:ind w:left="3840" w:hanging="480"/>
      </w:pPr>
      <w:rPr>
        <w:rFonts w:ascii="Wingdings" w:hAnsi="Wingdings" w:hint="default"/>
      </w:rPr>
    </w:lvl>
    <w:lvl w:ilvl="8" w:tplc="0409001B">
      <w:start w:val="1"/>
      <w:numFmt w:val="bullet"/>
      <w:lvlText w:val=""/>
      <w:lvlJc w:val="left"/>
      <w:pPr>
        <w:tabs>
          <w:tab w:val="num" w:pos="4320"/>
        </w:tabs>
        <w:ind w:left="4320" w:hanging="480"/>
      </w:pPr>
      <w:rPr>
        <w:rFonts w:ascii="Wingdings" w:hAnsi="Wingdings" w:hint="default"/>
      </w:rPr>
    </w:lvl>
  </w:abstractNum>
  <w:abstractNum w:abstractNumId="24" w15:restartNumberingAfterBreak="0">
    <w:nsid w:val="6C2B765C"/>
    <w:multiLevelType w:val="hybridMultilevel"/>
    <w:tmpl w:val="CFBABBB0"/>
    <w:lvl w:ilvl="0" w:tplc="C9EE50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706647C5"/>
    <w:multiLevelType w:val="multilevel"/>
    <w:tmpl w:val="9384B5FE"/>
    <w:lvl w:ilvl="0">
      <w:start w:val="1"/>
      <w:numFmt w:val="taiwaneseCountingThousand"/>
      <w:lvlText w:val="%1、"/>
      <w:lvlJc w:val="left"/>
      <w:pPr>
        <w:tabs>
          <w:tab w:val="num" w:pos="508"/>
        </w:tabs>
        <w:ind w:left="508" w:hanging="480"/>
      </w:pPr>
      <w:rPr>
        <w:rFonts w:ascii="標楷體" w:eastAsia="標楷體" w:hAnsi="標楷體" w:cs="Times New Roman" w:hint="eastAsia"/>
        <w:b w:val="0"/>
        <w:i w:val="0"/>
        <w:caps w:val="0"/>
        <w:strike w:val="0"/>
        <w:dstrike w:val="0"/>
        <w:vanish w:val="0"/>
        <w:color w:val="000000"/>
        <w:sz w:val="24"/>
        <w:szCs w:val="24"/>
        <w:vertAlign w:val="baseline"/>
      </w:rPr>
    </w:lvl>
    <w:lvl w:ilvl="1">
      <w:start w:val="1"/>
      <w:numFmt w:val="taiwaneseCountingThousand"/>
      <w:lvlText w:val="(%2)"/>
      <w:lvlJc w:val="left"/>
      <w:pPr>
        <w:tabs>
          <w:tab w:val="num" w:pos="868"/>
        </w:tabs>
        <w:ind w:left="868" w:hanging="360"/>
      </w:pPr>
      <w:rPr>
        <w:rFonts w:ascii="標楷體" w:eastAsia="標楷體" w:hAnsi="標楷體" w:cs="Times New Roman" w:hint="eastAsia"/>
        <w:b w:val="0"/>
        <w:i w:val="0"/>
        <w:caps w:val="0"/>
        <w:strike w:val="0"/>
        <w:dstrike w:val="0"/>
        <w:vanish w:val="0"/>
        <w:color w:val="auto"/>
        <w:sz w:val="24"/>
        <w:vertAlign w:val="baseline"/>
      </w:rPr>
    </w:lvl>
    <w:lvl w:ilvl="2">
      <w:start w:val="1"/>
      <w:numFmt w:val="decimal"/>
      <w:lvlText w:val="%3."/>
      <w:lvlJc w:val="right"/>
      <w:pPr>
        <w:tabs>
          <w:tab w:val="num" w:pos="1468"/>
        </w:tabs>
        <w:ind w:left="1468" w:hanging="480"/>
      </w:pPr>
      <w:rPr>
        <w:rFonts w:eastAsia="標楷體" w:cs="Times New Roman" w:hint="eastAsia"/>
        <w:b w:val="0"/>
        <w:i w:val="0"/>
        <w:sz w:val="24"/>
      </w:rPr>
    </w:lvl>
    <w:lvl w:ilvl="3">
      <w:start w:val="1"/>
      <w:numFmt w:val="decimal"/>
      <w:lvlText w:val="(%4)"/>
      <w:lvlJc w:val="left"/>
      <w:pPr>
        <w:tabs>
          <w:tab w:val="num" w:pos="1948"/>
        </w:tabs>
        <w:ind w:left="1948" w:hanging="480"/>
      </w:pPr>
      <w:rPr>
        <w:rFonts w:cs="Times New Roman" w:hint="eastAsia"/>
      </w:rPr>
    </w:lvl>
    <w:lvl w:ilvl="4">
      <w:start w:val="1"/>
      <w:numFmt w:val="ideographTraditional"/>
      <w:lvlText w:val="%5、"/>
      <w:lvlJc w:val="left"/>
      <w:pPr>
        <w:tabs>
          <w:tab w:val="num" w:pos="2428"/>
        </w:tabs>
        <w:ind w:left="2428" w:hanging="480"/>
      </w:pPr>
      <w:rPr>
        <w:rFonts w:cs="Times New Roman" w:hint="eastAsia"/>
      </w:rPr>
    </w:lvl>
    <w:lvl w:ilvl="5">
      <w:start w:val="1"/>
      <w:numFmt w:val="lowerRoman"/>
      <w:lvlText w:val="%6."/>
      <w:lvlJc w:val="right"/>
      <w:pPr>
        <w:tabs>
          <w:tab w:val="num" w:pos="2908"/>
        </w:tabs>
        <w:ind w:left="2908" w:hanging="480"/>
      </w:pPr>
      <w:rPr>
        <w:rFonts w:cs="Times New Roman" w:hint="eastAsia"/>
      </w:rPr>
    </w:lvl>
    <w:lvl w:ilvl="6">
      <w:start w:val="1"/>
      <w:numFmt w:val="decimal"/>
      <w:lvlText w:val="%7."/>
      <w:lvlJc w:val="left"/>
      <w:pPr>
        <w:tabs>
          <w:tab w:val="num" w:pos="3388"/>
        </w:tabs>
        <w:ind w:left="3388" w:hanging="480"/>
      </w:pPr>
      <w:rPr>
        <w:rFonts w:cs="Times New Roman" w:hint="eastAsia"/>
      </w:rPr>
    </w:lvl>
    <w:lvl w:ilvl="7">
      <w:start w:val="1"/>
      <w:numFmt w:val="ideographTraditional"/>
      <w:lvlText w:val="%8、"/>
      <w:lvlJc w:val="left"/>
      <w:pPr>
        <w:tabs>
          <w:tab w:val="num" w:pos="3868"/>
        </w:tabs>
        <w:ind w:left="3868" w:hanging="480"/>
      </w:pPr>
      <w:rPr>
        <w:rFonts w:cs="Times New Roman" w:hint="eastAsia"/>
      </w:rPr>
    </w:lvl>
    <w:lvl w:ilvl="8">
      <w:start w:val="1"/>
      <w:numFmt w:val="lowerRoman"/>
      <w:lvlText w:val="%9."/>
      <w:lvlJc w:val="right"/>
      <w:pPr>
        <w:tabs>
          <w:tab w:val="num" w:pos="4348"/>
        </w:tabs>
        <w:ind w:left="4348" w:hanging="480"/>
      </w:pPr>
      <w:rPr>
        <w:rFonts w:cs="Times New Roman" w:hint="eastAsia"/>
      </w:rPr>
    </w:lvl>
  </w:abstractNum>
  <w:abstractNum w:abstractNumId="26" w15:restartNumberingAfterBreak="0">
    <w:nsid w:val="77293142"/>
    <w:multiLevelType w:val="hybridMultilevel"/>
    <w:tmpl w:val="B7B0571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1876C634">
      <w:start w:val="1"/>
      <w:numFmt w:val="bullet"/>
      <w:lvlText w:val="◎"/>
      <w:lvlJc w:val="left"/>
      <w:pPr>
        <w:ind w:left="1320" w:hanging="360"/>
      </w:pPr>
      <w:rPr>
        <w:rFonts w:ascii="標楷體" w:eastAsia="標楷體" w:hAnsi="標楷體" w:cs="Times New Roman" w:hint="eastAsia"/>
      </w:rPr>
    </w:lvl>
    <w:lvl w:ilvl="3" w:tplc="8C9828D8">
      <w:start w:val="1"/>
      <w:numFmt w:val="ideographLegalTraditional"/>
      <w:lvlText w:val="%4."/>
      <w:lvlJc w:val="left"/>
      <w:pPr>
        <w:ind w:left="1807" w:hanging="367"/>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7BDA2CF4"/>
    <w:multiLevelType w:val="multilevel"/>
    <w:tmpl w:val="C5E20A04"/>
    <w:lvl w:ilvl="0">
      <w:start w:val="1"/>
      <w:numFmt w:val="bullet"/>
      <w:pStyle w:val="a3"/>
      <w:suff w:val="space"/>
      <w:lvlText w:val="◎"/>
      <w:lvlJc w:val="left"/>
      <w:pPr>
        <w:ind w:left="567" w:hanging="567"/>
      </w:pPr>
      <w:rPr>
        <w:rFonts w:ascii="標楷體" w:eastAsia="標楷體" w:hint="eastAsia"/>
        <w:b w:val="0"/>
        <w:i w:val="0"/>
        <w:sz w:val="26"/>
        <w:u w:val="none"/>
      </w:rPr>
    </w:lvl>
    <w:lvl w:ilvl="1">
      <w:start w:val="1"/>
      <w:numFmt w:val="taiwaneseCountingThousand"/>
      <w:suff w:val="nothing"/>
      <w:lvlText w:val="%2、"/>
      <w:lvlJc w:val="left"/>
      <w:pPr>
        <w:ind w:left="510" w:hanging="510"/>
      </w:pPr>
      <w:rPr>
        <w:rFonts w:ascii="Times New Roman" w:eastAsia="標楷體" w:hAnsi="Times New Roman" w:cs="Times New Roman" w:hint="default"/>
        <w:b w:val="0"/>
        <w:i w:val="0"/>
        <w:sz w:val="26"/>
        <w:u w:val="none"/>
      </w:rPr>
    </w:lvl>
    <w:lvl w:ilvl="2">
      <w:start w:val="1"/>
      <w:numFmt w:val="taiwaneseCountingThousand"/>
      <w:suff w:val="space"/>
      <w:lvlText w:val="(%3)"/>
      <w:lvlJc w:val="left"/>
      <w:pPr>
        <w:ind w:left="907" w:hanging="510"/>
      </w:pPr>
      <w:rPr>
        <w:rFonts w:ascii="Times New Roman" w:eastAsia="標楷體" w:hAnsi="Times New Roman" w:cs="Times New Roman" w:hint="default"/>
        <w:b w:val="0"/>
        <w:i w:val="0"/>
        <w:caps w:val="0"/>
        <w:strike w:val="0"/>
        <w:dstrike w:val="0"/>
        <w:vanish w:val="0"/>
        <w:color w:val="000000"/>
        <w:sz w:val="26"/>
        <w:vertAlign w:val="baseline"/>
      </w:rPr>
    </w:lvl>
    <w:lvl w:ilvl="3">
      <w:start w:val="1"/>
      <w:numFmt w:val="decimal"/>
      <w:suff w:val="space"/>
      <w:lvlText w:val="%4."/>
      <w:lvlJc w:val="left"/>
      <w:pPr>
        <w:ind w:left="936" w:hanging="256"/>
      </w:pPr>
      <w:rPr>
        <w:rFonts w:ascii="Times New Roman" w:eastAsia="標楷體" w:hAnsi="Times New Roman" w:cs="Times New Roman" w:hint="default"/>
        <w:b w:val="0"/>
        <w:i w:val="0"/>
        <w:caps w:val="0"/>
        <w:strike w:val="0"/>
        <w:dstrike w:val="0"/>
        <w:vanish w:val="0"/>
        <w:color w:val="000000"/>
        <w:sz w:val="26"/>
        <w:vertAlign w:val="baseline"/>
      </w:rPr>
    </w:lvl>
    <w:lvl w:ilvl="4">
      <w:start w:val="1"/>
      <w:numFmt w:val="decimal"/>
      <w:suff w:val="nothing"/>
      <w:lvlText w:val="(%5)"/>
      <w:lvlJc w:val="left"/>
      <w:pPr>
        <w:ind w:left="1219" w:hanging="312"/>
      </w:pPr>
      <w:rPr>
        <w:rFonts w:ascii="Times New Roman" w:eastAsia="標楷體" w:hAnsi="Times New Roman" w:cs="Times New Roman" w:hint="default"/>
        <w:b w:val="0"/>
        <w:i w:val="0"/>
        <w:caps w:val="0"/>
        <w:strike w:val="0"/>
        <w:dstrike w:val="0"/>
        <w:vanish w:val="0"/>
        <w:color w:val="000000"/>
        <w:sz w:val="24"/>
        <w:vertAlign w:val="baseline"/>
      </w:rPr>
    </w:lvl>
    <w:lvl w:ilvl="5">
      <w:start w:val="1"/>
      <w:numFmt w:val="decimal"/>
      <w:suff w:val="nothing"/>
      <w:lvlText w:val="%6)"/>
      <w:lvlJc w:val="left"/>
      <w:pPr>
        <w:ind w:left="1332" w:hanging="198"/>
      </w:pPr>
      <w:rPr>
        <w:rFonts w:ascii="Times New Roman" w:eastAsia="標楷體" w:hAnsi="Times New Roman" w:cs="Times New Roman" w:hint="default"/>
        <w:b w:val="0"/>
        <w:i w:val="0"/>
        <w:caps w:val="0"/>
        <w:strike w:val="0"/>
        <w:dstrike w:val="0"/>
        <w:vanish w:val="0"/>
        <w:color w:val="000000"/>
        <w:sz w:val="24"/>
        <w:u w:val="none"/>
        <w:vertAlign w:val="baseline"/>
      </w:rPr>
    </w:lvl>
    <w:lvl w:ilvl="6">
      <w:start w:val="1"/>
      <w:numFmt w:val="lowerLetter"/>
      <w:suff w:val="space"/>
      <w:lvlText w:val="%7."/>
      <w:lvlJc w:val="left"/>
      <w:pPr>
        <w:ind w:left="1644" w:hanging="226"/>
      </w:pPr>
      <w:rPr>
        <w:rFonts w:cs="Times New Roman" w:hint="eastAsia"/>
        <w:b w:val="0"/>
        <w:i w:val="0"/>
        <w:caps w:val="0"/>
        <w:strike w:val="0"/>
        <w:dstrike w:val="0"/>
        <w:vanish w:val="0"/>
        <w:color w:val="000000"/>
        <w:sz w:val="24"/>
        <w:vertAlign w:val="baseline"/>
      </w:rPr>
    </w:lvl>
    <w:lvl w:ilvl="7">
      <w:start w:val="1"/>
      <w:numFmt w:val="decimal"/>
      <w:suff w:val="space"/>
      <w:lvlText w:val="%7-%8"/>
      <w:lvlJc w:val="left"/>
      <w:pPr>
        <w:ind w:left="2013" w:hanging="369"/>
      </w:pPr>
      <w:rPr>
        <w:rFonts w:cs="Times New Roman" w:hint="default"/>
        <w:b w:val="0"/>
        <w:i w:val="0"/>
        <w:caps w:val="0"/>
        <w:strike w:val="0"/>
        <w:dstrike w:val="0"/>
        <w:vanish w:val="0"/>
        <w:color w:val="000000"/>
        <w:sz w:val="24"/>
        <w:u w:val="none"/>
        <w:vertAlign w:val="baseline"/>
      </w:rPr>
    </w:lvl>
    <w:lvl w:ilvl="8">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abstractNum>
  <w:num w:numId="1">
    <w:abstractNumId w:val="27"/>
  </w:num>
  <w:num w:numId="2">
    <w:abstractNumId w:val="8"/>
  </w:num>
  <w:num w:numId="3">
    <w:abstractNumId w:val="0"/>
  </w:num>
  <w:num w:numId="4">
    <w:abstractNumId w:val="23"/>
  </w:num>
  <w:num w:numId="5">
    <w:abstractNumId w:val="20"/>
  </w:num>
  <w:num w:numId="6">
    <w:abstractNumId w:val="6"/>
  </w:num>
  <w:num w:numId="7">
    <w:abstractNumId w:val="22"/>
  </w:num>
  <w:num w:numId="8">
    <w:abstractNumId w:val="11"/>
  </w:num>
  <w:num w:numId="9">
    <w:abstractNumId w:val="18"/>
  </w:num>
  <w:num w:numId="10">
    <w:abstractNumId w:val="21"/>
  </w:num>
  <w:num w:numId="11">
    <w:abstractNumId w:val="5"/>
  </w:num>
  <w:num w:numId="12">
    <w:abstractNumId w:val="1"/>
  </w:num>
  <w:num w:numId="13">
    <w:abstractNumId w:val="15"/>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25"/>
  </w:num>
  <w:num w:numId="17">
    <w:abstractNumId w:val="9"/>
  </w:num>
  <w:num w:numId="18">
    <w:abstractNumId w:val="17"/>
  </w:num>
  <w:num w:numId="19">
    <w:abstractNumId w:val="12"/>
  </w:num>
  <w:num w:numId="20">
    <w:abstractNumId w:val="19"/>
  </w:num>
  <w:num w:numId="21">
    <w:abstractNumId w:val="24"/>
  </w:num>
  <w:num w:numId="22">
    <w:abstractNumId w:val="26"/>
  </w:num>
  <w:num w:numId="23">
    <w:abstractNumId w:val="16"/>
  </w:num>
  <w:num w:numId="24">
    <w:abstractNumId w:val="14"/>
  </w:num>
  <w:num w:numId="25">
    <w:abstractNumId w:val="10"/>
  </w:num>
  <w:num w:numId="26">
    <w:abstractNumId w:val="3"/>
  </w:num>
  <w:num w:numId="27">
    <w:abstractNumId w:val="2"/>
  </w:num>
  <w:num w:numId="28">
    <w:abstractNumId w:val="4"/>
  </w:num>
  <w:num w:numId="29">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06"/>
    <w:rsid w:val="00012278"/>
    <w:rsid w:val="00016153"/>
    <w:rsid w:val="00016A3D"/>
    <w:rsid w:val="00025E9F"/>
    <w:rsid w:val="00032573"/>
    <w:rsid w:val="00032CD5"/>
    <w:rsid w:val="00035CD3"/>
    <w:rsid w:val="00052595"/>
    <w:rsid w:val="00056EBC"/>
    <w:rsid w:val="00057A91"/>
    <w:rsid w:val="00074079"/>
    <w:rsid w:val="00077074"/>
    <w:rsid w:val="00080620"/>
    <w:rsid w:val="00092819"/>
    <w:rsid w:val="00092829"/>
    <w:rsid w:val="000A3763"/>
    <w:rsid w:val="000B435B"/>
    <w:rsid w:val="000B5D16"/>
    <w:rsid w:val="000C1DB1"/>
    <w:rsid w:val="000C2A65"/>
    <w:rsid w:val="000C6027"/>
    <w:rsid w:val="000D3644"/>
    <w:rsid w:val="000E067E"/>
    <w:rsid w:val="000E35F0"/>
    <w:rsid w:val="000F7488"/>
    <w:rsid w:val="00103036"/>
    <w:rsid w:val="00113E95"/>
    <w:rsid w:val="001308CE"/>
    <w:rsid w:val="0013136C"/>
    <w:rsid w:val="00135E40"/>
    <w:rsid w:val="0013642B"/>
    <w:rsid w:val="001408FD"/>
    <w:rsid w:val="00143D03"/>
    <w:rsid w:val="0014522C"/>
    <w:rsid w:val="0015196A"/>
    <w:rsid w:val="00152CAA"/>
    <w:rsid w:val="00170D4D"/>
    <w:rsid w:val="00175972"/>
    <w:rsid w:val="00181875"/>
    <w:rsid w:val="001914C7"/>
    <w:rsid w:val="001943BA"/>
    <w:rsid w:val="001B28E2"/>
    <w:rsid w:val="001B3CB6"/>
    <w:rsid w:val="001C3298"/>
    <w:rsid w:val="001C3E8B"/>
    <w:rsid w:val="001E1537"/>
    <w:rsid w:val="001E1EDB"/>
    <w:rsid w:val="001E52C2"/>
    <w:rsid w:val="001E779D"/>
    <w:rsid w:val="00202E65"/>
    <w:rsid w:val="00203207"/>
    <w:rsid w:val="00203DA9"/>
    <w:rsid w:val="00207781"/>
    <w:rsid w:val="002106B2"/>
    <w:rsid w:val="00212B89"/>
    <w:rsid w:val="00213A7A"/>
    <w:rsid w:val="00221F9A"/>
    <w:rsid w:val="00222653"/>
    <w:rsid w:val="00224885"/>
    <w:rsid w:val="00233883"/>
    <w:rsid w:val="00235876"/>
    <w:rsid w:val="0024174A"/>
    <w:rsid w:val="00243C1A"/>
    <w:rsid w:val="002457F6"/>
    <w:rsid w:val="00245DB6"/>
    <w:rsid w:val="0025365A"/>
    <w:rsid w:val="0026398A"/>
    <w:rsid w:val="00267ADF"/>
    <w:rsid w:val="00270967"/>
    <w:rsid w:val="002822A5"/>
    <w:rsid w:val="002916EC"/>
    <w:rsid w:val="0029352F"/>
    <w:rsid w:val="00295730"/>
    <w:rsid w:val="002A09BB"/>
    <w:rsid w:val="002A446D"/>
    <w:rsid w:val="002C06FA"/>
    <w:rsid w:val="002C1F8B"/>
    <w:rsid w:val="002C41DE"/>
    <w:rsid w:val="002C444B"/>
    <w:rsid w:val="002C79F7"/>
    <w:rsid w:val="002E162C"/>
    <w:rsid w:val="002E1EC1"/>
    <w:rsid w:val="002E6FF9"/>
    <w:rsid w:val="002F229D"/>
    <w:rsid w:val="002F3E4D"/>
    <w:rsid w:val="00300435"/>
    <w:rsid w:val="00301EC5"/>
    <w:rsid w:val="00302D24"/>
    <w:rsid w:val="00303D4E"/>
    <w:rsid w:val="0032099E"/>
    <w:rsid w:val="00323688"/>
    <w:rsid w:val="003241C0"/>
    <w:rsid w:val="0032606E"/>
    <w:rsid w:val="00330FB1"/>
    <w:rsid w:val="00335CA6"/>
    <w:rsid w:val="003365AA"/>
    <w:rsid w:val="00345E1E"/>
    <w:rsid w:val="00351A4D"/>
    <w:rsid w:val="003520BE"/>
    <w:rsid w:val="00356C05"/>
    <w:rsid w:val="00357D22"/>
    <w:rsid w:val="00360C11"/>
    <w:rsid w:val="00366A47"/>
    <w:rsid w:val="003709DF"/>
    <w:rsid w:val="003824A8"/>
    <w:rsid w:val="00392C2A"/>
    <w:rsid w:val="00394473"/>
    <w:rsid w:val="003960FD"/>
    <w:rsid w:val="003961AF"/>
    <w:rsid w:val="003A5A32"/>
    <w:rsid w:val="003B4AF0"/>
    <w:rsid w:val="003B5206"/>
    <w:rsid w:val="003B6F10"/>
    <w:rsid w:val="003B7D2B"/>
    <w:rsid w:val="003C42BC"/>
    <w:rsid w:val="003C4661"/>
    <w:rsid w:val="003D4C98"/>
    <w:rsid w:val="003D5150"/>
    <w:rsid w:val="003E7BE3"/>
    <w:rsid w:val="003F5A15"/>
    <w:rsid w:val="004023BF"/>
    <w:rsid w:val="00404194"/>
    <w:rsid w:val="00411DA6"/>
    <w:rsid w:val="0041569A"/>
    <w:rsid w:val="00420B26"/>
    <w:rsid w:val="0042280B"/>
    <w:rsid w:val="00422878"/>
    <w:rsid w:val="0043060B"/>
    <w:rsid w:val="00430A8E"/>
    <w:rsid w:val="00435C60"/>
    <w:rsid w:val="004370C2"/>
    <w:rsid w:val="00445E27"/>
    <w:rsid w:val="00447917"/>
    <w:rsid w:val="00447DBD"/>
    <w:rsid w:val="0045659C"/>
    <w:rsid w:val="004565CE"/>
    <w:rsid w:val="004672CC"/>
    <w:rsid w:val="00472DED"/>
    <w:rsid w:val="00473C0C"/>
    <w:rsid w:val="00477CD7"/>
    <w:rsid w:val="0048115A"/>
    <w:rsid w:val="0049251B"/>
    <w:rsid w:val="004929CD"/>
    <w:rsid w:val="00493D4A"/>
    <w:rsid w:val="0049513D"/>
    <w:rsid w:val="004A145A"/>
    <w:rsid w:val="004B2599"/>
    <w:rsid w:val="004B6D74"/>
    <w:rsid w:val="004C0EEC"/>
    <w:rsid w:val="004C5F68"/>
    <w:rsid w:val="004D107C"/>
    <w:rsid w:val="004D285E"/>
    <w:rsid w:val="004D6488"/>
    <w:rsid w:val="004E3651"/>
    <w:rsid w:val="004E65B4"/>
    <w:rsid w:val="004F1AF3"/>
    <w:rsid w:val="004F59BF"/>
    <w:rsid w:val="004F65F2"/>
    <w:rsid w:val="004F6E63"/>
    <w:rsid w:val="005041A8"/>
    <w:rsid w:val="0051241E"/>
    <w:rsid w:val="00530890"/>
    <w:rsid w:val="00531582"/>
    <w:rsid w:val="005361CA"/>
    <w:rsid w:val="00541323"/>
    <w:rsid w:val="00550A52"/>
    <w:rsid w:val="005545FC"/>
    <w:rsid w:val="00556650"/>
    <w:rsid w:val="00560F91"/>
    <w:rsid w:val="00561698"/>
    <w:rsid w:val="00565B33"/>
    <w:rsid w:val="00572AD8"/>
    <w:rsid w:val="00581803"/>
    <w:rsid w:val="0058361E"/>
    <w:rsid w:val="0059027C"/>
    <w:rsid w:val="005916F3"/>
    <w:rsid w:val="005C3A13"/>
    <w:rsid w:val="005C68DA"/>
    <w:rsid w:val="005C6F14"/>
    <w:rsid w:val="005C6FA0"/>
    <w:rsid w:val="005D253D"/>
    <w:rsid w:val="005E38A1"/>
    <w:rsid w:val="005E6018"/>
    <w:rsid w:val="006139E8"/>
    <w:rsid w:val="00615403"/>
    <w:rsid w:val="0063086B"/>
    <w:rsid w:val="00631F2D"/>
    <w:rsid w:val="00632A80"/>
    <w:rsid w:val="0064381D"/>
    <w:rsid w:val="0065148C"/>
    <w:rsid w:val="00651531"/>
    <w:rsid w:val="006611C6"/>
    <w:rsid w:val="00666BCC"/>
    <w:rsid w:val="00672945"/>
    <w:rsid w:val="0067633B"/>
    <w:rsid w:val="006837FF"/>
    <w:rsid w:val="00683FA7"/>
    <w:rsid w:val="00697AF3"/>
    <w:rsid w:val="006A01CB"/>
    <w:rsid w:val="006A6D6B"/>
    <w:rsid w:val="006A6D80"/>
    <w:rsid w:val="006B003A"/>
    <w:rsid w:val="006B6EE4"/>
    <w:rsid w:val="006C1E3F"/>
    <w:rsid w:val="006C3EF7"/>
    <w:rsid w:val="006C666E"/>
    <w:rsid w:val="006D102D"/>
    <w:rsid w:val="006D3D63"/>
    <w:rsid w:val="006E4DA7"/>
    <w:rsid w:val="006E66B3"/>
    <w:rsid w:val="006F2EFB"/>
    <w:rsid w:val="006F3F77"/>
    <w:rsid w:val="006F7540"/>
    <w:rsid w:val="00701D53"/>
    <w:rsid w:val="007103E9"/>
    <w:rsid w:val="00713011"/>
    <w:rsid w:val="007154BC"/>
    <w:rsid w:val="007218CE"/>
    <w:rsid w:val="0072632C"/>
    <w:rsid w:val="00726D09"/>
    <w:rsid w:val="00733766"/>
    <w:rsid w:val="00736045"/>
    <w:rsid w:val="007372AB"/>
    <w:rsid w:val="0074112D"/>
    <w:rsid w:val="0074237B"/>
    <w:rsid w:val="00743C89"/>
    <w:rsid w:val="00745F70"/>
    <w:rsid w:val="007460A3"/>
    <w:rsid w:val="00754582"/>
    <w:rsid w:val="00761899"/>
    <w:rsid w:val="007646BE"/>
    <w:rsid w:val="0076764A"/>
    <w:rsid w:val="007713CD"/>
    <w:rsid w:val="00771E60"/>
    <w:rsid w:val="007732D6"/>
    <w:rsid w:val="007738B7"/>
    <w:rsid w:val="00773FA8"/>
    <w:rsid w:val="00776F1B"/>
    <w:rsid w:val="007856BB"/>
    <w:rsid w:val="00795F0D"/>
    <w:rsid w:val="00797693"/>
    <w:rsid w:val="007A78E1"/>
    <w:rsid w:val="007B061B"/>
    <w:rsid w:val="007B514D"/>
    <w:rsid w:val="007B584A"/>
    <w:rsid w:val="007B66CA"/>
    <w:rsid w:val="007C01F8"/>
    <w:rsid w:val="007D031D"/>
    <w:rsid w:val="007D0E89"/>
    <w:rsid w:val="007E12EC"/>
    <w:rsid w:val="007E3250"/>
    <w:rsid w:val="007F034F"/>
    <w:rsid w:val="007F0552"/>
    <w:rsid w:val="007F6C85"/>
    <w:rsid w:val="007F7C55"/>
    <w:rsid w:val="00801D32"/>
    <w:rsid w:val="008020A4"/>
    <w:rsid w:val="00807CF9"/>
    <w:rsid w:val="00811258"/>
    <w:rsid w:val="008176B5"/>
    <w:rsid w:val="00825238"/>
    <w:rsid w:val="00831461"/>
    <w:rsid w:val="00832629"/>
    <w:rsid w:val="00860C08"/>
    <w:rsid w:val="00867E20"/>
    <w:rsid w:val="008728C7"/>
    <w:rsid w:val="00880A24"/>
    <w:rsid w:val="0088249C"/>
    <w:rsid w:val="0088376F"/>
    <w:rsid w:val="00891FF6"/>
    <w:rsid w:val="00893690"/>
    <w:rsid w:val="00894D4E"/>
    <w:rsid w:val="008963B0"/>
    <w:rsid w:val="008A3706"/>
    <w:rsid w:val="008D0413"/>
    <w:rsid w:val="008D0999"/>
    <w:rsid w:val="008F78C6"/>
    <w:rsid w:val="0090542E"/>
    <w:rsid w:val="00907FA3"/>
    <w:rsid w:val="00913CF5"/>
    <w:rsid w:val="009213D1"/>
    <w:rsid w:val="00926309"/>
    <w:rsid w:val="009404FC"/>
    <w:rsid w:val="00945DAB"/>
    <w:rsid w:val="0094720B"/>
    <w:rsid w:val="00951F3C"/>
    <w:rsid w:val="009532BC"/>
    <w:rsid w:val="009562B7"/>
    <w:rsid w:val="0095730F"/>
    <w:rsid w:val="009657E8"/>
    <w:rsid w:val="00982EF6"/>
    <w:rsid w:val="00991638"/>
    <w:rsid w:val="009940BB"/>
    <w:rsid w:val="009B2F66"/>
    <w:rsid w:val="009B6891"/>
    <w:rsid w:val="009C042A"/>
    <w:rsid w:val="009C092B"/>
    <w:rsid w:val="009D6F8D"/>
    <w:rsid w:val="009F28DD"/>
    <w:rsid w:val="009F3D8D"/>
    <w:rsid w:val="00A0766B"/>
    <w:rsid w:val="00A229D0"/>
    <w:rsid w:val="00A40ABB"/>
    <w:rsid w:val="00A47FC7"/>
    <w:rsid w:val="00A53348"/>
    <w:rsid w:val="00A57488"/>
    <w:rsid w:val="00A6377F"/>
    <w:rsid w:val="00A63CDE"/>
    <w:rsid w:val="00A705B9"/>
    <w:rsid w:val="00A737FD"/>
    <w:rsid w:val="00A90BD0"/>
    <w:rsid w:val="00A92CF7"/>
    <w:rsid w:val="00AA7CDB"/>
    <w:rsid w:val="00AB0161"/>
    <w:rsid w:val="00AB0F23"/>
    <w:rsid w:val="00AB135B"/>
    <w:rsid w:val="00AC3A52"/>
    <w:rsid w:val="00AD2C37"/>
    <w:rsid w:val="00AD4E80"/>
    <w:rsid w:val="00AD67E7"/>
    <w:rsid w:val="00AE58D6"/>
    <w:rsid w:val="00AE7E4B"/>
    <w:rsid w:val="00AF2FE6"/>
    <w:rsid w:val="00AF5BC1"/>
    <w:rsid w:val="00B00888"/>
    <w:rsid w:val="00B02102"/>
    <w:rsid w:val="00B053FB"/>
    <w:rsid w:val="00B12D96"/>
    <w:rsid w:val="00B16A76"/>
    <w:rsid w:val="00B17DA3"/>
    <w:rsid w:val="00B24825"/>
    <w:rsid w:val="00B36138"/>
    <w:rsid w:val="00B428D0"/>
    <w:rsid w:val="00B45936"/>
    <w:rsid w:val="00B510A0"/>
    <w:rsid w:val="00B51A97"/>
    <w:rsid w:val="00B578FB"/>
    <w:rsid w:val="00B60B6E"/>
    <w:rsid w:val="00B6121E"/>
    <w:rsid w:val="00B8177C"/>
    <w:rsid w:val="00B8190E"/>
    <w:rsid w:val="00B8780C"/>
    <w:rsid w:val="00B91847"/>
    <w:rsid w:val="00B95D7A"/>
    <w:rsid w:val="00B95DFD"/>
    <w:rsid w:val="00BC0E1E"/>
    <w:rsid w:val="00BC3CD2"/>
    <w:rsid w:val="00BD2AFD"/>
    <w:rsid w:val="00BD6DDA"/>
    <w:rsid w:val="00BE37E1"/>
    <w:rsid w:val="00BF23FE"/>
    <w:rsid w:val="00BF6DA6"/>
    <w:rsid w:val="00C0118A"/>
    <w:rsid w:val="00C01BFC"/>
    <w:rsid w:val="00C109EB"/>
    <w:rsid w:val="00C1166E"/>
    <w:rsid w:val="00C14256"/>
    <w:rsid w:val="00C17181"/>
    <w:rsid w:val="00C22FF9"/>
    <w:rsid w:val="00C37D32"/>
    <w:rsid w:val="00C404FF"/>
    <w:rsid w:val="00C410F5"/>
    <w:rsid w:val="00C45FDE"/>
    <w:rsid w:val="00C5156B"/>
    <w:rsid w:val="00C51647"/>
    <w:rsid w:val="00C60A16"/>
    <w:rsid w:val="00C6148B"/>
    <w:rsid w:val="00C6232E"/>
    <w:rsid w:val="00C64345"/>
    <w:rsid w:val="00C65231"/>
    <w:rsid w:val="00C6588A"/>
    <w:rsid w:val="00C722D7"/>
    <w:rsid w:val="00C72A7D"/>
    <w:rsid w:val="00C7393D"/>
    <w:rsid w:val="00C7668A"/>
    <w:rsid w:val="00C83816"/>
    <w:rsid w:val="00C90C79"/>
    <w:rsid w:val="00CA1F25"/>
    <w:rsid w:val="00CB5DD0"/>
    <w:rsid w:val="00CC1425"/>
    <w:rsid w:val="00CF31A1"/>
    <w:rsid w:val="00CF77A8"/>
    <w:rsid w:val="00D0178A"/>
    <w:rsid w:val="00D04D0F"/>
    <w:rsid w:val="00D0575B"/>
    <w:rsid w:val="00D2183B"/>
    <w:rsid w:val="00D270A1"/>
    <w:rsid w:val="00D30E3C"/>
    <w:rsid w:val="00D34E87"/>
    <w:rsid w:val="00D35D98"/>
    <w:rsid w:val="00D44069"/>
    <w:rsid w:val="00D53605"/>
    <w:rsid w:val="00D53695"/>
    <w:rsid w:val="00D60B26"/>
    <w:rsid w:val="00D60DC3"/>
    <w:rsid w:val="00D61789"/>
    <w:rsid w:val="00D62235"/>
    <w:rsid w:val="00D624E3"/>
    <w:rsid w:val="00D67F68"/>
    <w:rsid w:val="00D70FD2"/>
    <w:rsid w:val="00D722D9"/>
    <w:rsid w:val="00D75BE0"/>
    <w:rsid w:val="00D8292D"/>
    <w:rsid w:val="00D87EF9"/>
    <w:rsid w:val="00D9659A"/>
    <w:rsid w:val="00DB231E"/>
    <w:rsid w:val="00DB30C0"/>
    <w:rsid w:val="00DC4E1E"/>
    <w:rsid w:val="00DD0A55"/>
    <w:rsid w:val="00DD3AB1"/>
    <w:rsid w:val="00DD710B"/>
    <w:rsid w:val="00DE0764"/>
    <w:rsid w:val="00DE0842"/>
    <w:rsid w:val="00DE4DDC"/>
    <w:rsid w:val="00DE5A8C"/>
    <w:rsid w:val="00DE5AEF"/>
    <w:rsid w:val="00DE7B43"/>
    <w:rsid w:val="00DF19BE"/>
    <w:rsid w:val="00E1136B"/>
    <w:rsid w:val="00E1295F"/>
    <w:rsid w:val="00E13705"/>
    <w:rsid w:val="00E219B5"/>
    <w:rsid w:val="00E25CFD"/>
    <w:rsid w:val="00E34AAD"/>
    <w:rsid w:val="00E433C8"/>
    <w:rsid w:val="00E527BF"/>
    <w:rsid w:val="00E705AF"/>
    <w:rsid w:val="00E70D52"/>
    <w:rsid w:val="00E746D9"/>
    <w:rsid w:val="00E82F27"/>
    <w:rsid w:val="00E86A8B"/>
    <w:rsid w:val="00E92901"/>
    <w:rsid w:val="00EA0D72"/>
    <w:rsid w:val="00EA5E79"/>
    <w:rsid w:val="00EB7936"/>
    <w:rsid w:val="00ED5D8C"/>
    <w:rsid w:val="00ED6BC6"/>
    <w:rsid w:val="00EE37E1"/>
    <w:rsid w:val="00EE74D4"/>
    <w:rsid w:val="00EF157E"/>
    <w:rsid w:val="00EF1616"/>
    <w:rsid w:val="00EF5253"/>
    <w:rsid w:val="00F00591"/>
    <w:rsid w:val="00F03FDF"/>
    <w:rsid w:val="00F130E7"/>
    <w:rsid w:val="00F23F31"/>
    <w:rsid w:val="00F27279"/>
    <w:rsid w:val="00F34C1F"/>
    <w:rsid w:val="00F36AA7"/>
    <w:rsid w:val="00F37A1D"/>
    <w:rsid w:val="00F40163"/>
    <w:rsid w:val="00F425D5"/>
    <w:rsid w:val="00F508FF"/>
    <w:rsid w:val="00F72A75"/>
    <w:rsid w:val="00F75826"/>
    <w:rsid w:val="00F77891"/>
    <w:rsid w:val="00F97F19"/>
    <w:rsid w:val="00FA0A75"/>
    <w:rsid w:val="00FA6FD4"/>
    <w:rsid w:val="00FB1DD8"/>
    <w:rsid w:val="00FB1E66"/>
    <w:rsid w:val="00FB273A"/>
    <w:rsid w:val="00FB3A07"/>
    <w:rsid w:val="00FB3B79"/>
    <w:rsid w:val="00FB3BEC"/>
    <w:rsid w:val="00FB4626"/>
    <w:rsid w:val="00FC32F8"/>
    <w:rsid w:val="00FC3788"/>
    <w:rsid w:val="00FC7E3E"/>
    <w:rsid w:val="00FD5DAC"/>
    <w:rsid w:val="00FD674F"/>
    <w:rsid w:val="00FD720F"/>
    <w:rsid w:val="00FD7570"/>
    <w:rsid w:val="00FF0264"/>
    <w:rsid w:val="00FF2889"/>
    <w:rsid w:val="00FF317A"/>
    <w:rsid w:val="00FF3A47"/>
    <w:rsid w:val="00FF45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3C28A4-6AB9-4043-A090-ECD36C471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527BF"/>
    <w:pPr>
      <w:widowControl w:val="0"/>
    </w:pPr>
    <w:rPr>
      <w:rFonts w:ascii="Calibri" w:eastAsia="新細明體" w:hAnsi="Calibri" w:cs="Times New Roman"/>
    </w:rPr>
  </w:style>
  <w:style w:type="paragraph" w:styleId="12">
    <w:name w:val="heading 1"/>
    <w:aliases w:val="Heading 1 Char1"/>
    <w:basedOn w:val="a4"/>
    <w:next w:val="a4"/>
    <w:link w:val="13"/>
    <w:uiPriority w:val="99"/>
    <w:qFormat/>
    <w:rsid w:val="008A3706"/>
    <w:pPr>
      <w:keepNext/>
      <w:spacing w:before="180" w:after="180" w:line="720" w:lineRule="auto"/>
      <w:outlineLvl w:val="0"/>
    </w:pPr>
    <w:rPr>
      <w:rFonts w:ascii="Cambria" w:hAnsi="Cambria"/>
      <w:b/>
      <w:bCs/>
      <w:kern w:val="52"/>
      <w:sz w:val="52"/>
      <w:szCs w:val="52"/>
    </w:rPr>
  </w:style>
  <w:style w:type="paragraph" w:styleId="21">
    <w:name w:val="heading 2"/>
    <w:aliases w:val="Heading 2 Char1"/>
    <w:basedOn w:val="a4"/>
    <w:next w:val="a4"/>
    <w:link w:val="22"/>
    <w:uiPriority w:val="99"/>
    <w:qFormat/>
    <w:rsid w:val="008A3706"/>
    <w:pPr>
      <w:keepNext/>
      <w:spacing w:line="720" w:lineRule="auto"/>
      <w:outlineLvl w:val="1"/>
    </w:pPr>
    <w:rPr>
      <w:rFonts w:ascii="Arial" w:hAnsi="Arial"/>
      <w:b/>
      <w:bCs/>
      <w:sz w:val="48"/>
      <w:szCs w:val="48"/>
    </w:rPr>
  </w:style>
  <w:style w:type="paragraph" w:styleId="31">
    <w:name w:val="heading 3"/>
    <w:aliases w:val="Heading 3 Char1"/>
    <w:basedOn w:val="a4"/>
    <w:next w:val="a4"/>
    <w:link w:val="32"/>
    <w:uiPriority w:val="99"/>
    <w:qFormat/>
    <w:rsid w:val="008A3706"/>
    <w:pPr>
      <w:keepNext/>
      <w:spacing w:line="720" w:lineRule="auto"/>
      <w:outlineLvl w:val="2"/>
    </w:pPr>
    <w:rPr>
      <w:rFonts w:ascii="Cambria" w:hAnsi="Cambria"/>
      <w:b/>
      <w:bCs/>
      <w:sz w:val="36"/>
      <w:szCs w:val="36"/>
    </w:rPr>
  </w:style>
  <w:style w:type="paragraph" w:styleId="8">
    <w:name w:val="heading 8"/>
    <w:aliases w:val="Heading 8 Char1"/>
    <w:basedOn w:val="a4"/>
    <w:next w:val="a4"/>
    <w:link w:val="80"/>
    <w:uiPriority w:val="99"/>
    <w:qFormat/>
    <w:rsid w:val="008A3706"/>
    <w:pPr>
      <w:keepNext/>
      <w:jc w:val="center"/>
      <w:outlineLvl w:val="7"/>
    </w:pPr>
    <w:rPr>
      <w:rFonts w:ascii="Arial" w:eastAsia="標楷體" w:hAnsi="Arial"/>
      <w:b/>
      <w:color w:val="000000"/>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標題 1 字元"/>
    <w:aliases w:val="Heading 1 Char1 字元"/>
    <w:basedOn w:val="a5"/>
    <w:link w:val="12"/>
    <w:uiPriority w:val="99"/>
    <w:rsid w:val="008A3706"/>
    <w:rPr>
      <w:rFonts w:ascii="Cambria" w:eastAsia="新細明體" w:hAnsi="Cambria" w:cs="Times New Roman"/>
      <w:b/>
      <w:bCs/>
      <w:kern w:val="52"/>
      <w:sz w:val="52"/>
      <w:szCs w:val="52"/>
    </w:rPr>
  </w:style>
  <w:style w:type="character" w:customStyle="1" w:styleId="22">
    <w:name w:val="標題 2 字元"/>
    <w:aliases w:val="Heading 2 Char1 字元"/>
    <w:basedOn w:val="a5"/>
    <w:link w:val="21"/>
    <w:uiPriority w:val="99"/>
    <w:rsid w:val="008A3706"/>
    <w:rPr>
      <w:rFonts w:ascii="Arial" w:eastAsia="新細明體" w:hAnsi="Arial" w:cs="Times New Roman"/>
      <w:b/>
      <w:bCs/>
      <w:sz w:val="48"/>
      <w:szCs w:val="48"/>
    </w:rPr>
  </w:style>
  <w:style w:type="character" w:customStyle="1" w:styleId="32">
    <w:name w:val="標題 3 字元"/>
    <w:aliases w:val="Heading 3 Char1 字元"/>
    <w:basedOn w:val="a5"/>
    <w:link w:val="31"/>
    <w:uiPriority w:val="99"/>
    <w:rsid w:val="008A3706"/>
    <w:rPr>
      <w:rFonts w:ascii="Cambria" w:eastAsia="新細明體" w:hAnsi="Cambria" w:cs="Times New Roman"/>
      <w:b/>
      <w:bCs/>
      <w:sz w:val="36"/>
      <w:szCs w:val="36"/>
    </w:rPr>
  </w:style>
  <w:style w:type="character" w:customStyle="1" w:styleId="80">
    <w:name w:val="標題 8 字元"/>
    <w:aliases w:val="Heading 8 Char1 字元"/>
    <w:basedOn w:val="a5"/>
    <w:link w:val="8"/>
    <w:uiPriority w:val="99"/>
    <w:rsid w:val="008A3706"/>
    <w:rPr>
      <w:rFonts w:ascii="Arial" w:eastAsia="標楷體" w:hAnsi="Arial" w:cs="Times New Roman"/>
      <w:b/>
      <w:color w:val="000000"/>
      <w:szCs w:val="24"/>
    </w:rPr>
  </w:style>
  <w:style w:type="character" w:customStyle="1" w:styleId="Heading1Char">
    <w:name w:val="Heading 1 Char"/>
    <w:aliases w:val="Heading 1 Char1 Char"/>
    <w:uiPriority w:val="99"/>
    <w:rsid w:val="008A3706"/>
    <w:rPr>
      <w:rFonts w:ascii="Arial" w:eastAsia="新細明體" w:hAnsi="Arial" w:cs="Times New Roman"/>
      <w:b/>
      <w:kern w:val="52"/>
      <w:sz w:val="52"/>
      <w:lang w:val="en-US" w:eastAsia="zh-TW"/>
    </w:rPr>
  </w:style>
  <w:style w:type="character" w:customStyle="1" w:styleId="Heading2Char">
    <w:name w:val="Heading 2 Char"/>
    <w:aliases w:val="Heading 2 Char1 Char"/>
    <w:uiPriority w:val="99"/>
    <w:rsid w:val="008A3706"/>
    <w:rPr>
      <w:rFonts w:ascii="Arial" w:eastAsia="新細明體" w:hAnsi="Arial" w:cs="Times New Roman"/>
      <w:b/>
      <w:kern w:val="2"/>
      <w:sz w:val="48"/>
      <w:lang w:val="en-US" w:eastAsia="zh-TW"/>
    </w:rPr>
  </w:style>
  <w:style w:type="character" w:customStyle="1" w:styleId="Heading3Char">
    <w:name w:val="Heading 3 Char"/>
    <w:aliases w:val="Heading 3 Char1 Char"/>
    <w:uiPriority w:val="99"/>
    <w:semiHidden/>
    <w:rsid w:val="008A3706"/>
    <w:rPr>
      <w:rFonts w:eastAsia="細明體" w:cs="Times New Roman"/>
      <w:b/>
      <w:spacing w:val="20"/>
      <w:kern w:val="24"/>
      <w:sz w:val="24"/>
      <w:lang w:val="en-US" w:eastAsia="zh-TW"/>
    </w:rPr>
  </w:style>
  <w:style w:type="character" w:customStyle="1" w:styleId="Heading8Char">
    <w:name w:val="Heading 8 Char"/>
    <w:aliases w:val="Heading 8 Char1 Char"/>
    <w:uiPriority w:val="99"/>
    <w:rsid w:val="008A3706"/>
    <w:rPr>
      <w:rFonts w:ascii="Arial" w:eastAsia="標楷體" w:hAnsi="Arial" w:cs="Times New Roman"/>
      <w:b/>
      <w:color w:val="000000"/>
      <w:kern w:val="2"/>
      <w:sz w:val="24"/>
      <w:lang w:val="en-US" w:eastAsia="zh-TW"/>
    </w:rPr>
  </w:style>
  <w:style w:type="paragraph" w:styleId="a8">
    <w:name w:val="List Paragraph"/>
    <w:basedOn w:val="a4"/>
    <w:link w:val="a9"/>
    <w:uiPriority w:val="34"/>
    <w:qFormat/>
    <w:rsid w:val="008A3706"/>
    <w:pPr>
      <w:ind w:leftChars="200" w:left="480"/>
    </w:pPr>
  </w:style>
  <w:style w:type="paragraph" w:styleId="aa">
    <w:name w:val="header"/>
    <w:aliases w:val="Header Char1"/>
    <w:basedOn w:val="a4"/>
    <w:link w:val="ab"/>
    <w:uiPriority w:val="99"/>
    <w:rsid w:val="008A3706"/>
    <w:pPr>
      <w:tabs>
        <w:tab w:val="center" w:pos="4153"/>
        <w:tab w:val="right" w:pos="8306"/>
      </w:tabs>
      <w:snapToGrid w:val="0"/>
    </w:pPr>
    <w:rPr>
      <w:sz w:val="20"/>
      <w:szCs w:val="20"/>
    </w:rPr>
  </w:style>
  <w:style w:type="character" w:customStyle="1" w:styleId="ab">
    <w:name w:val="頁首 字元"/>
    <w:aliases w:val="Header Char1 字元"/>
    <w:basedOn w:val="a5"/>
    <w:link w:val="aa"/>
    <w:uiPriority w:val="99"/>
    <w:rsid w:val="008A3706"/>
    <w:rPr>
      <w:rFonts w:ascii="Calibri" w:eastAsia="新細明體" w:hAnsi="Calibri" w:cs="Times New Roman"/>
      <w:sz w:val="20"/>
      <w:szCs w:val="20"/>
    </w:rPr>
  </w:style>
  <w:style w:type="character" w:customStyle="1" w:styleId="HeaderChar">
    <w:name w:val="Header Char"/>
    <w:aliases w:val="Header Char1 Char"/>
    <w:uiPriority w:val="99"/>
    <w:rsid w:val="008A3706"/>
    <w:rPr>
      <w:rFonts w:cs="Times New Roman"/>
      <w:kern w:val="2"/>
    </w:rPr>
  </w:style>
  <w:style w:type="paragraph" w:styleId="ac">
    <w:name w:val="footer"/>
    <w:aliases w:val="Footer Char1"/>
    <w:basedOn w:val="a4"/>
    <w:link w:val="ad"/>
    <w:uiPriority w:val="99"/>
    <w:rsid w:val="008A3706"/>
    <w:pPr>
      <w:tabs>
        <w:tab w:val="center" w:pos="4153"/>
        <w:tab w:val="right" w:pos="8306"/>
      </w:tabs>
      <w:snapToGrid w:val="0"/>
    </w:pPr>
    <w:rPr>
      <w:sz w:val="20"/>
      <w:szCs w:val="20"/>
    </w:rPr>
  </w:style>
  <w:style w:type="character" w:customStyle="1" w:styleId="ad">
    <w:name w:val="頁尾 字元"/>
    <w:aliases w:val="Footer Char1 字元"/>
    <w:basedOn w:val="a5"/>
    <w:link w:val="ac"/>
    <w:uiPriority w:val="99"/>
    <w:rsid w:val="008A3706"/>
    <w:rPr>
      <w:rFonts w:ascii="Calibri" w:eastAsia="新細明體" w:hAnsi="Calibri" w:cs="Times New Roman"/>
      <w:sz w:val="20"/>
      <w:szCs w:val="20"/>
    </w:rPr>
  </w:style>
  <w:style w:type="character" w:customStyle="1" w:styleId="FooterChar">
    <w:name w:val="Footer Char"/>
    <w:aliases w:val="Footer Char1 Char"/>
    <w:uiPriority w:val="99"/>
    <w:rsid w:val="008A3706"/>
    <w:rPr>
      <w:rFonts w:cs="Times New Roman"/>
      <w:kern w:val="2"/>
    </w:rPr>
  </w:style>
  <w:style w:type="paragraph" w:styleId="ae">
    <w:name w:val="Balloon Text"/>
    <w:aliases w:val="Balloon Text Char1"/>
    <w:basedOn w:val="a4"/>
    <w:link w:val="af"/>
    <w:uiPriority w:val="99"/>
    <w:semiHidden/>
    <w:rsid w:val="008A3706"/>
    <w:rPr>
      <w:rFonts w:ascii="Cambria" w:hAnsi="Cambria"/>
      <w:sz w:val="18"/>
      <w:szCs w:val="18"/>
    </w:rPr>
  </w:style>
  <w:style w:type="character" w:customStyle="1" w:styleId="af">
    <w:name w:val="註解方塊文字 字元"/>
    <w:aliases w:val="Balloon Text Char1 字元"/>
    <w:basedOn w:val="a5"/>
    <w:link w:val="ae"/>
    <w:uiPriority w:val="99"/>
    <w:semiHidden/>
    <w:rsid w:val="008A3706"/>
    <w:rPr>
      <w:rFonts w:ascii="Cambria" w:eastAsia="新細明體" w:hAnsi="Cambria" w:cs="Times New Roman"/>
      <w:sz w:val="18"/>
      <w:szCs w:val="18"/>
    </w:rPr>
  </w:style>
  <w:style w:type="character" w:customStyle="1" w:styleId="BalloonTextChar">
    <w:name w:val="Balloon Text Char"/>
    <w:aliases w:val="Balloon Text Char1 Char"/>
    <w:uiPriority w:val="99"/>
    <w:semiHidden/>
    <w:rsid w:val="008A3706"/>
    <w:rPr>
      <w:rFonts w:ascii="Arial" w:hAnsi="Arial" w:cs="Times New Roman"/>
      <w:kern w:val="2"/>
      <w:sz w:val="18"/>
    </w:rPr>
  </w:style>
  <w:style w:type="table" w:styleId="af0">
    <w:name w:val="Table Grid"/>
    <w:basedOn w:val="a6"/>
    <w:uiPriority w:val="59"/>
    <w:rsid w:val="008A370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aliases w:val="Salutation Char"/>
    <w:basedOn w:val="a4"/>
    <w:next w:val="a4"/>
    <w:link w:val="af2"/>
    <w:uiPriority w:val="99"/>
    <w:rsid w:val="008A3706"/>
    <w:rPr>
      <w:rFonts w:ascii="標楷體" w:eastAsia="標楷體" w:hAnsi="標楷體"/>
      <w:sz w:val="28"/>
      <w:szCs w:val="28"/>
    </w:rPr>
  </w:style>
  <w:style w:type="character" w:customStyle="1" w:styleId="af2">
    <w:name w:val="問候 字元"/>
    <w:aliases w:val="Salutation Char 字元"/>
    <w:basedOn w:val="a5"/>
    <w:link w:val="af1"/>
    <w:uiPriority w:val="99"/>
    <w:rsid w:val="008A3706"/>
    <w:rPr>
      <w:rFonts w:ascii="標楷體" w:eastAsia="標楷體" w:hAnsi="標楷體" w:cs="Times New Roman"/>
      <w:sz w:val="28"/>
      <w:szCs w:val="28"/>
    </w:rPr>
  </w:style>
  <w:style w:type="character" w:customStyle="1" w:styleId="SalutationChar1">
    <w:name w:val="Salutation Char1"/>
    <w:aliases w:val="Salutation Char Char"/>
    <w:uiPriority w:val="99"/>
    <w:semiHidden/>
    <w:rsid w:val="008A3706"/>
    <w:rPr>
      <w:rFonts w:cs="Times New Roman"/>
    </w:rPr>
  </w:style>
  <w:style w:type="paragraph" w:styleId="af3">
    <w:name w:val="Closing"/>
    <w:aliases w:val="Closing Char"/>
    <w:basedOn w:val="a4"/>
    <w:link w:val="af4"/>
    <w:uiPriority w:val="99"/>
    <w:rsid w:val="008A3706"/>
    <w:pPr>
      <w:ind w:leftChars="1800" w:left="100"/>
    </w:pPr>
    <w:rPr>
      <w:rFonts w:ascii="標楷體" w:eastAsia="標楷體" w:hAnsi="標楷體"/>
      <w:sz w:val="28"/>
      <w:szCs w:val="28"/>
    </w:rPr>
  </w:style>
  <w:style w:type="character" w:customStyle="1" w:styleId="af4">
    <w:name w:val="結語 字元"/>
    <w:aliases w:val="Closing Char 字元"/>
    <w:basedOn w:val="a5"/>
    <w:link w:val="af3"/>
    <w:uiPriority w:val="99"/>
    <w:rsid w:val="008A3706"/>
    <w:rPr>
      <w:rFonts w:ascii="標楷體" w:eastAsia="標楷體" w:hAnsi="標楷體" w:cs="Times New Roman"/>
      <w:sz w:val="28"/>
      <w:szCs w:val="28"/>
    </w:rPr>
  </w:style>
  <w:style w:type="character" w:customStyle="1" w:styleId="ClosingChar1">
    <w:name w:val="Closing Char1"/>
    <w:aliases w:val="Closing Char Char"/>
    <w:uiPriority w:val="99"/>
    <w:semiHidden/>
    <w:rsid w:val="008A3706"/>
    <w:rPr>
      <w:rFonts w:cs="Times New Roman"/>
    </w:rPr>
  </w:style>
  <w:style w:type="character" w:styleId="af5">
    <w:name w:val="Placeholder Text"/>
    <w:uiPriority w:val="99"/>
    <w:semiHidden/>
    <w:rsid w:val="008A3706"/>
    <w:rPr>
      <w:rFonts w:cs="Times New Roman"/>
      <w:color w:val="808080"/>
    </w:rPr>
  </w:style>
  <w:style w:type="paragraph" w:styleId="af6">
    <w:name w:val="Plain Text"/>
    <w:aliases w:val="Plain Text Char1"/>
    <w:basedOn w:val="a4"/>
    <w:link w:val="af7"/>
    <w:rsid w:val="008A3706"/>
    <w:rPr>
      <w:rFonts w:ascii="細明體" w:eastAsia="細明體" w:hAnsi="Courier New" w:cs="Courier New"/>
    </w:rPr>
  </w:style>
  <w:style w:type="character" w:customStyle="1" w:styleId="af7">
    <w:name w:val="純文字 字元"/>
    <w:aliases w:val="Plain Text Char1 字元"/>
    <w:basedOn w:val="a5"/>
    <w:link w:val="af6"/>
    <w:uiPriority w:val="99"/>
    <w:rsid w:val="008A3706"/>
    <w:rPr>
      <w:rFonts w:ascii="細明體" w:eastAsia="細明體" w:hAnsi="Courier New" w:cs="Courier New"/>
    </w:rPr>
  </w:style>
  <w:style w:type="character" w:customStyle="1" w:styleId="PlainTextChar">
    <w:name w:val="Plain Text Char"/>
    <w:aliases w:val="Plain Text Char1 Char"/>
    <w:uiPriority w:val="99"/>
    <w:rsid w:val="008A3706"/>
    <w:rPr>
      <w:rFonts w:ascii="細明體" w:eastAsia="細明體" w:hAnsi="Courier New" w:cs="Times New Roman"/>
      <w:kern w:val="2"/>
      <w:sz w:val="24"/>
      <w:lang w:val="en-US" w:eastAsia="zh-TW"/>
    </w:rPr>
  </w:style>
  <w:style w:type="table" w:customStyle="1" w:styleId="14">
    <w:name w:val="表格格線1"/>
    <w:uiPriority w:val="99"/>
    <w:rsid w:val="008A370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99"/>
    <w:qFormat/>
    <w:rsid w:val="008A3706"/>
    <w:pPr>
      <w:widowControl w:val="0"/>
    </w:pPr>
    <w:rPr>
      <w:rFonts w:ascii="Calibri" w:eastAsia="新細明體" w:hAnsi="Calibri" w:cs="Times New Roman"/>
    </w:rPr>
  </w:style>
  <w:style w:type="paragraph" w:styleId="af9">
    <w:name w:val="Body Text Indent"/>
    <w:basedOn w:val="a4"/>
    <w:link w:val="afa"/>
    <w:uiPriority w:val="99"/>
    <w:rsid w:val="008A3706"/>
    <w:pPr>
      <w:snapToGrid w:val="0"/>
      <w:ind w:left="672" w:hangingChars="280" w:hanging="672"/>
      <w:jc w:val="both"/>
    </w:pPr>
    <w:rPr>
      <w:rFonts w:ascii="新細明體" w:hAnsi="Arial"/>
      <w:szCs w:val="24"/>
    </w:rPr>
  </w:style>
  <w:style w:type="character" w:customStyle="1" w:styleId="afa">
    <w:name w:val="本文縮排 字元"/>
    <w:basedOn w:val="a5"/>
    <w:link w:val="af9"/>
    <w:uiPriority w:val="99"/>
    <w:rsid w:val="008A3706"/>
    <w:rPr>
      <w:rFonts w:ascii="新細明體" w:eastAsia="新細明體" w:hAnsi="Arial" w:cs="Times New Roman"/>
      <w:szCs w:val="24"/>
    </w:rPr>
  </w:style>
  <w:style w:type="character" w:customStyle="1" w:styleId="BodyTextIndentChar">
    <w:name w:val="Body Text Indent Char"/>
    <w:uiPriority w:val="99"/>
    <w:rsid w:val="008A3706"/>
    <w:rPr>
      <w:rFonts w:ascii="標楷體" w:eastAsia="標楷體" w:cs="Times New Roman"/>
      <w:kern w:val="2"/>
      <w:sz w:val="28"/>
      <w:lang w:val="en-US" w:eastAsia="zh-TW"/>
    </w:rPr>
  </w:style>
  <w:style w:type="paragraph" w:styleId="Web">
    <w:name w:val="Normal (Web)"/>
    <w:basedOn w:val="a4"/>
    <w:uiPriority w:val="99"/>
    <w:rsid w:val="008A3706"/>
    <w:pPr>
      <w:widowControl/>
      <w:spacing w:before="100" w:beforeAutospacing="1" w:after="100" w:afterAutospacing="1"/>
    </w:pPr>
    <w:rPr>
      <w:rFonts w:ascii="Arial Unicode MS" w:hAnsi="Arial Unicode MS" w:cs="Century"/>
      <w:kern w:val="0"/>
      <w:szCs w:val="24"/>
    </w:rPr>
  </w:style>
  <w:style w:type="paragraph" w:styleId="afb">
    <w:name w:val="Note Heading"/>
    <w:aliases w:val="Note Heading Char1"/>
    <w:basedOn w:val="a4"/>
    <w:next w:val="a4"/>
    <w:link w:val="afc"/>
    <w:uiPriority w:val="99"/>
    <w:rsid w:val="008A3706"/>
    <w:pPr>
      <w:jc w:val="center"/>
    </w:pPr>
    <w:rPr>
      <w:rFonts w:ascii="Times New Roman" w:eastAsia="標楷體" w:hAnsi="Times New Roman"/>
      <w:szCs w:val="24"/>
    </w:rPr>
  </w:style>
  <w:style w:type="character" w:customStyle="1" w:styleId="afc">
    <w:name w:val="註釋標題 字元"/>
    <w:aliases w:val="Note Heading Char1 字元"/>
    <w:basedOn w:val="a5"/>
    <w:link w:val="afb"/>
    <w:uiPriority w:val="99"/>
    <w:rsid w:val="008A3706"/>
    <w:rPr>
      <w:rFonts w:ascii="Times New Roman" w:eastAsia="標楷體" w:hAnsi="Times New Roman" w:cs="Times New Roman"/>
      <w:szCs w:val="24"/>
    </w:rPr>
  </w:style>
  <w:style w:type="character" w:customStyle="1" w:styleId="NoteHeadingChar">
    <w:name w:val="Note Heading Char"/>
    <w:aliases w:val="Note Heading Char1 Char"/>
    <w:uiPriority w:val="99"/>
    <w:rsid w:val="008A3706"/>
    <w:rPr>
      <w:rFonts w:ascii="標楷體" w:eastAsia="標楷體" w:hAnsi="標楷體" w:cs="Times New Roman"/>
      <w:kern w:val="2"/>
    </w:rPr>
  </w:style>
  <w:style w:type="paragraph" w:customStyle="1" w:styleId="xl28">
    <w:name w:val="xl28"/>
    <w:basedOn w:val="a4"/>
    <w:uiPriority w:val="99"/>
    <w:rsid w:val="008A3706"/>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Century"/>
      <w:kern w:val="0"/>
      <w:szCs w:val="24"/>
    </w:rPr>
  </w:style>
  <w:style w:type="paragraph" w:styleId="23">
    <w:name w:val="Body Text Indent 2"/>
    <w:aliases w:val="Body Text Indent 2 Char1"/>
    <w:basedOn w:val="a4"/>
    <w:link w:val="24"/>
    <w:uiPriority w:val="99"/>
    <w:rsid w:val="008A3706"/>
    <w:pPr>
      <w:spacing w:after="120" w:line="480" w:lineRule="auto"/>
      <w:ind w:leftChars="200" w:left="480"/>
    </w:pPr>
  </w:style>
  <w:style w:type="character" w:customStyle="1" w:styleId="24">
    <w:name w:val="本文縮排 2 字元"/>
    <w:aliases w:val="Body Text Indent 2 Char1 字元"/>
    <w:basedOn w:val="a5"/>
    <w:link w:val="23"/>
    <w:uiPriority w:val="99"/>
    <w:rsid w:val="008A3706"/>
    <w:rPr>
      <w:rFonts w:ascii="Calibri" w:eastAsia="新細明體" w:hAnsi="Calibri" w:cs="Times New Roman"/>
    </w:rPr>
  </w:style>
  <w:style w:type="character" w:customStyle="1" w:styleId="BodyTextIndent2Char">
    <w:name w:val="Body Text Indent 2 Char"/>
    <w:aliases w:val="Body Text Indent 2 Char1 Char"/>
    <w:uiPriority w:val="99"/>
    <w:rsid w:val="008A3706"/>
    <w:rPr>
      <w:rFonts w:eastAsia="新細明體" w:cs="Times New Roman"/>
      <w:kern w:val="2"/>
      <w:sz w:val="24"/>
      <w:lang w:val="en-US" w:eastAsia="zh-TW"/>
    </w:rPr>
  </w:style>
  <w:style w:type="paragraph" w:styleId="33">
    <w:name w:val="Body Text Indent 3"/>
    <w:aliases w:val="Body Text Indent 3 Char1"/>
    <w:basedOn w:val="a4"/>
    <w:link w:val="34"/>
    <w:uiPriority w:val="99"/>
    <w:rsid w:val="008A3706"/>
    <w:pPr>
      <w:spacing w:after="120"/>
      <w:ind w:leftChars="200" w:left="480"/>
    </w:pPr>
    <w:rPr>
      <w:sz w:val="16"/>
      <w:szCs w:val="16"/>
    </w:rPr>
  </w:style>
  <w:style w:type="character" w:customStyle="1" w:styleId="34">
    <w:name w:val="本文縮排 3 字元"/>
    <w:aliases w:val="Body Text Indent 3 Char1 字元"/>
    <w:basedOn w:val="a5"/>
    <w:link w:val="33"/>
    <w:uiPriority w:val="99"/>
    <w:rsid w:val="008A3706"/>
    <w:rPr>
      <w:rFonts w:ascii="Calibri" w:eastAsia="新細明體" w:hAnsi="Calibri" w:cs="Times New Roman"/>
      <w:sz w:val="16"/>
      <w:szCs w:val="16"/>
    </w:rPr>
  </w:style>
  <w:style w:type="character" w:customStyle="1" w:styleId="BodyTextIndent3Char">
    <w:name w:val="Body Text Indent 3 Char"/>
    <w:aliases w:val="Body Text Indent 3 Char1 Char"/>
    <w:uiPriority w:val="99"/>
    <w:rsid w:val="008A3706"/>
    <w:rPr>
      <w:rFonts w:eastAsia="新細明體" w:cs="Times New Roman"/>
      <w:kern w:val="2"/>
      <w:sz w:val="16"/>
      <w:lang w:val="en-US" w:eastAsia="zh-TW"/>
    </w:rPr>
  </w:style>
  <w:style w:type="paragraph" w:customStyle="1" w:styleId="Standard">
    <w:name w:val="Standard"/>
    <w:uiPriority w:val="99"/>
    <w:rsid w:val="008A3706"/>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uiPriority w:val="99"/>
    <w:rsid w:val="008A3706"/>
    <w:pPr>
      <w:jc w:val="both"/>
    </w:pPr>
    <w:rPr>
      <w:rFonts w:ascii="標楷體" w:eastAsia="標楷體" w:hAnsi="標楷體" w:cs="標楷體"/>
    </w:rPr>
  </w:style>
  <w:style w:type="paragraph" w:customStyle="1" w:styleId="Textbodyindent">
    <w:name w:val="Text body indent"/>
    <w:basedOn w:val="Standard"/>
    <w:uiPriority w:val="99"/>
    <w:rsid w:val="008A3706"/>
    <w:pPr>
      <w:spacing w:after="120"/>
      <w:ind w:left="480"/>
    </w:pPr>
  </w:style>
  <w:style w:type="paragraph" w:customStyle="1" w:styleId="Default">
    <w:name w:val="Default"/>
    <w:rsid w:val="008A3706"/>
    <w:pPr>
      <w:widowControl w:val="0"/>
      <w:autoSpaceDE w:val="0"/>
      <w:autoSpaceDN w:val="0"/>
      <w:adjustRightInd w:val="0"/>
    </w:pPr>
    <w:rPr>
      <w:rFonts w:ascii="Times New Roman" w:eastAsia="新細明體" w:hAnsi="Times New Roman" w:cs="Times New Roman"/>
      <w:color w:val="000000"/>
      <w:kern w:val="0"/>
      <w:szCs w:val="24"/>
    </w:rPr>
  </w:style>
  <w:style w:type="character" w:styleId="afd">
    <w:name w:val="line number"/>
    <w:uiPriority w:val="99"/>
    <w:semiHidden/>
    <w:rsid w:val="008A3706"/>
    <w:rPr>
      <w:rFonts w:cs="Times New Roman"/>
    </w:rPr>
  </w:style>
  <w:style w:type="paragraph" w:styleId="afe">
    <w:name w:val="Body Text"/>
    <w:aliases w:val="Body Text Char1"/>
    <w:basedOn w:val="a4"/>
    <w:link w:val="aff"/>
    <w:uiPriority w:val="99"/>
    <w:rsid w:val="008A3706"/>
    <w:pPr>
      <w:spacing w:after="120"/>
    </w:pPr>
  </w:style>
  <w:style w:type="character" w:customStyle="1" w:styleId="aff">
    <w:name w:val="本文 字元"/>
    <w:aliases w:val="Body Text Char1 字元"/>
    <w:basedOn w:val="a5"/>
    <w:link w:val="afe"/>
    <w:uiPriority w:val="99"/>
    <w:rsid w:val="008A3706"/>
    <w:rPr>
      <w:rFonts w:ascii="Calibri" w:eastAsia="新細明體" w:hAnsi="Calibri" w:cs="Times New Roman"/>
    </w:rPr>
  </w:style>
  <w:style w:type="character" w:customStyle="1" w:styleId="BodyTextChar">
    <w:name w:val="Body Text Char"/>
    <w:aliases w:val="Body Text Char1 Char"/>
    <w:uiPriority w:val="99"/>
    <w:semiHidden/>
    <w:rsid w:val="008A3706"/>
    <w:rPr>
      <w:rFonts w:eastAsia="新細明體" w:cs="Times New Roman"/>
      <w:kern w:val="2"/>
      <w:sz w:val="24"/>
      <w:lang w:val="en-US" w:eastAsia="zh-TW"/>
    </w:rPr>
  </w:style>
  <w:style w:type="character" w:styleId="aff0">
    <w:name w:val="page number"/>
    <w:uiPriority w:val="99"/>
    <w:rsid w:val="008A3706"/>
    <w:rPr>
      <w:rFonts w:cs="Times New Roman"/>
    </w:rPr>
  </w:style>
  <w:style w:type="paragraph" w:customStyle="1" w:styleId="dash5167-6587-9f4a-982d">
    <w:name w:val="dash5167-6587-9f4a-982d"/>
    <w:basedOn w:val="a4"/>
    <w:uiPriority w:val="99"/>
    <w:rsid w:val="008A3706"/>
    <w:pPr>
      <w:widowControl/>
      <w:spacing w:before="100" w:beforeAutospacing="1" w:after="100" w:afterAutospacing="1"/>
    </w:pPr>
    <w:rPr>
      <w:rFonts w:ascii="Arial Unicode MS" w:hAnsi="Arial Unicode MS" w:cs="Arial Unicode MS"/>
      <w:kern w:val="0"/>
      <w:szCs w:val="24"/>
    </w:rPr>
  </w:style>
  <w:style w:type="paragraph" w:styleId="aff1">
    <w:name w:val="Normal Indent"/>
    <w:basedOn w:val="a4"/>
    <w:uiPriority w:val="99"/>
    <w:rsid w:val="008A3706"/>
    <w:pPr>
      <w:ind w:left="480"/>
    </w:pPr>
    <w:rPr>
      <w:rFonts w:ascii="Times New Roman" w:eastAsia="標楷體" w:hAnsi="Times New Roman"/>
      <w:szCs w:val="20"/>
    </w:rPr>
  </w:style>
  <w:style w:type="table" w:customStyle="1" w:styleId="110">
    <w:name w:val="表格格線11"/>
    <w:uiPriority w:val="99"/>
    <w:rsid w:val="008A370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處室工作報告"/>
    <w:basedOn w:val="a4"/>
    <w:uiPriority w:val="99"/>
    <w:rsid w:val="008A3706"/>
    <w:pPr>
      <w:numPr>
        <w:numId w:val="1"/>
      </w:numPr>
      <w:spacing w:line="360" w:lineRule="exact"/>
    </w:pPr>
    <w:rPr>
      <w:rFonts w:ascii="Times New Roman" w:eastAsia="標楷體" w:hAnsi="Times New Roman"/>
      <w:bCs/>
      <w:sz w:val="26"/>
      <w:szCs w:val="20"/>
    </w:rPr>
  </w:style>
  <w:style w:type="paragraph" w:customStyle="1" w:styleId="30">
    <w:name w:val="3報告內容"/>
    <w:basedOn w:val="a4"/>
    <w:uiPriority w:val="99"/>
    <w:rsid w:val="008A3706"/>
    <w:pPr>
      <w:numPr>
        <w:numId w:val="2"/>
      </w:numPr>
      <w:spacing w:line="360" w:lineRule="exact"/>
    </w:pPr>
    <w:rPr>
      <w:rFonts w:ascii="Times New Roman" w:eastAsia="標楷體" w:hAnsi="Times New Roman"/>
      <w:sz w:val="26"/>
      <w:szCs w:val="20"/>
    </w:rPr>
  </w:style>
  <w:style w:type="paragraph" w:customStyle="1" w:styleId="25">
    <w:name w:val="2組別"/>
    <w:basedOn w:val="a4"/>
    <w:uiPriority w:val="99"/>
    <w:rsid w:val="008A3706"/>
    <w:pPr>
      <w:spacing w:beforeLines="25" w:afterLines="15" w:line="440" w:lineRule="atLeast"/>
      <w:ind w:leftChars="150" w:left="360"/>
    </w:pPr>
    <w:rPr>
      <w:rFonts w:ascii="標楷體" w:eastAsia="標楷體" w:hAnsi="Times New Roman"/>
      <w:sz w:val="26"/>
      <w:szCs w:val="20"/>
      <w:bdr w:val="single" w:sz="4" w:space="0" w:color="auto"/>
    </w:rPr>
  </w:style>
  <w:style w:type="paragraph" w:customStyle="1" w:styleId="25pt">
    <w:name w:val="樣式 說明 + 行距:  固定行高 25 pt"/>
    <w:basedOn w:val="a4"/>
    <w:uiPriority w:val="99"/>
    <w:rsid w:val="008A3706"/>
    <w:pPr>
      <w:numPr>
        <w:numId w:val="3"/>
      </w:numPr>
      <w:spacing w:line="500" w:lineRule="exact"/>
      <w:ind w:left="1595"/>
    </w:pPr>
    <w:rPr>
      <w:rFonts w:ascii="Arial" w:eastAsia="標楷體" w:hAnsi="Arial" w:cs="新細明體"/>
      <w:sz w:val="32"/>
      <w:szCs w:val="20"/>
    </w:rPr>
  </w:style>
  <w:style w:type="paragraph" w:customStyle="1" w:styleId="11">
    <w:name w:val="1處室別"/>
    <w:basedOn w:val="a4"/>
    <w:uiPriority w:val="99"/>
    <w:rsid w:val="008A3706"/>
    <w:pPr>
      <w:numPr>
        <w:numId w:val="4"/>
      </w:numPr>
    </w:pPr>
    <w:rPr>
      <w:rFonts w:ascii="Times New Roman" w:eastAsia="標楷體" w:hAnsi="Times New Roman"/>
      <w:sz w:val="26"/>
      <w:szCs w:val="20"/>
    </w:rPr>
  </w:style>
  <w:style w:type="paragraph" w:customStyle="1" w:styleId="15">
    <w:name w:val="標題1"/>
    <w:basedOn w:val="a4"/>
    <w:next w:val="afe"/>
    <w:uiPriority w:val="99"/>
    <w:rsid w:val="008A3706"/>
    <w:pPr>
      <w:keepNext/>
      <w:suppressAutoHyphens/>
      <w:spacing w:before="240" w:after="120"/>
    </w:pPr>
    <w:rPr>
      <w:rFonts w:ascii="DejaVu Sans" w:hAnsi="DejaVu Sans" w:cs="DejaVu Sans"/>
      <w:kern w:val="0"/>
      <w:sz w:val="28"/>
      <w:szCs w:val="28"/>
    </w:rPr>
  </w:style>
  <w:style w:type="paragraph" w:customStyle="1" w:styleId="a1">
    <w:name w:val="主旨說明"/>
    <w:basedOn w:val="a4"/>
    <w:uiPriority w:val="99"/>
    <w:rsid w:val="008A3706"/>
    <w:pPr>
      <w:numPr>
        <w:numId w:val="5"/>
      </w:numPr>
      <w:spacing w:line="500" w:lineRule="exact"/>
    </w:pPr>
    <w:rPr>
      <w:rFonts w:ascii="Times New Roman" w:eastAsia="標楷體" w:hAnsi="Times New Roman"/>
      <w:sz w:val="32"/>
      <w:szCs w:val="32"/>
    </w:rPr>
  </w:style>
  <w:style w:type="character" w:styleId="aff2">
    <w:name w:val="annotation reference"/>
    <w:uiPriority w:val="99"/>
    <w:semiHidden/>
    <w:rsid w:val="008A3706"/>
    <w:rPr>
      <w:rFonts w:cs="Times New Roman"/>
      <w:sz w:val="18"/>
    </w:rPr>
  </w:style>
  <w:style w:type="paragraph" w:styleId="aff3">
    <w:name w:val="annotation text"/>
    <w:aliases w:val="Comment Text Char1"/>
    <w:basedOn w:val="a4"/>
    <w:link w:val="aff4"/>
    <w:uiPriority w:val="99"/>
    <w:semiHidden/>
    <w:rsid w:val="008A3706"/>
    <w:rPr>
      <w:rFonts w:ascii="Times New Roman" w:eastAsia="標楷體" w:hAnsi="Times New Roman"/>
      <w:szCs w:val="20"/>
    </w:rPr>
  </w:style>
  <w:style w:type="character" w:customStyle="1" w:styleId="aff4">
    <w:name w:val="註解文字 字元"/>
    <w:aliases w:val="Comment Text Char1 字元"/>
    <w:basedOn w:val="a5"/>
    <w:link w:val="aff3"/>
    <w:uiPriority w:val="99"/>
    <w:semiHidden/>
    <w:rsid w:val="008A3706"/>
    <w:rPr>
      <w:rFonts w:ascii="Times New Roman" w:eastAsia="標楷體" w:hAnsi="Times New Roman" w:cs="Times New Roman"/>
      <w:szCs w:val="20"/>
    </w:rPr>
  </w:style>
  <w:style w:type="character" w:customStyle="1" w:styleId="CommentTextChar">
    <w:name w:val="Comment Text Char"/>
    <w:aliases w:val="Comment Text Char1 Char"/>
    <w:uiPriority w:val="99"/>
    <w:rsid w:val="008A3706"/>
    <w:rPr>
      <w:rFonts w:eastAsia="標楷體" w:cs="Times New Roman"/>
      <w:kern w:val="2"/>
      <w:sz w:val="24"/>
      <w:lang w:val="en-US" w:eastAsia="zh-TW"/>
    </w:rPr>
  </w:style>
  <w:style w:type="paragraph" w:styleId="aff5">
    <w:name w:val="annotation subject"/>
    <w:aliases w:val="Comment Subject Char1"/>
    <w:basedOn w:val="aff3"/>
    <w:next w:val="aff3"/>
    <w:link w:val="aff6"/>
    <w:uiPriority w:val="99"/>
    <w:semiHidden/>
    <w:rsid w:val="008A3706"/>
    <w:rPr>
      <w:b/>
      <w:bCs/>
      <w:szCs w:val="24"/>
    </w:rPr>
  </w:style>
  <w:style w:type="character" w:customStyle="1" w:styleId="aff6">
    <w:name w:val="註解主旨 字元"/>
    <w:aliases w:val="Comment Subject Char1 字元"/>
    <w:basedOn w:val="aff4"/>
    <w:link w:val="aff5"/>
    <w:uiPriority w:val="99"/>
    <w:semiHidden/>
    <w:rsid w:val="008A3706"/>
    <w:rPr>
      <w:rFonts w:ascii="Times New Roman" w:eastAsia="標楷體" w:hAnsi="Times New Roman" w:cs="Times New Roman"/>
      <w:b/>
      <w:bCs/>
      <w:szCs w:val="24"/>
    </w:rPr>
  </w:style>
  <w:style w:type="character" w:customStyle="1" w:styleId="CommentSubjectChar">
    <w:name w:val="Comment Subject Char"/>
    <w:aliases w:val="Comment Subject Char1 Char"/>
    <w:uiPriority w:val="99"/>
    <w:rsid w:val="008A3706"/>
    <w:rPr>
      <w:rFonts w:ascii="Times New Roman" w:eastAsia="新細明體" w:hAnsi="Times New Roman" w:cs="Times New Roman"/>
      <w:b/>
      <w:kern w:val="2"/>
      <w:sz w:val="20"/>
      <w:szCs w:val="20"/>
      <w:lang w:val="en-US" w:eastAsia="zh-TW"/>
    </w:rPr>
  </w:style>
  <w:style w:type="character" w:styleId="aff7">
    <w:name w:val="Hyperlink"/>
    <w:uiPriority w:val="99"/>
    <w:rsid w:val="008A3706"/>
    <w:rPr>
      <w:rFonts w:cs="Times New Roman"/>
      <w:color w:val="0000FF"/>
      <w:u w:val="single"/>
    </w:rPr>
  </w:style>
  <w:style w:type="paragraph" w:customStyle="1" w:styleId="xl27">
    <w:name w:val="xl27"/>
    <w:basedOn w:val="a4"/>
    <w:uiPriority w:val="99"/>
    <w:rsid w:val="008A3706"/>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kern w:val="0"/>
      <w:sz w:val="20"/>
      <w:szCs w:val="20"/>
    </w:rPr>
  </w:style>
  <w:style w:type="paragraph" w:customStyle="1" w:styleId="style8">
    <w:name w:val="style8"/>
    <w:basedOn w:val="a4"/>
    <w:uiPriority w:val="99"/>
    <w:rsid w:val="008A3706"/>
    <w:pPr>
      <w:widowControl/>
      <w:spacing w:before="100" w:beforeAutospacing="1" w:after="100" w:afterAutospacing="1"/>
    </w:pPr>
    <w:rPr>
      <w:rFonts w:ascii="新細明體" w:hAnsi="新細明體" w:cs="新細明體"/>
      <w:color w:val="000033"/>
      <w:kern w:val="0"/>
      <w:szCs w:val="24"/>
    </w:rPr>
  </w:style>
  <w:style w:type="character" w:styleId="aff8">
    <w:name w:val="Strong"/>
    <w:uiPriority w:val="99"/>
    <w:qFormat/>
    <w:rsid w:val="008A3706"/>
    <w:rPr>
      <w:rFonts w:cs="Times New Roman"/>
      <w:b/>
    </w:rPr>
  </w:style>
  <w:style w:type="paragraph" w:customStyle="1" w:styleId="p">
    <w:name w:val="p"/>
    <w:basedOn w:val="a4"/>
    <w:uiPriority w:val="99"/>
    <w:rsid w:val="008A3706"/>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4"/>
    <w:uiPriority w:val="99"/>
    <w:rsid w:val="008A3706"/>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character" w:customStyle="1" w:styleId="style21">
    <w:name w:val="style21"/>
    <w:uiPriority w:val="99"/>
    <w:rsid w:val="008A3706"/>
    <w:rPr>
      <w:sz w:val="18"/>
    </w:rPr>
  </w:style>
  <w:style w:type="character" w:customStyle="1" w:styleId="unnamed1">
    <w:name w:val="unnamed1"/>
    <w:uiPriority w:val="99"/>
    <w:rsid w:val="008A3706"/>
    <w:rPr>
      <w:rFonts w:cs="Times New Roman"/>
    </w:rPr>
  </w:style>
  <w:style w:type="character" w:customStyle="1" w:styleId="a61">
    <w:name w:val="a61"/>
    <w:uiPriority w:val="99"/>
    <w:rsid w:val="008A3706"/>
    <w:rPr>
      <w:rFonts w:ascii="s?u" w:hAnsi="s?u"/>
      <w:color w:val="auto"/>
      <w:sz w:val="18"/>
    </w:rPr>
  </w:style>
  <w:style w:type="paragraph" w:customStyle="1" w:styleId="aff9">
    <w:name w:val="一、"/>
    <w:basedOn w:val="a4"/>
    <w:autoRedefine/>
    <w:uiPriority w:val="99"/>
    <w:rsid w:val="008A3706"/>
    <w:pPr>
      <w:spacing w:line="480" w:lineRule="exact"/>
    </w:pPr>
    <w:rPr>
      <w:rFonts w:ascii="Times New Roman" w:eastAsia="標楷體" w:hAnsi="Times New Roman"/>
      <w:szCs w:val="24"/>
    </w:rPr>
  </w:style>
  <w:style w:type="paragraph" w:customStyle="1" w:styleId="a">
    <w:name w:val="(一)"/>
    <w:basedOn w:val="aff9"/>
    <w:link w:val="affa"/>
    <w:uiPriority w:val="99"/>
    <w:rsid w:val="008A3706"/>
    <w:pPr>
      <w:numPr>
        <w:ilvl w:val="2"/>
        <w:numId w:val="6"/>
      </w:numPr>
    </w:pPr>
    <w:rPr>
      <w:kern w:val="0"/>
      <w:sz w:val="20"/>
    </w:rPr>
  </w:style>
  <w:style w:type="paragraph" w:customStyle="1" w:styleId="affb">
    <w:name w:val="齊"/>
    <w:basedOn w:val="a4"/>
    <w:uiPriority w:val="99"/>
    <w:rsid w:val="008A3706"/>
    <w:pPr>
      <w:spacing w:line="440" w:lineRule="exact"/>
    </w:pPr>
    <w:rPr>
      <w:rFonts w:ascii="Times New Roman" w:eastAsia="標楷體" w:hAnsi="Times New Roman"/>
      <w:sz w:val="28"/>
      <w:szCs w:val="24"/>
    </w:rPr>
  </w:style>
  <w:style w:type="paragraph" w:customStyle="1" w:styleId="120">
    <w:name w:val="12表中"/>
    <w:basedOn w:val="a4"/>
    <w:uiPriority w:val="99"/>
    <w:rsid w:val="008A3706"/>
    <w:pPr>
      <w:adjustRightInd w:val="0"/>
      <w:spacing w:line="320" w:lineRule="exact"/>
      <w:jc w:val="center"/>
      <w:textAlignment w:val="baseline"/>
    </w:pPr>
    <w:rPr>
      <w:rFonts w:ascii="標楷體" w:eastAsia="標楷體" w:hAnsi="Times New Roman"/>
      <w:kern w:val="0"/>
      <w:szCs w:val="20"/>
    </w:rPr>
  </w:style>
  <w:style w:type="paragraph" w:styleId="26">
    <w:name w:val="Body Text 2"/>
    <w:aliases w:val="Body Text 2 Char1"/>
    <w:basedOn w:val="a4"/>
    <w:link w:val="27"/>
    <w:uiPriority w:val="99"/>
    <w:rsid w:val="008A3706"/>
    <w:pPr>
      <w:spacing w:after="120" w:line="480" w:lineRule="auto"/>
    </w:pPr>
    <w:rPr>
      <w:rFonts w:ascii="Times New Roman" w:hAnsi="Times New Roman"/>
      <w:szCs w:val="24"/>
    </w:rPr>
  </w:style>
  <w:style w:type="character" w:customStyle="1" w:styleId="27">
    <w:name w:val="本文 2 字元"/>
    <w:aliases w:val="Body Text 2 Char1 字元"/>
    <w:basedOn w:val="a5"/>
    <w:link w:val="26"/>
    <w:uiPriority w:val="99"/>
    <w:rsid w:val="008A3706"/>
    <w:rPr>
      <w:rFonts w:ascii="Times New Roman" w:eastAsia="新細明體" w:hAnsi="Times New Roman" w:cs="Times New Roman"/>
      <w:szCs w:val="24"/>
    </w:rPr>
  </w:style>
  <w:style w:type="character" w:customStyle="1" w:styleId="BodyText2Char">
    <w:name w:val="Body Text 2 Char"/>
    <w:aliases w:val="Body Text 2 Char1 Char"/>
    <w:uiPriority w:val="99"/>
    <w:rsid w:val="008A3706"/>
    <w:rPr>
      <w:rFonts w:eastAsia="新細明體" w:cs="Times New Roman"/>
      <w:kern w:val="2"/>
      <w:sz w:val="24"/>
      <w:lang w:val="en-US" w:eastAsia="zh-TW"/>
    </w:rPr>
  </w:style>
  <w:style w:type="paragraph" w:styleId="affc">
    <w:name w:val="endnote text"/>
    <w:aliases w:val="Endnote Text Char1"/>
    <w:basedOn w:val="a4"/>
    <w:link w:val="affd"/>
    <w:uiPriority w:val="99"/>
    <w:semiHidden/>
    <w:rsid w:val="008A3706"/>
    <w:pPr>
      <w:adjustRightInd w:val="0"/>
    </w:pPr>
    <w:rPr>
      <w:rFonts w:ascii="細明體" w:eastAsia="細明體" w:hAnsi="Times New Roman"/>
      <w:kern w:val="0"/>
      <w:szCs w:val="20"/>
    </w:rPr>
  </w:style>
  <w:style w:type="character" w:customStyle="1" w:styleId="affd">
    <w:name w:val="章節附註文字 字元"/>
    <w:aliases w:val="Endnote Text Char1 字元"/>
    <w:basedOn w:val="a5"/>
    <w:link w:val="affc"/>
    <w:uiPriority w:val="99"/>
    <w:semiHidden/>
    <w:rsid w:val="008A3706"/>
    <w:rPr>
      <w:rFonts w:ascii="細明體" w:eastAsia="細明體" w:hAnsi="Times New Roman" w:cs="Times New Roman"/>
      <w:kern w:val="0"/>
      <w:szCs w:val="20"/>
    </w:rPr>
  </w:style>
  <w:style w:type="character" w:customStyle="1" w:styleId="EndnoteTextChar">
    <w:name w:val="Endnote Text Char"/>
    <w:aliases w:val="Endnote Text Char1 Char"/>
    <w:uiPriority w:val="99"/>
    <w:rsid w:val="008A3706"/>
    <w:rPr>
      <w:rFonts w:ascii="細明體" w:eastAsia="細明體" w:cs="Times New Roman"/>
      <w:sz w:val="24"/>
      <w:lang w:val="en-US" w:eastAsia="zh-TW"/>
    </w:rPr>
  </w:style>
  <w:style w:type="character" w:customStyle="1" w:styleId="fonestyle8">
    <w:name w:val="fone style8"/>
    <w:uiPriority w:val="99"/>
    <w:rsid w:val="008A3706"/>
    <w:rPr>
      <w:rFonts w:cs="Times New Roman"/>
    </w:rPr>
  </w:style>
  <w:style w:type="paragraph" w:customStyle="1" w:styleId="affe">
    <w:name w:val="標題一"/>
    <w:basedOn w:val="a4"/>
    <w:autoRedefine/>
    <w:uiPriority w:val="99"/>
    <w:rsid w:val="008A3706"/>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spacing w:val="6"/>
      <w:kern w:val="0"/>
      <w:sz w:val="36"/>
      <w:szCs w:val="20"/>
    </w:rPr>
  </w:style>
  <w:style w:type="paragraph" w:styleId="HTML">
    <w:name w:val="HTML Preformatted"/>
    <w:aliases w:val="HTML Preformatted Char1"/>
    <w:basedOn w:val="a4"/>
    <w:link w:val="HTML0"/>
    <w:uiPriority w:val="99"/>
    <w:rsid w:val="008A3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aliases w:val="HTML Preformatted Char1 字元"/>
    <w:basedOn w:val="a5"/>
    <w:link w:val="HTML"/>
    <w:uiPriority w:val="99"/>
    <w:rsid w:val="008A3706"/>
    <w:rPr>
      <w:rFonts w:ascii="細明體" w:eastAsia="細明體" w:hAnsi="Courier New" w:cs="Times New Roman"/>
      <w:kern w:val="0"/>
      <w:sz w:val="20"/>
      <w:szCs w:val="20"/>
    </w:rPr>
  </w:style>
  <w:style w:type="character" w:customStyle="1" w:styleId="HTMLPreformattedChar">
    <w:name w:val="HTML Preformatted Char"/>
    <w:aliases w:val="HTML Preformatted Char1 Char"/>
    <w:uiPriority w:val="99"/>
    <w:rsid w:val="008A3706"/>
    <w:rPr>
      <w:rFonts w:ascii="細明體" w:eastAsia="細明體" w:hAnsi="Courier New" w:cs="Times New Roman"/>
      <w:lang w:val="en-US" w:eastAsia="zh-TW"/>
    </w:rPr>
  </w:style>
  <w:style w:type="paragraph" w:styleId="afff">
    <w:name w:val="Date"/>
    <w:aliases w:val="Date Char1"/>
    <w:basedOn w:val="a4"/>
    <w:next w:val="a4"/>
    <w:link w:val="afff0"/>
    <w:uiPriority w:val="99"/>
    <w:rsid w:val="008A3706"/>
    <w:pPr>
      <w:jc w:val="right"/>
    </w:pPr>
    <w:rPr>
      <w:rFonts w:ascii="新細明體" w:hAnsi="Times New Roman"/>
      <w:kern w:val="0"/>
      <w:sz w:val="20"/>
      <w:szCs w:val="24"/>
    </w:rPr>
  </w:style>
  <w:style w:type="character" w:customStyle="1" w:styleId="afff0">
    <w:name w:val="日期 字元"/>
    <w:aliases w:val="Date Char1 字元"/>
    <w:basedOn w:val="a5"/>
    <w:link w:val="afff"/>
    <w:uiPriority w:val="99"/>
    <w:rsid w:val="008A3706"/>
    <w:rPr>
      <w:rFonts w:ascii="新細明體" w:eastAsia="新細明體" w:hAnsi="Times New Roman" w:cs="Times New Roman"/>
      <w:kern w:val="0"/>
      <w:sz w:val="20"/>
      <w:szCs w:val="24"/>
    </w:rPr>
  </w:style>
  <w:style w:type="character" w:customStyle="1" w:styleId="DateChar">
    <w:name w:val="Date Char"/>
    <w:aliases w:val="Date Char1 Char"/>
    <w:uiPriority w:val="99"/>
    <w:rsid w:val="008A3706"/>
    <w:rPr>
      <w:rFonts w:ascii="新細明體" w:eastAsia="新細明體" w:cs="Times New Roman"/>
      <w:lang w:val="en-US" w:eastAsia="zh-TW"/>
    </w:rPr>
  </w:style>
  <w:style w:type="character" w:styleId="afff1">
    <w:name w:val="FollowedHyperlink"/>
    <w:uiPriority w:val="99"/>
    <w:rsid w:val="008A3706"/>
    <w:rPr>
      <w:rFonts w:cs="Times New Roman"/>
      <w:color w:val="800080"/>
      <w:u w:val="single"/>
    </w:rPr>
  </w:style>
  <w:style w:type="paragraph" w:customStyle="1" w:styleId="font5">
    <w:name w:val="font5"/>
    <w:basedOn w:val="a4"/>
    <w:uiPriority w:val="99"/>
    <w:rsid w:val="008A370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4"/>
    <w:uiPriority w:val="99"/>
    <w:rsid w:val="008A3706"/>
    <w:pPr>
      <w:widowControl/>
      <w:spacing w:before="100" w:beforeAutospacing="1" w:after="100" w:afterAutospacing="1"/>
    </w:pPr>
    <w:rPr>
      <w:rFonts w:ascii="新細明體" w:hAnsi="新細明體" w:cs="新細明體"/>
      <w:color w:val="800080"/>
      <w:kern w:val="0"/>
      <w:szCs w:val="24"/>
      <w:u w:val="single"/>
    </w:rPr>
  </w:style>
  <w:style w:type="paragraph" w:customStyle="1" w:styleId="font7">
    <w:name w:val="font7"/>
    <w:basedOn w:val="a4"/>
    <w:uiPriority w:val="99"/>
    <w:rsid w:val="008A3706"/>
    <w:pPr>
      <w:widowControl/>
      <w:spacing w:before="100" w:beforeAutospacing="1" w:after="100" w:afterAutospacing="1"/>
    </w:pPr>
    <w:rPr>
      <w:rFonts w:ascii="Times New Roman" w:hAnsi="Times New Roman"/>
      <w:kern w:val="0"/>
      <w:szCs w:val="24"/>
    </w:rPr>
  </w:style>
  <w:style w:type="paragraph" w:customStyle="1" w:styleId="font8">
    <w:name w:val="font8"/>
    <w:basedOn w:val="a4"/>
    <w:uiPriority w:val="99"/>
    <w:rsid w:val="008A3706"/>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4"/>
    <w:uiPriority w:val="99"/>
    <w:rsid w:val="008A3706"/>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4"/>
    <w:uiPriority w:val="99"/>
    <w:rsid w:val="008A3706"/>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4"/>
    <w:uiPriority w:val="99"/>
    <w:rsid w:val="008A3706"/>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4"/>
    <w:uiPriority w:val="99"/>
    <w:rsid w:val="008A3706"/>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4"/>
    <w:uiPriority w:val="99"/>
    <w:rsid w:val="008A3706"/>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4"/>
    <w:uiPriority w:val="99"/>
    <w:rsid w:val="008A3706"/>
    <w:pPr>
      <w:widowControl/>
      <w:spacing w:before="100" w:beforeAutospacing="1" w:after="100" w:afterAutospacing="1"/>
    </w:pPr>
    <w:rPr>
      <w:rFonts w:ascii="新細明體" w:hAnsi="新細明體" w:cs="新細明體"/>
      <w:b/>
      <w:bCs/>
      <w:kern w:val="0"/>
      <w:szCs w:val="24"/>
    </w:rPr>
  </w:style>
  <w:style w:type="paragraph" w:customStyle="1" w:styleId="xl72">
    <w:name w:val="xl72"/>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3">
    <w:name w:val="xl7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4">
    <w:name w:val="xl7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5">
    <w:name w:val="xl7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8">
    <w:name w:val="xl78"/>
    <w:basedOn w:val="a4"/>
    <w:uiPriority w:val="99"/>
    <w:rsid w:val="008A3706"/>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4"/>
    <w:uiPriority w:val="99"/>
    <w:rsid w:val="008A370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styleId="afff2">
    <w:name w:val="Emphasis"/>
    <w:uiPriority w:val="99"/>
    <w:qFormat/>
    <w:rsid w:val="008A3706"/>
    <w:rPr>
      <w:rFonts w:cs="Times New Roman"/>
      <w:i/>
    </w:rPr>
  </w:style>
  <w:style w:type="paragraph" w:styleId="afff3">
    <w:name w:val="List Bullet"/>
    <w:basedOn w:val="a4"/>
    <w:autoRedefine/>
    <w:uiPriority w:val="99"/>
    <w:rsid w:val="008A3706"/>
    <w:pPr>
      <w:tabs>
        <w:tab w:val="num" w:pos="361"/>
      </w:tabs>
      <w:ind w:leftChars="200" w:left="361" w:hangingChars="200" w:hanging="360"/>
    </w:pPr>
    <w:rPr>
      <w:rFonts w:ascii="Times New Roman" w:hAnsi="Times New Roman"/>
      <w:szCs w:val="24"/>
    </w:rPr>
  </w:style>
  <w:style w:type="paragraph" w:customStyle="1" w:styleId="xl17">
    <w:name w:val="xl17"/>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8">
    <w:name w:val="xl18"/>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
    <w:name w:val="xl19"/>
    <w:basedOn w:val="a4"/>
    <w:uiPriority w:val="99"/>
    <w:rsid w:val="008A3706"/>
    <w:pPr>
      <w:widowControl/>
      <w:spacing w:before="100" w:beforeAutospacing="1" w:after="100" w:afterAutospacing="1"/>
    </w:pPr>
    <w:rPr>
      <w:rFonts w:ascii="新細明體" w:hAnsi="新細明體" w:cs="新細明體"/>
      <w:kern w:val="0"/>
      <w:szCs w:val="24"/>
    </w:rPr>
  </w:style>
  <w:style w:type="paragraph" w:customStyle="1" w:styleId="xl20">
    <w:name w:val="xl20"/>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1">
    <w:name w:val="xl21"/>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22">
    <w:name w:val="xl22"/>
    <w:basedOn w:val="a4"/>
    <w:uiPriority w:val="99"/>
    <w:rsid w:val="008A3706"/>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4">
    <w:name w:val="xl2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5">
    <w:name w:val="xl2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6">
    <w:name w:val="xl26"/>
    <w:basedOn w:val="a4"/>
    <w:uiPriority w:val="99"/>
    <w:rsid w:val="008A3706"/>
    <w:pPr>
      <w:widowControl/>
      <w:spacing w:before="100" w:beforeAutospacing="1" w:after="100" w:afterAutospacing="1"/>
      <w:jc w:val="center"/>
    </w:pPr>
    <w:rPr>
      <w:rFonts w:ascii="新細明體" w:hAnsi="新細明體" w:cs="新細明體"/>
      <w:kern w:val="0"/>
      <w:szCs w:val="24"/>
    </w:rPr>
  </w:style>
  <w:style w:type="paragraph" w:customStyle="1" w:styleId="xl29">
    <w:name w:val="xl29"/>
    <w:basedOn w:val="a4"/>
    <w:uiPriority w:val="99"/>
    <w:rsid w:val="008A370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0">
    <w:name w:val="xl30"/>
    <w:basedOn w:val="a4"/>
    <w:uiPriority w:val="99"/>
    <w:rsid w:val="008A370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1">
    <w:name w:val="xl31"/>
    <w:basedOn w:val="a4"/>
    <w:uiPriority w:val="99"/>
    <w:rsid w:val="008A370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2">
    <w:name w:val="xl32"/>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3">
    <w:name w:val="xl3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36">
    <w:name w:val="xl36"/>
    <w:basedOn w:val="a4"/>
    <w:uiPriority w:val="99"/>
    <w:rsid w:val="008A3706"/>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38">
    <w:name w:val="xl38"/>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4"/>
    <w:uiPriority w:val="99"/>
    <w:rsid w:val="008A370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4"/>
    <w:uiPriority w:val="99"/>
    <w:rsid w:val="008A3706"/>
    <w:pPr>
      <w:widowControl/>
      <w:spacing w:before="100" w:beforeAutospacing="1" w:after="100" w:afterAutospacing="1"/>
    </w:pPr>
    <w:rPr>
      <w:rFonts w:ascii="新細明體" w:hAnsi="新細明體" w:cs="新細明體"/>
      <w:color w:val="0000FF"/>
      <w:kern w:val="0"/>
      <w:szCs w:val="24"/>
    </w:rPr>
  </w:style>
  <w:style w:type="paragraph" w:customStyle="1" w:styleId="xl43">
    <w:name w:val="xl4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szCs w:val="24"/>
    </w:rPr>
  </w:style>
  <w:style w:type="paragraph" w:styleId="afff4">
    <w:name w:val="Block Text"/>
    <w:basedOn w:val="a4"/>
    <w:uiPriority w:val="99"/>
    <w:rsid w:val="008A3706"/>
    <w:pPr>
      <w:widowControl/>
      <w:spacing w:before="100" w:beforeAutospacing="1" w:after="100" w:afterAutospacing="1"/>
    </w:pPr>
    <w:rPr>
      <w:rFonts w:ascii="新細明體" w:hAnsi="新細明體"/>
      <w:kern w:val="0"/>
      <w:szCs w:val="24"/>
    </w:rPr>
  </w:style>
  <w:style w:type="paragraph" w:styleId="35">
    <w:name w:val="Body Text 3"/>
    <w:aliases w:val="Body Text 3 Char1"/>
    <w:basedOn w:val="a4"/>
    <w:link w:val="36"/>
    <w:uiPriority w:val="99"/>
    <w:rsid w:val="008A3706"/>
    <w:pPr>
      <w:spacing w:line="240" w:lineRule="exact"/>
    </w:pPr>
    <w:rPr>
      <w:rFonts w:ascii="標楷體" w:eastAsia="標楷體" w:hAnsi="Times New Roman"/>
      <w:sz w:val="22"/>
      <w:szCs w:val="20"/>
    </w:rPr>
  </w:style>
  <w:style w:type="character" w:customStyle="1" w:styleId="36">
    <w:name w:val="本文 3 字元"/>
    <w:aliases w:val="Body Text 3 Char1 字元"/>
    <w:basedOn w:val="a5"/>
    <w:link w:val="35"/>
    <w:uiPriority w:val="99"/>
    <w:rsid w:val="008A3706"/>
    <w:rPr>
      <w:rFonts w:ascii="標楷體" w:eastAsia="標楷體" w:hAnsi="Times New Roman" w:cs="Times New Roman"/>
      <w:sz w:val="22"/>
      <w:szCs w:val="20"/>
    </w:rPr>
  </w:style>
  <w:style w:type="character" w:customStyle="1" w:styleId="BodyText3Char">
    <w:name w:val="Body Text 3 Char"/>
    <w:aliases w:val="Body Text 3 Char1 Char"/>
    <w:uiPriority w:val="99"/>
    <w:rsid w:val="008A3706"/>
    <w:rPr>
      <w:rFonts w:ascii="標楷體" w:eastAsia="標楷體" w:cs="Times New Roman"/>
      <w:kern w:val="2"/>
      <w:sz w:val="22"/>
      <w:lang w:val="en-US" w:eastAsia="zh-TW"/>
    </w:rPr>
  </w:style>
  <w:style w:type="paragraph" w:styleId="16">
    <w:name w:val="toc 1"/>
    <w:basedOn w:val="a4"/>
    <w:next w:val="a4"/>
    <w:autoRedefine/>
    <w:uiPriority w:val="39"/>
    <w:rsid w:val="001308CE"/>
    <w:pPr>
      <w:tabs>
        <w:tab w:val="left" w:pos="567"/>
        <w:tab w:val="right" w:leader="dot" w:pos="9016"/>
      </w:tabs>
      <w:spacing w:line="340" w:lineRule="exact"/>
    </w:pPr>
    <w:rPr>
      <w:rFonts w:ascii="Times New Roman" w:eastAsia="標楷體" w:hAnsi="Times New Roman"/>
      <w:bCs/>
      <w:caps/>
      <w:noProof/>
      <w:color w:val="000000"/>
      <w:sz w:val="28"/>
      <w:szCs w:val="28"/>
      <w:lang w:val="sq-AL"/>
    </w:rPr>
  </w:style>
  <w:style w:type="paragraph" w:styleId="28">
    <w:name w:val="toc 2"/>
    <w:basedOn w:val="a4"/>
    <w:next w:val="a4"/>
    <w:autoRedefine/>
    <w:uiPriority w:val="39"/>
    <w:rsid w:val="005C6FA0"/>
    <w:pPr>
      <w:tabs>
        <w:tab w:val="left" w:pos="1200"/>
        <w:tab w:val="right" w:leader="dot" w:pos="9016"/>
      </w:tabs>
      <w:spacing w:line="440" w:lineRule="exact"/>
      <w:ind w:left="238" w:firstLineChars="117" w:firstLine="328"/>
    </w:pPr>
    <w:rPr>
      <w:rFonts w:ascii="標楷體" w:eastAsia="標楷體" w:hAnsi="標楷體"/>
      <w:smallCaps/>
      <w:noProof/>
      <w:sz w:val="28"/>
      <w:szCs w:val="28"/>
    </w:rPr>
  </w:style>
  <w:style w:type="paragraph" w:customStyle="1" w:styleId="112">
    <w:name w:val="樣式 標題 1 + (拉丁) 標楷體 (中文) 標楷體 12 點 非粗體 行距:  單行間距"/>
    <w:basedOn w:val="12"/>
    <w:uiPriority w:val="99"/>
    <w:rsid w:val="008A3706"/>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1"/>
    <w:uiPriority w:val="99"/>
    <w:rsid w:val="008A3706"/>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uiPriority w:val="99"/>
    <w:rsid w:val="008A3706"/>
  </w:style>
  <w:style w:type="character" w:customStyle="1" w:styleId="2TimesNewRoman120851">
    <w:name w:val="樣式 標題 2 + (拉丁) Times New Roman (中文) 標楷體 12 點 非粗體 套用前:  0.85 ... 字元 字元"/>
    <w:uiPriority w:val="99"/>
    <w:rsid w:val="008A3706"/>
    <w:rPr>
      <w:rFonts w:ascii="Arial" w:eastAsia="標楷體" w:hAnsi="Arial"/>
      <w:b/>
      <w:kern w:val="2"/>
      <w:sz w:val="24"/>
      <w:lang w:val="en-US" w:eastAsia="zh-TW"/>
    </w:rPr>
  </w:style>
  <w:style w:type="character" w:customStyle="1" w:styleId="2TimesNewRoman120852">
    <w:name w:val="樣式 樣式 標題 2 + (拉丁) Times New Roman (中文) 標楷體 12 點 非粗體 套用前:  0.85 .... 字元"/>
    <w:uiPriority w:val="99"/>
    <w:rsid w:val="008A3706"/>
    <w:rPr>
      <w:rFonts w:ascii="Arial" w:eastAsia="標楷體" w:hAnsi="Arial" w:cs="Times New Roman"/>
      <w:b/>
      <w:bCs/>
      <w:kern w:val="2"/>
      <w:sz w:val="24"/>
      <w:szCs w:val="24"/>
      <w:lang w:val="en-US" w:eastAsia="zh-TW" w:bidi="ar-SA"/>
    </w:rPr>
  </w:style>
  <w:style w:type="character" w:customStyle="1" w:styleId="grame">
    <w:name w:val="grame"/>
    <w:uiPriority w:val="99"/>
    <w:rsid w:val="008A3706"/>
    <w:rPr>
      <w:rFonts w:cs="Times New Roman"/>
    </w:rPr>
  </w:style>
  <w:style w:type="paragraph" w:styleId="37">
    <w:name w:val="toc 3"/>
    <w:basedOn w:val="a4"/>
    <w:next w:val="a4"/>
    <w:autoRedefine/>
    <w:uiPriority w:val="39"/>
    <w:rsid w:val="008A3706"/>
    <w:pPr>
      <w:ind w:left="480"/>
    </w:pPr>
    <w:rPr>
      <w:rFonts w:ascii="Times New Roman" w:hAnsi="Times New Roman"/>
      <w:i/>
      <w:iCs/>
      <w:sz w:val="20"/>
      <w:szCs w:val="20"/>
    </w:rPr>
  </w:style>
  <w:style w:type="paragraph" w:styleId="4">
    <w:name w:val="toc 4"/>
    <w:basedOn w:val="a4"/>
    <w:next w:val="a4"/>
    <w:autoRedefine/>
    <w:uiPriority w:val="99"/>
    <w:semiHidden/>
    <w:rsid w:val="008A3706"/>
    <w:pPr>
      <w:ind w:left="720"/>
    </w:pPr>
    <w:rPr>
      <w:rFonts w:ascii="Times New Roman" w:hAnsi="Times New Roman"/>
      <w:sz w:val="18"/>
      <w:szCs w:val="18"/>
    </w:rPr>
  </w:style>
  <w:style w:type="paragraph" w:styleId="5">
    <w:name w:val="toc 5"/>
    <w:basedOn w:val="a4"/>
    <w:next w:val="a4"/>
    <w:autoRedefine/>
    <w:uiPriority w:val="99"/>
    <w:semiHidden/>
    <w:rsid w:val="008A3706"/>
    <w:pPr>
      <w:ind w:left="960"/>
    </w:pPr>
    <w:rPr>
      <w:rFonts w:ascii="Times New Roman" w:hAnsi="Times New Roman"/>
      <w:sz w:val="18"/>
      <w:szCs w:val="18"/>
    </w:rPr>
  </w:style>
  <w:style w:type="paragraph" w:styleId="6">
    <w:name w:val="toc 6"/>
    <w:basedOn w:val="a4"/>
    <w:next w:val="a4"/>
    <w:autoRedefine/>
    <w:uiPriority w:val="99"/>
    <w:semiHidden/>
    <w:rsid w:val="008A3706"/>
    <w:pPr>
      <w:ind w:left="1200"/>
    </w:pPr>
    <w:rPr>
      <w:rFonts w:ascii="Times New Roman" w:hAnsi="Times New Roman"/>
      <w:sz w:val="18"/>
      <w:szCs w:val="18"/>
    </w:rPr>
  </w:style>
  <w:style w:type="paragraph" w:styleId="7">
    <w:name w:val="toc 7"/>
    <w:basedOn w:val="a4"/>
    <w:next w:val="a4"/>
    <w:autoRedefine/>
    <w:uiPriority w:val="99"/>
    <w:semiHidden/>
    <w:rsid w:val="008A3706"/>
    <w:pPr>
      <w:ind w:left="1440"/>
    </w:pPr>
    <w:rPr>
      <w:rFonts w:ascii="Times New Roman" w:hAnsi="Times New Roman"/>
      <w:sz w:val="18"/>
      <w:szCs w:val="18"/>
    </w:rPr>
  </w:style>
  <w:style w:type="paragraph" w:styleId="81">
    <w:name w:val="toc 8"/>
    <w:basedOn w:val="a4"/>
    <w:next w:val="a4"/>
    <w:autoRedefine/>
    <w:uiPriority w:val="99"/>
    <w:semiHidden/>
    <w:rsid w:val="008A3706"/>
    <w:pPr>
      <w:ind w:left="1680"/>
    </w:pPr>
    <w:rPr>
      <w:rFonts w:ascii="Times New Roman" w:hAnsi="Times New Roman"/>
      <w:sz w:val="18"/>
      <w:szCs w:val="18"/>
    </w:rPr>
  </w:style>
  <w:style w:type="paragraph" w:styleId="9">
    <w:name w:val="toc 9"/>
    <w:basedOn w:val="a4"/>
    <w:next w:val="a4"/>
    <w:autoRedefine/>
    <w:uiPriority w:val="99"/>
    <w:semiHidden/>
    <w:rsid w:val="008A3706"/>
    <w:pPr>
      <w:ind w:left="1920"/>
    </w:pPr>
    <w:rPr>
      <w:rFonts w:ascii="Times New Roman" w:hAnsi="Times New Roman"/>
      <w:sz w:val="18"/>
      <w:szCs w:val="18"/>
    </w:rPr>
  </w:style>
  <w:style w:type="character" w:customStyle="1" w:styleId="school">
    <w:name w:val="school"/>
    <w:uiPriority w:val="99"/>
    <w:rsid w:val="008A3706"/>
    <w:rPr>
      <w:rFonts w:cs="Times New Roman"/>
    </w:rPr>
  </w:style>
  <w:style w:type="character" w:customStyle="1" w:styleId="style311">
    <w:name w:val="style311"/>
    <w:uiPriority w:val="99"/>
    <w:rsid w:val="008A3706"/>
    <w:rPr>
      <w:color w:val="auto"/>
      <w:sz w:val="20"/>
    </w:rPr>
  </w:style>
  <w:style w:type="character" w:customStyle="1" w:styleId="style91">
    <w:name w:val="style91"/>
    <w:uiPriority w:val="99"/>
    <w:rsid w:val="008A3706"/>
    <w:rPr>
      <w:rFonts w:ascii="新細明體" w:eastAsia="新細明體" w:hAnsi="新細明體"/>
      <w:sz w:val="18"/>
    </w:rPr>
  </w:style>
  <w:style w:type="paragraph" w:customStyle="1" w:styleId="02">
    <w:name w:val="02"/>
    <w:basedOn w:val="af6"/>
    <w:uiPriority w:val="99"/>
    <w:rsid w:val="008A3706"/>
    <w:pPr>
      <w:ind w:left="624" w:hanging="624"/>
      <w:jc w:val="both"/>
    </w:pPr>
    <w:rPr>
      <w:rFonts w:ascii="標楷體" w:eastAsia="標楷體" w:hAnsi="Times New Roman" w:cs="Times New Roman"/>
      <w:sz w:val="28"/>
      <w:szCs w:val="20"/>
    </w:rPr>
  </w:style>
  <w:style w:type="paragraph" w:customStyle="1" w:styleId="03">
    <w:name w:val="03"/>
    <w:basedOn w:val="02"/>
    <w:uiPriority w:val="99"/>
    <w:rsid w:val="008A3706"/>
    <w:pPr>
      <w:ind w:left="1191" w:hanging="1191"/>
    </w:pPr>
  </w:style>
  <w:style w:type="character" w:customStyle="1" w:styleId="40">
    <w:name w:val="字元 字元4"/>
    <w:uiPriority w:val="99"/>
    <w:rsid w:val="008A3706"/>
    <w:rPr>
      <w:rFonts w:eastAsia="新細明體"/>
      <w:kern w:val="2"/>
      <w:lang w:val="en-US" w:eastAsia="zh-TW"/>
    </w:rPr>
  </w:style>
  <w:style w:type="paragraph" w:customStyle="1" w:styleId="29">
    <w:name w:val="標題2"/>
    <w:uiPriority w:val="99"/>
    <w:rsid w:val="008A3706"/>
    <w:pPr>
      <w:spacing w:beforeLines="50" w:afterLines="50"/>
      <w:jc w:val="center"/>
    </w:pPr>
    <w:rPr>
      <w:rFonts w:ascii="Arial" w:eastAsia="新細明體" w:hAnsi="Arial" w:cs="Times New Roman"/>
      <w:bCs/>
      <w:kern w:val="52"/>
      <w:sz w:val="36"/>
      <w:szCs w:val="52"/>
    </w:rPr>
  </w:style>
  <w:style w:type="character" w:customStyle="1" w:styleId="17">
    <w:name w:val="字元 字元1"/>
    <w:uiPriority w:val="99"/>
    <w:rsid w:val="008A3706"/>
    <w:rPr>
      <w:kern w:val="2"/>
    </w:rPr>
  </w:style>
  <w:style w:type="character" w:customStyle="1" w:styleId="afff5">
    <w:name w:val="字元 字元"/>
    <w:uiPriority w:val="99"/>
    <w:rsid w:val="008A3706"/>
    <w:rPr>
      <w:kern w:val="2"/>
    </w:rPr>
  </w:style>
  <w:style w:type="paragraph" w:customStyle="1" w:styleId="TimesNewRoman11">
    <w:name w:val="樣式 樣式 本文 + Times New Roman + 左:  1 字元 右:  1 字元"/>
    <w:basedOn w:val="a4"/>
    <w:uiPriority w:val="99"/>
    <w:rsid w:val="008A3706"/>
    <w:pPr>
      <w:snapToGrid w:val="0"/>
      <w:spacing w:line="480" w:lineRule="atLeast"/>
      <w:ind w:firstLineChars="200"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uiPriority w:val="99"/>
    <w:rsid w:val="008A3706"/>
    <w:rPr>
      <w:rFonts w:eastAsia="標楷體"/>
      <w:sz w:val="24"/>
      <w:lang w:val="en-US" w:eastAsia="zh-TW"/>
    </w:rPr>
  </w:style>
  <w:style w:type="character" w:customStyle="1" w:styleId="2a">
    <w:name w:val="字元 字元2"/>
    <w:uiPriority w:val="99"/>
    <w:rsid w:val="008A3706"/>
    <w:rPr>
      <w:rFonts w:eastAsia="細明體"/>
      <w:b/>
      <w:spacing w:val="20"/>
      <w:kern w:val="24"/>
      <w:sz w:val="24"/>
      <w:lang w:val="en-US" w:eastAsia="zh-TW"/>
    </w:rPr>
  </w:style>
  <w:style w:type="paragraph" w:customStyle="1" w:styleId="-1">
    <w:name w:val="(一)-1"/>
    <w:basedOn w:val="a4"/>
    <w:uiPriority w:val="99"/>
    <w:rsid w:val="008A3706"/>
    <w:pPr>
      <w:spacing w:line="480" w:lineRule="exact"/>
      <w:ind w:leftChars="177" w:left="425"/>
      <w:jc w:val="both"/>
    </w:pPr>
    <w:rPr>
      <w:rFonts w:ascii="Times New Roman" w:eastAsia="標楷體" w:hAnsi="Times New Roman"/>
      <w:sz w:val="28"/>
      <w:szCs w:val="28"/>
    </w:rPr>
  </w:style>
  <w:style w:type="paragraph" w:customStyle="1" w:styleId="a0">
    <w:name w:val="說明條列"/>
    <w:basedOn w:val="a4"/>
    <w:uiPriority w:val="99"/>
    <w:rsid w:val="008A3706"/>
    <w:pPr>
      <w:numPr>
        <w:numId w:val="9"/>
      </w:numPr>
      <w:spacing w:line="480" w:lineRule="exact"/>
      <w:ind w:left="891" w:hanging="607"/>
      <w:jc w:val="both"/>
    </w:pPr>
    <w:rPr>
      <w:rFonts w:ascii="標楷體" w:eastAsia="標楷體" w:hAnsi="Times New Roman" w:cs="標楷體"/>
      <w:sz w:val="30"/>
      <w:szCs w:val="30"/>
    </w:rPr>
  </w:style>
  <w:style w:type="paragraph" w:customStyle="1" w:styleId="a2">
    <w:name w:val="公告條列"/>
    <w:basedOn w:val="a4"/>
    <w:uiPriority w:val="99"/>
    <w:rsid w:val="008A3706"/>
    <w:pPr>
      <w:numPr>
        <w:numId w:val="10"/>
      </w:numPr>
      <w:spacing w:line="480" w:lineRule="exact"/>
      <w:ind w:left="1503" w:hanging="596"/>
      <w:jc w:val="both"/>
    </w:pPr>
    <w:rPr>
      <w:rFonts w:ascii="標楷體" w:eastAsia="標楷體" w:hAnsi="Times New Roman" w:cs="標楷體"/>
      <w:sz w:val="30"/>
      <w:szCs w:val="30"/>
    </w:rPr>
  </w:style>
  <w:style w:type="paragraph" w:customStyle="1" w:styleId="xl44">
    <w:name w:val="xl44"/>
    <w:basedOn w:val="a4"/>
    <w:uiPriority w:val="99"/>
    <w:rsid w:val="008A3706"/>
    <w:pPr>
      <w:widowControl/>
      <w:spacing w:before="100" w:beforeAutospacing="1" w:after="100" w:afterAutospacing="1"/>
      <w:textAlignment w:val="center"/>
    </w:pPr>
    <w:rPr>
      <w:rFonts w:ascii="Times New Roman" w:hAnsi="Times New Roman"/>
      <w:kern w:val="0"/>
      <w:sz w:val="22"/>
    </w:rPr>
  </w:style>
  <w:style w:type="paragraph" w:customStyle="1" w:styleId="afff6">
    <w:name w:val="列席者"/>
    <w:basedOn w:val="a4"/>
    <w:uiPriority w:val="99"/>
    <w:rsid w:val="008A3706"/>
    <w:pPr>
      <w:spacing w:line="480" w:lineRule="exact"/>
      <w:ind w:left="1225" w:hanging="1225"/>
      <w:jc w:val="both"/>
    </w:pPr>
    <w:rPr>
      <w:rFonts w:ascii="標楷體" w:eastAsia="標楷體" w:hAnsi="Times New Roman" w:cs="標楷體"/>
      <w:sz w:val="30"/>
      <w:szCs w:val="30"/>
    </w:rPr>
  </w:style>
  <w:style w:type="paragraph" w:customStyle="1" w:styleId="afff7">
    <w:name w:val="受文者"/>
    <w:basedOn w:val="aff1"/>
    <w:uiPriority w:val="99"/>
    <w:rsid w:val="008A3706"/>
    <w:pPr>
      <w:spacing w:line="240" w:lineRule="atLeast"/>
      <w:ind w:left="1304" w:hanging="1304"/>
      <w:jc w:val="both"/>
    </w:pPr>
    <w:rPr>
      <w:rFonts w:ascii="標楷體" w:cs="標楷體"/>
      <w:sz w:val="32"/>
      <w:szCs w:val="32"/>
    </w:rPr>
  </w:style>
  <w:style w:type="paragraph" w:customStyle="1" w:styleId="afff8">
    <w:name w:val="說明"/>
    <w:basedOn w:val="afff9"/>
    <w:next w:val="a0"/>
    <w:uiPriority w:val="99"/>
    <w:rsid w:val="008A3706"/>
  </w:style>
  <w:style w:type="paragraph" w:customStyle="1" w:styleId="afff9">
    <w:name w:val="主旨"/>
    <w:basedOn w:val="a4"/>
    <w:next w:val="a4"/>
    <w:uiPriority w:val="99"/>
    <w:rsid w:val="008A3706"/>
    <w:pPr>
      <w:spacing w:line="480" w:lineRule="exact"/>
      <w:ind w:left="907" w:hanging="907"/>
      <w:jc w:val="both"/>
    </w:pPr>
    <w:rPr>
      <w:rFonts w:ascii="標楷體" w:eastAsia="標楷體" w:hAnsi="Times New Roman" w:cs="標楷體"/>
      <w:sz w:val="30"/>
      <w:szCs w:val="30"/>
    </w:rPr>
  </w:style>
  <w:style w:type="paragraph" w:customStyle="1" w:styleId="afffa">
    <w:name w:val="正副本"/>
    <w:basedOn w:val="aff1"/>
    <w:uiPriority w:val="99"/>
    <w:rsid w:val="008A3706"/>
    <w:pPr>
      <w:spacing w:line="240" w:lineRule="atLeast"/>
      <w:ind w:left="720" w:hanging="720"/>
      <w:jc w:val="both"/>
    </w:pPr>
    <w:rPr>
      <w:rFonts w:ascii="標楷體" w:cs="標楷體"/>
      <w:szCs w:val="24"/>
    </w:rPr>
  </w:style>
  <w:style w:type="paragraph" w:customStyle="1" w:styleId="afffb">
    <w:name w:val="擬辦"/>
    <w:basedOn w:val="afff8"/>
    <w:next w:val="a0"/>
    <w:uiPriority w:val="99"/>
    <w:rsid w:val="008A3706"/>
  </w:style>
  <w:style w:type="paragraph" w:customStyle="1" w:styleId="afffc">
    <w:name w:val="公告事項"/>
    <w:basedOn w:val="aff1"/>
    <w:next w:val="a4"/>
    <w:uiPriority w:val="99"/>
    <w:rsid w:val="008A3706"/>
    <w:pPr>
      <w:spacing w:line="480" w:lineRule="exact"/>
      <w:ind w:left="1531" w:hanging="1531"/>
      <w:jc w:val="both"/>
    </w:pPr>
    <w:rPr>
      <w:rFonts w:ascii="標楷體" w:cs="標楷體"/>
      <w:sz w:val="30"/>
      <w:szCs w:val="30"/>
    </w:rPr>
  </w:style>
  <w:style w:type="paragraph" w:styleId="afffd">
    <w:name w:val="caption"/>
    <w:basedOn w:val="a4"/>
    <w:next w:val="a4"/>
    <w:uiPriority w:val="99"/>
    <w:qFormat/>
    <w:rsid w:val="008A3706"/>
    <w:pPr>
      <w:spacing w:before="120" w:after="120"/>
    </w:pPr>
    <w:rPr>
      <w:rFonts w:ascii="Times New Roman" w:hAnsi="Times New Roman"/>
      <w:szCs w:val="24"/>
    </w:rPr>
  </w:style>
  <w:style w:type="paragraph" w:customStyle="1" w:styleId="afffe">
    <w:name w:val="姓名"/>
    <w:basedOn w:val="a4"/>
    <w:next w:val="a0"/>
    <w:uiPriority w:val="99"/>
    <w:rsid w:val="008A3706"/>
    <w:pPr>
      <w:spacing w:line="480" w:lineRule="exact"/>
      <w:ind w:left="1174" w:hanging="890"/>
    </w:pPr>
    <w:rPr>
      <w:rFonts w:ascii="Times New Roman" w:hAnsi="Times New Roman"/>
      <w:sz w:val="30"/>
      <w:szCs w:val="30"/>
    </w:rPr>
  </w:style>
  <w:style w:type="paragraph" w:customStyle="1" w:styleId="affff">
    <w:name w:val="開會"/>
    <w:basedOn w:val="a4"/>
    <w:next w:val="a0"/>
    <w:uiPriority w:val="99"/>
    <w:rsid w:val="008A3706"/>
    <w:pPr>
      <w:spacing w:line="480" w:lineRule="exact"/>
      <w:ind w:left="1503" w:hanging="1503"/>
      <w:jc w:val="both"/>
    </w:pPr>
    <w:rPr>
      <w:rFonts w:ascii="Times New Roman" w:hAnsi="Times New Roman"/>
      <w:sz w:val="30"/>
      <w:szCs w:val="30"/>
    </w:rPr>
  </w:style>
  <w:style w:type="paragraph" w:customStyle="1" w:styleId="affff0">
    <w:name w:val="會辦單位"/>
    <w:basedOn w:val="a4"/>
    <w:uiPriority w:val="99"/>
    <w:rsid w:val="008A3706"/>
    <w:pPr>
      <w:spacing w:line="480" w:lineRule="exact"/>
      <w:ind w:left="5670"/>
    </w:pPr>
    <w:rPr>
      <w:rFonts w:ascii="Times New Roman" w:hAnsi="Times New Roman"/>
      <w:sz w:val="30"/>
      <w:szCs w:val="30"/>
    </w:rPr>
  </w:style>
  <w:style w:type="character" w:customStyle="1" w:styleId="38">
    <w:name w:val="字元 字元3"/>
    <w:uiPriority w:val="99"/>
    <w:rsid w:val="008A3706"/>
    <w:rPr>
      <w:rFonts w:ascii="細明體" w:eastAsia="細明體" w:hAnsi="Courier New"/>
      <w:kern w:val="2"/>
      <w:sz w:val="24"/>
      <w:lang w:val="en-US" w:eastAsia="zh-TW"/>
    </w:rPr>
  </w:style>
  <w:style w:type="paragraph" w:customStyle="1" w:styleId="18">
    <w:name w:val="清單段落1"/>
    <w:basedOn w:val="a4"/>
    <w:uiPriority w:val="99"/>
    <w:rsid w:val="008A3706"/>
    <w:pPr>
      <w:ind w:leftChars="200" w:left="480"/>
    </w:pPr>
    <w:rPr>
      <w:rFonts w:ascii="Times New Roman" w:hAnsi="Times New Roman"/>
      <w:szCs w:val="24"/>
    </w:rPr>
  </w:style>
  <w:style w:type="paragraph" w:customStyle="1" w:styleId="xl63">
    <w:name w:val="xl6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4">
    <w:name w:val="xl6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01">
    <w:name w:val="01"/>
    <w:basedOn w:val="a4"/>
    <w:uiPriority w:val="99"/>
    <w:rsid w:val="008A3706"/>
    <w:pPr>
      <w:widowControl/>
      <w:spacing w:before="100" w:beforeAutospacing="1" w:after="100" w:afterAutospacing="1"/>
    </w:pPr>
    <w:rPr>
      <w:rFonts w:ascii="Arial Unicode MS" w:hAnsi="Arial Unicode MS" w:cs="Arial Unicode MS"/>
      <w:kern w:val="0"/>
      <w:szCs w:val="24"/>
    </w:rPr>
  </w:style>
  <w:style w:type="paragraph" w:customStyle="1" w:styleId="2b">
    <w:name w:val="清單段落2"/>
    <w:basedOn w:val="a4"/>
    <w:uiPriority w:val="99"/>
    <w:rsid w:val="008A3706"/>
    <w:pPr>
      <w:ind w:leftChars="200" w:left="480"/>
    </w:pPr>
    <w:rPr>
      <w:rFonts w:ascii="Times New Roman" w:hAnsi="Times New Roman"/>
      <w:szCs w:val="24"/>
    </w:rPr>
  </w:style>
  <w:style w:type="character" w:customStyle="1" w:styleId="200">
    <w:name w:val="字元 字元20"/>
    <w:uiPriority w:val="99"/>
    <w:rsid w:val="008A3706"/>
    <w:rPr>
      <w:rFonts w:ascii="Cambria" w:eastAsia="新細明體" w:hAnsi="Cambria"/>
      <w:b/>
      <w:kern w:val="52"/>
      <w:sz w:val="52"/>
    </w:rPr>
  </w:style>
  <w:style w:type="paragraph" w:styleId="z-">
    <w:name w:val="HTML Bottom of Form"/>
    <w:aliases w:val="z-Bottom of Form Char"/>
    <w:basedOn w:val="a4"/>
    <w:next w:val="a4"/>
    <w:link w:val="z-0"/>
    <w:hidden/>
    <w:uiPriority w:val="99"/>
    <w:rsid w:val="008A3706"/>
    <w:pPr>
      <w:pBdr>
        <w:top w:val="single" w:sz="6" w:space="1" w:color="auto"/>
      </w:pBdr>
      <w:jc w:val="center"/>
    </w:pPr>
    <w:rPr>
      <w:rFonts w:ascii="Arial" w:hAnsi="Arial"/>
      <w:vanish/>
      <w:sz w:val="16"/>
      <w:szCs w:val="16"/>
    </w:rPr>
  </w:style>
  <w:style w:type="character" w:customStyle="1" w:styleId="z-0">
    <w:name w:val="z-表單的底部 字元"/>
    <w:aliases w:val="z-Bottom of Form Char 字元"/>
    <w:basedOn w:val="a5"/>
    <w:link w:val="z-"/>
    <w:uiPriority w:val="99"/>
    <w:rsid w:val="008A3706"/>
    <w:rPr>
      <w:rFonts w:ascii="Arial" w:eastAsia="新細明體" w:hAnsi="Arial" w:cs="Times New Roman"/>
      <w:vanish/>
      <w:sz w:val="16"/>
      <w:szCs w:val="16"/>
    </w:rPr>
  </w:style>
  <w:style w:type="character" w:customStyle="1" w:styleId="z-BottomofFormChar1">
    <w:name w:val="z-Bottom of Form Char1"/>
    <w:aliases w:val="z-Bottom of Form Char Char"/>
    <w:uiPriority w:val="99"/>
    <w:semiHidden/>
    <w:rsid w:val="008A3706"/>
    <w:rPr>
      <w:rFonts w:ascii="Arial" w:hAnsi="Arial" w:cs="Arial"/>
      <w:vanish/>
      <w:sz w:val="16"/>
      <w:szCs w:val="16"/>
    </w:rPr>
  </w:style>
  <w:style w:type="paragraph" w:styleId="z-1">
    <w:name w:val="HTML Top of Form"/>
    <w:aliases w:val="z-Top of Form Char"/>
    <w:basedOn w:val="a4"/>
    <w:next w:val="a4"/>
    <w:link w:val="z-2"/>
    <w:hidden/>
    <w:uiPriority w:val="99"/>
    <w:rsid w:val="008A3706"/>
    <w:pPr>
      <w:pBdr>
        <w:bottom w:val="single" w:sz="6" w:space="1" w:color="auto"/>
      </w:pBdr>
      <w:jc w:val="center"/>
    </w:pPr>
    <w:rPr>
      <w:rFonts w:ascii="Arial" w:hAnsi="Arial"/>
      <w:vanish/>
      <w:sz w:val="16"/>
      <w:szCs w:val="16"/>
    </w:rPr>
  </w:style>
  <w:style w:type="character" w:customStyle="1" w:styleId="z-2">
    <w:name w:val="z-表單的頂端 字元"/>
    <w:aliases w:val="z-Top of Form Char 字元"/>
    <w:basedOn w:val="a5"/>
    <w:link w:val="z-1"/>
    <w:uiPriority w:val="99"/>
    <w:rsid w:val="008A3706"/>
    <w:rPr>
      <w:rFonts w:ascii="Arial" w:eastAsia="新細明體" w:hAnsi="Arial" w:cs="Times New Roman"/>
      <w:vanish/>
      <w:sz w:val="16"/>
      <w:szCs w:val="16"/>
    </w:rPr>
  </w:style>
  <w:style w:type="character" w:customStyle="1" w:styleId="z-TopofFormChar1">
    <w:name w:val="z-Top of Form Char1"/>
    <w:aliases w:val="z-Top of Form Char Char"/>
    <w:uiPriority w:val="99"/>
    <w:semiHidden/>
    <w:rsid w:val="008A3706"/>
    <w:rPr>
      <w:rFonts w:ascii="Arial" w:hAnsi="Arial" w:cs="Arial"/>
      <w:vanish/>
      <w:sz w:val="16"/>
      <w:szCs w:val="16"/>
    </w:rPr>
  </w:style>
  <w:style w:type="paragraph" w:customStyle="1" w:styleId="1">
    <w:name w:val="總體計畫1"/>
    <w:basedOn w:val="a4"/>
    <w:uiPriority w:val="99"/>
    <w:rsid w:val="008A3706"/>
    <w:pPr>
      <w:numPr>
        <w:numId w:val="11"/>
      </w:numPr>
    </w:pPr>
    <w:rPr>
      <w:rFonts w:ascii="Times New Roman" w:eastAsia="標楷體" w:hAnsi="Times New Roman"/>
      <w:b/>
      <w:sz w:val="28"/>
      <w:szCs w:val="28"/>
    </w:rPr>
  </w:style>
  <w:style w:type="paragraph" w:customStyle="1" w:styleId="2">
    <w:name w:val="總體計畫2"/>
    <w:basedOn w:val="a4"/>
    <w:uiPriority w:val="99"/>
    <w:rsid w:val="008A3706"/>
    <w:pPr>
      <w:numPr>
        <w:ilvl w:val="3"/>
        <w:numId w:val="11"/>
      </w:numPr>
      <w:tabs>
        <w:tab w:val="clear" w:pos="454"/>
        <w:tab w:val="num" w:pos="-6660"/>
      </w:tabs>
      <w:spacing w:line="520" w:lineRule="exact"/>
      <w:ind w:left="1620" w:hanging="540"/>
    </w:pPr>
    <w:rPr>
      <w:rFonts w:ascii="新細明體" w:eastAsia="標楷體" w:hAnsi="新細明體"/>
      <w:szCs w:val="24"/>
    </w:rPr>
  </w:style>
  <w:style w:type="paragraph" w:customStyle="1" w:styleId="3">
    <w:name w:val="總體計畫3"/>
    <w:basedOn w:val="a4"/>
    <w:uiPriority w:val="99"/>
    <w:rsid w:val="008A3706"/>
    <w:pPr>
      <w:numPr>
        <w:ilvl w:val="1"/>
        <w:numId w:val="11"/>
      </w:numPr>
    </w:pPr>
    <w:rPr>
      <w:rFonts w:ascii="新細明體" w:eastAsia="標楷體" w:hAnsi="新細明體"/>
      <w:szCs w:val="24"/>
    </w:rPr>
  </w:style>
  <w:style w:type="table" w:customStyle="1" w:styleId="TableNormal1">
    <w:name w:val="Table Normal1"/>
    <w:uiPriority w:val="99"/>
    <w:semiHidden/>
    <w:rsid w:val="008A3706"/>
    <w:pPr>
      <w:widowControl w:val="0"/>
    </w:pPr>
    <w:rPr>
      <w:rFonts w:ascii="Calibri" w:eastAsia="新細明體"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4"/>
    <w:uiPriority w:val="99"/>
    <w:rsid w:val="008A3706"/>
    <w:pPr>
      <w:spacing w:line="288" w:lineRule="exact"/>
      <w:ind w:right="29"/>
    </w:pPr>
    <w:rPr>
      <w:rFonts w:ascii="標楷體" w:eastAsia="標楷體" w:hAnsi="標楷體" w:cs="標楷體"/>
      <w:kern w:val="0"/>
      <w:sz w:val="22"/>
      <w:lang w:eastAsia="en-US"/>
    </w:rPr>
  </w:style>
  <w:style w:type="character" w:customStyle="1" w:styleId="affa">
    <w:name w:val="(一) 字元"/>
    <w:link w:val="a"/>
    <w:uiPriority w:val="99"/>
    <w:rsid w:val="008A3706"/>
    <w:rPr>
      <w:rFonts w:ascii="Times New Roman" w:eastAsia="標楷體" w:hAnsi="Times New Roman" w:cs="Times New Roman"/>
      <w:kern w:val="0"/>
      <w:sz w:val="20"/>
      <w:szCs w:val="24"/>
    </w:rPr>
  </w:style>
  <w:style w:type="paragraph" w:customStyle="1" w:styleId="xl46">
    <w:name w:val="xl46"/>
    <w:basedOn w:val="a4"/>
    <w:uiPriority w:val="99"/>
    <w:rsid w:val="008A3706"/>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kern w:val="0"/>
      <w:szCs w:val="24"/>
    </w:rPr>
  </w:style>
  <w:style w:type="paragraph" w:customStyle="1" w:styleId="39">
    <w:name w:val="樣式 (一) + 左:  3 字元"/>
    <w:basedOn w:val="a"/>
    <w:uiPriority w:val="99"/>
    <w:rsid w:val="008A3706"/>
    <w:pPr>
      <w:numPr>
        <w:ilvl w:val="0"/>
        <w:numId w:val="0"/>
      </w:numPr>
      <w:snapToGrid w:val="0"/>
      <w:spacing w:line="360" w:lineRule="auto"/>
      <w:ind w:leftChars="300" w:left="300"/>
    </w:pPr>
    <w:rPr>
      <w:rFonts w:hAnsi="標楷體" w:cs="新細明體"/>
      <w:szCs w:val="20"/>
    </w:rPr>
  </w:style>
  <w:style w:type="paragraph" w:customStyle="1" w:styleId="MM22">
    <w:name w:val="MM22"/>
    <w:basedOn w:val="a4"/>
    <w:uiPriority w:val="99"/>
    <w:rsid w:val="008A3706"/>
    <w:pPr>
      <w:snapToGrid w:val="0"/>
      <w:spacing w:line="480" w:lineRule="atLeast"/>
      <w:ind w:firstLineChars="200" w:firstLine="480"/>
      <w:jc w:val="both"/>
    </w:pPr>
    <w:rPr>
      <w:rFonts w:ascii="Times New Roman" w:eastAsia="標楷體" w:hAnsi="Times New Roman"/>
      <w:color w:val="000000"/>
      <w:sz w:val="28"/>
      <w:szCs w:val="20"/>
    </w:rPr>
  </w:style>
  <w:style w:type="paragraph" w:customStyle="1" w:styleId="2c">
    <w:name w:val="說明2"/>
    <w:basedOn w:val="a4"/>
    <w:uiPriority w:val="99"/>
    <w:rsid w:val="008A3706"/>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4"/>
    <w:uiPriority w:val="39"/>
    <w:qFormat/>
    <w:rsid w:val="008A3706"/>
    <w:pPr>
      <w:jc w:val="center"/>
      <w:outlineLvl w:val="0"/>
    </w:pPr>
    <w:rPr>
      <w:rFonts w:ascii="Times New Roman" w:eastAsia="標楷體" w:hAnsi="標楷體"/>
      <w:b/>
      <w:sz w:val="44"/>
      <w:szCs w:val="44"/>
    </w:rPr>
  </w:style>
  <w:style w:type="paragraph" w:customStyle="1" w:styleId="affff2">
    <w:name w:val="(壹標題 字元"/>
    <w:basedOn w:val="a4"/>
    <w:link w:val="affff3"/>
    <w:uiPriority w:val="99"/>
    <w:rsid w:val="008A3706"/>
    <w:rPr>
      <w:rFonts w:ascii="Times New Roman" w:eastAsia="標楷體" w:hAnsi="標楷體"/>
      <w:b/>
      <w:kern w:val="0"/>
      <w:sz w:val="32"/>
      <w:szCs w:val="20"/>
    </w:rPr>
  </w:style>
  <w:style w:type="paragraph" w:customStyle="1" w:styleId="affff4">
    <w:name w:val="(一標題 字元"/>
    <w:basedOn w:val="a4"/>
    <w:link w:val="affff5"/>
    <w:uiPriority w:val="99"/>
    <w:rsid w:val="008A3706"/>
    <w:pPr>
      <w:ind w:leftChars="225" w:left="1080" w:hangingChars="225" w:hanging="540"/>
    </w:pPr>
    <w:rPr>
      <w:rFonts w:ascii="Times New Roman" w:eastAsia="標楷體" w:hAnsi="標楷體"/>
      <w:color w:val="000000"/>
      <w:kern w:val="0"/>
      <w:szCs w:val="20"/>
    </w:rPr>
  </w:style>
  <w:style w:type="character" w:customStyle="1" w:styleId="affff3">
    <w:name w:val="(壹標題 字元 字元"/>
    <w:link w:val="affff2"/>
    <w:uiPriority w:val="99"/>
    <w:rsid w:val="008A3706"/>
    <w:rPr>
      <w:rFonts w:ascii="Times New Roman" w:eastAsia="標楷體" w:hAnsi="標楷體" w:cs="Times New Roman"/>
      <w:b/>
      <w:kern w:val="0"/>
      <w:sz w:val="32"/>
      <w:szCs w:val="20"/>
    </w:rPr>
  </w:style>
  <w:style w:type="paragraph" w:customStyle="1" w:styleId="affff6">
    <w:name w:val="(一兩行) 字元"/>
    <w:basedOn w:val="affff4"/>
    <w:link w:val="affff7"/>
    <w:uiPriority w:val="99"/>
    <w:rsid w:val="008A3706"/>
    <w:pPr>
      <w:ind w:leftChars="224" w:left="1018" w:hangingChars="200" w:hanging="480"/>
    </w:pPr>
  </w:style>
  <w:style w:type="character" w:customStyle="1" w:styleId="affff5">
    <w:name w:val="(一標題 字元 字元"/>
    <w:link w:val="affff4"/>
    <w:uiPriority w:val="99"/>
    <w:rsid w:val="008A3706"/>
    <w:rPr>
      <w:rFonts w:ascii="Times New Roman" w:eastAsia="標楷體" w:hAnsi="標楷體" w:cs="Times New Roman"/>
      <w:color w:val="000000"/>
      <w:kern w:val="0"/>
      <w:szCs w:val="20"/>
    </w:rPr>
  </w:style>
  <w:style w:type="paragraph" w:customStyle="1" w:styleId="affff8">
    <w:name w:val="((一)兩行 字元"/>
    <w:basedOn w:val="a4"/>
    <w:link w:val="affff9"/>
    <w:uiPriority w:val="99"/>
    <w:rsid w:val="008A3706"/>
    <w:pPr>
      <w:ind w:leftChars="450" w:left="1440" w:hangingChars="150" w:hanging="360"/>
    </w:pPr>
    <w:rPr>
      <w:rFonts w:ascii="Times New Roman" w:eastAsia="標楷體" w:hAnsi="Times New Roman"/>
      <w:kern w:val="0"/>
      <w:szCs w:val="20"/>
    </w:rPr>
  </w:style>
  <w:style w:type="character" w:customStyle="1" w:styleId="affff7">
    <w:name w:val="(一兩行) 字元 字元"/>
    <w:link w:val="affff6"/>
    <w:uiPriority w:val="99"/>
    <w:rsid w:val="008A3706"/>
    <w:rPr>
      <w:rFonts w:ascii="Times New Roman" w:eastAsia="標楷體" w:hAnsi="標楷體" w:cs="Times New Roman"/>
      <w:color w:val="000000"/>
      <w:kern w:val="0"/>
      <w:szCs w:val="20"/>
    </w:rPr>
  </w:style>
  <w:style w:type="character" w:customStyle="1" w:styleId="affff9">
    <w:name w:val="((一)兩行 字元 字元"/>
    <w:link w:val="affff8"/>
    <w:uiPriority w:val="99"/>
    <w:rsid w:val="008A3706"/>
    <w:rPr>
      <w:rFonts w:ascii="Times New Roman" w:eastAsia="標楷體" w:hAnsi="Times New Roman" w:cs="Times New Roman"/>
      <w:kern w:val="0"/>
      <w:szCs w:val="20"/>
    </w:rPr>
  </w:style>
  <w:style w:type="character" w:customStyle="1" w:styleId="magazinefont31">
    <w:name w:val="magazinefont31"/>
    <w:uiPriority w:val="99"/>
    <w:rsid w:val="008A3706"/>
    <w:rPr>
      <w:rFonts w:ascii="taipei" w:hAnsi="taipei"/>
      <w:color w:val="333333"/>
      <w:sz w:val="18"/>
      <w:u w:val="none"/>
      <w:effect w:val="none"/>
    </w:rPr>
  </w:style>
  <w:style w:type="character" w:customStyle="1" w:styleId="dialogtext1">
    <w:name w:val="dialog_text1"/>
    <w:uiPriority w:val="99"/>
    <w:rsid w:val="008A3706"/>
    <w:rPr>
      <w:rFonts w:ascii="s?u" w:hAnsi="s?u"/>
      <w:color w:val="000000"/>
      <w:sz w:val="24"/>
    </w:rPr>
  </w:style>
  <w:style w:type="paragraph" w:styleId="affffa">
    <w:name w:val="footnote text"/>
    <w:aliases w:val="Footnote Text Char"/>
    <w:basedOn w:val="a4"/>
    <w:link w:val="affffb"/>
    <w:uiPriority w:val="99"/>
    <w:semiHidden/>
    <w:rsid w:val="008A3706"/>
    <w:pPr>
      <w:snapToGrid w:val="0"/>
    </w:pPr>
    <w:rPr>
      <w:rFonts w:ascii="Times New Roman" w:hAnsi="Times New Roman"/>
      <w:sz w:val="20"/>
      <w:szCs w:val="20"/>
    </w:rPr>
  </w:style>
  <w:style w:type="character" w:customStyle="1" w:styleId="affffb">
    <w:name w:val="註腳文字 字元"/>
    <w:aliases w:val="Footnote Text Char 字元"/>
    <w:basedOn w:val="a5"/>
    <w:link w:val="affffa"/>
    <w:uiPriority w:val="99"/>
    <w:semiHidden/>
    <w:rsid w:val="008A3706"/>
    <w:rPr>
      <w:rFonts w:ascii="Times New Roman" w:eastAsia="新細明體" w:hAnsi="Times New Roman" w:cs="Times New Roman"/>
      <w:sz w:val="20"/>
      <w:szCs w:val="20"/>
    </w:rPr>
  </w:style>
  <w:style w:type="character" w:customStyle="1" w:styleId="FootnoteTextChar1">
    <w:name w:val="Footnote Text Char1"/>
    <w:aliases w:val="Footnote Text Char Char"/>
    <w:uiPriority w:val="99"/>
    <w:semiHidden/>
    <w:rsid w:val="008A3706"/>
    <w:rPr>
      <w:rFonts w:cs="Times New Roman"/>
      <w:sz w:val="20"/>
      <w:szCs w:val="20"/>
    </w:rPr>
  </w:style>
  <w:style w:type="character" w:styleId="affffc">
    <w:name w:val="footnote reference"/>
    <w:uiPriority w:val="99"/>
    <w:semiHidden/>
    <w:rsid w:val="008A3706"/>
    <w:rPr>
      <w:rFonts w:cs="Times New Roman"/>
      <w:vertAlign w:val="superscript"/>
    </w:rPr>
  </w:style>
  <w:style w:type="paragraph" w:styleId="affffd">
    <w:name w:val="Title"/>
    <w:aliases w:val="Title Char"/>
    <w:basedOn w:val="a4"/>
    <w:link w:val="affffe"/>
    <w:uiPriority w:val="10"/>
    <w:qFormat/>
    <w:rsid w:val="008A3706"/>
    <w:pPr>
      <w:jc w:val="center"/>
    </w:pPr>
    <w:rPr>
      <w:rFonts w:ascii="Arial" w:eastAsia="華康細圓體" w:hAnsi="Arial" w:cs="Arial"/>
      <w:sz w:val="28"/>
      <w:szCs w:val="24"/>
    </w:rPr>
  </w:style>
  <w:style w:type="character" w:customStyle="1" w:styleId="affffe">
    <w:name w:val="標題 字元"/>
    <w:aliases w:val="Title Char 字元"/>
    <w:basedOn w:val="a5"/>
    <w:link w:val="affffd"/>
    <w:uiPriority w:val="10"/>
    <w:rsid w:val="008A3706"/>
    <w:rPr>
      <w:rFonts w:ascii="Arial" w:eastAsia="華康細圓體" w:hAnsi="Arial" w:cs="Arial"/>
      <w:sz w:val="28"/>
      <w:szCs w:val="24"/>
    </w:rPr>
  </w:style>
  <w:style w:type="character" w:customStyle="1" w:styleId="TitleChar1">
    <w:name w:val="Title Char1"/>
    <w:aliases w:val="Title Char Char"/>
    <w:uiPriority w:val="99"/>
    <w:rsid w:val="008A3706"/>
    <w:rPr>
      <w:rFonts w:ascii="Cambria" w:hAnsi="Cambria" w:cs="Times New Roman"/>
      <w:b/>
      <w:bCs/>
      <w:sz w:val="32"/>
      <w:szCs w:val="32"/>
    </w:rPr>
  </w:style>
  <w:style w:type="paragraph" w:customStyle="1" w:styleId="19">
    <w:name w:val="表格內文1"/>
    <w:basedOn w:val="a4"/>
    <w:uiPriority w:val="99"/>
    <w:rsid w:val="008A3706"/>
    <w:rPr>
      <w:rFonts w:ascii="華康中明體" w:eastAsia="華康中明體" w:hAnsi="Times New Roman"/>
      <w:bCs/>
      <w:sz w:val="22"/>
      <w:szCs w:val="24"/>
    </w:rPr>
  </w:style>
  <w:style w:type="paragraph" w:customStyle="1" w:styleId="1a">
    <w:name w:val="1.標題文字"/>
    <w:basedOn w:val="a4"/>
    <w:uiPriority w:val="99"/>
    <w:rsid w:val="008A3706"/>
    <w:pPr>
      <w:jc w:val="center"/>
    </w:pPr>
    <w:rPr>
      <w:rFonts w:ascii="華康中黑體" w:eastAsia="華康中黑體" w:hAnsi="Times New Roman"/>
      <w:sz w:val="28"/>
      <w:szCs w:val="20"/>
    </w:rPr>
  </w:style>
  <w:style w:type="character" w:customStyle="1" w:styleId="st1">
    <w:name w:val="st1"/>
    <w:uiPriority w:val="99"/>
    <w:rsid w:val="008A3706"/>
    <w:rPr>
      <w:color w:val="auto"/>
    </w:rPr>
  </w:style>
  <w:style w:type="character" w:customStyle="1" w:styleId="BodyTextIndentChar1">
    <w:name w:val="Body Text Indent Char1"/>
    <w:uiPriority w:val="99"/>
    <w:rsid w:val="008A3706"/>
    <w:rPr>
      <w:rFonts w:ascii="標楷體" w:eastAsia="標楷體" w:hAnsi="Times New Roman" w:cs="Times New Roman"/>
      <w:sz w:val="24"/>
      <w:szCs w:val="24"/>
    </w:rPr>
  </w:style>
  <w:style w:type="character" w:customStyle="1" w:styleId="1b">
    <w:name w:val="(一) 字元1"/>
    <w:uiPriority w:val="99"/>
    <w:rsid w:val="008A3706"/>
    <w:rPr>
      <w:rFonts w:eastAsia="標楷體"/>
      <w:sz w:val="24"/>
      <w:lang w:val="en-US" w:eastAsia="zh-TW"/>
    </w:rPr>
  </w:style>
  <w:style w:type="numbering" w:customStyle="1" w:styleId="20">
    <w:name w:val="樣式2"/>
    <w:rsid w:val="008A3706"/>
    <w:pPr>
      <w:numPr>
        <w:numId w:val="8"/>
      </w:numPr>
    </w:pPr>
  </w:style>
  <w:style w:type="numbering" w:customStyle="1" w:styleId="10">
    <w:name w:val="樣式1"/>
    <w:rsid w:val="008A3706"/>
    <w:pPr>
      <w:numPr>
        <w:numId w:val="7"/>
      </w:numPr>
    </w:pPr>
  </w:style>
  <w:style w:type="paragraph" w:customStyle="1" w:styleId="afffff">
    <w:name w:val="(壹標題"/>
    <w:basedOn w:val="a4"/>
    <w:qFormat/>
    <w:rsid w:val="00FF2889"/>
    <w:rPr>
      <w:rFonts w:ascii="標楷體" w:eastAsia="標楷體" w:hAnsi="標楷體" w:cstheme="minorBidi" w:hint="eastAsia"/>
      <w:b/>
      <w:sz w:val="32"/>
      <w:szCs w:val="32"/>
    </w:rPr>
  </w:style>
  <w:style w:type="paragraph" w:customStyle="1" w:styleId="afffff0">
    <w:name w:val="(一標題"/>
    <w:basedOn w:val="a4"/>
    <w:uiPriority w:val="99"/>
    <w:rsid w:val="00FF2889"/>
    <w:pPr>
      <w:ind w:leftChars="225" w:left="1080" w:hangingChars="225" w:hanging="540"/>
    </w:pPr>
    <w:rPr>
      <w:rFonts w:ascii="標楷體" w:eastAsia="標楷體" w:hAnsi="標楷體" w:cstheme="minorBidi" w:hint="eastAsia"/>
      <w:color w:val="000000"/>
      <w:szCs w:val="24"/>
    </w:rPr>
  </w:style>
  <w:style w:type="paragraph" w:customStyle="1" w:styleId="afffff1">
    <w:name w:val="(一兩行)"/>
    <w:basedOn w:val="afffff0"/>
    <w:uiPriority w:val="99"/>
    <w:rsid w:val="00FF2889"/>
    <w:pPr>
      <w:ind w:leftChars="224" w:left="1018" w:hangingChars="200" w:hanging="480"/>
    </w:pPr>
  </w:style>
  <w:style w:type="paragraph" w:customStyle="1" w:styleId="afffff2">
    <w:name w:val="((一)兩行"/>
    <w:basedOn w:val="a4"/>
    <w:uiPriority w:val="99"/>
    <w:rsid w:val="00FF2889"/>
    <w:pPr>
      <w:ind w:leftChars="450" w:left="1440" w:hangingChars="150" w:hanging="360"/>
    </w:pPr>
    <w:rPr>
      <w:rFonts w:ascii="標楷體" w:eastAsia="標楷體" w:hAnsi="標楷體" w:cstheme="minorBidi" w:hint="eastAsia"/>
      <w:szCs w:val="24"/>
    </w:rPr>
  </w:style>
  <w:style w:type="character" w:customStyle="1" w:styleId="a9">
    <w:name w:val="清單段落 字元"/>
    <w:link w:val="a8"/>
    <w:uiPriority w:val="34"/>
    <w:rsid w:val="00761899"/>
    <w:rPr>
      <w:rFonts w:ascii="Calibri" w:eastAsia="新細明體" w:hAnsi="Calibri" w:cs="Times New Roman"/>
    </w:rPr>
  </w:style>
  <w:style w:type="character" w:customStyle="1" w:styleId="qowt-font4">
    <w:name w:val="qowt-font4"/>
    <w:basedOn w:val="a5"/>
    <w:rsid w:val="00B24825"/>
  </w:style>
  <w:style w:type="paragraph" w:customStyle="1" w:styleId="afffff3">
    <w:name w:val="教學目標"/>
    <w:basedOn w:val="a4"/>
    <w:rsid w:val="006F2EFB"/>
    <w:pPr>
      <w:snapToGrid w:val="0"/>
      <w:spacing w:line="280" w:lineRule="exact"/>
      <w:ind w:left="255" w:hanging="227"/>
    </w:pPr>
    <w:rPr>
      <w:rFonts w:ascii="華康標宋體" w:eastAsia="華康標宋體" w:hAnsi="新細明體"/>
      <w:sz w:val="20"/>
      <w:szCs w:val="20"/>
    </w:rPr>
  </w:style>
  <w:style w:type="paragraph" w:customStyle="1" w:styleId="afffff4">
    <w:name w:val="表格內容"/>
    <w:basedOn w:val="a4"/>
    <w:rsid w:val="00DB231E"/>
    <w:pPr>
      <w:spacing w:after="24" w:line="240" w:lineRule="exact"/>
      <w:ind w:left="28" w:right="28"/>
      <w:jc w:val="both"/>
    </w:pPr>
    <w:rPr>
      <w:rFonts w:ascii="Times New Roman" w:hAnsi="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59125">
      <w:bodyDiv w:val="1"/>
      <w:marLeft w:val="0"/>
      <w:marRight w:val="0"/>
      <w:marTop w:val="0"/>
      <w:marBottom w:val="0"/>
      <w:divBdr>
        <w:top w:val="none" w:sz="0" w:space="0" w:color="auto"/>
        <w:left w:val="none" w:sz="0" w:space="0" w:color="auto"/>
        <w:bottom w:val="none" w:sz="0" w:space="0" w:color="auto"/>
        <w:right w:val="none" w:sz="0" w:space="0" w:color="auto"/>
      </w:divBdr>
    </w:div>
    <w:div w:id="384335435">
      <w:bodyDiv w:val="1"/>
      <w:marLeft w:val="0"/>
      <w:marRight w:val="0"/>
      <w:marTop w:val="0"/>
      <w:marBottom w:val="0"/>
      <w:divBdr>
        <w:top w:val="none" w:sz="0" w:space="0" w:color="auto"/>
        <w:left w:val="none" w:sz="0" w:space="0" w:color="auto"/>
        <w:bottom w:val="none" w:sz="0" w:space="0" w:color="auto"/>
        <w:right w:val="none" w:sz="0" w:space="0" w:color="auto"/>
      </w:divBdr>
    </w:div>
    <w:div w:id="467551369">
      <w:bodyDiv w:val="1"/>
      <w:marLeft w:val="0"/>
      <w:marRight w:val="0"/>
      <w:marTop w:val="0"/>
      <w:marBottom w:val="0"/>
      <w:divBdr>
        <w:top w:val="none" w:sz="0" w:space="0" w:color="auto"/>
        <w:left w:val="none" w:sz="0" w:space="0" w:color="auto"/>
        <w:bottom w:val="none" w:sz="0" w:space="0" w:color="auto"/>
        <w:right w:val="none" w:sz="0" w:space="0" w:color="auto"/>
      </w:divBdr>
    </w:div>
    <w:div w:id="590359143">
      <w:bodyDiv w:val="1"/>
      <w:marLeft w:val="0"/>
      <w:marRight w:val="0"/>
      <w:marTop w:val="0"/>
      <w:marBottom w:val="0"/>
      <w:divBdr>
        <w:top w:val="none" w:sz="0" w:space="0" w:color="auto"/>
        <w:left w:val="none" w:sz="0" w:space="0" w:color="auto"/>
        <w:bottom w:val="none" w:sz="0" w:space="0" w:color="auto"/>
        <w:right w:val="none" w:sz="0" w:space="0" w:color="auto"/>
      </w:divBdr>
      <w:divsChild>
        <w:div w:id="480388446">
          <w:marLeft w:val="0"/>
          <w:marRight w:val="0"/>
          <w:marTop w:val="0"/>
          <w:marBottom w:val="0"/>
          <w:divBdr>
            <w:top w:val="none" w:sz="0" w:space="0" w:color="auto"/>
            <w:left w:val="none" w:sz="0" w:space="0" w:color="auto"/>
            <w:bottom w:val="none" w:sz="0" w:space="0" w:color="auto"/>
            <w:right w:val="none" w:sz="0" w:space="0" w:color="auto"/>
          </w:divBdr>
          <w:divsChild>
            <w:div w:id="1162700528">
              <w:marLeft w:val="0"/>
              <w:marRight w:val="0"/>
              <w:marTop w:val="0"/>
              <w:marBottom w:val="0"/>
              <w:divBdr>
                <w:top w:val="none" w:sz="0" w:space="0" w:color="auto"/>
                <w:left w:val="none" w:sz="0" w:space="0" w:color="auto"/>
                <w:bottom w:val="none" w:sz="0" w:space="0" w:color="auto"/>
                <w:right w:val="none" w:sz="0" w:space="0" w:color="auto"/>
              </w:divBdr>
            </w:div>
          </w:divsChild>
        </w:div>
        <w:div w:id="1632782142">
          <w:marLeft w:val="0"/>
          <w:marRight w:val="240"/>
          <w:marTop w:val="0"/>
          <w:marBottom w:val="0"/>
          <w:divBdr>
            <w:top w:val="none" w:sz="0" w:space="0" w:color="auto"/>
            <w:left w:val="none" w:sz="0" w:space="0" w:color="auto"/>
            <w:bottom w:val="none" w:sz="0" w:space="0" w:color="auto"/>
            <w:right w:val="none" w:sz="0" w:space="0" w:color="auto"/>
          </w:divBdr>
        </w:div>
      </w:divsChild>
    </w:div>
    <w:div w:id="593438177">
      <w:bodyDiv w:val="1"/>
      <w:marLeft w:val="0"/>
      <w:marRight w:val="0"/>
      <w:marTop w:val="0"/>
      <w:marBottom w:val="0"/>
      <w:divBdr>
        <w:top w:val="none" w:sz="0" w:space="0" w:color="auto"/>
        <w:left w:val="none" w:sz="0" w:space="0" w:color="auto"/>
        <w:bottom w:val="none" w:sz="0" w:space="0" w:color="auto"/>
        <w:right w:val="none" w:sz="0" w:space="0" w:color="auto"/>
      </w:divBdr>
    </w:div>
    <w:div w:id="1084568382">
      <w:bodyDiv w:val="1"/>
      <w:marLeft w:val="0"/>
      <w:marRight w:val="0"/>
      <w:marTop w:val="0"/>
      <w:marBottom w:val="0"/>
      <w:divBdr>
        <w:top w:val="none" w:sz="0" w:space="0" w:color="auto"/>
        <w:left w:val="none" w:sz="0" w:space="0" w:color="auto"/>
        <w:bottom w:val="none" w:sz="0" w:space="0" w:color="auto"/>
        <w:right w:val="none" w:sz="0" w:space="0" w:color="auto"/>
      </w:divBdr>
    </w:div>
    <w:div w:id="20862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5E51-190D-4D2D-BD4E-0B29FA653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8217</Words>
  <Characters>46843</Characters>
  <Application>Microsoft Office Word</Application>
  <DocSecurity>0</DocSecurity>
  <Lines>390</Lines>
  <Paragraphs>109</Paragraphs>
  <ScaleCrop>false</ScaleCrop>
  <Company/>
  <LinksUpToDate>false</LinksUpToDate>
  <CharactersWithSpaces>54951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2018-11-28T08:37:00Z</cp:lastPrinted>
  <dcterms:created xsi:type="dcterms:W3CDTF">2019-06-10T08:25:00Z</dcterms:created>
  <dcterms:modified xsi:type="dcterms:W3CDTF">2019-06-10T08:25:00Z</dcterms:modified>
</cp:coreProperties>
</file>